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sz w:val="32"/>
          <w:szCs w:val="24"/>
        </w:rPr>
      </w:pPr>
      <w:r>
        <w:rPr>
          <w:rFonts w:hint="eastAsia" w:ascii="微软雅黑" w:hAnsi="微软雅黑" w:eastAsia="微软雅黑" w:cs="微软雅黑"/>
          <w:sz w:val="32"/>
          <w:szCs w:val="24"/>
        </w:rPr>
        <w:t>需上传的文件</w:t>
      </w:r>
    </w:p>
    <w:p>
      <w:pPr>
        <w:pStyle w:val="6"/>
        <w:ind w:firstLine="0" w:firstLineChars="0"/>
        <w:jc w:val="left"/>
        <w:rPr>
          <w:rFonts w:hint="eastAsia" w:ascii="仿宋" w:hAnsi="仿宋" w:eastAsia="仿宋" w:cs="仿宋"/>
        </w:rPr>
      </w:pPr>
    </w:p>
    <w:p>
      <w:pPr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1.报价一览表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2.新疆政府采购网服务市场的正式供应商截图</w:t>
      </w:r>
    </w:p>
    <w:p>
      <w:pPr>
        <w:pStyle w:val="6"/>
        <w:ind w:firstLine="0" w:firstLineChars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3.营业执照副本</w:t>
      </w:r>
      <w:bookmarkStart w:id="0" w:name="_GoBack"/>
      <w:bookmarkEnd w:id="0"/>
    </w:p>
    <w:p>
      <w:pPr>
        <w:pStyle w:val="6"/>
        <w:ind w:firstLine="0" w:firstLineChars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4.建筑企业资质证书</w:t>
      </w:r>
    </w:p>
    <w:p>
      <w:pPr>
        <w:pStyle w:val="6"/>
        <w:ind w:firstLine="0" w:firstLineChars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5.符合实际的装修设计效果图</w:t>
      </w:r>
    </w:p>
    <w:p>
      <w:pPr>
        <w:pStyle w:val="6"/>
        <w:ind w:firstLine="0" w:firstLineChars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6.工程质量承诺书</w:t>
      </w:r>
    </w:p>
    <w:p>
      <w:pPr>
        <w:pStyle w:val="6"/>
        <w:ind w:firstLine="0" w:firstLineChars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7.工期保证承诺书</w:t>
      </w:r>
    </w:p>
    <w:p>
      <w:pPr>
        <w:pStyle w:val="6"/>
        <w:ind w:firstLine="0" w:firstLineChars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8.服务承诺书</w:t>
      </w:r>
    </w:p>
    <w:p>
      <w:pPr>
        <w:pStyle w:val="6"/>
        <w:ind w:firstLine="0" w:firstLineChars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9.合理的施工方案</w:t>
      </w:r>
    </w:p>
    <w:p>
      <w:pPr>
        <w:pStyle w:val="6"/>
        <w:ind w:firstLine="0" w:firstLineChars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10.投标报价清单文件</w:t>
      </w:r>
    </w:p>
    <w:p>
      <w:pPr>
        <w:pStyle w:val="6"/>
        <w:ind w:firstLine="0" w:firstLineChars="0"/>
        <w:jc w:val="left"/>
        <w:rPr>
          <w:szCs w:val="28"/>
        </w:rPr>
      </w:pPr>
    </w:p>
    <w:p>
      <w:pPr>
        <w:pStyle w:val="6"/>
        <w:ind w:firstLine="0" w:firstLineChars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备注：</w:t>
      </w:r>
    </w:p>
    <w:p>
      <w:pPr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（1）以上文件，均需加盖企业公章。</w:t>
      </w:r>
    </w:p>
    <w:p>
      <w:pPr>
        <w:rPr>
          <w:rFonts w:hint="eastAsia" w:ascii="仿宋" w:hAnsi="仿宋" w:eastAsia="仿宋" w:cs="仿宋"/>
          <w:sz w:val="24"/>
          <w:szCs w:val="21"/>
        </w:rPr>
      </w:pPr>
      <w:r>
        <w:rPr>
          <w:rFonts w:hint="eastAsia" w:ascii="仿宋" w:hAnsi="仿宋" w:eastAsia="仿宋" w:cs="仿宋"/>
          <w:sz w:val="24"/>
          <w:szCs w:val="21"/>
        </w:rPr>
        <w:t>（2）若私自修改、调整工程量清单内容，将视为无效投标。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k0Yzc4YzQyZWE4NjhlNTg1YTMwZjRjYWY4MWEyYTQifQ=="/>
  </w:docVars>
  <w:rsids>
    <w:rsidRoot w:val="00D17F1E"/>
    <w:rsid w:val="000D1736"/>
    <w:rsid w:val="0030601F"/>
    <w:rsid w:val="003962EF"/>
    <w:rsid w:val="004E456A"/>
    <w:rsid w:val="005121C8"/>
    <w:rsid w:val="0092732A"/>
    <w:rsid w:val="00A01DDA"/>
    <w:rsid w:val="00D17F1E"/>
    <w:rsid w:val="00D37ED9"/>
    <w:rsid w:val="00F91E3D"/>
    <w:rsid w:val="242D2801"/>
    <w:rsid w:val="2CE03FCA"/>
    <w:rsid w:val="3CCB7118"/>
    <w:rsid w:val="7328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8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158</Characters>
  <Lines>1</Lines>
  <Paragraphs>1</Paragraphs>
  <TotalTime>5</TotalTime>
  <ScaleCrop>false</ScaleCrop>
  <LinksUpToDate>false</LinksUpToDate>
  <CharactersWithSpaces>158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2024-06-04T10:37:00Z</dcterms:created>
  <dc:creator>振江 高</dc:creator>
  <cp:lastModifiedBy>杨钊</cp:lastModifiedBy>
  <dcterms:modified xsi:type="dcterms:W3CDTF">2024-06-04T10:45:25Z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13E812532B254405829631E9614A04FE_13</vt:lpwstr>
  </property>
</Properties>
</file>