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A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  <w:t>电子血压计参数</w:t>
      </w:r>
    </w:p>
    <w:p w14:paraId="372FD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1、测量范围：(0-300)mmHg/(0.0-40.0)kPa。</w:t>
      </w:r>
    </w:p>
    <w:p w14:paraId="74188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2、有高血压警示，有记忆功能，有心律不齐提示。</w:t>
      </w:r>
    </w:p>
    <w:p w14:paraId="7E136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3、智能加压，压力泵自动加压，支持语音功能，LCD数字显示。</w:t>
      </w:r>
    </w:p>
    <w:p w14:paraId="3724A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4、静态压力误差±3mmhg</w:t>
      </w:r>
    </w:p>
    <w:p w14:paraId="0A475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5、具有语音播报功能</w:t>
      </w:r>
    </w:p>
    <w:p w14:paraId="3EDE9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6、脉搏数测量范围：40次/分钟-199次/分钟</w:t>
      </w:r>
    </w:p>
    <w:p w14:paraId="11284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7、脉搏数测量精确度：读出数值的±5%</w:t>
      </w:r>
    </w:p>
    <w:p w14:paraId="6AFFF7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8、血压值重复性：≤0.7kpa</w:t>
      </w:r>
    </w:p>
    <w:p w14:paraId="4761B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9、主机、臂带、电源适配器</w:t>
      </w:r>
    </w:p>
    <w:p w14:paraId="7AD78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10、附件；充电器，电池4节，臂带（一用一备），使用说明书，保修卡，合格证等。</w:t>
      </w:r>
    </w:p>
    <w:p w14:paraId="312C2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7A4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BCD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F143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AAB4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DDF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AC9626"/>
    <w:p w14:paraId="4F5C9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8" w:firstLineChars="17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医学装备科</w:t>
      </w:r>
    </w:p>
    <w:p w14:paraId="04311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40" w:leftChars="0" w:firstLine="42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C479A"/>
    <w:rsid w:val="27661BFC"/>
    <w:rsid w:val="2D7642C7"/>
    <w:rsid w:val="45385785"/>
    <w:rsid w:val="49C84B35"/>
    <w:rsid w:val="66190941"/>
    <w:rsid w:val="69D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242</Characters>
  <Lines>0</Lines>
  <Paragraphs>0</Paragraphs>
  <TotalTime>13</TotalTime>
  <ScaleCrop>false</ScaleCrop>
  <LinksUpToDate>false</LinksUpToDate>
  <CharactersWithSpaces>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2025-01-03T07:45:00Z</dcterms:created>
  <dc:creator>Administrator</dc:creator>
  <cp:lastModifiedBy>Administrator</cp:lastModifiedBy>
  <cp:lastPrinted>2025-01-03T09:10:00Z</cp:lastPrinted>
  <dcterms:modified xsi:type="dcterms:W3CDTF">2025-01-06T07:54:31Z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25D4E2A87BB04CF5B6D3BB2DAFD322C6_13</vt:lpwstr>
  </property>
</Properties>
</file>