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114D"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伊吾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县消防救援大队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2025年度购买人身意外伤害保险项目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需求方案</w:t>
      </w:r>
    </w:p>
    <w:p w14:paraId="5807463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工作肩负着保护人民生命财产安全、维护社会稳定的重任，消防救援人员长期奋战在救援一线，直面火灾、爆炸、坍塌等各类高危场景，时刻面临着生命威胁与意外伤害风险。为切实保障消防救援人员的权益，现制定本保险采购方案如下：</w:t>
      </w:r>
    </w:p>
    <w:p w14:paraId="2914A8EB"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项目名称：</w:t>
      </w:r>
    </w:p>
    <w:p w14:paraId="5A242A3F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伊吾县消防救援大队2025年度购买人身意外伤害保险项目</w:t>
      </w:r>
    </w:p>
    <w:p w14:paraId="762F718D">
      <w:pPr>
        <w:spacing w:line="580" w:lineRule="exact"/>
        <w:ind w:firstLine="640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二、资金来源和预算金额：</w:t>
      </w:r>
    </w:p>
    <w:p w14:paraId="61B829BD">
      <w:pPr>
        <w:spacing w:line="580" w:lineRule="exact"/>
        <w:ind w:firstLine="640"/>
        <w:rPr>
          <w:rFonts w:hint="default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eastAsia="zh-CN"/>
        </w:rPr>
        <w:t>地方财政保障、预算内资金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,74人/*0.15万元=11.1万元。</w:t>
      </w:r>
    </w:p>
    <w:p w14:paraId="2EB7E1C1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三、采购需求</w:t>
      </w:r>
      <w:r>
        <w:rPr>
          <w:rFonts w:ascii="Times New Roman" w:hAnsi="方正黑体_GBK" w:eastAsia="方正黑体_GBK" w:cs="Times New Roman"/>
          <w:sz w:val="32"/>
          <w:szCs w:val="32"/>
        </w:rPr>
        <w:t>：</w:t>
      </w:r>
    </w:p>
    <w:p w14:paraId="29724811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（一）服务对象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</w:t>
      </w:r>
    </w:p>
    <w:p w14:paraId="04B99852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1.参保人数：伊吾县消防救援大队全体指战员74人</w:t>
      </w:r>
    </w:p>
    <w:p w14:paraId="63D35904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2.保险期间:2025年7月1日-2026年</w:t>
      </w:r>
      <w:bookmarkStart w:id="0" w:name="_GoBack"/>
      <w:bookmarkEnd w:id="0"/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6月30日。</w:t>
      </w:r>
    </w:p>
    <w:p w14:paraId="67742218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（二）核心需求</w:t>
      </w:r>
    </w:p>
    <w:p w14:paraId="32C58CA5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1.意外身故/伤残疾保障：覆盖执勤及费执勤期间的全天候风险，保障风险不低于60万元/人。</w:t>
      </w:r>
    </w:p>
    <w:p w14:paraId="5D88845A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2.意外住院医疗保障：包含紧急救援、住院费、烧伤等特殊治疗，保障风险不低于6万元/人。</w:t>
      </w:r>
    </w:p>
    <w:p w14:paraId="24BA5A55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3.意外住院津贴保障：意外住院期间每日补贴不低于100元/人。</w:t>
      </w:r>
    </w:p>
    <w:p w14:paraId="101EF658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4.疾病身故保障：包含既往症，保障风险不低于20万元/人。</w:t>
      </w:r>
    </w:p>
    <w:p w14:paraId="704BEBA5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5.补充医疗保障：城镇职工基本医疗保险起付线，保障风险不低于0.4万元/人；城镇职工基本医疗保险起付线以上至封顶线以下个人自付部分，保障风险不低于1.6万元/人。</w:t>
      </w:r>
    </w:p>
    <w:p w14:paraId="456ED8D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（三）特色服务</w:t>
      </w:r>
    </w:p>
    <w:p w14:paraId="76BDCBDD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1.理赔绿色通道：材料齐全情况下3个工作日内完成赔付。</w:t>
      </w:r>
    </w:p>
    <w:p w14:paraId="0292F28E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2.专属服务团队：配备24小时保险顾问。</w:t>
      </w:r>
    </w:p>
    <w:p w14:paraId="3880AFF4">
      <w:pPr>
        <w:spacing w:line="580" w:lineRule="exact"/>
        <w:ind w:firstLine="640" w:firstLineChars="200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四</w:t>
      </w:r>
      <w:r>
        <w:rPr>
          <w:rFonts w:ascii="Times New Roman" w:hAnsi="方正黑体_GBK" w:eastAsia="方正黑体_GBK" w:cs="Times New Roman"/>
          <w:sz w:val="32"/>
          <w:szCs w:val="32"/>
        </w:rPr>
        <w:t>、采购</w:t>
      </w: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实施</w:t>
      </w:r>
      <w:r>
        <w:rPr>
          <w:rFonts w:ascii="Times New Roman" w:hAnsi="方正黑体_GBK" w:eastAsia="方正黑体_GBK" w:cs="Times New Roman"/>
          <w:sz w:val="32"/>
          <w:szCs w:val="32"/>
        </w:rPr>
        <w:t>：</w:t>
      </w:r>
    </w:p>
    <w:p w14:paraId="04C530BD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(一)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供应商资格</w:t>
      </w:r>
    </w:p>
    <w:p w14:paraId="4D29DDB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1.注册资本不低于20亿元。</w:t>
      </w:r>
    </w:p>
    <w:p w14:paraId="6B991DCA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2.具有省级以上政府单位团体险承包经验。</w:t>
      </w:r>
    </w:p>
    <w:p w14:paraId="0867C1C8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3.近三年无重大保险纠纷记录。</w:t>
      </w:r>
    </w:p>
    <w:p w14:paraId="725E495E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4.具有保险经纪或保险公司营业执照。</w:t>
      </w:r>
    </w:p>
    <w:p w14:paraId="3627BA17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5.在本地设有分支机构，服务网点超过10家。</w:t>
      </w:r>
    </w:p>
    <w:p w14:paraId="6FAAF0E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（二）采购方式</w:t>
      </w:r>
    </w:p>
    <w:p w14:paraId="2B7A74C3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1.采用政采云电子竞价。</w:t>
      </w:r>
    </w:p>
    <w:p w14:paraId="4E368A26"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五、合同条款</w:t>
      </w:r>
    </w:p>
    <w:p w14:paraId="5E55D6C7">
      <w:pPr>
        <w:numPr>
          <w:ilvl w:val="0"/>
          <w:numId w:val="0"/>
        </w:numPr>
        <w:spacing w:line="580" w:lineRule="exact"/>
        <w:ind w:left="800" w:leftChars="0"/>
        <w:rPr>
          <w:rFonts w:hint="default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付款方式：合同签订后支付100%。</w:t>
      </w:r>
    </w:p>
    <w:p w14:paraId="5DD008CB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91E9667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76846C6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85F446C">
      <w:pPr>
        <w:spacing w:line="56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伊吾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县消防救援大队</w:t>
      </w:r>
    </w:p>
    <w:p w14:paraId="4B532304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2025年6月17日</w:t>
      </w:r>
    </w:p>
    <w:p w14:paraId="33A17F7C">
      <w:pPr>
        <w:ind w:firstLine="4960" w:firstLineChars="155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266A9"/>
    <w:multiLevelType w:val="singleLevel"/>
    <w:tmpl w:val="1F526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ViODJhYWI2ODJjYWVmNGQxNjZiOWI3OWI5N2QifQ=="/>
  </w:docVars>
  <w:rsids>
    <w:rsidRoot w:val="00EE2C18"/>
    <w:rsid w:val="00445B3D"/>
    <w:rsid w:val="00474EA4"/>
    <w:rsid w:val="006D2A98"/>
    <w:rsid w:val="0097532B"/>
    <w:rsid w:val="00C03C66"/>
    <w:rsid w:val="00C32958"/>
    <w:rsid w:val="00E911E3"/>
    <w:rsid w:val="00EC0E99"/>
    <w:rsid w:val="00EE2C18"/>
    <w:rsid w:val="01FF7FF5"/>
    <w:rsid w:val="03245D60"/>
    <w:rsid w:val="039A6342"/>
    <w:rsid w:val="0443194F"/>
    <w:rsid w:val="065F10D4"/>
    <w:rsid w:val="08DD6E58"/>
    <w:rsid w:val="0A726BA7"/>
    <w:rsid w:val="0C7C72A2"/>
    <w:rsid w:val="15121A08"/>
    <w:rsid w:val="16AC002B"/>
    <w:rsid w:val="1DA351A9"/>
    <w:rsid w:val="1F026649"/>
    <w:rsid w:val="27A42993"/>
    <w:rsid w:val="29070A0D"/>
    <w:rsid w:val="295D049A"/>
    <w:rsid w:val="29CE76CD"/>
    <w:rsid w:val="2AFE54F5"/>
    <w:rsid w:val="2B1D07E3"/>
    <w:rsid w:val="2B457609"/>
    <w:rsid w:val="2E075A2A"/>
    <w:rsid w:val="302C79CA"/>
    <w:rsid w:val="34BB131C"/>
    <w:rsid w:val="370D32F5"/>
    <w:rsid w:val="37A31BEF"/>
    <w:rsid w:val="3CC717F7"/>
    <w:rsid w:val="3D227BC0"/>
    <w:rsid w:val="3F767E4F"/>
    <w:rsid w:val="43432C09"/>
    <w:rsid w:val="48531BDD"/>
    <w:rsid w:val="498A1C09"/>
    <w:rsid w:val="499802C4"/>
    <w:rsid w:val="50B51FA1"/>
    <w:rsid w:val="520C01F3"/>
    <w:rsid w:val="52192B0A"/>
    <w:rsid w:val="529E039B"/>
    <w:rsid w:val="537D28E8"/>
    <w:rsid w:val="54C77881"/>
    <w:rsid w:val="58345CEA"/>
    <w:rsid w:val="59242AE6"/>
    <w:rsid w:val="5D61479B"/>
    <w:rsid w:val="5E3F3776"/>
    <w:rsid w:val="5EDF07F8"/>
    <w:rsid w:val="5FB53A0F"/>
    <w:rsid w:val="618446C0"/>
    <w:rsid w:val="64683279"/>
    <w:rsid w:val="65EA5BA8"/>
    <w:rsid w:val="68997A2B"/>
    <w:rsid w:val="68B66187"/>
    <w:rsid w:val="6CBE0A75"/>
    <w:rsid w:val="6CC07D5A"/>
    <w:rsid w:val="6E5A0C83"/>
    <w:rsid w:val="735F0AE9"/>
    <w:rsid w:val="7A836CF5"/>
    <w:rsid w:val="7F9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674</Words>
  <Characters>736</Characters>
  <Lines>2</Lines>
  <Paragraphs>1</Paragraphs>
  <TotalTime>27</TotalTime>
  <ScaleCrop>false</ScaleCrop>
  <LinksUpToDate>false</LinksUpToDate>
  <CharactersWithSpaces>737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2023-03-13T03:47:00Z</dcterms:created>
  <dc:creator>zsc</dc:creator>
  <cp:lastModifiedBy>落魄人</cp:lastModifiedBy>
  <cp:lastPrinted>2025-03-13T04:50:00Z</cp:lastPrinted>
  <dcterms:modified xsi:type="dcterms:W3CDTF">2025-06-17T10:16:58Z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30826816096F4DF2A0FCCAA7A36A1192_13</vt:lpwstr>
  </property>
  <property fmtid="{D5CDD505-2E9C-101B-9397-08002B2CF9AE}" pid="4" name="KSOTemplateDocerSaveRecord">
    <vt:lpwstr>eyJoZGlkIjoiYTA5NWFhZTdkNTJkZjVjYzk1MjYyZGY1ZmFlMzNlMDAiLCJ1c2VySWQiOiIzNTM2NDQ3NTkifQ==</vt:lpwstr>
  </property>
</Properties>
</file>