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numPr>
          <w:ilvl w:val="0"/>
          <w:numId w:val="0"/>
        </w:numPr>
        <w:spacing w:line="460" w:lineRule="exact"/>
        <w:ind w:left="640" w:leftChars="0"/>
        <w:jc w:val="center"/>
        <w:rPr>
          <w:rFonts w:hint="default" w:ascii="方正小标宋_GBK" w:hAnsi="仿宋" w:eastAsia="方正小标宋_GBK" w:cs="Times New Roman"/>
          <w:color w:val="000000"/>
          <w:sz w:val="32"/>
          <w:szCs w:val="32"/>
          <w:lang w:val="en-US" w:eastAsia="zh-CN"/>
        </w:rPr>
      </w:pPr>
      <w:bookmarkStart w:id="0" w:name="OLE_LINK1"/>
      <w:r>
        <w:rPr>
          <w:rFonts w:hint="eastAsia" w:ascii="方正小标宋_GBK" w:hAnsi="仿宋" w:eastAsia="方正小标宋_GBK" w:cs="Times New Roman"/>
          <w:color w:val="000000"/>
          <w:sz w:val="32"/>
          <w:szCs w:val="32"/>
          <w:lang w:val="en-US" w:eastAsia="zh-CN"/>
        </w:rPr>
        <w:t>骨科西门子</w:t>
      </w:r>
      <w:r>
        <w:rPr>
          <w:rFonts w:hint="eastAsia" w:ascii="方正小标宋_GBK" w:hAnsi="仿宋" w:eastAsia="方正小标宋_GBK" w:cs="Times New Roman"/>
          <w:color w:val="000000"/>
          <w:sz w:val="32"/>
          <w:szCs w:val="32"/>
          <w:lang w:eastAsia="zh-CN"/>
        </w:rPr>
        <w:t>C臂</w:t>
      </w:r>
      <w:r>
        <w:rPr>
          <w:rFonts w:hint="eastAsia" w:ascii="方正小标宋_GBK" w:hAnsi="仿宋" w:eastAsia="方正小标宋_GBK" w:cs="Times New Roman"/>
          <w:color w:val="000000"/>
          <w:sz w:val="32"/>
          <w:szCs w:val="32"/>
          <w:lang w:val="en-US" w:eastAsia="zh-CN"/>
        </w:rPr>
        <w:t>高压逆变器电脑板和D30板更换</w:t>
      </w:r>
    </w:p>
    <w:bookmarkEnd w:id="0"/>
    <w:p>
      <w:pPr>
        <w:pStyle w:val="12"/>
        <w:numPr>
          <w:ilvl w:val="0"/>
          <w:numId w:val="2"/>
        </w:numPr>
        <w:spacing w:line="460" w:lineRule="exact"/>
        <w:ind w:firstLineChars="0"/>
        <w:rPr>
          <w:rFonts w:hint="eastAsia"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投标人资格条件</w:t>
      </w:r>
    </w:p>
    <w:p>
      <w:pPr>
        <w:spacing w:line="4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（一）</w:t>
      </w:r>
      <w:r>
        <w:rPr>
          <w:rFonts w:hint="eastAsia" w:ascii="仿宋_GB2312" w:hAnsi="仿宋" w:eastAsia="仿宋_GB2312"/>
          <w:sz w:val="32"/>
          <w:szCs w:val="32"/>
        </w:rPr>
        <w:t>一般资格条件</w:t>
      </w:r>
    </w:p>
    <w:p>
      <w:pPr>
        <w:numPr>
          <w:ilvl w:val="0"/>
          <w:numId w:val="3"/>
        </w:numPr>
        <w:tabs>
          <w:tab w:val="left" w:pos="1134"/>
        </w:tabs>
        <w:snapToGrid w:val="0"/>
        <w:spacing w:line="460" w:lineRule="exact"/>
        <w:ind w:left="0" w:firstLine="70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具有独立承担民事责任的能力；</w:t>
      </w:r>
    </w:p>
    <w:p>
      <w:pPr>
        <w:numPr>
          <w:ilvl w:val="0"/>
          <w:numId w:val="3"/>
        </w:numPr>
        <w:tabs>
          <w:tab w:val="left" w:pos="1134"/>
        </w:tabs>
        <w:snapToGrid w:val="0"/>
        <w:spacing w:line="460" w:lineRule="exact"/>
        <w:ind w:left="0" w:firstLine="70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具有良好的商业信誉和健全的财务会计制度；</w:t>
      </w:r>
    </w:p>
    <w:p>
      <w:pPr>
        <w:numPr>
          <w:ilvl w:val="0"/>
          <w:numId w:val="3"/>
        </w:numPr>
        <w:tabs>
          <w:tab w:val="left" w:pos="1134"/>
        </w:tabs>
        <w:snapToGrid w:val="0"/>
        <w:spacing w:line="460" w:lineRule="exact"/>
        <w:ind w:left="0" w:firstLine="70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具有履行合同所必需的设备和专业技术能力；</w:t>
      </w:r>
    </w:p>
    <w:p>
      <w:pPr>
        <w:numPr>
          <w:ilvl w:val="0"/>
          <w:numId w:val="3"/>
        </w:numPr>
        <w:tabs>
          <w:tab w:val="left" w:pos="1134"/>
        </w:tabs>
        <w:snapToGrid w:val="0"/>
        <w:spacing w:line="460" w:lineRule="exact"/>
        <w:ind w:left="0" w:firstLine="70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有依法缴纳税收和社会保障资金的良好记录；</w:t>
      </w:r>
    </w:p>
    <w:p>
      <w:pPr>
        <w:numPr>
          <w:ilvl w:val="0"/>
          <w:numId w:val="3"/>
        </w:numPr>
        <w:tabs>
          <w:tab w:val="left" w:pos="1134"/>
        </w:tabs>
        <w:snapToGrid w:val="0"/>
        <w:spacing w:line="460" w:lineRule="exact"/>
        <w:ind w:left="0" w:firstLine="70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参加政府采购活动前三年内，未因违法经营受到刑事处罚或者责令停产停业、吊销许可证或者执照、较大数额罚款等行政处罚。</w:t>
      </w:r>
    </w:p>
    <w:p>
      <w:pPr>
        <w:tabs>
          <w:tab w:val="left" w:pos="1134"/>
        </w:tabs>
        <w:snapToGrid w:val="0"/>
        <w:spacing w:line="460" w:lineRule="exact"/>
        <w:ind w:left="48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（二）特定资格条件</w:t>
      </w:r>
    </w:p>
    <w:p>
      <w:pPr>
        <w:spacing w:line="4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Times New Roman"/>
          <w:sz w:val="32"/>
          <w:szCs w:val="32"/>
        </w:rPr>
        <w:t>在克拉玛依市诚信网注册备案，并且信用状况良好的供应商。</w:t>
      </w:r>
    </w:p>
    <w:p>
      <w:pPr>
        <w:spacing w:line="4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（三）联合体投标</w:t>
      </w:r>
    </w:p>
    <w:p>
      <w:pPr>
        <w:spacing w:line="4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本项目不接受联合体投标</w:t>
      </w:r>
      <w:bookmarkStart w:id="3" w:name="_GoBack"/>
      <w:bookmarkEnd w:id="3"/>
    </w:p>
    <w:p>
      <w:pPr>
        <w:pStyle w:val="12"/>
        <w:numPr>
          <w:ilvl w:val="0"/>
          <w:numId w:val="2"/>
        </w:numPr>
        <w:spacing w:line="460" w:lineRule="exact"/>
        <w:ind w:firstLineChars="0"/>
        <w:rPr>
          <w:rFonts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服务内容及要求</w:t>
      </w:r>
    </w:p>
    <w:p>
      <w:pPr>
        <w:spacing w:line="4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bookmarkStart w:id="1" w:name="_Toc490672253"/>
      <w:bookmarkEnd w:id="1"/>
      <w:bookmarkStart w:id="2" w:name="_Toc438456195"/>
      <w:bookmarkEnd w:id="2"/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（一）招标项目名称、预算、服务期限</w:t>
      </w:r>
    </w:p>
    <w:p>
      <w:pPr>
        <w:spacing w:line="4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</w:p>
    <w:tbl>
      <w:tblPr>
        <w:tblStyle w:val="7"/>
        <w:tblW w:w="8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452"/>
        <w:gridCol w:w="1701"/>
        <w:gridCol w:w="1965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93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序号</w:t>
            </w:r>
          </w:p>
        </w:tc>
        <w:tc>
          <w:tcPr>
            <w:tcW w:w="2452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项目名称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采购预算</w:t>
            </w:r>
          </w:p>
          <w:p>
            <w:pPr>
              <w:pStyle w:val="2"/>
              <w:spacing w:line="400" w:lineRule="exact"/>
              <w:ind w:left="0"/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（元）</w:t>
            </w:r>
          </w:p>
        </w:tc>
        <w:tc>
          <w:tcPr>
            <w:tcW w:w="1965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服务期限</w:t>
            </w:r>
          </w:p>
        </w:tc>
        <w:tc>
          <w:tcPr>
            <w:tcW w:w="1722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93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</w:t>
            </w:r>
          </w:p>
        </w:tc>
        <w:tc>
          <w:tcPr>
            <w:tcW w:w="2452" w:type="dxa"/>
            <w:vAlign w:val="center"/>
          </w:tcPr>
          <w:p>
            <w:pPr>
              <w:pStyle w:val="2"/>
              <w:spacing w:line="400" w:lineRule="exact"/>
              <w:ind w:left="0"/>
              <w:rPr>
                <w:rFonts w:hint="eastAsia" w:ascii="仿宋" w:hAnsi="仿宋" w:eastAsia="仿宋" w:cs="仿宋"/>
                <w:b w:val="0"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更换西门子三维C型臂X线机ARCADIS orbic高压逆变器电脑板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63000</w:t>
            </w:r>
          </w:p>
        </w:tc>
        <w:tc>
          <w:tcPr>
            <w:tcW w:w="1965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202</w:t>
            </w:r>
            <w:r>
              <w:rPr>
                <w:rFonts w:hint="eastAsia" w:ascii="仿宋" w:hAnsi="仿宋" w:eastAsia="仿宋"/>
                <w:lang w:val="en-US" w:eastAsia="zh-CN"/>
              </w:rPr>
              <w:t>4</w:t>
            </w:r>
            <w:r>
              <w:rPr>
                <w:rFonts w:ascii="仿宋" w:hAnsi="仿宋" w:eastAsia="仿宋"/>
              </w:rPr>
              <w:t>年</w:t>
            </w:r>
            <w:r>
              <w:rPr>
                <w:rFonts w:hint="eastAsia" w:ascii="仿宋" w:hAnsi="仿宋" w:eastAsia="仿宋"/>
                <w:lang w:val="en-US" w:eastAsia="zh-CN"/>
              </w:rPr>
              <w:t>5</w:t>
            </w:r>
            <w:r>
              <w:rPr>
                <w:rFonts w:ascii="仿宋" w:hAnsi="仿宋" w:eastAsia="仿宋"/>
              </w:rPr>
              <w:t>月</w:t>
            </w:r>
            <w:r>
              <w:rPr>
                <w:rFonts w:hint="eastAsia" w:ascii="仿宋" w:hAnsi="仿宋" w:eastAsia="仿宋"/>
                <w:lang w:val="en-US" w:eastAsia="zh-CN"/>
              </w:rPr>
              <w:t>8</w:t>
            </w:r>
            <w:r>
              <w:rPr>
                <w:rFonts w:ascii="仿宋" w:hAnsi="仿宋" w:eastAsia="仿宋"/>
              </w:rPr>
              <w:t>日至202</w:t>
            </w:r>
            <w:r>
              <w:rPr>
                <w:rFonts w:hint="eastAsia" w:ascii="仿宋" w:hAnsi="仿宋" w:eastAsia="仿宋"/>
                <w:lang w:val="en-US" w:eastAsia="zh-CN"/>
              </w:rPr>
              <w:t>4</w:t>
            </w:r>
            <w:r>
              <w:rPr>
                <w:rFonts w:ascii="仿宋" w:hAnsi="仿宋" w:eastAsia="仿宋"/>
              </w:rPr>
              <w:t>年</w:t>
            </w:r>
            <w:r>
              <w:rPr>
                <w:rFonts w:hint="eastAsia" w:ascii="仿宋" w:hAnsi="仿宋" w:eastAsia="仿宋"/>
                <w:lang w:val="en-US" w:eastAsia="zh-CN"/>
              </w:rPr>
              <w:t>5</w:t>
            </w:r>
            <w:r>
              <w:rPr>
                <w:rFonts w:ascii="仿宋" w:hAnsi="仿宋" w:eastAsia="仿宋"/>
              </w:rPr>
              <w:t>月</w:t>
            </w:r>
            <w:r>
              <w:rPr>
                <w:rFonts w:hint="eastAsia" w:ascii="仿宋" w:hAnsi="仿宋" w:eastAsia="仿宋"/>
                <w:lang w:val="en-US" w:eastAsia="zh-CN"/>
              </w:rPr>
              <w:t>28</w:t>
            </w:r>
            <w:r>
              <w:rPr>
                <w:rFonts w:ascii="仿宋" w:hAnsi="仿宋" w:eastAsia="仿宋"/>
              </w:rPr>
              <w:t>日</w:t>
            </w:r>
          </w:p>
        </w:tc>
        <w:tc>
          <w:tcPr>
            <w:tcW w:w="1722" w:type="dxa"/>
            <w:vAlign w:val="center"/>
          </w:tcPr>
          <w:p>
            <w:pPr>
              <w:pStyle w:val="2"/>
              <w:ind w:left="0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详见下表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93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</w:t>
            </w:r>
          </w:p>
        </w:tc>
        <w:tc>
          <w:tcPr>
            <w:tcW w:w="2452" w:type="dxa"/>
            <w:vAlign w:val="center"/>
          </w:tcPr>
          <w:p>
            <w:pPr>
              <w:pStyle w:val="2"/>
              <w:spacing w:line="400" w:lineRule="exact"/>
              <w:ind w:left="0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更换西门子三维C型臂X线ARCADIS orbic D30板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48000</w:t>
            </w:r>
          </w:p>
        </w:tc>
        <w:tc>
          <w:tcPr>
            <w:tcW w:w="1965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202</w:t>
            </w:r>
            <w:r>
              <w:rPr>
                <w:rFonts w:hint="eastAsia" w:ascii="仿宋" w:hAnsi="仿宋" w:eastAsia="仿宋"/>
                <w:lang w:val="en-US" w:eastAsia="zh-CN"/>
              </w:rPr>
              <w:t>4</w:t>
            </w:r>
            <w:r>
              <w:rPr>
                <w:rFonts w:ascii="仿宋" w:hAnsi="仿宋" w:eastAsia="仿宋"/>
              </w:rPr>
              <w:t>年</w:t>
            </w:r>
            <w:r>
              <w:rPr>
                <w:rFonts w:hint="eastAsia" w:ascii="仿宋" w:hAnsi="仿宋" w:eastAsia="仿宋"/>
                <w:lang w:val="en-US" w:eastAsia="zh-CN"/>
              </w:rPr>
              <w:t>5</w:t>
            </w:r>
            <w:r>
              <w:rPr>
                <w:rFonts w:ascii="仿宋" w:hAnsi="仿宋" w:eastAsia="仿宋"/>
              </w:rPr>
              <w:t>月</w:t>
            </w:r>
            <w:r>
              <w:rPr>
                <w:rFonts w:hint="eastAsia" w:ascii="仿宋" w:hAnsi="仿宋" w:eastAsia="仿宋"/>
                <w:lang w:val="en-US" w:eastAsia="zh-CN"/>
              </w:rPr>
              <w:t>8</w:t>
            </w:r>
            <w:r>
              <w:rPr>
                <w:rFonts w:ascii="仿宋" w:hAnsi="仿宋" w:eastAsia="仿宋"/>
              </w:rPr>
              <w:t>日至202</w:t>
            </w:r>
            <w:r>
              <w:rPr>
                <w:rFonts w:hint="eastAsia" w:ascii="仿宋" w:hAnsi="仿宋" w:eastAsia="仿宋"/>
                <w:lang w:val="en-US" w:eastAsia="zh-CN"/>
              </w:rPr>
              <w:t>4</w:t>
            </w:r>
            <w:r>
              <w:rPr>
                <w:rFonts w:ascii="仿宋" w:hAnsi="仿宋" w:eastAsia="仿宋"/>
              </w:rPr>
              <w:t>年</w:t>
            </w:r>
            <w:r>
              <w:rPr>
                <w:rFonts w:hint="eastAsia" w:ascii="仿宋" w:hAnsi="仿宋" w:eastAsia="仿宋"/>
                <w:lang w:val="en-US" w:eastAsia="zh-CN"/>
              </w:rPr>
              <w:t>5</w:t>
            </w:r>
            <w:r>
              <w:rPr>
                <w:rFonts w:ascii="仿宋" w:hAnsi="仿宋" w:eastAsia="仿宋"/>
              </w:rPr>
              <w:t>月</w:t>
            </w:r>
            <w:r>
              <w:rPr>
                <w:rFonts w:hint="eastAsia" w:ascii="仿宋" w:hAnsi="仿宋" w:eastAsia="仿宋"/>
                <w:lang w:val="en-US" w:eastAsia="zh-CN"/>
              </w:rPr>
              <w:t>28</w:t>
            </w:r>
            <w:r>
              <w:rPr>
                <w:rFonts w:ascii="仿宋" w:hAnsi="仿宋" w:eastAsia="仿宋"/>
              </w:rPr>
              <w:t>日</w:t>
            </w:r>
          </w:p>
        </w:tc>
        <w:tc>
          <w:tcPr>
            <w:tcW w:w="1722" w:type="dxa"/>
            <w:vAlign w:val="center"/>
          </w:tcPr>
          <w:p>
            <w:pPr>
              <w:pStyle w:val="2"/>
              <w:ind w:left="0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详见下表</w:t>
            </w:r>
          </w:p>
        </w:tc>
      </w:tr>
    </w:tbl>
    <w:p>
      <w:pPr>
        <w:numPr>
          <w:ilvl w:val="0"/>
          <w:numId w:val="4"/>
        </w:numPr>
        <w:spacing w:line="460" w:lineRule="exact"/>
        <w:ind w:firstLine="640" w:firstLineChars="200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项目基本情况及服务内容</w:t>
      </w:r>
    </w:p>
    <w:p>
      <w:pPr>
        <w:pStyle w:val="12"/>
        <w:spacing w:line="460" w:lineRule="exact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骨科中心二病区三维C型臂X线机出现故障，经鉴定现需更换一个高压逆变器电脑板和D30板，具体参数如下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。</w:t>
      </w:r>
    </w:p>
    <w:p>
      <w:pPr>
        <w:pStyle w:val="12"/>
        <w:spacing w:line="460" w:lineRule="exact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</w:p>
    <w:p>
      <w:pPr>
        <w:pStyle w:val="12"/>
        <w:spacing w:line="460" w:lineRule="exact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</w:p>
    <w:p>
      <w:pPr>
        <w:pStyle w:val="12"/>
        <w:spacing w:line="460" w:lineRule="exact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</w:p>
    <w:p>
      <w:pPr>
        <w:pStyle w:val="12"/>
        <w:spacing w:line="460" w:lineRule="exact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</w:p>
    <w:p>
      <w:pPr>
        <w:pStyle w:val="12"/>
        <w:spacing w:line="460" w:lineRule="exact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</w:p>
    <w:tbl>
      <w:tblPr>
        <w:tblStyle w:val="7"/>
        <w:tblW w:w="11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95"/>
        <w:gridCol w:w="1045"/>
        <w:gridCol w:w="1227"/>
        <w:gridCol w:w="1227"/>
        <w:gridCol w:w="989"/>
        <w:gridCol w:w="1691"/>
        <w:gridCol w:w="3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93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序号</w:t>
            </w:r>
          </w:p>
        </w:tc>
        <w:tc>
          <w:tcPr>
            <w:tcW w:w="1295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名称</w:t>
            </w:r>
          </w:p>
        </w:tc>
        <w:tc>
          <w:tcPr>
            <w:tcW w:w="1045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hint="eastAsia" w:ascii="仿宋" w:hAnsi="仿宋" w:eastAsia="仿宋"/>
                <w:b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Cs w:val="24"/>
                <w:lang w:eastAsia="zh-CN"/>
              </w:rPr>
              <w:t>品牌</w:t>
            </w:r>
          </w:p>
        </w:tc>
        <w:tc>
          <w:tcPr>
            <w:tcW w:w="1227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hint="eastAsia" w:ascii="仿宋" w:hAnsi="仿宋" w:eastAsia="仿宋"/>
                <w:b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Cs w:val="24"/>
                <w:lang w:eastAsia="zh-CN"/>
              </w:rPr>
              <w:t>规格</w:t>
            </w:r>
          </w:p>
        </w:tc>
        <w:tc>
          <w:tcPr>
            <w:tcW w:w="1227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hint="eastAsia" w:ascii="仿宋" w:hAnsi="仿宋" w:eastAsia="仿宋"/>
                <w:b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Cs w:val="24"/>
                <w:lang w:eastAsia="zh-CN"/>
              </w:rPr>
              <w:t>数量</w:t>
            </w:r>
          </w:p>
        </w:tc>
        <w:tc>
          <w:tcPr>
            <w:tcW w:w="989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hint="eastAsia" w:ascii="仿宋" w:hAnsi="仿宋" w:eastAsia="仿宋"/>
                <w:b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Cs w:val="24"/>
                <w:lang w:eastAsia="zh-CN"/>
              </w:rPr>
              <w:t>单位</w:t>
            </w:r>
          </w:p>
        </w:tc>
        <w:tc>
          <w:tcPr>
            <w:tcW w:w="1691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hint="eastAsia" w:ascii="仿宋" w:hAnsi="仿宋" w:eastAsia="仿宋"/>
                <w:b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Cs w:val="24"/>
                <w:lang w:eastAsia="zh-CN"/>
              </w:rPr>
              <w:t>金额</w:t>
            </w:r>
          </w:p>
        </w:tc>
        <w:tc>
          <w:tcPr>
            <w:tcW w:w="3406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hint="eastAsia" w:ascii="仿宋" w:hAnsi="仿宋" w:eastAsia="仿宋"/>
                <w:b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Cs w:val="24"/>
                <w:lang w:eastAsia="zh-CN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93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</w:t>
            </w:r>
          </w:p>
        </w:tc>
        <w:tc>
          <w:tcPr>
            <w:tcW w:w="1295" w:type="dxa"/>
            <w:vAlign w:val="center"/>
          </w:tcPr>
          <w:p>
            <w:pPr>
              <w:pStyle w:val="2"/>
              <w:spacing w:line="400" w:lineRule="exact"/>
              <w:ind w:left="0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高压逆变器电脑板</w:t>
            </w:r>
          </w:p>
        </w:tc>
        <w:tc>
          <w:tcPr>
            <w:tcW w:w="1045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西门子</w:t>
            </w:r>
          </w:p>
        </w:tc>
        <w:tc>
          <w:tcPr>
            <w:tcW w:w="1227" w:type="dxa"/>
            <w:vAlign w:val="center"/>
          </w:tcPr>
          <w:p>
            <w:pPr>
              <w:pStyle w:val="2"/>
              <w:spacing w:line="400" w:lineRule="exact"/>
              <w:ind w:left="0" w:firstLine="240" w:firstLineChars="100"/>
              <w:jc w:val="both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块</w:t>
            </w:r>
          </w:p>
        </w:tc>
        <w:tc>
          <w:tcPr>
            <w:tcW w:w="1227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</w:t>
            </w:r>
          </w:p>
        </w:tc>
        <w:tc>
          <w:tcPr>
            <w:tcW w:w="989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块</w:t>
            </w:r>
          </w:p>
        </w:tc>
        <w:tc>
          <w:tcPr>
            <w:tcW w:w="1691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63000</w:t>
            </w:r>
          </w:p>
        </w:tc>
        <w:tc>
          <w:tcPr>
            <w:tcW w:w="3406" w:type="dxa"/>
            <w:vAlign w:val="center"/>
          </w:tcPr>
          <w:p>
            <w:pPr>
              <w:pStyle w:val="2"/>
              <w:numPr>
                <w:ilvl w:val="0"/>
                <w:numId w:val="5"/>
              </w:numPr>
              <w:ind w:left="0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 xml:space="preserve">适配西门子C臂，型号ARCADIS Orbic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93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</w:t>
            </w:r>
          </w:p>
        </w:tc>
        <w:tc>
          <w:tcPr>
            <w:tcW w:w="1295" w:type="dxa"/>
            <w:vAlign w:val="center"/>
          </w:tcPr>
          <w:p>
            <w:pPr>
              <w:pStyle w:val="2"/>
              <w:spacing w:line="400" w:lineRule="exact"/>
              <w:ind w:left="0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lang w:val="en-US" w:eastAsia="zh-CN"/>
              </w:rPr>
              <w:t>D30电路板</w:t>
            </w:r>
          </w:p>
        </w:tc>
        <w:tc>
          <w:tcPr>
            <w:tcW w:w="1045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西门子</w:t>
            </w:r>
          </w:p>
        </w:tc>
        <w:tc>
          <w:tcPr>
            <w:tcW w:w="1227" w:type="dxa"/>
            <w:vAlign w:val="center"/>
          </w:tcPr>
          <w:p>
            <w:pPr>
              <w:pStyle w:val="2"/>
              <w:spacing w:line="400" w:lineRule="exact"/>
              <w:ind w:left="0" w:firstLine="240" w:firstLineChars="100"/>
              <w:jc w:val="both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块</w:t>
            </w:r>
          </w:p>
        </w:tc>
        <w:tc>
          <w:tcPr>
            <w:tcW w:w="1227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</w:t>
            </w:r>
          </w:p>
        </w:tc>
        <w:tc>
          <w:tcPr>
            <w:tcW w:w="989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块</w:t>
            </w:r>
          </w:p>
        </w:tc>
        <w:tc>
          <w:tcPr>
            <w:tcW w:w="1691" w:type="dxa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48000</w:t>
            </w:r>
          </w:p>
        </w:tc>
        <w:tc>
          <w:tcPr>
            <w:tcW w:w="3406" w:type="dxa"/>
            <w:vAlign w:val="center"/>
          </w:tcPr>
          <w:p>
            <w:pPr>
              <w:pStyle w:val="2"/>
              <w:numPr>
                <w:ilvl w:val="0"/>
                <w:numId w:val="5"/>
              </w:numPr>
              <w:ind w:left="0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 xml:space="preserve">适配西门子C臂，型号ARCADIS Orbic </w:t>
            </w:r>
          </w:p>
        </w:tc>
      </w:tr>
    </w:tbl>
    <w:p>
      <w:pPr>
        <w:ind w:firstLine="960" w:firstLineChars="3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（三）服务标准</w:t>
      </w:r>
      <w:r>
        <w:rPr>
          <w:rFonts w:ascii="仿宋_GB2312" w:hAnsi="仿宋" w:eastAsia="仿宋_GB2312" w:cs="宋体"/>
          <w:kern w:val="0"/>
          <w:sz w:val="32"/>
          <w:szCs w:val="32"/>
        </w:rPr>
        <w:t>：</w:t>
      </w:r>
    </w:p>
    <w:p>
      <w:pPr>
        <w:spacing w:line="460" w:lineRule="exact"/>
        <w:ind w:left="64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1、免费安装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,并调试至设备可正常工作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。</w:t>
      </w:r>
    </w:p>
    <w:p>
      <w:pPr>
        <w:spacing w:line="460" w:lineRule="exact"/>
        <w:ind w:left="64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2、按照甲方需要提配件相关资质材料。</w:t>
      </w:r>
    </w:p>
    <w:p>
      <w:pPr>
        <w:spacing w:line="460" w:lineRule="exact"/>
        <w:ind w:left="64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3、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配件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质保期为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年，质保期内出现故障需免费换新。</w:t>
      </w:r>
    </w:p>
    <w:p>
      <w:pPr>
        <w:spacing w:line="460" w:lineRule="exact"/>
        <w:ind w:firstLine="566" w:firstLineChars="177"/>
        <w:rPr>
          <w:rFonts w:ascii="仿宋_GB2312" w:hAnsi="仿宋" w:eastAsia="仿宋_GB2312" w:cs="Times New Roman"/>
          <w:color w:val="000000"/>
          <w:sz w:val="32"/>
          <w:szCs w:val="32"/>
        </w:rPr>
      </w:pPr>
    </w:p>
    <w:p>
      <w:pPr>
        <w:snapToGrid w:val="0"/>
        <w:spacing w:line="460" w:lineRule="exact"/>
        <w:ind w:firstLine="800" w:firstLineChars="250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pStyle w:val="12"/>
        <w:numPr>
          <w:ilvl w:val="0"/>
          <w:numId w:val="2"/>
        </w:numPr>
        <w:spacing w:line="460" w:lineRule="exact"/>
        <w:ind w:firstLineChars="0"/>
        <w:rPr>
          <w:rFonts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采购单位咨询电话</w:t>
      </w:r>
    </w:p>
    <w:p>
      <w:pPr>
        <w:snapToGrid w:val="0"/>
        <w:spacing w:line="460" w:lineRule="exact"/>
        <w:ind w:firstLine="800" w:firstLineChars="250"/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联系人：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徐乐</w:t>
      </w:r>
    </w:p>
    <w:p>
      <w:pPr>
        <w:snapToGrid w:val="0"/>
        <w:spacing w:line="460" w:lineRule="exact"/>
        <w:ind w:firstLine="800" w:firstLineChars="250"/>
        <w:rPr>
          <w:rFonts w:hint="default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联系电话：</w:t>
      </w:r>
      <w:r>
        <w:rPr>
          <w:rFonts w:ascii="仿宋_GB2312" w:hAnsi="仿宋" w:eastAsia="仿宋_GB2312" w:cs="宋体"/>
          <w:kern w:val="0"/>
          <w:sz w:val="32"/>
          <w:szCs w:val="32"/>
        </w:rPr>
        <w:t>+86-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18799210884</w:t>
      </w:r>
    </w:p>
    <w:p>
      <w:pPr>
        <w:snapToGrid w:val="0"/>
        <w:spacing w:line="460" w:lineRule="exact"/>
        <w:ind w:firstLine="800" w:firstLineChars="25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地址：克拉玛依市安定路120号</w:t>
      </w:r>
    </w:p>
    <w:p>
      <w:pPr>
        <w:snapToGrid w:val="0"/>
        <w:spacing w:line="460" w:lineRule="exact"/>
        <w:ind w:firstLine="800" w:firstLineChars="250"/>
        <w:rPr>
          <w:rFonts w:hint="eastAsia" w:ascii="仿宋_GB2312" w:hAnsi="仿宋" w:eastAsia="仿宋_GB2312" w:cs="宋体"/>
          <w:kern w:val="0"/>
          <w:sz w:val="32"/>
          <w:szCs w:val="32"/>
        </w:rPr>
      </w:pPr>
    </w:p>
    <w:p>
      <w:pPr>
        <w:pStyle w:val="12"/>
        <w:numPr>
          <w:ilvl w:val="0"/>
          <w:numId w:val="2"/>
        </w:numPr>
        <w:spacing w:line="460" w:lineRule="exact"/>
        <w:ind w:firstLineChars="0"/>
        <w:rPr>
          <w:rFonts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付款方式</w:t>
      </w:r>
    </w:p>
    <w:p>
      <w:pPr>
        <w:pStyle w:val="12"/>
        <w:spacing w:line="460" w:lineRule="exact"/>
        <w:ind w:left="630" w:leftChars="300" w:firstLine="0" w:firstLineChars="0"/>
        <w:jc w:val="left"/>
        <w:rPr>
          <w:rFonts w:hint="default" w:ascii="仿宋_GB2312" w:hAnsi="仿宋" w:eastAsia="仿宋_GB2312" w:cs="Times New Roman"/>
          <w:color w:val="000000"/>
          <w:sz w:val="32"/>
          <w:szCs w:val="32"/>
          <w:lang w:val="en-US"/>
        </w:rPr>
      </w:pPr>
      <w:r>
        <w:rPr>
          <w:rFonts w:hint="eastAsia" w:ascii="仿宋_GB2312" w:hAnsi="仿宋" w:eastAsia="仿宋_GB2312" w:cs="Times New Roman"/>
          <w:b w:val="0"/>
          <w:bCs/>
          <w:sz w:val="32"/>
          <w:szCs w:val="32"/>
          <w:lang w:val="en-US" w:eastAsia="zh-CN"/>
        </w:rPr>
        <w:t>配件更换调试完成后后付100%款</w:t>
      </w:r>
    </w:p>
    <w:p>
      <w:pPr>
        <w:snapToGrid w:val="0"/>
        <w:spacing w:line="460" w:lineRule="exact"/>
        <w:ind w:firstLine="800" w:firstLineChars="250"/>
        <w:rPr>
          <w:rFonts w:hint="eastAsia" w:ascii="仿宋_GB2312" w:hAnsi="仿宋" w:eastAsia="仿宋_GB2312" w:cs="宋体"/>
          <w:kern w:val="0"/>
          <w:sz w:val="32"/>
          <w:szCs w:val="32"/>
        </w:rPr>
      </w:pPr>
    </w:p>
    <w:p>
      <w:pPr>
        <w:pStyle w:val="12"/>
        <w:spacing w:line="460" w:lineRule="exact"/>
        <w:ind w:left="0" w:leftChars="0" w:firstLine="0" w:firstLineChars="0"/>
        <w:rPr>
          <w:rFonts w:hint="default" w:ascii="仿宋_GB2312" w:hAnsi="仿宋" w:eastAsia="仿宋_GB2312" w:cs="宋体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简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8C5E88"/>
    <w:multiLevelType w:val="singleLevel"/>
    <w:tmpl w:val="B68C5E8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8F30056"/>
    <w:multiLevelType w:val="multilevel"/>
    <w:tmpl w:val="08F30056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 w:cstheme="minorBidi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83C604A"/>
    <w:multiLevelType w:val="singleLevel"/>
    <w:tmpl w:val="183C604A"/>
    <w:lvl w:ilvl="0" w:tentative="0">
      <w:start w:val="1"/>
      <w:numFmt w:val="japaneseCounting"/>
      <w:pStyle w:val="10"/>
      <w:lvlText w:val="%1、"/>
      <w:lvlJc w:val="left"/>
      <w:pPr>
        <w:tabs>
          <w:tab w:val="left" w:pos="960"/>
        </w:tabs>
        <w:ind w:left="960" w:hanging="480"/>
      </w:pPr>
      <w:rPr>
        <w:rFonts w:hint="eastAsia"/>
        <w:b/>
      </w:rPr>
    </w:lvl>
  </w:abstractNum>
  <w:abstractNum w:abstractNumId="3">
    <w:nsid w:val="385F50F6"/>
    <w:multiLevelType w:val="multilevel"/>
    <w:tmpl w:val="385F50F6"/>
    <w:lvl w:ilvl="0" w:tentative="0">
      <w:start w:val="1"/>
      <w:numFmt w:val="decimal"/>
      <w:lvlText w:val="%1.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73430365"/>
    <w:multiLevelType w:val="singleLevel"/>
    <w:tmpl w:val="7343036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NjFjYThiNGE2MDlkYjZkYzMyMWM3Mjc1MGYwMjIifQ=="/>
  </w:docVars>
  <w:rsids>
    <w:rsidRoot w:val="00304885"/>
    <w:rsid w:val="000164AA"/>
    <w:rsid w:val="000A03B0"/>
    <w:rsid w:val="000B5022"/>
    <w:rsid w:val="0010027E"/>
    <w:rsid w:val="001015AD"/>
    <w:rsid w:val="0011029D"/>
    <w:rsid w:val="001B606F"/>
    <w:rsid w:val="002479F0"/>
    <w:rsid w:val="00250D3C"/>
    <w:rsid w:val="002570CD"/>
    <w:rsid w:val="0027180E"/>
    <w:rsid w:val="00277EA5"/>
    <w:rsid w:val="002B444C"/>
    <w:rsid w:val="002F2823"/>
    <w:rsid w:val="00304885"/>
    <w:rsid w:val="0034090E"/>
    <w:rsid w:val="003631E3"/>
    <w:rsid w:val="003732F7"/>
    <w:rsid w:val="003E5BF8"/>
    <w:rsid w:val="0044362F"/>
    <w:rsid w:val="004A7FF2"/>
    <w:rsid w:val="004B6D1D"/>
    <w:rsid w:val="004C5D61"/>
    <w:rsid w:val="004F4A67"/>
    <w:rsid w:val="005007FC"/>
    <w:rsid w:val="0055533C"/>
    <w:rsid w:val="005738D0"/>
    <w:rsid w:val="00590AD0"/>
    <w:rsid w:val="005C3C7F"/>
    <w:rsid w:val="00615654"/>
    <w:rsid w:val="00633A38"/>
    <w:rsid w:val="00652EAB"/>
    <w:rsid w:val="00664CD7"/>
    <w:rsid w:val="006E0A91"/>
    <w:rsid w:val="00761D86"/>
    <w:rsid w:val="007A1180"/>
    <w:rsid w:val="007B00D2"/>
    <w:rsid w:val="007C151E"/>
    <w:rsid w:val="007D752F"/>
    <w:rsid w:val="00810E5C"/>
    <w:rsid w:val="00891981"/>
    <w:rsid w:val="00910FC1"/>
    <w:rsid w:val="009118A3"/>
    <w:rsid w:val="00951256"/>
    <w:rsid w:val="009A08CC"/>
    <w:rsid w:val="009B6ED8"/>
    <w:rsid w:val="00A92EC2"/>
    <w:rsid w:val="00AE2FA9"/>
    <w:rsid w:val="00AE521C"/>
    <w:rsid w:val="00BA3E3F"/>
    <w:rsid w:val="00BA6303"/>
    <w:rsid w:val="00BF16A1"/>
    <w:rsid w:val="00C265BB"/>
    <w:rsid w:val="00C43DD9"/>
    <w:rsid w:val="00CC5D72"/>
    <w:rsid w:val="00CC6D76"/>
    <w:rsid w:val="00D51B09"/>
    <w:rsid w:val="00D72AC9"/>
    <w:rsid w:val="00D93DE3"/>
    <w:rsid w:val="00D96F93"/>
    <w:rsid w:val="00DD2F1E"/>
    <w:rsid w:val="00E37F27"/>
    <w:rsid w:val="00E65D62"/>
    <w:rsid w:val="00E865C2"/>
    <w:rsid w:val="00E956B5"/>
    <w:rsid w:val="00ED4F40"/>
    <w:rsid w:val="00F1210E"/>
    <w:rsid w:val="00F13E14"/>
    <w:rsid w:val="00F14353"/>
    <w:rsid w:val="00F2463C"/>
    <w:rsid w:val="00F6520F"/>
    <w:rsid w:val="00FA301D"/>
    <w:rsid w:val="00FC325D"/>
    <w:rsid w:val="02F52071"/>
    <w:rsid w:val="041B366B"/>
    <w:rsid w:val="07362CB1"/>
    <w:rsid w:val="07CA1878"/>
    <w:rsid w:val="13E332CD"/>
    <w:rsid w:val="16412416"/>
    <w:rsid w:val="16A60ADF"/>
    <w:rsid w:val="1913113F"/>
    <w:rsid w:val="1A3A518B"/>
    <w:rsid w:val="1B180C78"/>
    <w:rsid w:val="1B937D95"/>
    <w:rsid w:val="20460C81"/>
    <w:rsid w:val="2274785E"/>
    <w:rsid w:val="23037153"/>
    <w:rsid w:val="26B06561"/>
    <w:rsid w:val="26CF6738"/>
    <w:rsid w:val="298F0C60"/>
    <w:rsid w:val="314F28E7"/>
    <w:rsid w:val="319176DA"/>
    <w:rsid w:val="32C75117"/>
    <w:rsid w:val="35C660B5"/>
    <w:rsid w:val="364E2CB4"/>
    <w:rsid w:val="36510DA7"/>
    <w:rsid w:val="37994AE5"/>
    <w:rsid w:val="38157461"/>
    <w:rsid w:val="390B038E"/>
    <w:rsid w:val="436A5B2E"/>
    <w:rsid w:val="4A436128"/>
    <w:rsid w:val="4F0E2253"/>
    <w:rsid w:val="4F7F321A"/>
    <w:rsid w:val="51C850FE"/>
    <w:rsid w:val="5C9E0C98"/>
    <w:rsid w:val="5D142721"/>
    <w:rsid w:val="5EA83312"/>
    <w:rsid w:val="5FD731F9"/>
    <w:rsid w:val="62D02824"/>
    <w:rsid w:val="62E1267F"/>
    <w:rsid w:val="644E6A62"/>
    <w:rsid w:val="64AF0956"/>
    <w:rsid w:val="657E37D8"/>
    <w:rsid w:val="65811E22"/>
    <w:rsid w:val="676A3C34"/>
    <w:rsid w:val="67910981"/>
    <w:rsid w:val="68A114D7"/>
    <w:rsid w:val="6EC854C7"/>
    <w:rsid w:val="761158B3"/>
    <w:rsid w:val="76A20729"/>
    <w:rsid w:val="773C174A"/>
    <w:rsid w:val="77882D05"/>
    <w:rsid w:val="791675C7"/>
    <w:rsid w:val="7E41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autoRedefine/>
    <w:qFormat/>
    <w:uiPriority w:val="0"/>
    <w:pPr>
      <w:spacing w:line="520" w:lineRule="exact"/>
      <w:ind w:left="570"/>
    </w:pPr>
    <w:rPr>
      <w:rFonts w:ascii="方正仿宋简体" w:hAnsi="创艺简仿宋" w:eastAsia="方正仿宋简体" w:cs="Times New Roman"/>
      <w:sz w:val="24"/>
      <w:szCs w:val="20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1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10">
    <w:name w:val="Item List in Table"/>
    <w:basedOn w:val="1"/>
    <w:autoRedefine/>
    <w:qFormat/>
    <w:uiPriority w:val="0"/>
    <w:pPr>
      <w:numPr>
        <w:ilvl w:val="0"/>
        <w:numId w:val="1"/>
      </w:numPr>
      <w:tabs>
        <w:tab w:val="left" w:pos="420"/>
        <w:tab w:val="clear" w:pos="960"/>
      </w:tabs>
      <w:jc w:val="left"/>
    </w:pPr>
    <w:rPr>
      <w:rFonts w:ascii="Times New Roman" w:hAnsi="Times New Roman" w:eastAsia="宋体" w:cs="Times New Roman"/>
      <w:szCs w:val="24"/>
    </w:rPr>
  </w:style>
  <w:style w:type="character" w:customStyle="1" w:styleId="11">
    <w:name w:val="HTML 预设格式 字符"/>
    <w:basedOn w:val="9"/>
    <w:link w:val="6"/>
    <w:autoRedefine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字符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正文文本缩进 字符"/>
    <w:basedOn w:val="9"/>
    <w:link w:val="2"/>
    <w:autoRedefine/>
    <w:qFormat/>
    <w:uiPriority w:val="0"/>
    <w:rPr>
      <w:rFonts w:ascii="方正仿宋简体" w:hAnsi="创艺简仿宋" w:eastAsia="方正仿宋简体" w:cs="Times New Roman"/>
      <w:sz w:val="24"/>
      <w:szCs w:val="20"/>
    </w:rPr>
  </w:style>
  <w:style w:type="paragraph" w:customStyle="1" w:styleId="15">
    <w:name w:val="采购二级"/>
    <w:basedOn w:val="1"/>
    <w:link w:val="16"/>
    <w:autoRedefine/>
    <w:qFormat/>
    <w:uiPriority w:val="0"/>
    <w:pPr>
      <w:snapToGrid w:val="0"/>
      <w:spacing w:line="560" w:lineRule="exact"/>
      <w:ind w:firstLine="480" w:firstLineChars="200"/>
      <w:outlineLvl w:val="1"/>
    </w:pPr>
    <w:rPr>
      <w:rFonts w:ascii="仿宋" w:hAnsi="仿宋" w:eastAsia="仿宋" w:cs="Times New Roman"/>
      <w:b/>
      <w:sz w:val="24"/>
      <w:szCs w:val="24"/>
    </w:rPr>
  </w:style>
  <w:style w:type="character" w:customStyle="1" w:styleId="16">
    <w:name w:val="采购二级 Char"/>
    <w:basedOn w:val="9"/>
    <w:link w:val="15"/>
    <w:autoRedefine/>
    <w:qFormat/>
    <w:uiPriority w:val="0"/>
    <w:rPr>
      <w:rFonts w:ascii="仿宋" w:hAnsi="仿宋" w:eastAsia="仿宋" w:cs="Times New Roman"/>
      <w:b/>
      <w:sz w:val="24"/>
      <w:szCs w:val="24"/>
    </w:rPr>
  </w:style>
  <w:style w:type="character" w:customStyle="1" w:styleId="17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9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0">
    <w:name w:val="font31"/>
    <w:basedOn w:val="9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648</Words>
  <Characters>745</Characters>
  <Lines>4</Lines>
  <Paragraphs>1</Paragraphs>
  <TotalTime>5</TotalTime>
  <ScaleCrop>false</ScaleCrop>
  <LinksUpToDate>false</LinksUpToDate>
  <CharactersWithSpaces>760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2022-06-30T04:52:00Z</dcterms:created>
  <dc:creator>微软中国</dc:creator>
  <cp:lastModifiedBy>Administrator</cp:lastModifiedBy>
  <dcterms:modified xsi:type="dcterms:W3CDTF">2024-05-25T09:31:22Z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193BD9A3862041EBB259BAA147C71601_13</vt:lpwstr>
  </property>
</Properties>
</file>