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7B" w:rsidRDefault="00B27EA1" w:rsidP="005D635F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乌鲁木齐市第66</w:t>
      </w:r>
      <w:r w:rsidR="005D635F">
        <w:rPr>
          <w:rFonts w:ascii="仿宋" w:eastAsia="仿宋" w:hAnsi="仿宋" w:cs="仿宋" w:hint="eastAsia"/>
          <w:sz w:val="30"/>
          <w:szCs w:val="30"/>
        </w:rPr>
        <w:t>中学</w:t>
      </w:r>
      <w:r w:rsidR="005D635F">
        <w:rPr>
          <w:rFonts w:ascii="仿宋" w:eastAsia="仿宋" w:hAnsi="仿宋" w:cs="仿宋"/>
          <w:sz w:val="30"/>
          <w:szCs w:val="30"/>
        </w:rPr>
        <w:t>办公用纸</w:t>
      </w:r>
      <w:r>
        <w:rPr>
          <w:rFonts w:ascii="仿宋" w:eastAsia="仿宋" w:hAnsi="仿宋" w:cs="仿宋" w:hint="eastAsia"/>
          <w:sz w:val="30"/>
          <w:szCs w:val="30"/>
        </w:rPr>
        <w:t>采购</w:t>
      </w:r>
    </w:p>
    <w:p w:rsidR="00C86B7B" w:rsidRPr="002D56B6" w:rsidRDefault="00B27EA1">
      <w:pPr>
        <w:rPr>
          <w:rFonts w:ascii="仿宋" w:eastAsia="仿宋" w:hAnsi="仿宋" w:cs="仿宋"/>
          <w:sz w:val="28"/>
          <w:szCs w:val="28"/>
        </w:rPr>
      </w:pPr>
      <w:r w:rsidRPr="002D56B6">
        <w:rPr>
          <w:rFonts w:ascii="仿宋" w:eastAsia="仿宋" w:hAnsi="仿宋" w:cs="仿宋" w:hint="eastAsia"/>
          <w:sz w:val="28"/>
          <w:szCs w:val="28"/>
        </w:rPr>
        <w:t>商务要求</w:t>
      </w:r>
    </w:p>
    <w:p w:rsidR="00C86B7B" w:rsidRPr="002D56B6" w:rsidRDefault="00C86B7B">
      <w:pPr>
        <w:rPr>
          <w:rFonts w:ascii="仿宋" w:eastAsia="仿宋" w:hAnsi="仿宋" w:cs="仿宋"/>
          <w:sz w:val="28"/>
          <w:szCs w:val="28"/>
        </w:rPr>
      </w:pPr>
    </w:p>
    <w:p w:rsidR="00C86B7B" w:rsidRPr="002D56B6" w:rsidRDefault="00B27EA1">
      <w:pPr>
        <w:spacing w:line="360" w:lineRule="auto"/>
        <w:rPr>
          <w:rFonts w:ascii="仿宋" w:eastAsia="仿宋" w:hAnsi="仿宋" w:cs="仿宋"/>
          <w:sz w:val="28"/>
          <w:szCs w:val="28"/>
        </w:rPr>
      </w:pPr>
      <w:r w:rsidRPr="002D56B6">
        <w:rPr>
          <w:rFonts w:ascii="仿宋" w:eastAsia="仿宋" w:hAnsi="仿宋" w:cs="仿宋" w:hint="eastAsia"/>
          <w:sz w:val="28"/>
          <w:szCs w:val="28"/>
        </w:rPr>
        <w:t>1：投标人具有一定得售后服务能力，</w:t>
      </w:r>
      <w:r w:rsidRPr="002D56B6">
        <w:rPr>
          <w:rFonts w:ascii="仿宋" w:eastAsia="仿宋" w:hAnsi="仿宋" w:cs="仿宋" w:hint="eastAsia"/>
          <w:sz w:val="28"/>
          <w:szCs w:val="28"/>
          <w:lang w:val="en"/>
        </w:rPr>
        <w:t>投标人必须具有独立法人资格，持有工商行政管理部门核发的有效营业执照，按国家法律经营</w:t>
      </w:r>
      <w:r w:rsidRPr="002D56B6">
        <w:rPr>
          <w:rFonts w:ascii="仿宋" w:eastAsia="仿宋" w:hAnsi="仿宋" w:cs="仿宋" w:hint="eastAsia"/>
          <w:sz w:val="28"/>
          <w:szCs w:val="28"/>
        </w:rPr>
        <w:t>。</w:t>
      </w:r>
    </w:p>
    <w:p w:rsidR="00C86B7B" w:rsidRPr="002D56B6" w:rsidRDefault="00B27EA1">
      <w:pPr>
        <w:spacing w:line="360" w:lineRule="auto"/>
        <w:rPr>
          <w:rFonts w:ascii="仿宋" w:eastAsia="仿宋" w:hAnsi="仿宋" w:cs="仿宋"/>
          <w:sz w:val="28"/>
          <w:szCs w:val="28"/>
          <w:lang w:val="en"/>
        </w:rPr>
      </w:pPr>
      <w:r w:rsidRPr="002D56B6">
        <w:rPr>
          <w:rFonts w:ascii="仿宋" w:eastAsia="仿宋" w:hAnsi="仿宋" w:cs="仿宋" w:hint="eastAsia"/>
          <w:sz w:val="28"/>
          <w:szCs w:val="28"/>
        </w:rPr>
        <w:t>2：投标人</w:t>
      </w:r>
      <w:r w:rsidRPr="002D56B6">
        <w:rPr>
          <w:rFonts w:ascii="仿宋" w:eastAsia="仿宋" w:hAnsi="仿宋" w:cs="仿宋" w:hint="eastAsia"/>
          <w:sz w:val="28"/>
          <w:szCs w:val="28"/>
          <w:lang w:val="en"/>
        </w:rPr>
        <w:t>近三年无违法违纪记录。</w:t>
      </w:r>
    </w:p>
    <w:p w:rsidR="00C86B7B" w:rsidRPr="002D56B6" w:rsidRDefault="00B27EA1">
      <w:pPr>
        <w:spacing w:line="360" w:lineRule="auto"/>
        <w:rPr>
          <w:rFonts w:ascii="仿宋" w:eastAsia="仿宋" w:hAnsi="仿宋" w:cs="仿宋"/>
          <w:sz w:val="28"/>
          <w:szCs w:val="28"/>
          <w:lang w:val="en"/>
        </w:rPr>
      </w:pPr>
      <w:r w:rsidRPr="002D56B6">
        <w:rPr>
          <w:rFonts w:ascii="仿宋" w:eastAsia="仿宋" w:hAnsi="仿宋" w:cs="仿宋" w:hint="eastAsia"/>
          <w:sz w:val="28"/>
          <w:szCs w:val="28"/>
        </w:rPr>
        <w:t>3：投标人</w:t>
      </w:r>
      <w:r w:rsidRPr="002D56B6">
        <w:rPr>
          <w:rFonts w:ascii="仿宋" w:eastAsia="仿宋" w:hAnsi="仿宋" w:cs="仿宋" w:hint="eastAsia"/>
          <w:sz w:val="28"/>
          <w:szCs w:val="28"/>
          <w:lang w:val="en"/>
        </w:rPr>
        <w:t>所提供的</w:t>
      </w:r>
      <w:r w:rsidRPr="002D56B6">
        <w:rPr>
          <w:rFonts w:ascii="仿宋" w:eastAsia="仿宋" w:hAnsi="仿宋" w:cs="仿宋" w:hint="eastAsia"/>
          <w:sz w:val="28"/>
          <w:szCs w:val="28"/>
        </w:rPr>
        <w:t>复印纸</w:t>
      </w:r>
      <w:r w:rsidRPr="002D56B6">
        <w:rPr>
          <w:rFonts w:ascii="仿宋" w:eastAsia="仿宋" w:hAnsi="仿宋" w:cs="仿宋" w:hint="eastAsia"/>
          <w:sz w:val="28"/>
          <w:szCs w:val="28"/>
          <w:lang w:val="en"/>
        </w:rPr>
        <w:t>必须为原厂原装全新。</w:t>
      </w:r>
    </w:p>
    <w:p w:rsidR="00C86B7B" w:rsidRPr="002D56B6" w:rsidRDefault="00B27EA1">
      <w:pPr>
        <w:spacing w:line="360" w:lineRule="auto"/>
        <w:rPr>
          <w:rFonts w:ascii="仿宋" w:eastAsia="仿宋" w:hAnsi="仿宋" w:cs="仿宋"/>
          <w:sz w:val="28"/>
          <w:szCs w:val="28"/>
          <w:lang w:val="en"/>
        </w:rPr>
      </w:pPr>
      <w:r w:rsidRPr="002D56B6">
        <w:rPr>
          <w:rFonts w:ascii="仿宋" w:eastAsia="仿宋" w:hAnsi="仿宋" w:cs="仿宋" w:hint="eastAsia"/>
          <w:sz w:val="28"/>
          <w:szCs w:val="28"/>
        </w:rPr>
        <w:t>4：</w:t>
      </w:r>
      <w:r w:rsidRPr="002D56B6">
        <w:rPr>
          <w:rFonts w:ascii="仿宋" w:eastAsia="仿宋" w:hAnsi="仿宋" w:cs="仿宋" w:hint="eastAsia"/>
          <w:sz w:val="28"/>
          <w:szCs w:val="28"/>
          <w:lang w:val="en"/>
        </w:rPr>
        <w:t>免费提供送货及调换服务；</w:t>
      </w:r>
    </w:p>
    <w:p w:rsidR="00C86B7B" w:rsidRPr="002D56B6" w:rsidRDefault="00B27EA1">
      <w:pPr>
        <w:spacing w:line="360" w:lineRule="auto"/>
        <w:rPr>
          <w:rFonts w:ascii="仿宋" w:eastAsia="仿宋" w:hAnsi="仿宋" w:cs="仿宋"/>
          <w:sz w:val="28"/>
          <w:szCs w:val="28"/>
          <w:lang w:val="en"/>
        </w:rPr>
      </w:pPr>
      <w:r w:rsidRPr="002D56B6">
        <w:rPr>
          <w:rFonts w:ascii="仿宋" w:eastAsia="仿宋" w:hAnsi="仿宋" w:cs="仿宋" w:hint="eastAsia"/>
          <w:sz w:val="28"/>
          <w:szCs w:val="28"/>
        </w:rPr>
        <w:t>5：交货日期：</w:t>
      </w:r>
      <w:r w:rsidR="002D56B6">
        <w:rPr>
          <w:rFonts w:ascii="仿宋" w:eastAsia="仿宋" w:hAnsi="仿宋" w:cs="仿宋" w:hint="eastAsia"/>
          <w:sz w:val="28"/>
          <w:szCs w:val="28"/>
        </w:rPr>
        <w:t>签订</w:t>
      </w:r>
      <w:r w:rsidR="002D56B6">
        <w:rPr>
          <w:rFonts w:ascii="仿宋" w:eastAsia="仿宋" w:hAnsi="仿宋" w:cs="仿宋"/>
          <w:sz w:val="28"/>
          <w:szCs w:val="28"/>
        </w:rPr>
        <w:t>合同后，</w:t>
      </w:r>
      <w:r w:rsidRPr="002D56B6">
        <w:rPr>
          <w:rFonts w:ascii="仿宋" w:eastAsia="仿宋" w:hAnsi="仿宋" w:cs="仿宋" w:hint="eastAsia"/>
          <w:sz w:val="28"/>
          <w:szCs w:val="28"/>
          <w:lang w:val="en"/>
        </w:rPr>
        <w:t>保证送货时间（</w:t>
      </w:r>
      <w:r w:rsidR="00E06625" w:rsidRPr="002D56B6">
        <w:rPr>
          <w:rFonts w:ascii="仿宋" w:eastAsia="仿宋" w:hAnsi="仿宋" w:cs="仿宋"/>
          <w:sz w:val="28"/>
          <w:szCs w:val="28"/>
          <w:lang w:val="en"/>
        </w:rPr>
        <w:t>48</w:t>
      </w:r>
      <w:r w:rsidR="00E06625" w:rsidRPr="002D56B6">
        <w:rPr>
          <w:rFonts w:ascii="仿宋" w:eastAsia="仿宋" w:hAnsi="仿宋" w:cs="仿宋" w:hint="eastAsia"/>
          <w:sz w:val="28"/>
          <w:szCs w:val="28"/>
          <w:lang w:val="en"/>
        </w:rPr>
        <w:t>小时</w:t>
      </w:r>
      <w:r w:rsidRPr="002D56B6">
        <w:rPr>
          <w:rFonts w:ascii="仿宋" w:eastAsia="仿宋" w:hAnsi="仿宋" w:cs="仿宋" w:hint="eastAsia"/>
          <w:sz w:val="28"/>
          <w:szCs w:val="28"/>
          <w:lang w:val="en"/>
        </w:rPr>
        <w:t>内</w:t>
      </w:r>
      <w:r w:rsidRPr="002D56B6">
        <w:rPr>
          <w:rFonts w:ascii="仿宋" w:eastAsia="仿宋" w:hAnsi="仿宋" w:cs="仿宋"/>
          <w:sz w:val="28"/>
          <w:szCs w:val="28"/>
          <w:lang w:val="en"/>
        </w:rPr>
        <w:t>送达</w:t>
      </w:r>
      <w:r w:rsidRPr="002D56B6">
        <w:rPr>
          <w:rFonts w:ascii="仿宋" w:eastAsia="仿宋" w:hAnsi="仿宋" w:cs="仿宋" w:hint="eastAsia"/>
          <w:sz w:val="28"/>
          <w:szCs w:val="28"/>
          <w:lang w:val="en"/>
        </w:rPr>
        <w:t>）；</w:t>
      </w:r>
    </w:p>
    <w:p w:rsidR="00C86B7B" w:rsidRPr="002D56B6" w:rsidRDefault="00B27EA1">
      <w:pPr>
        <w:spacing w:line="360" w:lineRule="auto"/>
        <w:rPr>
          <w:rFonts w:ascii="仿宋" w:eastAsia="仿宋" w:hAnsi="仿宋" w:cs="仿宋"/>
          <w:sz w:val="28"/>
          <w:szCs w:val="28"/>
          <w:lang w:val="en"/>
        </w:rPr>
      </w:pPr>
      <w:r w:rsidRPr="002D56B6">
        <w:rPr>
          <w:rFonts w:ascii="仿宋" w:eastAsia="仿宋" w:hAnsi="仿宋" w:cs="仿宋" w:hint="eastAsia"/>
          <w:sz w:val="28"/>
          <w:szCs w:val="28"/>
        </w:rPr>
        <w:t>6：</w:t>
      </w:r>
      <w:r w:rsidRPr="002D56B6">
        <w:rPr>
          <w:rFonts w:ascii="仿宋" w:eastAsia="仿宋" w:hAnsi="仿宋" w:cs="仿宋" w:hint="eastAsia"/>
          <w:sz w:val="28"/>
          <w:szCs w:val="28"/>
          <w:lang w:val="en"/>
        </w:rPr>
        <w:t>产品有任何质量问题，无偿立即更换</w:t>
      </w:r>
      <w:r w:rsidRPr="002D56B6">
        <w:rPr>
          <w:rFonts w:ascii="仿宋" w:eastAsia="仿宋" w:hAnsi="仿宋" w:cs="仿宋"/>
          <w:sz w:val="28"/>
          <w:szCs w:val="28"/>
          <w:lang w:val="en"/>
        </w:rPr>
        <w:t>；</w:t>
      </w:r>
    </w:p>
    <w:p w:rsidR="00BA7199" w:rsidRPr="002D56B6" w:rsidRDefault="0094308A" w:rsidP="00BA7199">
      <w:pPr>
        <w:spacing w:line="360" w:lineRule="auto"/>
        <w:rPr>
          <w:rFonts w:ascii="仿宋" w:eastAsia="仿宋" w:hAnsi="仿宋" w:cs="仿宋"/>
          <w:sz w:val="28"/>
          <w:szCs w:val="28"/>
          <w:lang w:val="en"/>
        </w:rPr>
      </w:pPr>
      <w:r>
        <w:rPr>
          <w:rFonts w:ascii="仿宋" w:eastAsia="仿宋" w:hAnsi="仿宋" w:cs="仿宋" w:hint="eastAsia"/>
          <w:sz w:val="28"/>
          <w:szCs w:val="28"/>
          <w:lang w:val="en"/>
        </w:rPr>
        <w:t>7：投标人</w:t>
      </w:r>
      <w:r>
        <w:rPr>
          <w:rFonts w:ascii="仿宋" w:eastAsia="仿宋" w:hAnsi="仿宋" w:cs="仿宋"/>
          <w:sz w:val="28"/>
          <w:szCs w:val="28"/>
          <w:lang w:val="en"/>
        </w:rPr>
        <w:t>需</w:t>
      </w:r>
      <w:r w:rsidR="00BA7199" w:rsidRPr="002D56B6">
        <w:rPr>
          <w:rFonts w:ascii="仿宋" w:eastAsia="仿宋" w:hAnsi="仿宋" w:cs="仿宋" w:hint="eastAsia"/>
          <w:sz w:val="28"/>
          <w:szCs w:val="28"/>
          <w:lang w:val="en"/>
        </w:rPr>
        <w:t>提供产品质量承诺书；</w:t>
      </w:r>
    </w:p>
    <w:p w:rsidR="00BA7199" w:rsidRPr="002D56B6" w:rsidRDefault="0094308A" w:rsidP="00BA7199">
      <w:pPr>
        <w:spacing w:line="360" w:lineRule="auto"/>
        <w:rPr>
          <w:rFonts w:ascii="仿宋" w:eastAsia="仿宋" w:hAnsi="仿宋" w:cs="仿宋"/>
          <w:sz w:val="28"/>
          <w:szCs w:val="28"/>
          <w:lang w:val="en"/>
        </w:rPr>
      </w:pPr>
      <w:r>
        <w:rPr>
          <w:rFonts w:ascii="仿宋" w:eastAsia="仿宋" w:hAnsi="仿宋" w:cs="仿宋" w:hint="eastAsia"/>
          <w:sz w:val="28"/>
          <w:szCs w:val="28"/>
          <w:lang w:val="en"/>
        </w:rPr>
        <w:t>8：投标人</w:t>
      </w:r>
      <w:r>
        <w:rPr>
          <w:rFonts w:ascii="仿宋" w:eastAsia="仿宋" w:hAnsi="仿宋" w:cs="仿宋"/>
          <w:sz w:val="28"/>
          <w:szCs w:val="28"/>
          <w:lang w:val="en"/>
        </w:rPr>
        <w:t>需</w:t>
      </w:r>
      <w:r w:rsidR="00BA7199" w:rsidRPr="002D56B6">
        <w:rPr>
          <w:rFonts w:ascii="仿宋" w:eastAsia="仿宋" w:hAnsi="仿宋" w:cs="仿宋" w:hint="eastAsia"/>
          <w:sz w:val="28"/>
          <w:szCs w:val="28"/>
          <w:lang w:val="en"/>
        </w:rPr>
        <w:t>提供售后服务承诺书；</w:t>
      </w:r>
    </w:p>
    <w:p w:rsidR="00C86B7B" w:rsidRPr="002D56B6" w:rsidRDefault="0094308A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</w:t>
      </w:r>
      <w:r w:rsidR="00B27EA1" w:rsidRPr="002D56B6">
        <w:rPr>
          <w:rFonts w:ascii="仿宋" w:eastAsia="仿宋" w:hAnsi="仿宋" w:cs="仿宋" w:hint="eastAsia"/>
          <w:sz w:val="28"/>
          <w:szCs w:val="28"/>
        </w:rPr>
        <w:t>：所投产品必须是《节能产品政府采购清单》内产品。</w:t>
      </w:r>
    </w:p>
    <w:p w:rsidR="0094308A" w:rsidRDefault="0094308A" w:rsidP="0094308A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10：</w:t>
      </w:r>
      <w:r w:rsidRPr="002D56B6">
        <w:rPr>
          <w:rFonts w:ascii="仿宋" w:eastAsia="仿宋" w:hAnsi="仿宋" w:cs="仿宋" w:hint="eastAsia"/>
          <w:sz w:val="28"/>
          <w:szCs w:val="28"/>
        </w:rPr>
        <w:t>本项目不接受联合体投标。</w:t>
      </w:r>
    </w:p>
    <w:p w:rsidR="0094308A" w:rsidRPr="0094308A" w:rsidRDefault="0094308A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BA7199" w:rsidRPr="002D56B6" w:rsidRDefault="00BA7199">
      <w:pPr>
        <w:spacing w:line="360" w:lineRule="auto"/>
        <w:rPr>
          <w:rFonts w:ascii="仿宋" w:eastAsia="仿宋" w:hAnsi="仿宋" w:cs="仿宋"/>
          <w:sz w:val="28"/>
          <w:szCs w:val="28"/>
        </w:rPr>
      </w:pPr>
      <w:r w:rsidRPr="002D56B6">
        <w:rPr>
          <w:rFonts w:ascii="仿宋" w:eastAsia="仿宋" w:hAnsi="仿宋" w:cs="仿宋" w:hint="eastAsia"/>
          <w:sz w:val="28"/>
          <w:szCs w:val="28"/>
        </w:rPr>
        <w:t>投标人应按照招标文件要求填写投标报价表，投标报价应为</w:t>
      </w:r>
      <w:r w:rsidR="0094308A">
        <w:rPr>
          <w:rFonts w:ascii="仿宋" w:eastAsia="仿宋" w:hAnsi="仿宋" w:cs="仿宋" w:hint="eastAsia"/>
          <w:sz w:val="28"/>
          <w:szCs w:val="28"/>
        </w:rPr>
        <w:t>办公用纸</w:t>
      </w:r>
      <w:r w:rsidRPr="002D56B6">
        <w:rPr>
          <w:rFonts w:ascii="仿宋" w:eastAsia="仿宋" w:hAnsi="仿宋" w:cs="仿宋" w:hint="eastAsia"/>
          <w:sz w:val="28"/>
          <w:szCs w:val="28"/>
        </w:rPr>
        <w:t>的到岸价，包括货物价格、运输费用、装卸费用、保险费用等所有费用。</w:t>
      </w:r>
    </w:p>
    <w:p w:rsidR="002D56B6" w:rsidRPr="002D56B6" w:rsidRDefault="002D56B6">
      <w:pPr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2D56B6" w:rsidRPr="002D5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jkwMWI5NTg5ZDI5ZWEzNmQxYzc0NTZkZGI2NjUifQ=="/>
  </w:docVars>
  <w:rsids>
    <w:rsidRoot w:val="6D016B0B"/>
    <w:rsid w:val="001E6D38"/>
    <w:rsid w:val="002D56B6"/>
    <w:rsid w:val="00355157"/>
    <w:rsid w:val="004C0BA4"/>
    <w:rsid w:val="005D635F"/>
    <w:rsid w:val="00617A97"/>
    <w:rsid w:val="0094308A"/>
    <w:rsid w:val="009D278F"/>
    <w:rsid w:val="00B27EA1"/>
    <w:rsid w:val="00BA7199"/>
    <w:rsid w:val="00C86B7B"/>
    <w:rsid w:val="00CB699C"/>
    <w:rsid w:val="00D010C1"/>
    <w:rsid w:val="00E06625"/>
    <w:rsid w:val="00ED1237"/>
    <w:rsid w:val="04026886"/>
    <w:rsid w:val="09F64C30"/>
    <w:rsid w:val="15564CBF"/>
    <w:rsid w:val="162A5D10"/>
    <w:rsid w:val="1E5A6A46"/>
    <w:rsid w:val="27A36DB5"/>
    <w:rsid w:val="6D016B0B"/>
    <w:rsid w:val="7072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32D366-299B-4C34-AF54-69A29FBE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2D56B6"/>
    <w:pPr>
      <w:keepNext/>
      <w:keepLines/>
      <w:spacing w:before="260" w:after="260" w:line="416" w:lineRule="auto"/>
      <w:ind w:left="301"/>
      <w:outlineLvl w:val="2"/>
    </w:pPr>
    <w:rPr>
      <w:rFonts w:ascii="新宋体" w:eastAsia="新宋体" w:hAnsi="宋体" w:cs="Times New Roman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qFormat/>
    <w:rsid w:val="002D56B6"/>
    <w:rPr>
      <w:rFonts w:ascii="新宋体" w:eastAsia="新宋体" w:hAnsi="宋体"/>
      <w:bCs/>
      <w:kern w:val="2"/>
      <w:sz w:val="28"/>
      <w:szCs w:val="32"/>
    </w:rPr>
  </w:style>
  <w:style w:type="paragraph" w:customStyle="1" w:styleId="a3">
    <w:name w:val="缺省文本"/>
    <w:qFormat/>
    <w:rsid w:val="002D56B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66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康</dc:creator>
  <cp:lastModifiedBy>dingyu</cp:lastModifiedBy>
  <cp:revision>4</cp:revision>
  <dcterms:created xsi:type="dcterms:W3CDTF">2024-09-23T08:24:00Z</dcterms:created>
  <dcterms:modified xsi:type="dcterms:W3CDTF">2024-09-23T08:41:00Z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391C56F529C34BBD8A22FD5B10CFE002</vt:lpwstr>
  </property>
</Properties>
</file>