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397A"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现场勘察确认单</w:t>
      </w:r>
    </w:p>
    <w:p w14:paraId="3FBAE860"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7570"/>
      </w:tblGrid>
      <w:tr w14:paraId="4074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30" w:type="dxa"/>
            <w:vAlign w:val="center"/>
          </w:tcPr>
          <w:p w14:paraId="4CF74B53">
            <w:pPr>
              <w:spacing w:line="480" w:lineRule="auto"/>
              <w:jc w:val="center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采购人：</w:t>
            </w:r>
          </w:p>
        </w:tc>
        <w:tc>
          <w:tcPr>
            <w:tcW w:w="7570" w:type="dxa"/>
            <w:vAlign w:val="center"/>
          </w:tcPr>
          <w:p w14:paraId="18AC4638">
            <w:pPr>
              <w:spacing w:line="480" w:lineRule="auto"/>
              <w:jc w:val="center"/>
              <w:rPr>
                <w:rFonts w:hint="default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乌鲁木齐市第143中学</w:t>
            </w:r>
          </w:p>
        </w:tc>
      </w:tr>
      <w:tr w14:paraId="6836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830" w:type="dxa"/>
            <w:vAlign w:val="center"/>
          </w:tcPr>
          <w:p w14:paraId="4E08BB93">
            <w:pPr>
              <w:spacing w:line="480" w:lineRule="auto"/>
              <w:jc w:val="center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7570" w:type="dxa"/>
            <w:vAlign w:val="center"/>
          </w:tcPr>
          <w:p w14:paraId="691D9F9B">
            <w:pPr>
              <w:spacing w:line="480" w:lineRule="auto"/>
              <w:jc w:val="center"/>
              <w:rPr>
                <w:rFonts w:hint="eastAsia" w:ascii="宋体" w:hAnsi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[学科专用家具] 科学专用家具</w:t>
            </w:r>
            <w:bookmarkStart w:id="0" w:name="_GoBack"/>
            <w:bookmarkEnd w:id="0"/>
          </w:p>
        </w:tc>
      </w:tr>
      <w:tr w14:paraId="39BC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6" w:hRule="atLeast"/>
        </w:trPr>
        <w:tc>
          <w:tcPr>
            <w:tcW w:w="1830" w:type="dxa"/>
            <w:vAlign w:val="center"/>
          </w:tcPr>
          <w:p w14:paraId="37A97126">
            <w:pPr>
              <w:spacing w:line="480" w:lineRule="auto"/>
              <w:jc w:val="center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说明：</w:t>
            </w:r>
          </w:p>
        </w:tc>
        <w:tc>
          <w:tcPr>
            <w:tcW w:w="7570" w:type="dxa"/>
            <w:vAlign w:val="center"/>
          </w:tcPr>
          <w:p w14:paraId="4CEA3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" w:lineRule="atLeast"/>
              <w:ind w:left="0" w:right="0" w:firstLine="0"/>
              <w:rPr>
                <w:rFonts w:hint="eastAsia" w:ascii="宋体" w:hAnsi="宋体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1.经过对乌鲁木齐第143中学（位于[</w:t>
            </w:r>
            <w:r>
              <w:rPr>
                <w:rFonts w:hint="eastAsia" w:ascii="宋体" w:hAnsi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乌鲁木齐市环谷路西一巷76号</w:t>
            </w:r>
            <w:r>
              <w:rPr>
                <w:rFonts w:hint="default" w:ascii="宋体" w:hAnsi="宋体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]）的现场勘查，我方对项目的现场现状及要求有了充分的了解。</w:t>
            </w:r>
          </w:p>
          <w:p w14:paraId="7D0E0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0" w:afterAutospacing="0" w:line="24" w:lineRule="atLeast"/>
              <w:ind w:left="0" w:right="0" w:firstLine="0"/>
              <w:rPr>
                <w:rFonts w:hint="default" w:ascii="宋体" w:hAnsi="宋体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2.经过深思熟虑，我方愿意积极参与该项目的投标活动，并郑重承诺接受贵校的控制价。同时，我方具备完成该项目的必备能力和信心。</w:t>
            </w:r>
          </w:p>
          <w:p w14:paraId="5704B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0" w:afterAutospacing="0" w:line="24" w:lineRule="atLeast"/>
              <w:ind w:left="0" w:right="0" w:firstLine="0"/>
              <w:rPr>
                <w:rFonts w:hint="default" w:ascii="宋体" w:hAnsi="宋体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3.对于贵校现场可能涉及到的各种问题，我方已进行全面且深入的考虑，并确保在报价范围内涵盖所有相关费用，不再另行计价。</w:t>
            </w:r>
          </w:p>
          <w:p w14:paraId="0BB67B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0" w:afterAutospacing="0" w:line="24" w:lineRule="atLeast"/>
              <w:ind w:left="0" w:right="0" w:firstLine="0"/>
              <w:rPr>
                <w:rFonts w:hint="default" w:ascii="宋体" w:hAnsi="宋体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4.我方确认，本确认表所填写的内容均为现场勘察后的真实意思表示，且我方愿意严格遵守并执行本确认表的所有内容。</w:t>
            </w:r>
          </w:p>
          <w:p w14:paraId="08926FA3">
            <w:pPr>
              <w:spacing w:line="480" w:lineRule="auto"/>
              <w:jc w:val="center"/>
              <w:rPr>
                <w:rFonts w:hint="eastAsia" w:ascii="宋体" w:hAnsi="宋体"/>
                <w:sz w:val="32"/>
                <w:szCs w:val="32"/>
                <w:vertAlign w:val="baseline"/>
              </w:rPr>
            </w:pPr>
          </w:p>
        </w:tc>
      </w:tr>
    </w:tbl>
    <w:p w14:paraId="0B7FBAA7">
      <w:pPr>
        <w:spacing w:line="480" w:lineRule="auto"/>
        <w:ind w:firstLine="303" w:firstLineChars="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投标人确认：</w:t>
      </w:r>
    </w:p>
    <w:p w14:paraId="5415075C">
      <w:pPr>
        <w:spacing w:line="480" w:lineRule="auto"/>
        <w:ind w:firstLine="303" w:firstLineChars="0"/>
        <w:rPr>
          <w:rFonts w:hint="eastAsia" w:ascii="宋体" w:hAnsi="宋体"/>
          <w:sz w:val="32"/>
          <w:szCs w:val="32"/>
          <w:lang w:val="en-US" w:eastAsia="zh-CN"/>
        </w:rPr>
      </w:pPr>
    </w:p>
    <w:p w14:paraId="0084F334">
      <w:pPr>
        <w:spacing w:line="480" w:lineRule="auto"/>
        <w:ind w:firstLine="303" w:firstLineChars="0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时间：</w:t>
      </w:r>
    </w:p>
    <w:p w14:paraId="67EDDC0B"/>
    <w:sectPr>
      <w:pgSz w:w="11906" w:h="16838"/>
      <w:pgMar w:top="1474" w:right="1361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jI5OTU2N2E4YzkyY2I3MDNiODUyNDE0MDI0ZTM4OTNkIiwidXNlckNvdW50IjoyfQ=="/>
  </w:docVars>
  <w:rsids>
    <w:rsidRoot w:val="7FE92746"/>
    <w:rsid w:val="00215ED9"/>
    <w:rsid w:val="5BC562B9"/>
    <w:rsid w:val="662A084C"/>
    <w:rsid w:val="7FE9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c7863ff-53f7-49e5-846a-078890b71759\&#26045;&#24037;&#29616;&#22330;&#30830;&#35748;&#65288;&#31614;&#35777;&#65289;&#24037;&#31243;&#36890;&#30693;&#21333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施工现场确认（签证）工程通知单.docx</Template>
  <Pages>1</Pages>
  <Words>283</Words>
  <Characters>292</Characters>
  <Lines>4</Lines>
  <Paragraphs>1</Paragraphs>
  <TotalTime>7</TotalTime>
  <ScaleCrop>false</ScaleCrop>
  <LinksUpToDate>false</LinksUpToDate>
  <CharactersWithSpaces>293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2024-05-21T10:07:00Z</dcterms:created>
  <dc:creator>飞奔的揪片子</dc:creator>
  <cp:lastModifiedBy>飞奔的揪片子</cp:lastModifiedBy>
  <dcterms:modified xsi:type="dcterms:W3CDTF">2024-07-23T02:38:52Z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v1.0_mb_x7SYU8CQR2mIcMfcoh41CA==</vt:lpwstr>
  </property>
  <property fmtid="{D5CDD505-2E9C-101B-9397-08002B2CF9AE}" pid="4" name="ICV">
    <vt:lpwstr>ABA9A0A5F4244093A902A2808A819C26_13</vt:lpwstr>
  </property>
</Properties>
</file>