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A7C" w:rsidRPr="002C5D3A" w:rsidRDefault="00EE5E27" w:rsidP="009005D7">
      <w:pPr>
        <w:pStyle w:val="GW-"/>
        <w:ind w:firstLine="480"/>
        <w:jc w:val="center"/>
      </w:pPr>
      <w:r w:rsidRPr="00784AA7">
        <w:rPr>
          <w:rFonts w:hint="eastAsia"/>
        </w:rPr>
        <w:t>采购编号：</w:t>
      </w:r>
      <w:r w:rsidR="00CC3ED7" w:rsidRPr="00CC3ED7">
        <w:t>TC219603L</w:t>
      </w:r>
    </w:p>
    <w:p w:rsidR="00036A7C" w:rsidRPr="002C5D3A" w:rsidRDefault="00036A7C">
      <w:pPr>
        <w:rPr>
          <w:rFonts w:ascii="黑体" w:eastAsia="黑体" w:hAnsi="黑体"/>
          <w:sz w:val="36"/>
          <w:szCs w:val="36"/>
        </w:rPr>
      </w:pPr>
    </w:p>
    <w:p w:rsidR="00036A7C" w:rsidRPr="002C5D3A" w:rsidRDefault="00036A7C">
      <w:pPr>
        <w:jc w:val="center"/>
        <w:rPr>
          <w:rFonts w:ascii="黑体" w:eastAsia="黑体" w:hAnsi="黑体"/>
          <w:sz w:val="52"/>
          <w:szCs w:val="52"/>
        </w:rPr>
      </w:pPr>
    </w:p>
    <w:p w:rsidR="00470C50" w:rsidRDefault="00470C50" w:rsidP="007D5E81">
      <w:pPr>
        <w:adjustRightInd w:val="0"/>
        <w:snapToGrid w:val="0"/>
        <w:jc w:val="center"/>
        <w:rPr>
          <w:rFonts w:ascii="宋体" w:hAnsi="宋体"/>
          <w:b/>
          <w:sz w:val="44"/>
          <w:szCs w:val="44"/>
        </w:rPr>
      </w:pPr>
      <w:proofErr w:type="gramStart"/>
      <w:r w:rsidRPr="00470C50">
        <w:rPr>
          <w:rFonts w:ascii="宋体" w:hAnsi="宋体" w:hint="eastAsia"/>
          <w:b/>
          <w:sz w:val="44"/>
          <w:szCs w:val="44"/>
        </w:rPr>
        <w:t>成都市公安局双流区分局民辅警</w:t>
      </w:r>
      <w:proofErr w:type="gramEnd"/>
      <w:r w:rsidRPr="00470C50">
        <w:rPr>
          <w:rFonts w:ascii="宋体" w:hAnsi="宋体" w:hint="eastAsia"/>
          <w:b/>
          <w:sz w:val="44"/>
          <w:szCs w:val="44"/>
        </w:rPr>
        <w:t>及退休人员健康</w:t>
      </w:r>
      <w:r w:rsidR="00FF2259" w:rsidRPr="000F7459">
        <w:rPr>
          <w:rFonts w:ascii="宋体" w:hAnsi="宋体" w:hint="eastAsia"/>
          <w:b/>
          <w:sz w:val="44"/>
          <w:szCs w:val="44"/>
        </w:rPr>
        <w:t>检查</w:t>
      </w:r>
      <w:r w:rsidRPr="00470C50">
        <w:rPr>
          <w:rFonts w:ascii="宋体" w:hAnsi="宋体" w:hint="eastAsia"/>
          <w:b/>
          <w:sz w:val="44"/>
          <w:szCs w:val="44"/>
        </w:rPr>
        <w:t>服务采购项目</w:t>
      </w:r>
    </w:p>
    <w:p w:rsidR="0095467B" w:rsidRDefault="0095467B" w:rsidP="007D5E81">
      <w:pPr>
        <w:adjustRightInd w:val="0"/>
        <w:snapToGrid w:val="0"/>
        <w:jc w:val="center"/>
        <w:rPr>
          <w:rFonts w:ascii="宋体" w:hAnsi="宋体"/>
          <w:b/>
          <w:sz w:val="84"/>
          <w:szCs w:val="84"/>
        </w:rPr>
      </w:pPr>
    </w:p>
    <w:p w:rsidR="007D5E81" w:rsidRPr="0095467B" w:rsidRDefault="007D5E81" w:rsidP="007D5E81">
      <w:pPr>
        <w:adjustRightInd w:val="0"/>
        <w:snapToGrid w:val="0"/>
        <w:jc w:val="center"/>
        <w:rPr>
          <w:rFonts w:ascii="宋体" w:hAnsi="宋体"/>
          <w:sz w:val="48"/>
          <w:szCs w:val="48"/>
        </w:rPr>
      </w:pPr>
      <w:r w:rsidRPr="0095467B">
        <w:rPr>
          <w:rFonts w:ascii="宋体" w:hAnsi="宋体" w:hint="eastAsia"/>
          <w:b/>
          <w:sz w:val="48"/>
          <w:szCs w:val="48"/>
        </w:rPr>
        <w:t>竞争性磋商文件</w:t>
      </w:r>
    </w:p>
    <w:p w:rsidR="007D5E81" w:rsidRPr="003A6292" w:rsidRDefault="007D5E81" w:rsidP="007D5E81">
      <w:pPr>
        <w:adjustRightInd w:val="0"/>
        <w:snapToGrid w:val="0"/>
        <w:spacing w:line="360" w:lineRule="auto"/>
        <w:jc w:val="center"/>
        <w:rPr>
          <w:rFonts w:ascii="宋体" w:hAnsi="宋体"/>
          <w:sz w:val="52"/>
          <w:szCs w:val="52"/>
        </w:rPr>
      </w:pPr>
    </w:p>
    <w:p w:rsidR="007D5E81" w:rsidRPr="003A6292" w:rsidRDefault="007D5E81" w:rsidP="007D5E81">
      <w:pPr>
        <w:pStyle w:val="a7"/>
        <w:rPr>
          <w:rFonts w:ascii="宋体" w:hAnsi="宋体"/>
          <w:sz w:val="52"/>
          <w:szCs w:val="52"/>
        </w:rPr>
      </w:pPr>
    </w:p>
    <w:p w:rsidR="007D5E81" w:rsidRPr="003A6292" w:rsidRDefault="007D5E81" w:rsidP="007D5E81">
      <w:pPr>
        <w:pStyle w:val="a7"/>
        <w:rPr>
          <w:rFonts w:ascii="宋体" w:hAnsi="宋体"/>
        </w:rPr>
      </w:pPr>
    </w:p>
    <w:p w:rsidR="007D5E81" w:rsidRPr="003A6292" w:rsidRDefault="007D5E81" w:rsidP="007D5E81">
      <w:pPr>
        <w:adjustRightInd w:val="0"/>
        <w:snapToGrid w:val="0"/>
        <w:spacing w:line="360" w:lineRule="auto"/>
        <w:jc w:val="center"/>
        <w:rPr>
          <w:rFonts w:ascii="宋体" w:hAnsi="宋体"/>
          <w:b/>
          <w:sz w:val="32"/>
          <w:szCs w:val="32"/>
        </w:rPr>
      </w:pPr>
      <w:r w:rsidRPr="003A6292">
        <w:rPr>
          <w:rFonts w:ascii="宋体" w:hAnsi="宋体" w:hint="eastAsia"/>
          <w:b/>
          <w:sz w:val="32"/>
          <w:szCs w:val="32"/>
        </w:rPr>
        <w:t>中国·四川</w:t>
      </w:r>
    </w:p>
    <w:p w:rsidR="007D5E81" w:rsidRPr="003A6292" w:rsidRDefault="007D5E81" w:rsidP="007D5E81">
      <w:pPr>
        <w:pStyle w:val="a7"/>
        <w:rPr>
          <w:rFonts w:ascii="宋体" w:hAnsi="宋体"/>
        </w:rPr>
      </w:pPr>
    </w:p>
    <w:p w:rsidR="007D5E81" w:rsidRPr="002E142E" w:rsidRDefault="007D5E81" w:rsidP="007D5E81">
      <w:pPr>
        <w:adjustRightInd w:val="0"/>
        <w:snapToGrid w:val="0"/>
        <w:spacing w:line="240" w:lineRule="atLeast"/>
        <w:ind w:right="-1" w:firstLineChars="600" w:firstLine="1920"/>
        <w:rPr>
          <w:rFonts w:ascii="宋体" w:hAnsi="宋体"/>
          <w:bCs/>
          <w:sz w:val="32"/>
          <w:szCs w:val="32"/>
        </w:rPr>
      </w:pPr>
      <w:r w:rsidRPr="002E142E">
        <w:rPr>
          <w:rFonts w:ascii="宋体" w:hAnsi="宋体" w:hint="eastAsia"/>
          <w:bCs/>
          <w:sz w:val="32"/>
          <w:szCs w:val="32"/>
        </w:rPr>
        <w:t>采购人</w:t>
      </w:r>
      <w:r w:rsidRPr="002E142E">
        <w:rPr>
          <w:rFonts w:ascii="宋体" w:hAnsi="宋体"/>
          <w:bCs/>
          <w:sz w:val="32"/>
          <w:szCs w:val="32"/>
        </w:rPr>
        <w:t>：</w:t>
      </w:r>
      <w:r w:rsidRPr="0069134B">
        <w:rPr>
          <w:rFonts w:ascii="宋体" w:hAnsi="宋体" w:hint="eastAsia"/>
          <w:bCs/>
          <w:sz w:val="32"/>
          <w:szCs w:val="32"/>
        </w:rPr>
        <w:t>成都市公安局双流区分局</w:t>
      </w:r>
    </w:p>
    <w:p w:rsidR="007D5E81" w:rsidRPr="002E142E" w:rsidRDefault="007D5E81" w:rsidP="007D5E81">
      <w:pPr>
        <w:adjustRightInd w:val="0"/>
        <w:snapToGrid w:val="0"/>
        <w:spacing w:line="240" w:lineRule="atLeast"/>
        <w:ind w:right="-1" w:firstLineChars="600" w:firstLine="1920"/>
        <w:rPr>
          <w:rFonts w:ascii="宋体" w:hAnsi="宋体"/>
          <w:bCs/>
          <w:sz w:val="32"/>
          <w:szCs w:val="32"/>
        </w:rPr>
      </w:pPr>
    </w:p>
    <w:p w:rsidR="007D5E81" w:rsidRPr="002E142E" w:rsidRDefault="007D5E81" w:rsidP="007D5E81">
      <w:pPr>
        <w:adjustRightInd w:val="0"/>
        <w:snapToGrid w:val="0"/>
        <w:spacing w:line="240" w:lineRule="atLeast"/>
        <w:ind w:right="-1" w:firstLineChars="600" w:firstLine="1920"/>
        <w:rPr>
          <w:rFonts w:ascii="宋体" w:hAnsi="宋体"/>
          <w:bCs/>
          <w:sz w:val="32"/>
          <w:szCs w:val="32"/>
        </w:rPr>
      </w:pPr>
      <w:r w:rsidRPr="002E142E">
        <w:rPr>
          <w:rFonts w:ascii="宋体" w:hAnsi="宋体" w:hint="eastAsia"/>
          <w:bCs/>
          <w:sz w:val="32"/>
          <w:szCs w:val="32"/>
        </w:rPr>
        <w:t>采购代理机构</w:t>
      </w:r>
      <w:r w:rsidRPr="002E142E">
        <w:rPr>
          <w:rFonts w:ascii="宋体" w:hAnsi="宋体" w:hint="eastAsia"/>
          <w:bCs/>
          <w:w w:val="95"/>
          <w:sz w:val="28"/>
        </w:rPr>
        <w:t>：</w:t>
      </w:r>
      <w:r w:rsidRPr="002E142E">
        <w:rPr>
          <w:rFonts w:ascii="宋体" w:hAnsi="宋体" w:hint="eastAsia"/>
          <w:bCs/>
          <w:sz w:val="32"/>
          <w:szCs w:val="32"/>
        </w:rPr>
        <w:t>中</w:t>
      </w:r>
      <w:proofErr w:type="gramStart"/>
      <w:r w:rsidRPr="002E142E">
        <w:rPr>
          <w:rFonts w:ascii="宋体" w:hAnsi="宋体" w:hint="eastAsia"/>
          <w:bCs/>
          <w:sz w:val="32"/>
          <w:szCs w:val="32"/>
        </w:rPr>
        <w:t>招国际</w:t>
      </w:r>
      <w:proofErr w:type="gramEnd"/>
      <w:r w:rsidRPr="002E142E">
        <w:rPr>
          <w:rFonts w:ascii="宋体" w:hAnsi="宋体" w:hint="eastAsia"/>
          <w:bCs/>
          <w:sz w:val="32"/>
          <w:szCs w:val="32"/>
        </w:rPr>
        <w:t>招标有限公司</w:t>
      </w:r>
    </w:p>
    <w:p w:rsidR="007D5E81" w:rsidRDefault="007D5E81" w:rsidP="007D5E81">
      <w:pPr>
        <w:spacing w:before="86"/>
        <w:ind w:left="2632" w:right="2628"/>
        <w:jc w:val="center"/>
        <w:rPr>
          <w:rFonts w:ascii="宋体" w:hAnsi="宋体"/>
          <w:b/>
          <w:w w:val="95"/>
          <w:sz w:val="28"/>
        </w:rPr>
      </w:pPr>
    </w:p>
    <w:p w:rsidR="007D5E81" w:rsidRPr="003A6292" w:rsidRDefault="007D5E81" w:rsidP="007D5E81">
      <w:pPr>
        <w:spacing w:before="86"/>
        <w:ind w:left="2632" w:right="2628"/>
        <w:jc w:val="center"/>
        <w:rPr>
          <w:rFonts w:ascii="宋体" w:hAnsi="宋体"/>
          <w:b/>
          <w:sz w:val="28"/>
        </w:rPr>
      </w:pPr>
      <w:r w:rsidRPr="003A6292">
        <w:rPr>
          <w:rFonts w:ascii="宋体" w:hAnsi="宋体"/>
          <w:b/>
          <w:w w:val="95"/>
          <w:sz w:val="28"/>
        </w:rPr>
        <w:t>共同编制</w:t>
      </w:r>
    </w:p>
    <w:p w:rsidR="007D5E81" w:rsidRDefault="007D5E81" w:rsidP="007D5E81">
      <w:pPr>
        <w:adjustRightInd w:val="0"/>
        <w:snapToGrid w:val="0"/>
        <w:spacing w:line="360" w:lineRule="auto"/>
        <w:jc w:val="center"/>
        <w:rPr>
          <w:rFonts w:ascii="宋体" w:hAnsi="宋体"/>
          <w:b/>
          <w:sz w:val="32"/>
          <w:szCs w:val="32"/>
        </w:rPr>
      </w:pPr>
    </w:p>
    <w:p w:rsidR="007D5E81" w:rsidRPr="003A6292" w:rsidRDefault="007D5E81" w:rsidP="007D5E81">
      <w:pPr>
        <w:adjustRightInd w:val="0"/>
        <w:snapToGrid w:val="0"/>
        <w:spacing w:line="360" w:lineRule="auto"/>
        <w:jc w:val="center"/>
        <w:rPr>
          <w:rFonts w:ascii="宋体" w:hAnsi="宋体"/>
          <w:b/>
          <w:bCs/>
          <w:sz w:val="32"/>
          <w:szCs w:val="32"/>
          <w:lang w:val="zh-CN"/>
        </w:rPr>
      </w:pPr>
      <w:r w:rsidRPr="003A6292">
        <w:rPr>
          <w:rFonts w:ascii="宋体" w:hAnsi="宋体" w:hint="eastAsia"/>
          <w:b/>
          <w:sz w:val="32"/>
          <w:szCs w:val="32"/>
          <w:u w:val="single"/>
        </w:rPr>
        <w:t>202</w:t>
      </w:r>
      <w:r>
        <w:rPr>
          <w:rFonts w:ascii="宋体" w:hAnsi="宋体"/>
          <w:b/>
          <w:sz w:val="32"/>
          <w:szCs w:val="32"/>
          <w:u w:val="single"/>
        </w:rPr>
        <w:t>1</w:t>
      </w:r>
      <w:r w:rsidRPr="003A6292">
        <w:rPr>
          <w:rFonts w:ascii="宋体" w:hAnsi="宋体"/>
          <w:b/>
          <w:bCs/>
          <w:sz w:val="32"/>
          <w:szCs w:val="32"/>
          <w:lang w:val="zh-CN"/>
        </w:rPr>
        <w:t>年</w:t>
      </w:r>
      <w:r>
        <w:rPr>
          <w:rFonts w:ascii="宋体" w:hAnsi="宋体"/>
          <w:b/>
          <w:sz w:val="32"/>
          <w:szCs w:val="32"/>
          <w:u w:val="single"/>
        </w:rPr>
        <w:t>0</w:t>
      </w:r>
      <w:r w:rsidR="00CA29D9">
        <w:rPr>
          <w:rFonts w:ascii="宋体" w:hAnsi="宋体" w:hint="eastAsia"/>
          <w:b/>
          <w:sz w:val="32"/>
          <w:szCs w:val="32"/>
          <w:u w:val="single"/>
        </w:rPr>
        <w:t>7</w:t>
      </w:r>
      <w:r w:rsidRPr="003A6292">
        <w:rPr>
          <w:rFonts w:ascii="宋体" w:hAnsi="宋体"/>
          <w:b/>
          <w:bCs/>
          <w:sz w:val="32"/>
          <w:szCs w:val="32"/>
          <w:lang w:val="zh-CN"/>
        </w:rPr>
        <w:t>月</w:t>
      </w:r>
    </w:p>
    <w:p w:rsidR="004504D8" w:rsidRPr="002C5D3A" w:rsidRDefault="004504D8">
      <w:pPr>
        <w:widowControl/>
        <w:jc w:val="left"/>
        <w:rPr>
          <w:rFonts w:ascii="仿宋" w:eastAsia="仿宋" w:hAnsi="仿宋"/>
          <w:bCs/>
          <w:sz w:val="32"/>
          <w:szCs w:val="32"/>
          <w:lang w:val="zh-CN"/>
        </w:rPr>
      </w:pPr>
      <w:r w:rsidRPr="002C5D3A">
        <w:rPr>
          <w:rFonts w:ascii="仿宋" w:eastAsia="仿宋" w:hAnsi="仿宋"/>
          <w:bCs/>
          <w:sz w:val="32"/>
          <w:szCs w:val="32"/>
          <w:lang w:val="zh-CN"/>
        </w:rPr>
        <w:br w:type="page"/>
      </w:r>
    </w:p>
    <w:p w:rsidR="00036A7C" w:rsidRPr="002C5D3A" w:rsidRDefault="00EE5E27">
      <w:pPr>
        <w:pStyle w:val="2"/>
        <w:keepNext w:val="0"/>
        <w:keepLines w:val="0"/>
        <w:spacing w:line="360" w:lineRule="exact"/>
        <w:jc w:val="center"/>
        <w:rPr>
          <w:rFonts w:ascii="仿宋" w:eastAsia="仿宋" w:hAnsi="仿宋"/>
          <w:b w:val="0"/>
          <w:bCs w:val="0"/>
          <w:sz w:val="36"/>
        </w:rPr>
      </w:pPr>
      <w:r w:rsidRPr="002C5D3A">
        <w:rPr>
          <w:rFonts w:ascii="仿宋" w:eastAsia="仿宋" w:hAnsi="仿宋" w:hint="eastAsia"/>
          <w:b w:val="0"/>
          <w:bCs w:val="0"/>
          <w:sz w:val="36"/>
        </w:rPr>
        <w:lastRenderedPageBreak/>
        <w:t>目    录</w:t>
      </w:r>
    </w:p>
    <w:p w:rsidR="00036A7C" w:rsidRPr="002C5D3A" w:rsidRDefault="00036A7C">
      <w:pPr>
        <w:rPr>
          <w:rFonts w:ascii="仿宋" w:eastAsia="仿宋" w:hAnsi="仿宋"/>
        </w:rPr>
      </w:pPr>
    </w:p>
    <w:p w:rsidR="00036A7C" w:rsidRPr="002C5D3A" w:rsidRDefault="00036A7C">
      <w:pPr>
        <w:rPr>
          <w:rFonts w:ascii="仿宋" w:eastAsia="仿宋" w:hAnsi="仿宋"/>
        </w:rPr>
      </w:pPr>
    </w:p>
    <w:p w:rsidR="00F22774" w:rsidRPr="002C5D3A" w:rsidRDefault="00CF6B72">
      <w:pPr>
        <w:pStyle w:val="12"/>
        <w:tabs>
          <w:tab w:val="right" w:leader="dot" w:pos="7305"/>
        </w:tabs>
        <w:rPr>
          <w:rFonts w:ascii="仿宋" w:eastAsia="仿宋" w:hAnsi="仿宋" w:cstheme="minorBidi"/>
          <w:noProof/>
          <w:sz w:val="21"/>
          <w:szCs w:val="22"/>
        </w:rPr>
      </w:pPr>
      <w:r w:rsidRPr="002C5D3A">
        <w:rPr>
          <w:rFonts w:ascii="仿宋" w:eastAsia="仿宋" w:hAnsi="仿宋"/>
        </w:rPr>
        <w:fldChar w:fldCharType="begin"/>
      </w:r>
      <w:r w:rsidR="00F22774" w:rsidRPr="002C5D3A">
        <w:rPr>
          <w:rFonts w:ascii="仿宋" w:eastAsia="仿宋" w:hAnsi="仿宋"/>
        </w:rPr>
        <w:instrText xml:space="preserve"> TOC \h \z \u \t "标题,1" </w:instrText>
      </w:r>
      <w:r w:rsidRPr="002C5D3A">
        <w:rPr>
          <w:rFonts w:ascii="仿宋" w:eastAsia="仿宋" w:hAnsi="仿宋"/>
        </w:rPr>
        <w:fldChar w:fldCharType="separate"/>
      </w:r>
      <w:hyperlink w:anchor="_Toc511205298" w:history="1">
        <w:r w:rsidR="00F22774" w:rsidRPr="002C5D3A">
          <w:rPr>
            <w:rStyle w:val="af"/>
            <w:rFonts w:ascii="仿宋" w:eastAsia="仿宋" w:hAnsi="仿宋" w:hint="eastAsia"/>
            <w:noProof/>
            <w:color w:val="auto"/>
          </w:rPr>
          <w:t>第一章</w:t>
        </w:r>
        <w:r w:rsidR="00F22774" w:rsidRPr="002C5D3A">
          <w:rPr>
            <w:rStyle w:val="af"/>
            <w:rFonts w:ascii="仿宋" w:eastAsia="仿宋" w:hAnsi="仿宋"/>
            <w:noProof/>
            <w:color w:val="auto"/>
          </w:rPr>
          <w:t xml:space="preserve">  </w:t>
        </w:r>
        <w:r w:rsidR="00F22774" w:rsidRPr="002C5D3A">
          <w:rPr>
            <w:rStyle w:val="af"/>
            <w:rFonts w:ascii="仿宋" w:eastAsia="仿宋" w:hAnsi="仿宋" w:hint="eastAsia"/>
            <w:noProof/>
            <w:color w:val="auto"/>
          </w:rPr>
          <w:t>磋商邀请</w:t>
        </w:r>
        <w:r w:rsidR="00F22774" w:rsidRPr="002C5D3A">
          <w:rPr>
            <w:rFonts w:ascii="仿宋" w:eastAsia="仿宋" w:hAnsi="仿宋"/>
            <w:noProof/>
            <w:webHidden/>
          </w:rPr>
          <w:tab/>
        </w:r>
        <w:r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_Toc511205298 \h </w:instrText>
        </w:r>
        <w:r w:rsidRPr="002C5D3A">
          <w:rPr>
            <w:rFonts w:ascii="仿宋" w:eastAsia="仿宋" w:hAnsi="仿宋"/>
            <w:noProof/>
            <w:webHidden/>
          </w:rPr>
        </w:r>
        <w:r w:rsidRPr="002C5D3A">
          <w:rPr>
            <w:rFonts w:ascii="仿宋" w:eastAsia="仿宋" w:hAnsi="仿宋"/>
            <w:noProof/>
            <w:webHidden/>
          </w:rPr>
          <w:fldChar w:fldCharType="separate"/>
        </w:r>
        <w:r w:rsidR="004E1DAA">
          <w:rPr>
            <w:rFonts w:ascii="仿宋" w:eastAsia="仿宋" w:hAnsi="仿宋"/>
            <w:noProof/>
            <w:webHidden/>
          </w:rPr>
          <w:t>3</w:t>
        </w:r>
        <w:r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299" w:history="1">
        <w:r w:rsidR="00F22774" w:rsidRPr="002C5D3A">
          <w:rPr>
            <w:rStyle w:val="af"/>
            <w:rFonts w:ascii="仿宋" w:eastAsia="仿宋" w:hAnsi="仿宋" w:hint="eastAsia"/>
            <w:noProof/>
            <w:color w:val="auto"/>
          </w:rPr>
          <w:t>第二章  磋商须知</w:t>
        </w:r>
        <w:r w:rsidR="00F22774" w:rsidRPr="002C5D3A">
          <w:rPr>
            <w:rFonts w:ascii="仿宋" w:eastAsia="仿宋" w:hAnsi="仿宋"/>
            <w:noProof/>
            <w:webHidden/>
          </w:rPr>
          <w:tab/>
        </w:r>
        <w:r w:rsidR="00CF6B72"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_Toc511205299 \h </w:instrText>
        </w:r>
        <w:r w:rsidR="00CF6B72" w:rsidRPr="002C5D3A">
          <w:rPr>
            <w:rFonts w:ascii="仿宋" w:eastAsia="仿宋" w:hAnsi="仿宋"/>
            <w:noProof/>
            <w:webHidden/>
          </w:rPr>
        </w:r>
        <w:r w:rsidR="00CF6B72" w:rsidRPr="002C5D3A">
          <w:rPr>
            <w:rFonts w:ascii="仿宋" w:eastAsia="仿宋" w:hAnsi="仿宋"/>
            <w:noProof/>
            <w:webHidden/>
          </w:rPr>
          <w:fldChar w:fldCharType="separate"/>
        </w:r>
        <w:r w:rsidR="004E1DAA">
          <w:rPr>
            <w:rFonts w:ascii="仿宋" w:eastAsia="仿宋" w:hAnsi="仿宋"/>
            <w:noProof/>
            <w:webHidden/>
          </w:rPr>
          <w:t>3</w:t>
        </w:r>
        <w:r w:rsidR="00CF6B72"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300" w:history="1">
        <w:r w:rsidR="00F22774" w:rsidRPr="002C5D3A">
          <w:rPr>
            <w:rStyle w:val="af"/>
            <w:rFonts w:ascii="仿宋" w:eastAsia="仿宋" w:hAnsi="仿宋" w:hint="eastAsia"/>
            <w:noProof/>
            <w:color w:val="auto"/>
          </w:rPr>
          <w:t>第三章</w:t>
        </w:r>
        <w:r w:rsidR="00F22774" w:rsidRPr="002C5D3A">
          <w:rPr>
            <w:rStyle w:val="af"/>
            <w:rFonts w:ascii="仿宋" w:eastAsia="仿宋" w:hAnsi="仿宋"/>
            <w:noProof/>
            <w:color w:val="auto"/>
          </w:rPr>
          <w:t xml:space="preserve">  </w:t>
        </w:r>
        <w:r w:rsidR="00F22774" w:rsidRPr="002C5D3A">
          <w:rPr>
            <w:rStyle w:val="af"/>
            <w:rFonts w:ascii="仿宋" w:eastAsia="仿宋" w:hAnsi="仿宋" w:hint="eastAsia"/>
            <w:noProof/>
            <w:color w:val="auto"/>
          </w:rPr>
          <w:t>供应商和报价产品的资格、资质性及其他类似效力要求</w:t>
        </w:r>
        <w:r w:rsidR="00F22774" w:rsidRPr="002C5D3A">
          <w:rPr>
            <w:rFonts w:ascii="仿宋" w:eastAsia="仿宋" w:hAnsi="仿宋"/>
            <w:noProof/>
            <w:webHidden/>
          </w:rPr>
          <w:tab/>
        </w:r>
        <w:r w:rsidR="00CF6B72"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_Toc511205300 \h </w:instrText>
        </w:r>
        <w:r w:rsidR="00CF6B72" w:rsidRPr="002C5D3A">
          <w:rPr>
            <w:rFonts w:ascii="仿宋" w:eastAsia="仿宋" w:hAnsi="仿宋"/>
            <w:noProof/>
            <w:webHidden/>
          </w:rPr>
        </w:r>
        <w:r w:rsidR="00CF6B72" w:rsidRPr="002C5D3A">
          <w:rPr>
            <w:rFonts w:ascii="仿宋" w:eastAsia="仿宋" w:hAnsi="仿宋"/>
            <w:noProof/>
            <w:webHidden/>
          </w:rPr>
          <w:fldChar w:fldCharType="separate"/>
        </w:r>
        <w:r w:rsidR="004E1DAA">
          <w:rPr>
            <w:rFonts w:ascii="仿宋" w:eastAsia="仿宋" w:hAnsi="仿宋"/>
            <w:noProof/>
            <w:webHidden/>
          </w:rPr>
          <w:t>23</w:t>
        </w:r>
        <w:r w:rsidR="00CF6B72"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301" w:history="1">
        <w:r w:rsidR="00F22774" w:rsidRPr="002C5D3A">
          <w:rPr>
            <w:rStyle w:val="af"/>
            <w:rFonts w:ascii="仿宋" w:eastAsia="仿宋" w:hAnsi="仿宋" w:hint="eastAsia"/>
            <w:noProof/>
            <w:color w:val="auto"/>
          </w:rPr>
          <w:t>第四章</w:t>
        </w:r>
        <w:r w:rsidR="00F22774" w:rsidRPr="002C5D3A">
          <w:rPr>
            <w:rStyle w:val="af"/>
            <w:rFonts w:ascii="仿宋" w:eastAsia="仿宋" w:hAnsi="仿宋"/>
            <w:noProof/>
            <w:color w:val="auto"/>
          </w:rPr>
          <w:t xml:space="preserve">  </w:t>
        </w:r>
        <w:r w:rsidR="00F22774" w:rsidRPr="002C5D3A">
          <w:rPr>
            <w:rStyle w:val="af"/>
            <w:rFonts w:ascii="仿宋" w:eastAsia="仿宋" w:hAnsi="仿宋" w:hint="eastAsia"/>
            <w:noProof/>
            <w:color w:val="auto"/>
          </w:rPr>
          <w:t>供应商应当提供的资格、资质性及其他类似效力要求的相关证明材料</w:t>
        </w:r>
        <w:r w:rsidR="00F22774" w:rsidRPr="002C5D3A">
          <w:rPr>
            <w:rFonts w:ascii="仿宋" w:eastAsia="仿宋" w:hAnsi="仿宋"/>
            <w:noProof/>
            <w:webHidden/>
          </w:rPr>
          <w:tab/>
        </w:r>
        <w:r w:rsidR="00CF6B72"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_Toc511205301 \h </w:instrText>
        </w:r>
        <w:r w:rsidR="00CF6B72" w:rsidRPr="002C5D3A">
          <w:rPr>
            <w:rFonts w:ascii="仿宋" w:eastAsia="仿宋" w:hAnsi="仿宋"/>
            <w:noProof/>
            <w:webHidden/>
          </w:rPr>
        </w:r>
        <w:r w:rsidR="00CF6B72" w:rsidRPr="002C5D3A">
          <w:rPr>
            <w:rFonts w:ascii="仿宋" w:eastAsia="仿宋" w:hAnsi="仿宋"/>
            <w:noProof/>
            <w:webHidden/>
          </w:rPr>
          <w:fldChar w:fldCharType="separate"/>
        </w:r>
        <w:r w:rsidR="004E1DAA">
          <w:rPr>
            <w:rFonts w:ascii="仿宋" w:eastAsia="仿宋" w:hAnsi="仿宋"/>
            <w:noProof/>
            <w:webHidden/>
          </w:rPr>
          <w:t>25</w:t>
        </w:r>
        <w:r w:rsidR="00CF6B72"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302" w:history="1">
        <w:r w:rsidR="00F22774" w:rsidRPr="002C5D3A">
          <w:rPr>
            <w:rStyle w:val="af"/>
            <w:rFonts w:ascii="仿宋" w:eastAsia="仿宋" w:hAnsi="仿宋" w:hint="eastAsia"/>
            <w:noProof/>
            <w:color w:val="auto"/>
          </w:rPr>
          <w:t>第五章</w:t>
        </w:r>
        <w:r w:rsidR="00F22774" w:rsidRPr="002C5D3A">
          <w:rPr>
            <w:rStyle w:val="af"/>
            <w:rFonts w:ascii="仿宋" w:eastAsia="仿宋" w:hAnsi="仿宋"/>
            <w:noProof/>
            <w:color w:val="auto"/>
          </w:rPr>
          <w:t xml:space="preserve">  </w:t>
        </w:r>
        <w:r w:rsidR="00F22774" w:rsidRPr="002C5D3A">
          <w:rPr>
            <w:rStyle w:val="af"/>
            <w:rFonts w:ascii="仿宋" w:eastAsia="仿宋" w:hAnsi="仿宋" w:hint="eastAsia"/>
            <w:noProof/>
            <w:color w:val="auto"/>
          </w:rPr>
          <w:t>采购项目技术、服务、政府采购合同内容条款及其他商务要求</w:t>
        </w:r>
        <w:r w:rsidR="00F22774" w:rsidRPr="002C5D3A">
          <w:rPr>
            <w:rFonts w:ascii="仿宋" w:eastAsia="仿宋" w:hAnsi="仿宋"/>
            <w:noProof/>
            <w:webHidden/>
          </w:rPr>
          <w:tab/>
        </w:r>
        <w:r w:rsidR="00CF6B72"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_Toc511205302 \h </w:instrText>
        </w:r>
        <w:r w:rsidR="00CF6B72" w:rsidRPr="002C5D3A">
          <w:rPr>
            <w:rFonts w:ascii="仿宋" w:eastAsia="仿宋" w:hAnsi="仿宋"/>
            <w:noProof/>
            <w:webHidden/>
          </w:rPr>
        </w:r>
        <w:r w:rsidR="00CF6B72" w:rsidRPr="002C5D3A">
          <w:rPr>
            <w:rFonts w:ascii="仿宋" w:eastAsia="仿宋" w:hAnsi="仿宋"/>
            <w:noProof/>
            <w:webHidden/>
          </w:rPr>
          <w:fldChar w:fldCharType="separate"/>
        </w:r>
        <w:r w:rsidR="004E1DAA">
          <w:rPr>
            <w:rFonts w:ascii="仿宋" w:eastAsia="仿宋" w:hAnsi="仿宋"/>
            <w:noProof/>
            <w:webHidden/>
          </w:rPr>
          <w:t>28</w:t>
        </w:r>
        <w:r w:rsidR="00CF6B72"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303" w:history="1">
        <w:r w:rsidR="00F22774" w:rsidRPr="002C5D3A">
          <w:rPr>
            <w:rStyle w:val="af"/>
            <w:rFonts w:ascii="仿宋" w:eastAsia="仿宋" w:hAnsi="仿宋" w:hint="eastAsia"/>
            <w:noProof/>
            <w:color w:val="auto"/>
          </w:rPr>
          <w:t>第六章</w:t>
        </w:r>
        <w:r w:rsidR="00F22774" w:rsidRPr="002C5D3A">
          <w:rPr>
            <w:rStyle w:val="af"/>
            <w:rFonts w:ascii="仿宋" w:eastAsia="仿宋" w:hAnsi="仿宋"/>
            <w:noProof/>
            <w:color w:val="auto"/>
          </w:rPr>
          <w:t xml:space="preserve">  </w:t>
        </w:r>
        <w:r w:rsidR="00F22774" w:rsidRPr="002C5D3A">
          <w:rPr>
            <w:rStyle w:val="af"/>
            <w:rFonts w:ascii="仿宋" w:eastAsia="仿宋" w:hAnsi="仿宋" w:hint="eastAsia"/>
            <w:noProof/>
            <w:color w:val="auto"/>
          </w:rPr>
          <w:t>磋商内容、磋商过程中可实质性变动的内容</w:t>
        </w:r>
        <w:r w:rsidR="00F22774" w:rsidRPr="002C5D3A">
          <w:rPr>
            <w:rFonts w:ascii="仿宋" w:eastAsia="仿宋" w:hAnsi="仿宋"/>
            <w:noProof/>
            <w:webHidden/>
          </w:rPr>
          <w:tab/>
        </w:r>
        <w:r w:rsidR="00CF6B72"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_Toc511205303 \h </w:instrText>
        </w:r>
        <w:r w:rsidR="00CF6B72" w:rsidRPr="002C5D3A">
          <w:rPr>
            <w:rFonts w:ascii="仿宋" w:eastAsia="仿宋" w:hAnsi="仿宋"/>
            <w:noProof/>
            <w:webHidden/>
          </w:rPr>
        </w:r>
        <w:r w:rsidR="00CF6B72" w:rsidRPr="002C5D3A">
          <w:rPr>
            <w:rFonts w:ascii="仿宋" w:eastAsia="仿宋" w:hAnsi="仿宋"/>
            <w:noProof/>
            <w:webHidden/>
          </w:rPr>
          <w:fldChar w:fldCharType="separate"/>
        </w:r>
        <w:r w:rsidR="004E1DAA">
          <w:rPr>
            <w:rFonts w:ascii="仿宋" w:eastAsia="仿宋" w:hAnsi="仿宋"/>
            <w:noProof/>
            <w:webHidden/>
          </w:rPr>
          <w:t>35</w:t>
        </w:r>
        <w:r w:rsidR="00CF6B72"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304" w:history="1">
        <w:r w:rsidR="00F22774" w:rsidRPr="002C5D3A">
          <w:rPr>
            <w:rStyle w:val="af"/>
            <w:rFonts w:ascii="仿宋" w:eastAsia="仿宋" w:hAnsi="仿宋" w:hint="eastAsia"/>
            <w:noProof/>
            <w:color w:val="auto"/>
          </w:rPr>
          <w:t>第七章</w:t>
        </w:r>
        <w:r w:rsidR="00F22774" w:rsidRPr="002C5D3A">
          <w:rPr>
            <w:rStyle w:val="af"/>
            <w:rFonts w:ascii="仿宋" w:eastAsia="仿宋" w:hAnsi="仿宋"/>
            <w:noProof/>
            <w:color w:val="auto"/>
          </w:rPr>
          <w:t xml:space="preserve">  </w:t>
        </w:r>
        <w:r w:rsidR="00F22774" w:rsidRPr="002C5D3A">
          <w:rPr>
            <w:rStyle w:val="af"/>
            <w:rFonts w:ascii="仿宋" w:eastAsia="仿宋" w:hAnsi="仿宋" w:hint="eastAsia"/>
            <w:noProof/>
            <w:color w:val="auto"/>
          </w:rPr>
          <w:t>响应文件格式</w:t>
        </w:r>
        <w:r w:rsidR="00F22774" w:rsidRPr="002C5D3A">
          <w:rPr>
            <w:rFonts w:ascii="仿宋" w:eastAsia="仿宋" w:hAnsi="仿宋"/>
            <w:noProof/>
            <w:webHidden/>
          </w:rPr>
          <w:tab/>
        </w:r>
        <w:r w:rsidR="00CF6B72"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_Toc511205304 \h </w:instrText>
        </w:r>
        <w:r w:rsidR="00CF6B72" w:rsidRPr="002C5D3A">
          <w:rPr>
            <w:rFonts w:ascii="仿宋" w:eastAsia="仿宋" w:hAnsi="仿宋"/>
            <w:noProof/>
            <w:webHidden/>
          </w:rPr>
        </w:r>
        <w:r w:rsidR="00CF6B72" w:rsidRPr="002C5D3A">
          <w:rPr>
            <w:rFonts w:ascii="仿宋" w:eastAsia="仿宋" w:hAnsi="仿宋"/>
            <w:noProof/>
            <w:webHidden/>
          </w:rPr>
          <w:fldChar w:fldCharType="separate"/>
        </w:r>
        <w:r w:rsidR="004E1DAA">
          <w:rPr>
            <w:rFonts w:ascii="仿宋" w:eastAsia="仿宋" w:hAnsi="仿宋"/>
            <w:noProof/>
            <w:webHidden/>
          </w:rPr>
          <w:t>36</w:t>
        </w:r>
        <w:r w:rsidR="00CF6B72"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305" w:history="1">
        <w:r w:rsidR="00F22774" w:rsidRPr="002C5D3A">
          <w:rPr>
            <w:rStyle w:val="af"/>
            <w:rFonts w:ascii="仿宋" w:eastAsia="仿宋" w:hAnsi="仿宋" w:hint="eastAsia"/>
            <w:noProof/>
            <w:color w:val="auto"/>
          </w:rPr>
          <w:t>第八章  评审方法</w:t>
        </w:r>
        <w:r w:rsidR="00F22774" w:rsidRPr="002C5D3A">
          <w:rPr>
            <w:rFonts w:ascii="仿宋" w:eastAsia="仿宋" w:hAnsi="仿宋"/>
            <w:noProof/>
            <w:webHidden/>
          </w:rPr>
          <w:tab/>
        </w:r>
        <w:r w:rsidR="00CF6B72" w:rsidRPr="002C5D3A">
          <w:rPr>
            <w:rFonts w:ascii="仿宋" w:eastAsia="仿宋" w:hAnsi="仿宋"/>
            <w:noProof/>
            <w:webHidden/>
          </w:rPr>
          <w:fldChar w:fldCharType="begin"/>
        </w:r>
        <w:r w:rsidR="00F22774" w:rsidRPr="002C5D3A">
          <w:rPr>
            <w:rFonts w:ascii="仿宋" w:eastAsia="仿宋" w:hAnsi="仿宋"/>
            <w:noProof/>
            <w:webHidden/>
          </w:rPr>
          <w:instrText xml:space="preserve"> PAGEREF _Toc511205305 \h </w:instrText>
        </w:r>
        <w:r w:rsidR="00CF6B72" w:rsidRPr="002C5D3A">
          <w:rPr>
            <w:rFonts w:ascii="仿宋" w:eastAsia="仿宋" w:hAnsi="仿宋"/>
            <w:noProof/>
            <w:webHidden/>
          </w:rPr>
        </w:r>
        <w:r w:rsidR="00CF6B72" w:rsidRPr="002C5D3A">
          <w:rPr>
            <w:rFonts w:ascii="仿宋" w:eastAsia="仿宋" w:hAnsi="仿宋"/>
            <w:noProof/>
            <w:webHidden/>
          </w:rPr>
          <w:fldChar w:fldCharType="separate"/>
        </w:r>
        <w:r w:rsidR="004E1DAA">
          <w:rPr>
            <w:rFonts w:ascii="仿宋" w:eastAsia="仿宋" w:hAnsi="仿宋"/>
            <w:noProof/>
            <w:webHidden/>
          </w:rPr>
          <w:t>58</w:t>
        </w:r>
        <w:r w:rsidR="00CF6B72" w:rsidRPr="002C5D3A">
          <w:rPr>
            <w:rFonts w:ascii="仿宋" w:eastAsia="仿宋" w:hAnsi="仿宋"/>
            <w:noProof/>
            <w:webHidden/>
          </w:rPr>
          <w:fldChar w:fldCharType="end"/>
        </w:r>
      </w:hyperlink>
    </w:p>
    <w:p w:rsidR="00F22774" w:rsidRPr="002C5D3A" w:rsidRDefault="00CD6F2A">
      <w:pPr>
        <w:pStyle w:val="12"/>
        <w:tabs>
          <w:tab w:val="right" w:leader="dot" w:pos="7305"/>
        </w:tabs>
        <w:rPr>
          <w:rFonts w:ascii="仿宋" w:eastAsia="仿宋" w:hAnsi="仿宋" w:cstheme="minorBidi"/>
          <w:noProof/>
          <w:sz w:val="21"/>
          <w:szCs w:val="22"/>
        </w:rPr>
      </w:pPr>
      <w:hyperlink w:anchor="_Toc511205306" w:history="1">
        <w:r w:rsidR="00F22774" w:rsidRPr="002C5D3A">
          <w:rPr>
            <w:rStyle w:val="af"/>
            <w:rFonts w:ascii="仿宋" w:eastAsia="仿宋" w:hAnsi="仿宋" w:hint="eastAsia"/>
            <w:noProof/>
            <w:color w:val="auto"/>
          </w:rPr>
          <w:t>第九章</w:t>
        </w:r>
        <w:r w:rsidR="00F22774" w:rsidRPr="002C5D3A">
          <w:rPr>
            <w:rStyle w:val="af"/>
            <w:rFonts w:ascii="仿宋" w:eastAsia="仿宋" w:hAnsi="仿宋"/>
            <w:noProof/>
            <w:color w:val="auto"/>
          </w:rPr>
          <w:t xml:space="preserve">  </w:t>
        </w:r>
        <w:r w:rsidR="00F22774" w:rsidRPr="002C5D3A">
          <w:rPr>
            <w:rStyle w:val="af"/>
            <w:rFonts w:ascii="仿宋" w:eastAsia="仿宋" w:hAnsi="仿宋" w:hint="eastAsia"/>
            <w:noProof/>
            <w:color w:val="auto"/>
          </w:rPr>
          <w:t>政府采购合同（草案）</w:t>
        </w:r>
        <w:r w:rsidR="00F22774" w:rsidRPr="002C5D3A">
          <w:rPr>
            <w:rFonts w:ascii="仿宋" w:eastAsia="仿宋" w:hAnsi="仿宋"/>
            <w:noProof/>
            <w:webHidden/>
          </w:rPr>
          <w:tab/>
        </w:r>
        <w:r w:rsidR="007A0D08">
          <w:rPr>
            <w:rFonts w:ascii="仿宋" w:eastAsia="仿宋" w:hAnsi="仿宋" w:hint="eastAsia"/>
            <w:noProof/>
            <w:webHidden/>
          </w:rPr>
          <w:t>73</w:t>
        </w:r>
      </w:hyperlink>
    </w:p>
    <w:p w:rsidR="00243EFE" w:rsidRPr="002C5D3A" w:rsidRDefault="00CF6B72">
      <w:pPr>
        <w:widowControl/>
        <w:jc w:val="left"/>
        <w:rPr>
          <w:rFonts w:ascii="仿宋" w:eastAsia="仿宋" w:hAnsi="仿宋"/>
          <w:bCs/>
          <w:sz w:val="24"/>
        </w:rPr>
      </w:pPr>
      <w:r w:rsidRPr="002C5D3A">
        <w:rPr>
          <w:rFonts w:ascii="仿宋" w:eastAsia="仿宋" w:hAnsi="仿宋"/>
          <w:sz w:val="24"/>
        </w:rPr>
        <w:fldChar w:fldCharType="end"/>
      </w:r>
      <w:r w:rsidR="00243EFE" w:rsidRPr="002C5D3A">
        <w:rPr>
          <w:rFonts w:ascii="仿宋" w:eastAsia="仿宋" w:hAnsi="仿宋"/>
          <w:sz w:val="24"/>
        </w:rPr>
        <w:br w:type="page"/>
      </w:r>
      <w:bookmarkStart w:id="0" w:name="_GoBack"/>
      <w:bookmarkEnd w:id="0"/>
    </w:p>
    <w:p w:rsidR="00036A7C" w:rsidRPr="002C5D3A" w:rsidRDefault="00EE5E27" w:rsidP="005B2294">
      <w:pPr>
        <w:pStyle w:val="af7"/>
        <w:rPr>
          <w:rFonts w:ascii="仿宋" w:eastAsia="仿宋" w:hAnsi="仿宋"/>
          <w:b w:val="0"/>
        </w:rPr>
      </w:pPr>
      <w:bookmarkStart w:id="1" w:name="_Toc511205298"/>
      <w:r w:rsidRPr="002C5D3A">
        <w:rPr>
          <w:rFonts w:ascii="仿宋" w:eastAsia="仿宋" w:hAnsi="仿宋" w:hint="eastAsia"/>
          <w:b w:val="0"/>
        </w:rPr>
        <w:lastRenderedPageBreak/>
        <w:t>第一章  磋商邀请</w:t>
      </w:r>
      <w:bookmarkEnd w:id="1"/>
    </w:p>
    <w:p w:rsidR="00036A7C" w:rsidRPr="002C5D3A" w:rsidRDefault="00036A7C">
      <w:pPr>
        <w:pStyle w:val="a5"/>
        <w:spacing w:line="440" w:lineRule="exact"/>
        <w:rPr>
          <w:rFonts w:ascii="仿宋" w:eastAsia="仿宋" w:hAnsi="仿宋"/>
        </w:rPr>
      </w:pPr>
    </w:p>
    <w:p w:rsidR="007D5E81" w:rsidRPr="00784AA7" w:rsidRDefault="007D5E81" w:rsidP="007D5E81">
      <w:pPr>
        <w:tabs>
          <w:tab w:val="left" w:pos="7665"/>
        </w:tabs>
        <w:spacing w:after="160" w:line="400" w:lineRule="exact"/>
        <w:ind w:firstLineChars="250" w:firstLine="600"/>
        <w:rPr>
          <w:rFonts w:ascii="仿宋" w:eastAsia="仿宋" w:hAnsi="仿宋" w:cs="宋体"/>
          <w:sz w:val="24"/>
        </w:rPr>
      </w:pPr>
      <w:bookmarkStart w:id="2" w:name="_Toc213396759"/>
      <w:bookmarkStart w:id="3" w:name="_Toc213496267"/>
      <w:bookmarkStart w:id="4" w:name="_Toc213397009"/>
      <w:bookmarkStart w:id="5" w:name="_Toc213396945"/>
      <w:bookmarkStart w:id="6" w:name="_Toc217446031"/>
      <w:bookmarkStart w:id="7" w:name="_Toc511205299"/>
      <w:r w:rsidRPr="007D5E81">
        <w:rPr>
          <w:rFonts w:ascii="仿宋" w:eastAsia="仿宋" w:hAnsi="仿宋" w:cs="宋体" w:hint="eastAsia"/>
          <w:sz w:val="24"/>
        </w:rPr>
        <w:t>中招国际招标有限公司（采购代理机构）受成都市公</w:t>
      </w:r>
      <w:r w:rsidRPr="00784AA7">
        <w:rPr>
          <w:rFonts w:ascii="仿宋" w:eastAsia="仿宋" w:hAnsi="仿宋" w:cs="宋体" w:hint="eastAsia"/>
          <w:sz w:val="24"/>
        </w:rPr>
        <w:t>安局双流区分局（采购人）委托，拟对</w:t>
      </w:r>
      <w:r w:rsidR="00470C50" w:rsidRPr="00470C50">
        <w:rPr>
          <w:rFonts w:ascii="仿宋" w:eastAsia="仿宋" w:hAnsi="仿宋" w:cs="宋体" w:hint="eastAsia"/>
          <w:sz w:val="24"/>
        </w:rPr>
        <w:t>成都市公安局双流区分局民辅警及退休人员健康</w:t>
      </w:r>
      <w:r w:rsidR="00FF2259" w:rsidRPr="000F7459">
        <w:rPr>
          <w:rFonts w:ascii="仿宋" w:eastAsia="仿宋" w:hAnsi="仿宋" w:cs="宋体" w:hint="eastAsia"/>
          <w:sz w:val="24"/>
        </w:rPr>
        <w:t>检查</w:t>
      </w:r>
      <w:r w:rsidR="00470C50" w:rsidRPr="00470C50">
        <w:rPr>
          <w:rFonts w:ascii="仿宋" w:eastAsia="仿宋" w:hAnsi="仿宋" w:cs="宋体" w:hint="eastAsia"/>
          <w:sz w:val="24"/>
        </w:rPr>
        <w:t>服务采购项目</w:t>
      </w:r>
      <w:r w:rsidRPr="00784AA7">
        <w:rPr>
          <w:rFonts w:ascii="仿宋" w:eastAsia="仿宋" w:hAnsi="仿宋" w:cs="宋体" w:hint="eastAsia"/>
          <w:sz w:val="24"/>
        </w:rPr>
        <w:t>采用竞争性磋商方式进行采购，特邀请符合本次采购要求的供应商参加本项目的竞争性磋商。</w:t>
      </w:r>
    </w:p>
    <w:p w:rsidR="007D5E81" w:rsidRPr="00784AA7" w:rsidRDefault="007D5E81" w:rsidP="007D5E81">
      <w:pPr>
        <w:tabs>
          <w:tab w:val="left" w:pos="7665"/>
        </w:tabs>
        <w:spacing w:after="160" w:line="400" w:lineRule="exact"/>
        <w:ind w:firstLineChars="250" w:firstLine="602"/>
        <w:rPr>
          <w:rFonts w:ascii="仿宋" w:eastAsia="仿宋" w:hAnsi="仿宋" w:cs="宋体"/>
          <w:b/>
          <w:sz w:val="24"/>
        </w:rPr>
      </w:pPr>
      <w:r w:rsidRPr="00784AA7">
        <w:rPr>
          <w:rFonts w:ascii="仿宋" w:eastAsia="仿宋" w:hAnsi="仿宋" w:cs="宋体" w:hint="eastAsia"/>
          <w:b/>
          <w:sz w:val="24"/>
        </w:rPr>
        <w:t>一、采购项目基本情况</w:t>
      </w:r>
    </w:p>
    <w:p w:rsidR="007D5E81" w:rsidRPr="00784AA7" w:rsidRDefault="007D5E81" w:rsidP="007D5E81">
      <w:pPr>
        <w:tabs>
          <w:tab w:val="left" w:pos="7665"/>
        </w:tabs>
        <w:spacing w:after="160" w:line="400" w:lineRule="exact"/>
        <w:ind w:firstLineChars="250" w:firstLine="602"/>
        <w:rPr>
          <w:rFonts w:ascii="仿宋" w:eastAsia="仿宋" w:hAnsi="仿宋" w:cs="宋体"/>
          <w:sz w:val="24"/>
        </w:rPr>
      </w:pPr>
      <w:r w:rsidRPr="00784AA7">
        <w:rPr>
          <w:rFonts w:ascii="仿宋" w:eastAsia="仿宋" w:hAnsi="仿宋" w:cs="宋体" w:hint="eastAsia"/>
          <w:b/>
          <w:sz w:val="24"/>
        </w:rPr>
        <w:t>1.采购编号：</w:t>
      </w:r>
      <w:r w:rsidR="00CC3ED7" w:rsidRPr="00CC3ED7">
        <w:rPr>
          <w:rFonts w:ascii="仿宋" w:eastAsia="仿宋" w:hAnsi="仿宋" w:cs="宋体"/>
          <w:b/>
          <w:sz w:val="24"/>
        </w:rPr>
        <w:t>TC219603L</w:t>
      </w:r>
    </w:p>
    <w:p w:rsidR="007D5E81" w:rsidRPr="00784AA7" w:rsidRDefault="007D5E81" w:rsidP="007D5E81">
      <w:pPr>
        <w:tabs>
          <w:tab w:val="left" w:pos="7665"/>
        </w:tabs>
        <w:spacing w:after="160" w:line="400" w:lineRule="exact"/>
        <w:ind w:firstLineChars="250" w:firstLine="600"/>
        <w:rPr>
          <w:rFonts w:ascii="仿宋" w:eastAsia="仿宋" w:hAnsi="仿宋" w:cs="宋体"/>
          <w:sz w:val="24"/>
        </w:rPr>
      </w:pPr>
      <w:r w:rsidRPr="00784AA7">
        <w:rPr>
          <w:rFonts w:ascii="仿宋" w:eastAsia="仿宋" w:hAnsi="仿宋" w:cs="宋体" w:hint="eastAsia"/>
          <w:sz w:val="24"/>
        </w:rPr>
        <w:t xml:space="preserve"> </w:t>
      </w:r>
      <w:r w:rsidRPr="00784AA7">
        <w:rPr>
          <w:rFonts w:ascii="仿宋" w:eastAsia="仿宋" w:hAnsi="仿宋" w:cs="宋体" w:hint="eastAsia"/>
          <w:b/>
          <w:sz w:val="24"/>
        </w:rPr>
        <w:t>2.采购项目名称：</w:t>
      </w:r>
      <w:r w:rsidR="00470C50" w:rsidRPr="00470C50">
        <w:rPr>
          <w:rFonts w:ascii="仿宋" w:eastAsia="仿宋" w:hAnsi="仿宋" w:cs="宋体" w:hint="eastAsia"/>
          <w:sz w:val="24"/>
        </w:rPr>
        <w:t>成都市公安局双流区分局民辅警及退休人员健康</w:t>
      </w:r>
      <w:r w:rsidR="00FF2259" w:rsidRPr="000F7459">
        <w:rPr>
          <w:rFonts w:ascii="仿宋" w:eastAsia="仿宋" w:hAnsi="仿宋" w:cs="宋体" w:hint="eastAsia"/>
          <w:sz w:val="24"/>
        </w:rPr>
        <w:t>检查</w:t>
      </w:r>
      <w:r w:rsidR="00470C50" w:rsidRPr="00470C50">
        <w:rPr>
          <w:rFonts w:ascii="仿宋" w:eastAsia="仿宋" w:hAnsi="仿宋" w:cs="宋体" w:hint="eastAsia"/>
          <w:sz w:val="24"/>
        </w:rPr>
        <w:t>服务采购项目</w:t>
      </w:r>
      <w:r w:rsidRPr="00784AA7">
        <w:rPr>
          <w:rFonts w:ascii="仿宋" w:eastAsia="仿宋" w:hAnsi="仿宋" w:cs="宋体" w:hint="eastAsia"/>
          <w:sz w:val="24"/>
        </w:rPr>
        <w:t>。</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784AA7">
        <w:rPr>
          <w:rFonts w:ascii="仿宋" w:eastAsia="仿宋" w:hAnsi="仿宋" w:cs="宋体" w:hint="eastAsia"/>
          <w:b/>
          <w:sz w:val="24"/>
        </w:rPr>
        <w:t>3.采购人：</w:t>
      </w:r>
      <w:r w:rsidRPr="00784AA7">
        <w:rPr>
          <w:rFonts w:ascii="仿宋" w:eastAsia="仿宋" w:hAnsi="仿宋" w:cs="宋体" w:hint="eastAsia"/>
          <w:sz w:val="24"/>
        </w:rPr>
        <w:t>成都市公安局双流区分局。</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7D5E81">
        <w:rPr>
          <w:rFonts w:ascii="仿宋" w:eastAsia="仿宋" w:hAnsi="仿宋" w:cs="宋体" w:hint="eastAsia"/>
          <w:b/>
          <w:sz w:val="24"/>
        </w:rPr>
        <w:t>4.采购代理机构：</w:t>
      </w:r>
      <w:r w:rsidRPr="007D5E81">
        <w:rPr>
          <w:rFonts w:ascii="仿宋" w:eastAsia="仿宋" w:hAnsi="仿宋" w:cs="宋体" w:hint="eastAsia"/>
          <w:sz w:val="24"/>
        </w:rPr>
        <w:t>中招国际招标有限公司。</w:t>
      </w:r>
    </w:p>
    <w:p w:rsidR="007D5E81" w:rsidRPr="007D5E81" w:rsidRDefault="007D5E81" w:rsidP="007D5E81">
      <w:pPr>
        <w:tabs>
          <w:tab w:val="left" w:pos="7665"/>
        </w:tabs>
        <w:spacing w:after="160" w:line="400" w:lineRule="exact"/>
        <w:ind w:firstLineChars="250" w:firstLine="602"/>
        <w:rPr>
          <w:rFonts w:ascii="仿宋" w:eastAsia="仿宋" w:hAnsi="仿宋" w:cs="宋体"/>
          <w:b/>
          <w:sz w:val="24"/>
        </w:rPr>
      </w:pPr>
      <w:r w:rsidRPr="007D5E81">
        <w:rPr>
          <w:rFonts w:ascii="仿宋" w:eastAsia="仿宋" w:hAnsi="仿宋" w:cs="宋体" w:hint="eastAsia"/>
          <w:b/>
          <w:sz w:val="24"/>
        </w:rPr>
        <w:t>二、资金情况</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资金来源及预算金额：财政资金；预算金额：</w:t>
      </w:r>
      <w:r w:rsidR="005A7DC2" w:rsidRPr="000F7459">
        <w:rPr>
          <w:rFonts w:ascii="仿宋" w:eastAsia="仿宋" w:hAnsi="仿宋" w:cs="宋体" w:hint="eastAsia"/>
          <w:sz w:val="24"/>
        </w:rPr>
        <w:t>包件一2</w:t>
      </w:r>
      <w:r w:rsidR="00F94379" w:rsidRPr="000F7459">
        <w:rPr>
          <w:rFonts w:ascii="仿宋" w:eastAsia="仿宋" w:hAnsi="仿宋" w:cs="宋体" w:hint="eastAsia"/>
          <w:sz w:val="24"/>
        </w:rPr>
        <w:t>20</w:t>
      </w:r>
      <w:r w:rsidR="005A7DC2" w:rsidRPr="000F7459">
        <w:rPr>
          <w:rFonts w:ascii="仿宋" w:eastAsia="仿宋" w:hAnsi="仿宋" w:cs="宋体" w:hint="eastAsia"/>
          <w:sz w:val="24"/>
        </w:rPr>
        <w:t>万元/年；包件二1</w:t>
      </w:r>
      <w:r w:rsidR="00F94379" w:rsidRPr="000F7459">
        <w:rPr>
          <w:rFonts w:ascii="仿宋" w:eastAsia="仿宋" w:hAnsi="仿宋" w:cs="宋体" w:hint="eastAsia"/>
          <w:sz w:val="24"/>
        </w:rPr>
        <w:t>22.1355</w:t>
      </w:r>
      <w:r w:rsidR="005A7DC2" w:rsidRPr="000F7459">
        <w:rPr>
          <w:rFonts w:ascii="仿宋" w:eastAsia="仿宋" w:hAnsi="仿宋" w:cs="宋体" w:hint="eastAsia"/>
          <w:sz w:val="24"/>
        </w:rPr>
        <w:t>万元/年</w:t>
      </w:r>
      <w:r w:rsidR="0095467B">
        <w:rPr>
          <w:rFonts w:ascii="仿宋" w:eastAsia="仿宋" w:hAnsi="仿宋" w:cs="宋体" w:hint="eastAsia"/>
          <w:sz w:val="24"/>
        </w:rPr>
        <w:t>，项目资金</w:t>
      </w:r>
      <w:r w:rsidR="005A7DC2" w:rsidRPr="000F7459">
        <w:rPr>
          <w:rFonts w:ascii="仿宋" w:eastAsia="仿宋" w:hAnsi="仿宋" w:cs="宋体" w:hint="eastAsia"/>
          <w:sz w:val="24"/>
        </w:rPr>
        <w:t>已落实</w:t>
      </w:r>
      <w:r w:rsidRPr="000F7459">
        <w:rPr>
          <w:rFonts w:ascii="仿宋" w:eastAsia="仿宋" w:hAnsi="仿宋" w:cs="宋体" w:hint="eastAsia"/>
          <w:sz w:val="24"/>
        </w:rPr>
        <w:t>。</w:t>
      </w:r>
      <w:r w:rsidR="00FA18EB" w:rsidRPr="00FA18EB">
        <w:rPr>
          <w:rFonts w:ascii="仿宋" w:eastAsia="仿宋" w:hAnsi="仿宋" w:cs="宋体" w:hint="eastAsia"/>
          <w:sz w:val="24"/>
        </w:rPr>
        <w:t>服务期限：三年，合同一年一签</w:t>
      </w:r>
      <w:r w:rsidR="00FA18EB">
        <w:rPr>
          <w:rFonts w:ascii="仿宋" w:eastAsia="仿宋" w:hAnsi="仿宋" w:cs="宋体" w:hint="eastAsia"/>
          <w:sz w:val="24"/>
        </w:rPr>
        <w:t>。</w:t>
      </w:r>
    </w:p>
    <w:p w:rsidR="007D5E81" w:rsidRPr="007D5E81" w:rsidRDefault="007D5E81" w:rsidP="007D5E81">
      <w:pPr>
        <w:tabs>
          <w:tab w:val="left" w:pos="7665"/>
        </w:tabs>
        <w:spacing w:after="160" w:line="400" w:lineRule="exact"/>
        <w:ind w:firstLineChars="250" w:firstLine="602"/>
        <w:rPr>
          <w:rFonts w:ascii="仿宋" w:eastAsia="仿宋" w:hAnsi="仿宋" w:cs="宋体"/>
          <w:b/>
          <w:sz w:val="24"/>
        </w:rPr>
      </w:pPr>
      <w:r w:rsidRPr="007D5E81">
        <w:rPr>
          <w:rFonts w:ascii="仿宋" w:eastAsia="仿宋" w:hAnsi="仿宋" w:cs="宋体" w:hint="eastAsia"/>
          <w:b/>
          <w:sz w:val="24"/>
        </w:rPr>
        <w:t>三、采购项目简介</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该项目为</w:t>
      </w:r>
      <w:r w:rsidR="005A7DC2">
        <w:rPr>
          <w:rFonts w:ascii="仿宋" w:eastAsia="仿宋" w:hAnsi="仿宋" w:cs="宋体" w:hint="eastAsia"/>
          <w:sz w:val="24"/>
        </w:rPr>
        <w:t>二</w:t>
      </w:r>
      <w:r w:rsidRPr="007D5E81">
        <w:rPr>
          <w:rFonts w:ascii="仿宋" w:eastAsia="仿宋" w:hAnsi="仿宋" w:cs="宋体" w:hint="eastAsia"/>
          <w:sz w:val="24"/>
        </w:rPr>
        <w:t>个包，服务内容为：</w:t>
      </w:r>
      <w:r w:rsidR="005A7DC2" w:rsidRPr="005A7DC2">
        <w:rPr>
          <w:rFonts w:ascii="仿宋" w:eastAsia="仿宋" w:hAnsi="仿宋" w:cs="宋体" w:hint="eastAsia"/>
          <w:sz w:val="24"/>
        </w:rPr>
        <w:t>本次服务内容为成都市公安局双流区分局民辅警及退休人员</w:t>
      </w:r>
      <w:r w:rsidR="00485B09">
        <w:rPr>
          <w:rFonts w:ascii="仿宋" w:eastAsia="仿宋" w:hAnsi="仿宋" w:cs="宋体" w:hint="eastAsia"/>
          <w:sz w:val="24"/>
        </w:rPr>
        <w:t>健康检查</w:t>
      </w:r>
      <w:r w:rsidR="005A7DC2" w:rsidRPr="005A7DC2">
        <w:rPr>
          <w:rFonts w:ascii="仿宋" w:eastAsia="仿宋" w:hAnsi="仿宋" w:cs="宋体" w:hint="eastAsia"/>
          <w:sz w:val="24"/>
        </w:rPr>
        <w:t>服务。包件一预计体检人数为996人，其中民警（含职工）858人(男:716人,女:142人)、退休人员138人(男:122人,女:16人)，结算以实际体检人数为准。</w:t>
      </w:r>
      <w:r w:rsidR="005A7DC2" w:rsidRPr="000F7459">
        <w:rPr>
          <w:rFonts w:ascii="仿宋" w:eastAsia="仿宋" w:hAnsi="仿宋" w:cs="宋体" w:hint="eastAsia"/>
          <w:sz w:val="24"/>
        </w:rPr>
        <w:t>包件二体检人员为辅警，人数约11</w:t>
      </w:r>
      <w:r w:rsidR="00510440" w:rsidRPr="000F7459">
        <w:rPr>
          <w:rFonts w:ascii="仿宋" w:eastAsia="仿宋" w:hAnsi="仿宋" w:cs="宋体" w:hint="eastAsia"/>
          <w:sz w:val="24"/>
        </w:rPr>
        <w:t>36</w:t>
      </w:r>
      <w:r w:rsidR="005A7DC2" w:rsidRPr="000F7459">
        <w:rPr>
          <w:rFonts w:ascii="仿宋" w:eastAsia="仿宋" w:hAnsi="仿宋" w:cs="宋体" w:hint="eastAsia"/>
          <w:sz w:val="24"/>
        </w:rPr>
        <w:t>人，男：8</w:t>
      </w:r>
      <w:r w:rsidR="00510440" w:rsidRPr="000F7459">
        <w:rPr>
          <w:rFonts w:ascii="仿宋" w:eastAsia="仿宋" w:hAnsi="仿宋" w:cs="宋体" w:hint="eastAsia"/>
          <w:sz w:val="24"/>
        </w:rPr>
        <w:t>36</w:t>
      </w:r>
      <w:r w:rsidR="005A7DC2" w:rsidRPr="000F7459">
        <w:rPr>
          <w:rFonts w:ascii="仿宋" w:eastAsia="仿宋" w:hAnsi="仿宋" w:cs="宋体" w:hint="eastAsia"/>
          <w:sz w:val="24"/>
        </w:rPr>
        <w:t>人，女：3</w:t>
      </w:r>
      <w:r w:rsidR="00510440" w:rsidRPr="000F7459">
        <w:rPr>
          <w:rFonts w:ascii="仿宋" w:eastAsia="仿宋" w:hAnsi="仿宋" w:cs="宋体" w:hint="eastAsia"/>
          <w:sz w:val="24"/>
        </w:rPr>
        <w:t>00</w:t>
      </w:r>
      <w:r w:rsidR="005A7DC2" w:rsidRPr="000F7459">
        <w:rPr>
          <w:rFonts w:ascii="仿宋" w:eastAsia="仿宋" w:hAnsi="仿宋" w:cs="宋体" w:hint="eastAsia"/>
          <w:sz w:val="24"/>
        </w:rPr>
        <w:t>人，</w:t>
      </w:r>
      <w:r w:rsidR="005A7DC2" w:rsidRPr="005A7DC2">
        <w:rPr>
          <w:rFonts w:ascii="仿宋" w:eastAsia="仿宋" w:hAnsi="仿宋" w:cs="宋体" w:hint="eastAsia"/>
          <w:sz w:val="24"/>
        </w:rPr>
        <w:t>结算以实际体检人数为准。体检清单为采购人必检项。</w:t>
      </w:r>
    </w:p>
    <w:p w:rsidR="007D5E81" w:rsidRPr="007D5E81" w:rsidRDefault="007D5E81" w:rsidP="007D5E81">
      <w:pPr>
        <w:tabs>
          <w:tab w:val="left" w:pos="7665"/>
        </w:tabs>
        <w:spacing w:after="160" w:line="400" w:lineRule="exact"/>
        <w:ind w:firstLineChars="250" w:firstLine="602"/>
        <w:rPr>
          <w:rFonts w:ascii="仿宋" w:eastAsia="仿宋" w:hAnsi="仿宋" w:cs="宋体"/>
          <w:b/>
          <w:sz w:val="24"/>
        </w:rPr>
      </w:pPr>
      <w:r w:rsidRPr="007D5E81">
        <w:rPr>
          <w:rFonts w:ascii="仿宋" w:eastAsia="仿宋" w:hAnsi="仿宋" w:cs="宋体" w:hint="eastAsia"/>
          <w:b/>
          <w:sz w:val="24"/>
        </w:rPr>
        <w:t>四、供应商邀请方式</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公告方式：本次竞争性磋商邀请在四川政府采购网www.ccgp-sichuan.gov.cn 上以公告形式发布。</w:t>
      </w:r>
    </w:p>
    <w:p w:rsidR="007D5E81" w:rsidRPr="007D5E81" w:rsidRDefault="007D5E81" w:rsidP="007D5E81">
      <w:pPr>
        <w:tabs>
          <w:tab w:val="left" w:pos="7665"/>
        </w:tabs>
        <w:spacing w:after="160" w:line="400" w:lineRule="exact"/>
        <w:ind w:firstLineChars="250" w:firstLine="602"/>
        <w:rPr>
          <w:rFonts w:ascii="仿宋" w:eastAsia="仿宋" w:hAnsi="仿宋" w:cs="宋体"/>
          <w:b/>
          <w:sz w:val="24"/>
        </w:rPr>
      </w:pPr>
      <w:r w:rsidRPr="007D5E81">
        <w:rPr>
          <w:rFonts w:ascii="仿宋" w:eastAsia="仿宋" w:hAnsi="仿宋" w:cs="宋体" w:hint="eastAsia"/>
          <w:b/>
          <w:sz w:val="24"/>
        </w:rPr>
        <w:t>五、供应商参加本次政府采购活动，应当在提交响应文件前具备下列条件：</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（一）符合《中华人民共和国政府采购法》第二十二条规定的条件：</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1.具有独立承担民事责任的能力；</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2.具有良好的商业信誉和健全的财务会计制度；</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lastRenderedPageBreak/>
        <w:t>3.具有履行合同所必须的设备和专业技术能力；</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4.具有依法缴纳税收和社会保障资金的良好记录；</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5.参加本次政府采购活动前三年内，在经营活动中没有重大违法记录；</w:t>
      </w:r>
    </w:p>
    <w:p w:rsidR="007D5E81" w:rsidRPr="007D5E81" w:rsidRDefault="007D5E81" w:rsidP="00F01450">
      <w:pPr>
        <w:tabs>
          <w:tab w:val="left" w:pos="7665"/>
        </w:tabs>
        <w:spacing w:after="160" w:line="360" w:lineRule="auto"/>
        <w:ind w:firstLineChars="250" w:firstLine="600"/>
        <w:rPr>
          <w:rFonts w:ascii="仿宋" w:eastAsia="仿宋" w:hAnsi="仿宋" w:cs="宋体"/>
          <w:sz w:val="24"/>
        </w:rPr>
      </w:pPr>
      <w:r w:rsidRPr="007D5E81">
        <w:rPr>
          <w:rFonts w:ascii="仿宋" w:eastAsia="仿宋" w:hAnsi="仿宋" w:cs="宋体" w:hint="eastAsia"/>
          <w:sz w:val="24"/>
        </w:rPr>
        <w:t>6.法律、行政法规规定的其他条件；</w:t>
      </w:r>
    </w:p>
    <w:p w:rsidR="00255D56" w:rsidRDefault="00255D56" w:rsidP="00F01450">
      <w:pPr>
        <w:tabs>
          <w:tab w:val="left" w:pos="7665"/>
        </w:tabs>
        <w:spacing w:line="360" w:lineRule="auto"/>
        <w:ind w:firstLineChars="250" w:firstLine="600"/>
        <w:rPr>
          <w:rFonts w:ascii="仿宋" w:eastAsia="仿宋" w:hAnsi="仿宋" w:cs="宋体"/>
          <w:sz w:val="24"/>
        </w:rPr>
      </w:pPr>
      <w:r>
        <w:rPr>
          <w:rFonts w:ascii="仿宋" w:eastAsia="仿宋" w:hAnsi="仿宋" w:cs="宋体" w:hint="eastAsia"/>
          <w:sz w:val="24"/>
        </w:rPr>
        <w:t>（二）</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0095467B">
        <w:rPr>
          <w:rFonts w:ascii="仿宋" w:eastAsia="仿宋" w:hAnsi="仿宋" w:cs="宋体" w:hint="eastAsia"/>
          <w:sz w:val="24"/>
        </w:rPr>
        <w:t>无。</w:t>
      </w:r>
    </w:p>
    <w:p w:rsidR="000C54F5" w:rsidRDefault="007D5E81" w:rsidP="00F01450">
      <w:pPr>
        <w:tabs>
          <w:tab w:val="left" w:pos="7665"/>
        </w:tabs>
        <w:spacing w:after="160" w:line="360" w:lineRule="auto"/>
        <w:ind w:firstLineChars="250" w:firstLine="600"/>
        <w:rPr>
          <w:rFonts w:ascii="仿宋" w:eastAsia="仿宋" w:hAnsi="仿宋" w:cs="宋体"/>
          <w:sz w:val="24"/>
        </w:rPr>
      </w:pPr>
      <w:r w:rsidRPr="007D5E81">
        <w:rPr>
          <w:rFonts w:ascii="仿宋" w:eastAsia="仿宋" w:hAnsi="仿宋" w:cs="宋体" w:hint="eastAsia"/>
          <w:sz w:val="24"/>
        </w:rPr>
        <w:t>（</w:t>
      </w:r>
      <w:r w:rsidR="00255D56">
        <w:rPr>
          <w:rFonts w:ascii="仿宋" w:eastAsia="仿宋" w:hAnsi="仿宋" w:cs="宋体" w:hint="eastAsia"/>
          <w:sz w:val="24"/>
        </w:rPr>
        <w:t>三</w:t>
      </w:r>
      <w:r w:rsidRPr="007D5E81">
        <w:rPr>
          <w:rFonts w:ascii="仿宋" w:eastAsia="仿宋" w:hAnsi="仿宋" w:cs="宋体" w:hint="eastAsia"/>
          <w:sz w:val="24"/>
        </w:rPr>
        <w:t>）采购人根据采购项目提出的特殊条件</w:t>
      </w:r>
    </w:p>
    <w:p w:rsidR="00BB6B90" w:rsidRPr="00BB6B90" w:rsidRDefault="00BB6B90" w:rsidP="00BB6B90">
      <w:pPr>
        <w:tabs>
          <w:tab w:val="left" w:pos="7665"/>
        </w:tabs>
        <w:spacing w:after="160" w:line="400" w:lineRule="exact"/>
        <w:ind w:firstLineChars="250" w:firstLine="600"/>
        <w:rPr>
          <w:rFonts w:ascii="仿宋" w:eastAsia="仿宋" w:hAnsi="仿宋" w:cs="宋体"/>
          <w:sz w:val="24"/>
        </w:rPr>
      </w:pPr>
      <w:r>
        <w:rPr>
          <w:rFonts w:ascii="仿宋" w:eastAsia="仿宋" w:hAnsi="仿宋" w:cs="宋体" w:hint="eastAsia"/>
          <w:sz w:val="24"/>
        </w:rPr>
        <w:t>1、</w:t>
      </w:r>
      <w:r w:rsidRPr="00BB6B90">
        <w:rPr>
          <w:rFonts w:ascii="仿宋" w:eastAsia="仿宋" w:hAnsi="仿宋" w:cs="宋体" w:hint="eastAsia"/>
          <w:sz w:val="24"/>
        </w:rPr>
        <w:t>《医疗机构执业许可证》</w:t>
      </w:r>
    </w:p>
    <w:p w:rsidR="00BB6B90" w:rsidRDefault="00BB6B90" w:rsidP="00BB6B90">
      <w:pPr>
        <w:tabs>
          <w:tab w:val="left" w:pos="7665"/>
        </w:tabs>
        <w:spacing w:after="160" w:line="400" w:lineRule="exact"/>
        <w:ind w:firstLineChars="250" w:firstLine="600"/>
        <w:rPr>
          <w:rFonts w:ascii="仿宋" w:eastAsia="仿宋" w:hAnsi="仿宋" w:cs="宋体"/>
          <w:sz w:val="24"/>
        </w:rPr>
      </w:pPr>
      <w:r w:rsidRPr="00BB6B90">
        <w:rPr>
          <w:rFonts w:ascii="仿宋" w:eastAsia="仿宋" w:hAnsi="仿宋" w:cs="宋体" w:hint="eastAsia"/>
          <w:sz w:val="24"/>
        </w:rPr>
        <w:t>2、《辐射安全许可证》</w:t>
      </w:r>
    </w:p>
    <w:p w:rsidR="001C6D6D" w:rsidRDefault="001C6D6D" w:rsidP="00BB6B90">
      <w:pPr>
        <w:tabs>
          <w:tab w:val="left" w:pos="7665"/>
        </w:tabs>
        <w:spacing w:after="160" w:line="400" w:lineRule="exact"/>
        <w:ind w:firstLineChars="250" w:firstLine="600"/>
        <w:rPr>
          <w:rFonts w:ascii="仿宋" w:eastAsia="仿宋" w:hAnsi="仿宋" w:cs="宋体"/>
          <w:sz w:val="24"/>
        </w:rPr>
      </w:pPr>
      <w:r>
        <w:rPr>
          <w:rFonts w:ascii="仿宋" w:eastAsia="仿宋" w:hAnsi="仿宋" w:cs="宋体" w:hint="eastAsia"/>
          <w:sz w:val="24"/>
        </w:rPr>
        <w:t>3、</w:t>
      </w:r>
      <w:r w:rsidR="00FA18EB" w:rsidRPr="00CF6F7D">
        <w:rPr>
          <w:rFonts w:ascii="仿宋" w:eastAsia="仿宋" w:hAnsi="仿宋" w:hint="eastAsia"/>
          <w:sz w:val="24"/>
        </w:rPr>
        <w:t>参加本项目政府采购活动的供应商单位及其现任法定代表人/</w:t>
      </w:r>
      <w:r w:rsidR="00FA18EB">
        <w:rPr>
          <w:rFonts w:ascii="仿宋" w:eastAsia="仿宋" w:hAnsi="仿宋" w:hint="eastAsia"/>
          <w:sz w:val="24"/>
        </w:rPr>
        <w:t>主要负责人不得具有行贿犯罪记录</w:t>
      </w:r>
      <w:r w:rsidRPr="001C6D6D">
        <w:rPr>
          <w:rFonts w:ascii="仿宋" w:eastAsia="仿宋" w:hAnsi="仿宋" w:cs="宋体" w:hint="eastAsia"/>
          <w:sz w:val="24"/>
        </w:rPr>
        <w:t>。</w:t>
      </w:r>
    </w:p>
    <w:p w:rsidR="000C54F5" w:rsidRPr="000C54F5" w:rsidRDefault="008C4131" w:rsidP="000C54F5">
      <w:pPr>
        <w:tabs>
          <w:tab w:val="left" w:pos="7665"/>
        </w:tabs>
        <w:spacing w:after="160" w:line="400" w:lineRule="exact"/>
        <w:ind w:firstLineChars="250" w:firstLine="600"/>
        <w:rPr>
          <w:rFonts w:ascii="仿宋" w:eastAsia="仿宋" w:hAnsi="仿宋" w:cs="宋体"/>
          <w:sz w:val="24"/>
        </w:rPr>
      </w:pPr>
      <w:r>
        <w:rPr>
          <w:rFonts w:ascii="仿宋" w:eastAsia="仿宋" w:hAnsi="仿宋" w:cs="宋体" w:hint="eastAsia"/>
          <w:sz w:val="24"/>
        </w:rPr>
        <w:t>4</w:t>
      </w:r>
      <w:r w:rsidR="00255D56">
        <w:rPr>
          <w:rFonts w:ascii="仿宋" w:eastAsia="仿宋" w:hAnsi="仿宋" w:cs="宋体" w:hint="eastAsia"/>
          <w:sz w:val="24"/>
        </w:rPr>
        <w:t>、</w:t>
      </w:r>
      <w:r w:rsidR="00685C8A" w:rsidRPr="00685C8A">
        <w:rPr>
          <w:rFonts w:ascii="仿宋" w:eastAsia="仿宋" w:hAnsi="仿宋" w:cs="宋体" w:hint="eastAsia"/>
          <w:sz w:val="24"/>
        </w:rPr>
        <w:t>（1）按招标文件要求报名成功；（2）根据《关于在政府采购活动中查询及使用信用记录有关问题的通知》（财库〔2016〕125号）的要求，采购代理机构将通过“信用中国”网站（www.creditchina.gov.cn）、“中国政府采购网”网站（www.ccgp.gov.cn）等渠道查询供应商在开标当日之前的信用信息记录并保存信用记录结果网页截图，拒绝列入失信被执行人、重大税收违法案件当事人名单、政府采购严重违法失信行为记录名单的供应商参加本项目的采购活动。</w:t>
      </w:r>
    </w:p>
    <w:p w:rsidR="000C54F5" w:rsidRDefault="008C4131" w:rsidP="000C54F5">
      <w:pPr>
        <w:tabs>
          <w:tab w:val="left" w:pos="7665"/>
        </w:tabs>
        <w:spacing w:after="160" w:line="400" w:lineRule="exact"/>
        <w:ind w:firstLineChars="250" w:firstLine="600"/>
        <w:rPr>
          <w:rFonts w:ascii="仿宋" w:eastAsia="仿宋" w:hAnsi="仿宋" w:cs="宋体"/>
          <w:sz w:val="24"/>
        </w:rPr>
      </w:pPr>
      <w:r>
        <w:rPr>
          <w:rFonts w:ascii="仿宋" w:eastAsia="仿宋" w:hAnsi="仿宋" w:cs="宋体" w:hint="eastAsia"/>
          <w:sz w:val="24"/>
        </w:rPr>
        <w:t>5</w:t>
      </w:r>
      <w:r w:rsidR="000C54F5" w:rsidRPr="000C54F5">
        <w:rPr>
          <w:rFonts w:ascii="仿宋" w:eastAsia="仿宋" w:hAnsi="仿宋" w:cs="宋体" w:hint="eastAsia"/>
          <w:sz w:val="24"/>
        </w:rPr>
        <w:t>.本项目不接受联合体磋商；不允许转包、分包。</w:t>
      </w:r>
    </w:p>
    <w:p w:rsidR="007D5E81" w:rsidRPr="007D5E81" w:rsidRDefault="007D5E81" w:rsidP="000C54F5">
      <w:pPr>
        <w:tabs>
          <w:tab w:val="left" w:pos="7665"/>
        </w:tabs>
        <w:spacing w:after="160" w:line="400" w:lineRule="exact"/>
        <w:ind w:firstLineChars="250" w:firstLine="602"/>
        <w:rPr>
          <w:rFonts w:ascii="仿宋" w:eastAsia="仿宋" w:hAnsi="仿宋" w:cs="宋体"/>
          <w:b/>
          <w:sz w:val="24"/>
        </w:rPr>
      </w:pPr>
      <w:r w:rsidRPr="007D5E81">
        <w:rPr>
          <w:rFonts w:ascii="仿宋" w:eastAsia="仿宋" w:hAnsi="仿宋" w:cs="宋体" w:hint="eastAsia"/>
          <w:b/>
          <w:sz w:val="24"/>
        </w:rPr>
        <w:t>六、禁止参加本次采购活动的供应商</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1.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rsid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2.根据《关于在政府采购活动中查询及使用信用记录有关问题的通知》（财库〔2016〕125号）的要求，在“信用中国”网站（www.creditchina.gov.cn）中列入失信被执行人名单和重大税收违法案件当事人名单的供应商和“中国政府采购网”（www.ccgp.gov.cn）政府采购严重违法失信行为记录名单中被财政部门禁止参加政府采购活动的供应商拒绝报名参加本项目的采购活动（以联合体形式参加本项目采购活动，联合体成员存在不良信用记录的，视同联合体存在不良信用记录）。</w:t>
      </w:r>
    </w:p>
    <w:p w:rsidR="007D5E81" w:rsidRPr="007D5E81" w:rsidRDefault="007D5E81" w:rsidP="007D5E81">
      <w:pPr>
        <w:tabs>
          <w:tab w:val="left" w:pos="7665"/>
        </w:tabs>
        <w:spacing w:after="160" w:line="400" w:lineRule="exact"/>
        <w:ind w:firstLineChars="250" w:firstLine="602"/>
        <w:rPr>
          <w:rFonts w:ascii="仿宋" w:eastAsia="仿宋" w:hAnsi="仿宋" w:cs="宋体"/>
          <w:b/>
          <w:sz w:val="24"/>
        </w:rPr>
      </w:pPr>
      <w:r w:rsidRPr="007D5E81">
        <w:rPr>
          <w:rFonts w:ascii="仿宋" w:eastAsia="仿宋" w:hAnsi="仿宋" w:cs="宋体" w:hint="eastAsia"/>
          <w:b/>
          <w:sz w:val="24"/>
        </w:rPr>
        <w:lastRenderedPageBreak/>
        <w:t>七、磋商文件获取方式、时间、地点</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7D5E81">
        <w:rPr>
          <w:rFonts w:ascii="仿宋" w:eastAsia="仿宋" w:hAnsi="仿宋" w:cs="宋体" w:hint="eastAsia"/>
          <w:b/>
          <w:sz w:val="24"/>
        </w:rPr>
        <w:t>（一）磋商文件获取时限（及报名时间）：</w:t>
      </w:r>
      <w:r w:rsidRPr="007B42AB">
        <w:rPr>
          <w:rFonts w:ascii="仿宋" w:eastAsia="仿宋" w:hAnsi="仿宋" w:cs="宋体" w:hint="eastAsia"/>
          <w:sz w:val="24"/>
        </w:rPr>
        <w:t>2021年 0</w:t>
      </w:r>
      <w:r w:rsidR="00CF29F3" w:rsidRPr="007B42AB">
        <w:rPr>
          <w:rFonts w:ascii="仿宋" w:eastAsia="仿宋" w:hAnsi="仿宋" w:cs="宋体" w:hint="eastAsia"/>
          <w:sz w:val="24"/>
        </w:rPr>
        <w:t>7</w:t>
      </w:r>
      <w:r w:rsidRPr="007B42AB">
        <w:rPr>
          <w:rFonts w:ascii="仿宋" w:eastAsia="仿宋" w:hAnsi="仿宋" w:cs="宋体" w:hint="eastAsia"/>
          <w:sz w:val="24"/>
        </w:rPr>
        <w:t>月 0</w:t>
      </w:r>
      <w:r w:rsidR="00CF29F3" w:rsidRPr="007B42AB">
        <w:rPr>
          <w:rFonts w:ascii="仿宋" w:eastAsia="仿宋" w:hAnsi="仿宋" w:cs="宋体" w:hint="eastAsia"/>
          <w:sz w:val="24"/>
        </w:rPr>
        <w:t>2</w:t>
      </w:r>
      <w:r w:rsidRPr="007B42AB">
        <w:rPr>
          <w:rFonts w:ascii="仿宋" w:eastAsia="仿宋" w:hAnsi="仿宋" w:cs="宋体" w:hint="eastAsia"/>
          <w:sz w:val="24"/>
        </w:rPr>
        <w:t xml:space="preserve"> 日至2021年 0</w:t>
      </w:r>
      <w:r w:rsidR="00CF29F3" w:rsidRPr="007B42AB">
        <w:rPr>
          <w:rFonts w:ascii="仿宋" w:eastAsia="仿宋" w:hAnsi="仿宋" w:cs="宋体" w:hint="eastAsia"/>
          <w:sz w:val="24"/>
        </w:rPr>
        <w:t>7</w:t>
      </w:r>
      <w:r w:rsidRPr="007B42AB">
        <w:rPr>
          <w:rFonts w:ascii="仿宋" w:eastAsia="仿宋" w:hAnsi="仿宋" w:cs="宋体" w:hint="eastAsia"/>
          <w:sz w:val="24"/>
        </w:rPr>
        <w:t xml:space="preserve">月 </w:t>
      </w:r>
      <w:r w:rsidR="00CF29F3" w:rsidRPr="007B42AB">
        <w:rPr>
          <w:rFonts w:ascii="仿宋" w:eastAsia="仿宋" w:hAnsi="仿宋" w:cs="宋体" w:hint="eastAsia"/>
          <w:sz w:val="24"/>
        </w:rPr>
        <w:t>8</w:t>
      </w:r>
      <w:r w:rsidRPr="007B42AB">
        <w:rPr>
          <w:rFonts w:ascii="仿宋" w:eastAsia="仿宋" w:hAnsi="仿宋" w:cs="宋体" w:hint="eastAsia"/>
          <w:sz w:val="24"/>
        </w:rPr>
        <w:t>日</w:t>
      </w:r>
      <w:r w:rsidRPr="007D5E81">
        <w:rPr>
          <w:rFonts w:ascii="仿宋" w:eastAsia="仿宋" w:hAnsi="仿宋" w:cs="宋体" w:hint="eastAsia"/>
          <w:sz w:val="24"/>
        </w:rPr>
        <w:t>，每日上午09:00-12:00,14：00-17：00(北京时间，法定节假日除外，下同)；</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（二）磋商文件售价：0元/份，磋商文件售后不退，磋商资格不能转让；</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7D5E81">
        <w:rPr>
          <w:rFonts w:ascii="仿宋" w:eastAsia="仿宋" w:hAnsi="仿宋" w:cs="宋体" w:hint="eastAsia"/>
          <w:b/>
          <w:sz w:val="24"/>
        </w:rPr>
        <w:t>（三）磋商文件发售方式</w:t>
      </w:r>
      <w:r w:rsidRPr="007D5E81">
        <w:rPr>
          <w:rFonts w:ascii="仿宋" w:eastAsia="仿宋" w:hAnsi="仿宋" w:cs="宋体" w:hint="eastAsia"/>
          <w:sz w:val="24"/>
        </w:rPr>
        <w:t>：网上发售，供应商自行通过本项目磋商文件附件下载《磋商文件领取确认表》并按要求填写相应信息，并将报名资料以扫描件的形式于上述规定时段（北京时间，法定节假日除）发送至xuewei@cntcitc.com.cn。（发送时在邮件正文中注明单位名称、联系电话报名咨询电话：028-85213777</w:t>
      </w:r>
      <w:r w:rsidR="00D73F89">
        <w:rPr>
          <w:rFonts w:ascii="仿宋" w:eastAsia="仿宋" w:hAnsi="仿宋" w:cs="宋体" w:hint="eastAsia"/>
          <w:sz w:val="24"/>
        </w:rPr>
        <w:t>/18283025235</w:t>
      </w:r>
      <w:r w:rsidRPr="007D5E81">
        <w:rPr>
          <w:rFonts w:ascii="仿宋" w:eastAsia="仿宋" w:hAnsi="仿宋" w:cs="宋体" w:hint="eastAsia"/>
          <w:sz w:val="24"/>
        </w:rPr>
        <w:t>，报名流程详见附件。</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7D5E81">
        <w:rPr>
          <w:rFonts w:ascii="仿宋" w:eastAsia="仿宋" w:hAnsi="仿宋" w:cs="宋体" w:hint="eastAsia"/>
          <w:b/>
          <w:sz w:val="24"/>
        </w:rPr>
        <w:t>八、递交响应文件截止时间：</w:t>
      </w:r>
      <w:r w:rsidRPr="007B42AB">
        <w:rPr>
          <w:rFonts w:ascii="仿宋" w:eastAsia="仿宋" w:hAnsi="仿宋" w:cs="宋体" w:hint="eastAsia"/>
          <w:sz w:val="24"/>
        </w:rPr>
        <w:t>2021年 0</w:t>
      </w:r>
      <w:r w:rsidR="007B42AB" w:rsidRPr="007B42AB">
        <w:rPr>
          <w:rFonts w:ascii="仿宋" w:eastAsia="仿宋" w:hAnsi="仿宋" w:cs="宋体" w:hint="eastAsia"/>
          <w:sz w:val="24"/>
        </w:rPr>
        <w:t>7</w:t>
      </w:r>
      <w:r w:rsidRPr="007B42AB">
        <w:rPr>
          <w:rFonts w:ascii="仿宋" w:eastAsia="仿宋" w:hAnsi="仿宋" w:cs="宋体" w:hint="eastAsia"/>
          <w:sz w:val="24"/>
        </w:rPr>
        <w:t xml:space="preserve"> 月 </w:t>
      </w:r>
      <w:r w:rsidR="007B42AB" w:rsidRPr="007B42AB">
        <w:rPr>
          <w:rFonts w:ascii="仿宋" w:eastAsia="仿宋" w:hAnsi="仿宋" w:cs="宋体" w:hint="eastAsia"/>
          <w:sz w:val="24"/>
        </w:rPr>
        <w:t>13</w:t>
      </w:r>
      <w:r w:rsidRPr="007B42AB">
        <w:rPr>
          <w:rFonts w:ascii="仿宋" w:eastAsia="仿宋" w:hAnsi="仿宋" w:cs="宋体" w:hint="eastAsia"/>
          <w:sz w:val="24"/>
        </w:rPr>
        <w:t xml:space="preserve"> 日11:00（</w:t>
      </w:r>
      <w:r w:rsidRPr="00113973">
        <w:rPr>
          <w:rFonts w:ascii="仿宋" w:eastAsia="仿宋" w:hAnsi="仿宋" w:cs="宋体" w:hint="eastAsia"/>
          <w:sz w:val="24"/>
        </w:rPr>
        <w:t>北</w:t>
      </w:r>
      <w:r w:rsidRPr="007D5E81">
        <w:rPr>
          <w:rFonts w:ascii="仿宋" w:eastAsia="仿宋" w:hAnsi="仿宋" w:cs="宋体" w:hint="eastAsia"/>
          <w:sz w:val="24"/>
        </w:rPr>
        <w:t>京时间）。</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7D5E81">
        <w:rPr>
          <w:rFonts w:ascii="仿宋" w:eastAsia="仿宋" w:hAnsi="仿宋" w:cs="宋体" w:hint="eastAsia"/>
          <w:b/>
          <w:sz w:val="24"/>
        </w:rPr>
        <w:t>九、递交响应文件地点：</w:t>
      </w:r>
      <w:r w:rsidRPr="007D5E81">
        <w:rPr>
          <w:rFonts w:ascii="仿宋" w:eastAsia="仿宋" w:hAnsi="仿宋" w:cs="宋体" w:hint="eastAsia"/>
          <w:sz w:val="24"/>
        </w:rPr>
        <w:t>成都市锦江区静祥路169号2栋502室。</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响应文件必须在递交响应文件截止时间前送达磋商地点。逾期送达或没有密封的响应文件恕不接收。本次采购不接收邮寄的响应文件。</w:t>
      </w:r>
    </w:p>
    <w:p w:rsidR="007D5E81" w:rsidRPr="00FB300B"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文件接收时间：</w:t>
      </w:r>
      <w:r w:rsidRPr="00FB300B">
        <w:rPr>
          <w:rFonts w:ascii="仿宋" w:eastAsia="仿宋" w:hAnsi="仿宋" w:cs="宋体" w:hint="eastAsia"/>
          <w:sz w:val="24"/>
        </w:rPr>
        <w:t>2021年 0</w:t>
      </w:r>
      <w:r w:rsidR="00753E86" w:rsidRPr="00FB300B">
        <w:rPr>
          <w:rFonts w:ascii="仿宋" w:eastAsia="仿宋" w:hAnsi="仿宋" w:cs="宋体" w:hint="eastAsia"/>
          <w:sz w:val="24"/>
        </w:rPr>
        <w:t>7</w:t>
      </w:r>
      <w:r w:rsidRPr="00FB300B">
        <w:rPr>
          <w:rFonts w:ascii="仿宋" w:eastAsia="仿宋" w:hAnsi="仿宋" w:cs="宋体" w:hint="eastAsia"/>
          <w:sz w:val="24"/>
        </w:rPr>
        <w:t xml:space="preserve">月 </w:t>
      </w:r>
      <w:r w:rsidR="00753E86" w:rsidRPr="00FB300B">
        <w:rPr>
          <w:rFonts w:ascii="仿宋" w:eastAsia="仿宋" w:hAnsi="仿宋" w:cs="宋体" w:hint="eastAsia"/>
          <w:sz w:val="24"/>
        </w:rPr>
        <w:t>13</w:t>
      </w:r>
      <w:r w:rsidRPr="00FB300B">
        <w:rPr>
          <w:rFonts w:ascii="仿宋" w:eastAsia="仿宋" w:hAnsi="仿宋" w:cs="宋体" w:hint="eastAsia"/>
          <w:sz w:val="24"/>
        </w:rPr>
        <w:t xml:space="preserve"> 日上午10：00 - 11：00 （北京时间）。</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FB300B">
        <w:rPr>
          <w:rFonts w:ascii="仿宋" w:eastAsia="仿宋" w:hAnsi="仿宋" w:cs="宋体" w:hint="eastAsia"/>
          <w:b/>
          <w:sz w:val="24"/>
        </w:rPr>
        <w:t>十、响应文件开启时间：</w:t>
      </w:r>
      <w:r w:rsidRPr="00FB300B">
        <w:rPr>
          <w:rFonts w:ascii="仿宋" w:eastAsia="仿宋" w:hAnsi="仿宋" w:cs="宋体" w:hint="eastAsia"/>
          <w:sz w:val="24"/>
        </w:rPr>
        <w:t>2021年 0</w:t>
      </w:r>
      <w:r w:rsidR="00753E86" w:rsidRPr="00FB300B">
        <w:rPr>
          <w:rFonts w:ascii="仿宋" w:eastAsia="仿宋" w:hAnsi="仿宋" w:cs="宋体" w:hint="eastAsia"/>
          <w:sz w:val="24"/>
        </w:rPr>
        <w:t>7</w:t>
      </w:r>
      <w:r w:rsidRPr="00FB300B">
        <w:rPr>
          <w:rFonts w:ascii="仿宋" w:eastAsia="仿宋" w:hAnsi="仿宋" w:cs="宋体" w:hint="eastAsia"/>
          <w:sz w:val="24"/>
        </w:rPr>
        <w:t xml:space="preserve"> 月 </w:t>
      </w:r>
      <w:r w:rsidR="00753E86" w:rsidRPr="00FB300B">
        <w:rPr>
          <w:rFonts w:ascii="仿宋" w:eastAsia="仿宋" w:hAnsi="仿宋" w:cs="宋体" w:hint="eastAsia"/>
          <w:sz w:val="24"/>
        </w:rPr>
        <w:t>13</w:t>
      </w:r>
      <w:r w:rsidRPr="00FB300B">
        <w:rPr>
          <w:rFonts w:ascii="仿宋" w:eastAsia="仿宋" w:hAnsi="仿宋" w:cs="宋体" w:hint="eastAsia"/>
          <w:sz w:val="24"/>
        </w:rPr>
        <w:t xml:space="preserve"> 日1</w:t>
      </w:r>
      <w:r w:rsidR="00753E86" w:rsidRPr="00FB300B">
        <w:rPr>
          <w:rFonts w:ascii="仿宋" w:eastAsia="仿宋" w:hAnsi="仿宋" w:cs="宋体" w:hint="eastAsia"/>
          <w:sz w:val="24"/>
        </w:rPr>
        <w:t>1</w:t>
      </w:r>
      <w:r w:rsidRPr="00FB300B">
        <w:rPr>
          <w:rFonts w:ascii="仿宋" w:eastAsia="仿宋" w:hAnsi="仿宋" w:cs="宋体" w:hint="eastAsia"/>
          <w:sz w:val="24"/>
        </w:rPr>
        <w:t>:00（北京时间）。</w:t>
      </w:r>
    </w:p>
    <w:p w:rsidR="007D5E81" w:rsidRPr="007D5E81" w:rsidRDefault="007D5E81" w:rsidP="007D5E81">
      <w:pPr>
        <w:tabs>
          <w:tab w:val="left" w:pos="7665"/>
        </w:tabs>
        <w:spacing w:after="160" w:line="400" w:lineRule="exact"/>
        <w:ind w:firstLineChars="250" w:firstLine="602"/>
        <w:rPr>
          <w:rFonts w:ascii="仿宋" w:eastAsia="仿宋" w:hAnsi="仿宋" w:cs="宋体"/>
          <w:sz w:val="24"/>
        </w:rPr>
      </w:pPr>
      <w:r w:rsidRPr="007D5E81">
        <w:rPr>
          <w:rFonts w:ascii="仿宋" w:eastAsia="仿宋" w:hAnsi="仿宋" w:cs="宋体" w:hint="eastAsia"/>
          <w:b/>
          <w:sz w:val="24"/>
        </w:rPr>
        <w:t>十一、磋商地点：</w:t>
      </w:r>
      <w:r w:rsidRPr="007D5E81">
        <w:rPr>
          <w:rFonts w:ascii="仿宋" w:eastAsia="仿宋" w:hAnsi="仿宋" w:cs="宋体" w:hint="eastAsia"/>
          <w:sz w:val="24"/>
        </w:rPr>
        <w:t>成都市锦江区静祥路169号2栋502室。</w:t>
      </w:r>
    </w:p>
    <w:p w:rsidR="007D5E81" w:rsidRPr="007D5E81" w:rsidRDefault="007D5E81" w:rsidP="007D5E81">
      <w:pPr>
        <w:tabs>
          <w:tab w:val="left" w:pos="7665"/>
        </w:tabs>
        <w:spacing w:after="160" w:line="400" w:lineRule="exact"/>
        <w:ind w:firstLineChars="250" w:firstLine="602"/>
        <w:rPr>
          <w:rFonts w:ascii="仿宋" w:eastAsia="仿宋" w:hAnsi="仿宋" w:cs="宋体"/>
          <w:b/>
          <w:sz w:val="24"/>
        </w:rPr>
      </w:pPr>
      <w:r w:rsidRPr="007D5E81">
        <w:rPr>
          <w:rFonts w:ascii="仿宋" w:eastAsia="仿宋" w:hAnsi="仿宋" w:cs="宋体" w:hint="eastAsia"/>
          <w:b/>
          <w:sz w:val="24"/>
        </w:rPr>
        <w:t>十二、供应商信用融资：</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lastRenderedPageBreak/>
        <w:t>3、在四川省、成都市确定的首期开展“政采贷”业务银行的基础上，双流区另有10家银行机构自愿开展政府采购信用融资业务，双流区银行机构名单如下：</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1.成都银行双流支行  2.中国建设银行双流分行 3.交通银行双流分行4.中国农业银行双流支行5.成都农商银行双流支行6.中国银行双流分行7.上海银行成都双流支行8.浙商银行成都双流支行9.中国工商银行成都双流支行10.中国邮政储蓄银行成都双流支行</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p>
    <w:p w:rsidR="007D5E81" w:rsidRPr="008A46D8" w:rsidRDefault="007D5E81" w:rsidP="008A46D8">
      <w:pPr>
        <w:tabs>
          <w:tab w:val="left" w:pos="7665"/>
        </w:tabs>
        <w:spacing w:after="160" w:line="400" w:lineRule="exact"/>
        <w:ind w:firstLineChars="250" w:firstLine="602"/>
        <w:rPr>
          <w:rFonts w:ascii="仿宋" w:eastAsia="仿宋" w:hAnsi="仿宋" w:cs="宋体"/>
          <w:b/>
          <w:sz w:val="24"/>
        </w:rPr>
      </w:pPr>
      <w:r w:rsidRPr="008A46D8">
        <w:rPr>
          <w:rFonts w:ascii="仿宋" w:eastAsia="仿宋" w:hAnsi="仿宋" w:cs="宋体" w:hint="eastAsia"/>
          <w:b/>
          <w:sz w:val="24"/>
        </w:rPr>
        <w:t>十三、联系方式</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采购人：成都市公安局双流区分局</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地址：成都市双流区东升街道棠湖南路二段129号</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联系人：罗建林</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联系电话：028-85801986</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采购代理机构：中招国际招标有限公司</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通讯地址：成都市武侯区航空路7号华尔兹广场B座1802室</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邮编：610041</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联系人：薛炜、贾婕</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联系电话：028-85213777</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邮箱：xuewei@cntcitc.com.cn</w:t>
      </w:r>
    </w:p>
    <w:p w:rsidR="007D5E81" w:rsidRPr="007D5E81" w:rsidRDefault="007D5E81" w:rsidP="007D5E81">
      <w:pPr>
        <w:tabs>
          <w:tab w:val="left" w:pos="7665"/>
        </w:tabs>
        <w:spacing w:after="160" w:line="400" w:lineRule="exact"/>
        <w:ind w:firstLineChars="250" w:firstLine="600"/>
        <w:rPr>
          <w:rFonts w:ascii="仿宋" w:eastAsia="仿宋" w:hAnsi="仿宋" w:cs="宋体"/>
          <w:sz w:val="24"/>
        </w:rPr>
      </w:pPr>
      <w:r w:rsidRPr="007D5E81">
        <w:rPr>
          <w:rFonts w:ascii="仿宋" w:eastAsia="仿宋" w:hAnsi="仿宋" w:cs="宋体" w:hint="eastAsia"/>
          <w:sz w:val="24"/>
        </w:rPr>
        <w:t>项目负责人手机号：18283025235</w:t>
      </w:r>
    </w:p>
    <w:p w:rsidR="00C5035D" w:rsidRPr="002C5D3A" w:rsidRDefault="007D5E81" w:rsidP="007D5E81">
      <w:pPr>
        <w:tabs>
          <w:tab w:val="left" w:pos="7665"/>
        </w:tabs>
        <w:spacing w:after="160" w:line="400" w:lineRule="exact"/>
        <w:ind w:firstLineChars="250" w:firstLine="600"/>
        <w:rPr>
          <w:rFonts w:ascii="仿宋" w:eastAsia="仿宋" w:hAnsi="仿宋" w:cstheme="majorBidi"/>
          <w:bCs/>
          <w:sz w:val="32"/>
          <w:szCs w:val="32"/>
        </w:rPr>
      </w:pPr>
      <w:r w:rsidRPr="007D5E81">
        <w:rPr>
          <w:rFonts w:ascii="仿宋" w:eastAsia="仿宋" w:hAnsi="仿宋" w:cs="宋体" w:hint="eastAsia"/>
          <w:sz w:val="24"/>
        </w:rPr>
        <w:t>传真：028-85213777</w:t>
      </w:r>
      <w:r w:rsidR="00C5035D" w:rsidRPr="002C5D3A">
        <w:rPr>
          <w:rFonts w:ascii="仿宋" w:eastAsia="仿宋" w:hAnsi="仿宋"/>
        </w:rPr>
        <w:br w:type="page"/>
      </w:r>
    </w:p>
    <w:p w:rsidR="00036A7C" w:rsidRPr="002C5D3A" w:rsidRDefault="00EE5E27" w:rsidP="005B2294">
      <w:pPr>
        <w:pStyle w:val="af7"/>
        <w:rPr>
          <w:rFonts w:ascii="仿宋" w:eastAsia="仿宋" w:hAnsi="仿宋"/>
          <w:b w:val="0"/>
        </w:rPr>
      </w:pPr>
      <w:r w:rsidRPr="002C5D3A">
        <w:rPr>
          <w:rFonts w:ascii="仿宋" w:eastAsia="仿宋" w:hAnsi="仿宋" w:hint="eastAsia"/>
          <w:b w:val="0"/>
        </w:rPr>
        <w:lastRenderedPageBreak/>
        <w:t>第二章</w:t>
      </w:r>
      <w:r w:rsidR="003F16C9" w:rsidRPr="002C5D3A">
        <w:rPr>
          <w:rFonts w:ascii="仿宋" w:eastAsia="仿宋" w:hAnsi="仿宋" w:hint="eastAsia"/>
          <w:b w:val="0"/>
        </w:rPr>
        <w:t xml:space="preserve">  </w:t>
      </w:r>
      <w:r w:rsidRPr="002C5D3A">
        <w:rPr>
          <w:rFonts w:ascii="仿宋" w:eastAsia="仿宋" w:hAnsi="仿宋" w:hint="eastAsia"/>
          <w:b w:val="0"/>
        </w:rPr>
        <w:t>磋商须知</w:t>
      </w:r>
      <w:bookmarkEnd w:id="2"/>
      <w:bookmarkEnd w:id="3"/>
      <w:bookmarkEnd w:id="4"/>
      <w:bookmarkEnd w:id="5"/>
      <w:bookmarkEnd w:id="6"/>
      <w:bookmarkEnd w:id="7"/>
    </w:p>
    <w:p w:rsidR="00036A7C" w:rsidRPr="002C5D3A" w:rsidRDefault="00EE5E27">
      <w:pPr>
        <w:pStyle w:val="2"/>
        <w:keepNext w:val="0"/>
        <w:keepLines w:val="0"/>
        <w:spacing w:line="240" w:lineRule="atLeast"/>
        <w:jc w:val="center"/>
        <w:rPr>
          <w:rFonts w:ascii="仿宋" w:eastAsia="仿宋" w:hAnsi="仿宋"/>
          <w:b w:val="0"/>
        </w:rPr>
      </w:pPr>
      <w:r w:rsidRPr="002C5D3A">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A6824" w:rsidRPr="002C5D3A">
        <w:trPr>
          <w:trHeight w:val="20"/>
          <w:tblHeader/>
          <w:jc w:val="center"/>
        </w:trPr>
        <w:tc>
          <w:tcPr>
            <w:tcW w:w="1013" w:type="dxa"/>
            <w:vAlign w:val="center"/>
          </w:tcPr>
          <w:p w:rsidR="00036A7C" w:rsidRPr="002C5D3A" w:rsidRDefault="00EE5E27">
            <w:pPr>
              <w:pStyle w:val="af3"/>
              <w:ind w:left="9"/>
              <w:jc w:val="center"/>
              <w:rPr>
                <w:rFonts w:ascii="仿宋" w:eastAsia="仿宋" w:hAnsi="仿宋"/>
                <w:sz w:val="21"/>
                <w:szCs w:val="21"/>
                <w:lang w:val="zh-CN"/>
              </w:rPr>
            </w:pPr>
            <w:r w:rsidRPr="002C5D3A">
              <w:rPr>
                <w:rFonts w:ascii="仿宋" w:eastAsia="仿宋" w:hAnsi="仿宋" w:hint="eastAsia"/>
                <w:sz w:val="21"/>
                <w:szCs w:val="21"/>
                <w:lang w:val="zh-CN"/>
              </w:rPr>
              <w:t>序号</w:t>
            </w:r>
          </w:p>
        </w:tc>
        <w:tc>
          <w:tcPr>
            <w:tcW w:w="2409" w:type="dxa"/>
            <w:vAlign w:val="center"/>
          </w:tcPr>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应知事项</w:t>
            </w:r>
          </w:p>
        </w:tc>
        <w:tc>
          <w:tcPr>
            <w:tcW w:w="6084" w:type="dxa"/>
            <w:vAlign w:val="center"/>
          </w:tcPr>
          <w:p w:rsidR="00036A7C" w:rsidRPr="002C5D3A" w:rsidRDefault="00EE5E27">
            <w:pPr>
              <w:pStyle w:val="af3"/>
              <w:jc w:val="center"/>
              <w:rPr>
                <w:rFonts w:ascii="仿宋" w:eastAsia="仿宋" w:hAnsi="仿宋"/>
                <w:sz w:val="21"/>
                <w:szCs w:val="21"/>
                <w:lang w:val="zh-CN"/>
              </w:rPr>
            </w:pPr>
            <w:r w:rsidRPr="002C5D3A">
              <w:rPr>
                <w:rFonts w:ascii="仿宋" w:eastAsia="仿宋" w:hAnsi="仿宋" w:hint="eastAsia"/>
                <w:sz w:val="21"/>
                <w:szCs w:val="21"/>
                <w:lang w:val="zh-CN"/>
              </w:rPr>
              <w:t>说明和要求</w:t>
            </w:r>
          </w:p>
        </w:tc>
      </w:tr>
      <w:tr w:rsidR="001A6824" w:rsidRPr="002C5D3A">
        <w:trPr>
          <w:trHeight w:val="20"/>
          <w:jc w:val="center"/>
        </w:trPr>
        <w:tc>
          <w:tcPr>
            <w:tcW w:w="1013" w:type="dxa"/>
            <w:vAlign w:val="center"/>
          </w:tcPr>
          <w:p w:rsidR="00036A7C" w:rsidRPr="002C5D3A" w:rsidRDefault="00EE5E27">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w:t>
            </w:r>
          </w:p>
        </w:tc>
        <w:tc>
          <w:tcPr>
            <w:tcW w:w="2409" w:type="dxa"/>
            <w:vAlign w:val="center"/>
          </w:tcPr>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采购预算</w:t>
            </w:r>
          </w:p>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（实质性要求）</w:t>
            </w:r>
          </w:p>
        </w:tc>
        <w:tc>
          <w:tcPr>
            <w:tcW w:w="6084" w:type="dxa"/>
          </w:tcPr>
          <w:p w:rsidR="00036A7C" w:rsidRPr="000F7459" w:rsidRDefault="00C93B71" w:rsidP="0037318B">
            <w:pPr>
              <w:pStyle w:val="af3"/>
              <w:ind w:firstLineChars="100" w:firstLine="210"/>
              <w:jc w:val="both"/>
              <w:rPr>
                <w:rFonts w:ascii="仿宋" w:eastAsia="仿宋" w:hAnsi="仿宋"/>
                <w:sz w:val="21"/>
                <w:szCs w:val="21"/>
                <w:lang w:val="zh-CN"/>
              </w:rPr>
            </w:pPr>
            <w:r w:rsidRPr="000F7459">
              <w:rPr>
                <w:rFonts w:ascii="仿宋" w:eastAsia="仿宋" w:hAnsi="仿宋" w:hint="eastAsia"/>
                <w:sz w:val="21"/>
                <w:szCs w:val="21"/>
                <w:lang w:val="zh-CN"/>
              </w:rPr>
              <w:t>包件一2</w:t>
            </w:r>
            <w:r w:rsidR="0037318B" w:rsidRPr="000F7459">
              <w:rPr>
                <w:rFonts w:ascii="仿宋" w:eastAsia="仿宋" w:hAnsi="仿宋" w:hint="eastAsia"/>
                <w:sz w:val="21"/>
                <w:szCs w:val="21"/>
                <w:lang w:val="zh-CN"/>
              </w:rPr>
              <w:t>20</w:t>
            </w:r>
            <w:r w:rsidRPr="000F7459">
              <w:rPr>
                <w:rFonts w:ascii="仿宋" w:eastAsia="仿宋" w:hAnsi="仿宋" w:hint="eastAsia"/>
                <w:sz w:val="21"/>
                <w:szCs w:val="21"/>
                <w:lang w:val="zh-CN"/>
              </w:rPr>
              <w:t>万元/年；包件二12</w:t>
            </w:r>
            <w:r w:rsidR="0037318B" w:rsidRPr="000F7459">
              <w:rPr>
                <w:rFonts w:ascii="仿宋" w:eastAsia="仿宋" w:hAnsi="仿宋" w:hint="eastAsia"/>
                <w:sz w:val="21"/>
                <w:szCs w:val="21"/>
                <w:lang w:val="zh-CN"/>
              </w:rPr>
              <w:t>2.1355</w:t>
            </w:r>
            <w:r w:rsidRPr="000F7459">
              <w:rPr>
                <w:rFonts w:ascii="仿宋" w:eastAsia="仿宋" w:hAnsi="仿宋" w:hint="eastAsia"/>
                <w:sz w:val="21"/>
                <w:szCs w:val="21"/>
                <w:lang w:val="zh-CN"/>
              </w:rPr>
              <w:t>万元/年</w:t>
            </w:r>
            <w:r w:rsidR="00897E33" w:rsidRPr="000F7459">
              <w:rPr>
                <w:rFonts w:ascii="仿宋" w:eastAsia="仿宋" w:hAnsi="仿宋" w:hint="eastAsia"/>
                <w:sz w:val="21"/>
                <w:szCs w:val="21"/>
                <w:lang w:val="zh-CN"/>
              </w:rPr>
              <w:t>；</w:t>
            </w:r>
            <w:r w:rsidR="00EE5E27" w:rsidRPr="000F7459">
              <w:rPr>
                <w:rFonts w:ascii="仿宋" w:eastAsia="仿宋" w:hAnsi="仿宋" w:hint="eastAsia"/>
                <w:sz w:val="21"/>
                <w:szCs w:val="21"/>
                <w:lang w:val="zh-CN"/>
              </w:rPr>
              <w:t>超过采购预算的报价,其响应文件按无效处理。</w:t>
            </w:r>
          </w:p>
        </w:tc>
      </w:tr>
      <w:tr w:rsidR="001A6824" w:rsidRPr="002C5D3A">
        <w:trPr>
          <w:trHeight w:val="20"/>
          <w:jc w:val="center"/>
        </w:trPr>
        <w:tc>
          <w:tcPr>
            <w:tcW w:w="1013" w:type="dxa"/>
            <w:vAlign w:val="center"/>
          </w:tcPr>
          <w:p w:rsidR="00036A7C" w:rsidRPr="002C5D3A" w:rsidRDefault="00EE5E27">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2</w:t>
            </w:r>
          </w:p>
        </w:tc>
        <w:tc>
          <w:tcPr>
            <w:tcW w:w="2409" w:type="dxa"/>
            <w:vAlign w:val="center"/>
          </w:tcPr>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最高限价</w:t>
            </w:r>
          </w:p>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（实质性要求）</w:t>
            </w:r>
          </w:p>
        </w:tc>
        <w:tc>
          <w:tcPr>
            <w:tcW w:w="6084" w:type="dxa"/>
            <w:vAlign w:val="center"/>
          </w:tcPr>
          <w:p w:rsidR="00036A7C" w:rsidRPr="000F7459" w:rsidRDefault="00C93B71" w:rsidP="00C93B71">
            <w:pPr>
              <w:pStyle w:val="af3"/>
              <w:ind w:firstLineChars="100" w:firstLine="210"/>
              <w:jc w:val="both"/>
              <w:rPr>
                <w:rFonts w:ascii="仿宋" w:eastAsia="仿宋" w:hAnsi="仿宋"/>
                <w:sz w:val="21"/>
                <w:szCs w:val="21"/>
                <w:lang w:val="zh-CN"/>
              </w:rPr>
            </w:pPr>
            <w:r w:rsidRPr="000F7459">
              <w:rPr>
                <w:rFonts w:ascii="仿宋" w:eastAsia="仿宋" w:hAnsi="仿宋" w:hint="eastAsia"/>
                <w:sz w:val="21"/>
                <w:szCs w:val="21"/>
                <w:lang w:val="zh-CN"/>
              </w:rPr>
              <w:t>包件一2</w:t>
            </w:r>
            <w:r w:rsidR="00B82AE4" w:rsidRPr="000F7459">
              <w:rPr>
                <w:rFonts w:ascii="仿宋" w:eastAsia="仿宋" w:hAnsi="仿宋" w:hint="eastAsia"/>
                <w:sz w:val="21"/>
                <w:szCs w:val="21"/>
                <w:lang w:val="zh-CN"/>
              </w:rPr>
              <w:t>20</w:t>
            </w:r>
            <w:r w:rsidRPr="000F7459">
              <w:rPr>
                <w:rFonts w:ascii="仿宋" w:eastAsia="仿宋" w:hAnsi="仿宋" w:hint="eastAsia"/>
                <w:sz w:val="21"/>
                <w:szCs w:val="21"/>
                <w:lang w:val="zh-CN"/>
              </w:rPr>
              <w:t>万元/年；包件二12</w:t>
            </w:r>
            <w:r w:rsidR="00B82AE4" w:rsidRPr="000F7459">
              <w:rPr>
                <w:rFonts w:ascii="仿宋" w:eastAsia="仿宋" w:hAnsi="仿宋" w:hint="eastAsia"/>
                <w:sz w:val="21"/>
                <w:szCs w:val="21"/>
                <w:lang w:val="zh-CN"/>
              </w:rPr>
              <w:t>2.1355</w:t>
            </w:r>
            <w:r w:rsidRPr="000F7459">
              <w:rPr>
                <w:rFonts w:ascii="仿宋" w:eastAsia="仿宋" w:hAnsi="仿宋" w:hint="eastAsia"/>
                <w:sz w:val="21"/>
                <w:szCs w:val="21"/>
                <w:lang w:val="zh-CN"/>
              </w:rPr>
              <w:t>万元/年</w:t>
            </w:r>
            <w:bookmarkStart w:id="8" w:name="PO_默认文件内容_21"/>
            <w:r w:rsidR="00897E33" w:rsidRPr="000F7459">
              <w:rPr>
                <w:rFonts w:ascii="仿宋" w:eastAsia="仿宋" w:hAnsi="仿宋" w:hint="eastAsia"/>
                <w:sz w:val="21"/>
                <w:szCs w:val="21"/>
                <w:lang w:val="zh-CN"/>
              </w:rPr>
              <w:t>；</w:t>
            </w:r>
            <w:r w:rsidR="00EE5E27" w:rsidRPr="000F7459">
              <w:rPr>
                <w:rFonts w:ascii="仿宋" w:eastAsia="仿宋" w:hAnsi="仿宋" w:hint="eastAsia"/>
                <w:sz w:val="21"/>
                <w:szCs w:val="21"/>
                <w:lang w:val="zh-CN"/>
              </w:rPr>
              <w:t>超过最高限价的报价,其响应文件按无效处理。</w:t>
            </w:r>
          </w:p>
          <w:p w:rsidR="00036A7C" w:rsidRPr="000F7459" w:rsidRDefault="00EE5E27">
            <w:pPr>
              <w:pStyle w:val="af3"/>
              <w:ind w:firstLineChars="100" w:firstLine="210"/>
              <w:jc w:val="both"/>
              <w:rPr>
                <w:rFonts w:ascii="仿宋" w:eastAsia="仿宋" w:hAnsi="仿宋"/>
                <w:sz w:val="21"/>
                <w:szCs w:val="21"/>
                <w:lang w:val="zh-CN"/>
              </w:rPr>
            </w:pPr>
            <w:r w:rsidRPr="000F7459">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8"/>
          </w:p>
        </w:tc>
      </w:tr>
      <w:tr w:rsidR="001A6824" w:rsidRPr="002C5D3A">
        <w:trPr>
          <w:trHeight w:val="20"/>
          <w:jc w:val="center"/>
        </w:trPr>
        <w:tc>
          <w:tcPr>
            <w:tcW w:w="1013" w:type="dxa"/>
            <w:vAlign w:val="center"/>
          </w:tcPr>
          <w:p w:rsidR="00036A7C" w:rsidRPr="002C5D3A" w:rsidRDefault="00EE5E27">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3</w:t>
            </w:r>
          </w:p>
        </w:tc>
        <w:tc>
          <w:tcPr>
            <w:tcW w:w="2409" w:type="dxa"/>
            <w:vAlign w:val="center"/>
          </w:tcPr>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进口产品（实质性要求）</w:t>
            </w:r>
          </w:p>
        </w:tc>
        <w:tc>
          <w:tcPr>
            <w:tcW w:w="6084" w:type="dxa"/>
            <w:vAlign w:val="center"/>
          </w:tcPr>
          <w:p w:rsidR="00036A7C" w:rsidRPr="002C5D3A" w:rsidRDefault="00EE5E27" w:rsidP="004C1B6F">
            <w:pPr>
              <w:pStyle w:val="af3"/>
              <w:ind w:firstLineChars="100" w:firstLine="210"/>
              <w:jc w:val="both"/>
              <w:rPr>
                <w:rFonts w:ascii="仿宋" w:eastAsia="仿宋" w:hAnsi="仿宋"/>
                <w:sz w:val="21"/>
                <w:szCs w:val="21"/>
                <w:lang w:val="zh-CN"/>
              </w:rPr>
            </w:pPr>
            <w:bookmarkStart w:id="9" w:name="PO_默认文件内容_8"/>
            <w:r w:rsidRPr="002C5D3A">
              <w:rPr>
                <w:rFonts w:ascii="仿宋" w:eastAsia="仿宋" w:hAnsi="仿宋" w:hint="eastAsia"/>
                <w:sz w:val="21"/>
                <w:szCs w:val="21"/>
              </w:rPr>
              <w:t>本项目竞争性磋商文件中未载明“允许采购进口产品”的产品，拒绝进口产品参与竞争</w:t>
            </w:r>
            <w:r w:rsidR="004C1B6F" w:rsidRPr="002C5D3A">
              <w:rPr>
                <w:rFonts w:ascii="仿宋" w:eastAsia="仿宋" w:hAnsi="仿宋" w:hint="eastAsia"/>
                <w:sz w:val="21"/>
                <w:szCs w:val="21"/>
              </w:rPr>
              <w:t>，</w:t>
            </w:r>
            <w:r w:rsidR="004C1B6F" w:rsidRPr="002C5D3A">
              <w:rPr>
                <w:rFonts w:ascii="仿宋" w:eastAsia="仿宋" w:hAnsi="仿宋"/>
                <w:sz w:val="21"/>
                <w:szCs w:val="21"/>
              </w:rPr>
              <w:t>供应商以</w:t>
            </w:r>
            <w:r w:rsidR="004C1B6F" w:rsidRPr="002C5D3A">
              <w:rPr>
                <w:rFonts w:ascii="仿宋" w:eastAsia="仿宋" w:hAnsi="仿宋" w:hint="eastAsia"/>
                <w:sz w:val="21"/>
                <w:szCs w:val="21"/>
              </w:rPr>
              <w:t>进口</w:t>
            </w:r>
            <w:r w:rsidR="004C1B6F" w:rsidRPr="002C5D3A">
              <w:rPr>
                <w:rFonts w:ascii="仿宋" w:eastAsia="仿宋" w:hAnsi="仿宋"/>
                <w:sz w:val="21"/>
                <w:szCs w:val="21"/>
              </w:rPr>
              <w:t>产品</w:t>
            </w:r>
            <w:r w:rsidR="004C1B6F" w:rsidRPr="002C5D3A">
              <w:rPr>
                <w:rFonts w:ascii="仿宋" w:eastAsia="仿宋" w:hAnsi="仿宋" w:hint="eastAsia"/>
                <w:sz w:val="21"/>
                <w:szCs w:val="21"/>
              </w:rPr>
              <w:t>响应时</w:t>
            </w:r>
            <w:r w:rsidR="004C1B6F" w:rsidRPr="002C5D3A">
              <w:rPr>
                <w:rFonts w:ascii="仿宋" w:eastAsia="仿宋" w:hAnsi="仿宋"/>
                <w:sz w:val="21"/>
                <w:szCs w:val="21"/>
              </w:rPr>
              <w:t>，</w:t>
            </w:r>
            <w:r w:rsidR="004C1B6F" w:rsidRPr="002C5D3A">
              <w:rPr>
                <w:rFonts w:ascii="仿宋" w:eastAsia="仿宋" w:hAnsi="仿宋" w:hint="eastAsia"/>
                <w:sz w:val="21"/>
                <w:szCs w:val="21"/>
              </w:rPr>
              <w:t>其响应</w:t>
            </w:r>
            <w:r w:rsidR="004C1B6F" w:rsidRPr="002C5D3A">
              <w:rPr>
                <w:rFonts w:ascii="仿宋" w:eastAsia="仿宋" w:hAnsi="仿宋"/>
                <w:sz w:val="21"/>
                <w:szCs w:val="21"/>
              </w:rPr>
              <w:t>文件按无效处理</w:t>
            </w:r>
            <w:r w:rsidRPr="002C5D3A">
              <w:rPr>
                <w:rFonts w:ascii="仿宋" w:eastAsia="仿宋" w:hAnsi="仿宋" w:hint="eastAsia"/>
                <w:sz w:val="21"/>
                <w:szCs w:val="21"/>
              </w:rPr>
              <w:t>。载明“允许采购进口产品”的产品，不限制国产产品参与竞争。</w:t>
            </w:r>
            <w:bookmarkEnd w:id="9"/>
          </w:p>
        </w:tc>
      </w:tr>
      <w:tr w:rsidR="001A6824" w:rsidRPr="002C5D3A">
        <w:trPr>
          <w:trHeight w:val="20"/>
          <w:jc w:val="center"/>
        </w:trPr>
        <w:tc>
          <w:tcPr>
            <w:tcW w:w="1013" w:type="dxa"/>
            <w:vAlign w:val="center"/>
          </w:tcPr>
          <w:p w:rsidR="00036A7C" w:rsidRPr="002C5D3A" w:rsidRDefault="003B72D5">
            <w:pPr>
              <w:pStyle w:val="af3"/>
              <w:ind w:right="230"/>
              <w:jc w:val="center"/>
              <w:rPr>
                <w:rFonts w:ascii="仿宋" w:eastAsia="仿宋" w:hAnsi="仿宋" w:cs="Courier New"/>
                <w:sz w:val="21"/>
                <w:szCs w:val="21"/>
                <w:lang w:val="zh-CN"/>
              </w:rPr>
            </w:pPr>
            <w:r w:rsidRPr="002C5D3A">
              <w:rPr>
                <w:rFonts w:ascii="仿宋" w:eastAsia="仿宋" w:hAnsi="仿宋" w:cs="Courier New"/>
                <w:sz w:val="21"/>
                <w:szCs w:val="21"/>
                <w:lang w:val="zh-CN"/>
              </w:rPr>
              <w:t>4</w:t>
            </w:r>
          </w:p>
        </w:tc>
        <w:tc>
          <w:tcPr>
            <w:tcW w:w="2409" w:type="dxa"/>
            <w:vAlign w:val="center"/>
          </w:tcPr>
          <w:p w:rsidR="00036A7C" w:rsidRPr="002C5D3A" w:rsidRDefault="00EE5E27">
            <w:pPr>
              <w:pStyle w:val="af3"/>
              <w:ind w:left="38"/>
              <w:jc w:val="center"/>
              <w:rPr>
                <w:rFonts w:ascii="仿宋" w:eastAsia="仿宋" w:hAnsi="仿宋"/>
                <w:sz w:val="21"/>
                <w:szCs w:val="21"/>
              </w:rPr>
            </w:pPr>
            <w:r w:rsidRPr="002C5D3A">
              <w:rPr>
                <w:rFonts w:ascii="仿宋" w:eastAsia="仿宋" w:hAnsi="仿宋" w:hint="eastAsia"/>
                <w:sz w:val="21"/>
                <w:szCs w:val="21"/>
              </w:rPr>
              <w:t>不正当竞争预防措施</w:t>
            </w:r>
          </w:p>
          <w:p w:rsidR="00036A7C" w:rsidRPr="002C5D3A" w:rsidRDefault="00EE5E27">
            <w:pPr>
              <w:pStyle w:val="af3"/>
              <w:ind w:left="38"/>
              <w:jc w:val="center"/>
              <w:rPr>
                <w:rFonts w:ascii="仿宋" w:eastAsia="仿宋" w:hAnsi="仿宋"/>
                <w:sz w:val="21"/>
                <w:szCs w:val="21"/>
              </w:rPr>
            </w:pPr>
            <w:r w:rsidRPr="002C5D3A">
              <w:rPr>
                <w:rFonts w:ascii="仿宋" w:eastAsia="仿宋" w:hAnsi="仿宋" w:hint="eastAsia"/>
                <w:sz w:val="21"/>
                <w:szCs w:val="21"/>
              </w:rPr>
              <w:t>（实质性要求）</w:t>
            </w:r>
          </w:p>
        </w:tc>
        <w:tc>
          <w:tcPr>
            <w:tcW w:w="6084" w:type="dxa"/>
            <w:vAlign w:val="center"/>
          </w:tcPr>
          <w:p w:rsidR="00036A7C" w:rsidRPr="002C5D3A" w:rsidRDefault="00CE0062">
            <w:pPr>
              <w:spacing w:line="320" w:lineRule="exact"/>
              <w:ind w:leftChars="50" w:left="105" w:rightChars="50" w:right="105" w:firstLineChars="100" w:firstLine="210"/>
              <w:rPr>
                <w:rFonts w:ascii="仿宋" w:eastAsia="仿宋" w:hAnsi="仿宋"/>
              </w:rPr>
            </w:pPr>
            <w:bookmarkStart w:id="10" w:name="PO_默认文件内容_111"/>
            <w:r w:rsidRPr="002C5D3A">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0"/>
          </w:p>
        </w:tc>
      </w:tr>
      <w:tr w:rsidR="001A6824" w:rsidRPr="002C5D3A" w:rsidTr="00DB5E0E">
        <w:trPr>
          <w:trHeight w:val="20"/>
          <w:jc w:val="center"/>
        </w:trPr>
        <w:tc>
          <w:tcPr>
            <w:tcW w:w="1013" w:type="dxa"/>
            <w:vAlign w:val="center"/>
          </w:tcPr>
          <w:p w:rsidR="00036A7C" w:rsidRPr="00797EDB" w:rsidRDefault="00797EDB" w:rsidP="00C93B71">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5</w:t>
            </w:r>
          </w:p>
        </w:tc>
        <w:tc>
          <w:tcPr>
            <w:tcW w:w="2409" w:type="dxa"/>
            <w:vAlign w:val="center"/>
          </w:tcPr>
          <w:p w:rsidR="00036A7C" w:rsidRPr="00797EDB" w:rsidRDefault="000B7932" w:rsidP="00DB5E0E">
            <w:pPr>
              <w:pStyle w:val="af3"/>
              <w:ind w:left="38"/>
              <w:jc w:val="center"/>
              <w:rPr>
                <w:rFonts w:ascii="仿宋" w:eastAsia="仿宋" w:hAnsi="仿宋"/>
                <w:sz w:val="21"/>
                <w:szCs w:val="21"/>
                <w:lang w:val="zh-CN"/>
              </w:rPr>
            </w:pPr>
            <w:r w:rsidRPr="00797EDB">
              <w:rPr>
                <w:rFonts w:ascii="仿宋" w:eastAsia="仿宋" w:hAnsi="仿宋" w:cs="Times New Roman" w:hint="eastAsia"/>
                <w:kern w:val="2"/>
                <w:sz w:val="21"/>
                <w:szCs w:val="21"/>
              </w:rPr>
              <w:t>小微企业</w:t>
            </w:r>
            <w:r w:rsidR="00EE5E27" w:rsidRPr="00797EDB">
              <w:rPr>
                <w:rFonts w:ascii="仿宋" w:eastAsia="仿宋" w:hAnsi="仿宋" w:hint="eastAsia"/>
                <w:sz w:val="21"/>
                <w:szCs w:val="21"/>
                <w:lang w:val="zh-CN"/>
              </w:rPr>
              <w:t>（监狱企业、残疾人福利性单位视同小微企业）价格扣除</w:t>
            </w:r>
          </w:p>
        </w:tc>
        <w:tc>
          <w:tcPr>
            <w:tcW w:w="6084" w:type="dxa"/>
            <w:vAlign w:val="center"/>
          </w:tcPr>
          <w:p w:rsidR="00797EDB" w:rsidRPr="00FA6AFE" w:rsidRDefault="00797EDB" w:rsidP="00797EDB">
            <w:pPr>
              <w:spacing w:line="320" w:lineRule="exact"/>
              <w:ind w:leftChars="50" w:left="105" w:rightChars="50" w:right="105" w:firstLineChars="100" w:firstLine="210"/>
              <w:rPr>
                <w:rFonts w:ascii="仿宋" w:eastAsia="仿宋" w:hAnsi="仿宋"/>
                <w:szCs w:val="21"/>
              </w:rPr>
            </w:pPr>
            <w:bookmarkStart w:id="11" w:name="PO_默认文件内容_11"/>
            <w:r w:rsidRPr="00FA6AFE">
              <w:rPr>
                <w:rFonts w:ascii="仿宋" w:eastAsia="仿宋" w:hAnsi="仿宋" w:hint="eastAsia"/>
                <w:szCs w:val="21"/>
              </w:rPr>
              <w:t>一、小微企业（监狱企业、残疾人福利性单位视同小微企业）价格扣除</w:t>
            </w:r>
          </w:p>
          <w:p w:rsidR="00797EDB" w:rsidRPr="00802EA2" w:rsidRDefault="00797EDB" w:rsidP="00797EDB">
            <w:pPr>
              <w:widowControl/>
              <w:spacing w:after="120"/>
              <w:jc w:val="left"/>
              <w:rPr>
                <w:rFonts w:ascii="仿宋" w:eastAsia="仿宋" w:hAnsi="仿宋"/>
                <w:kern w:val="0"/>
                <w:szCs w:val="21"/>
              </w:rPr>
            </w:pPr>
            <w:r w:rsidRPr="00802EA2">
              <w:rPr>
                <w:rFonts w:ascii="仿宋" w:eastAsia="仿宋" w:hAnsi="仿宋" w:hint="eastAsia"/>
                <w:kern w:val="0"/>
                <w:szCs w:val="21"/>
              </w:rPr>
              <w:t>1、</w:t>
            </w:r>
            <w:r w:rsidRPr="00B0231E">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797EDB" w:rsidRPr="00802EA2" w:rsidRDefault="00797EDB" w:rsidP="00797EDB">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2、参加政府采购活动的中小企业提供《中小企业声明函》原件，未提供的，视为放弃享受小微企业价格扣除优惠政策。</w:t>
            </w:r>
          </w:p>
          <w:p w:rsidR="00797EDB" w:rsidRPr="00802EA2" w:rsidRDefault="00797EDB" w:rsidP="00797EDB">
            <w:pPr>
              <w:widowControl/>
              <w:spacing w:after="120"/>
              <w:jc w:val="left"/>
              <w:rPr>
                <w:rFonts w:ascii="仿宋" w:eastAsia="仿宋" w:hAnsi="仿宋"/>
                <w:kern w:val="0"/>
                <w:szCs w:val="21"/>
              </w:rPr>
            </w:pPr>
            <w:r w:rsidRPr="00802EA2">
              <w:rPr>
                <w:rFonts w:ascii="仿宋" w:eastAsia="仿宋" w:hAnsi="仿宋" w:hint="eastAsia"/>
                <w:kern w:val="0"/>
                <w:szCs w:val="21"/>
              </w:rPr>
              <w:t>3、</w:t>
            </w:r>
            <w:r w:rsidRPr="000557FD">
              <w:rPr>
                <w:rFonts w:ascii="仿宋" w:eastAsia="仿宋" w:hAnsi="仿宋" w:hint="eastAsia"/>
                <w:kern w:val="0"/>
                <w:szCs w:val="21"/>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797EDB" w:rsidRPr="00802EA2" w:rsidRDefault="00797EDB" w:rsidP="00797EDB">
            <w:pPr>
              <w:widowControl/>
              <w:spacing w:after="120"/>
              <w:jc w:val="left"/>
              <w:rPr>
                <w:rFonts w:ascii="仿宋" w:eastAsia="仿宋" w:hAnsi="仿宋"/>
                <w:kern w:val="0"/>
                <w:szCs w:val="21"/>
              </w:rPr>
            </w:pPr>
            <w:r w:rsidRPr="00802EA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797EDB" w:rsidRDefault="00797EDB" w:rsidP="00797EDB">
            <w:pPr>
              <w:widowControl/>
              <w:spacing w:after="120"/>
              <w:jc w:val="left"/>
              <w:rPr>
                <w:rFonts w:ascii="仿宋" w:eastAsia="仿宋" w:hAnsi="仿宋"/>
                <w:kern w:val="0"/>
                <w:szCs w:val="21"/>
              </w:rPr>
            </w:pPr>
            <w:r w:rsidRPr="00802EA2">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797EDB" w:rsidRPr="00802EA2" w:rsidRDefault="00797EDB" w:rsidP="00797EDB">
            <w:pPr>
              <w:widowControl/>
              <w:spacing w:after="120"/>
              <w:jc w:val="left"/>
              <w:rPr>
                <w:rFonts w:ascii="仿宋" w:eastAsia="仿宋" w:hAnsi="仿宋"/>
                <w:kern w:val="0"/>
                <w:szCs w:val="21"/>
              </w:rPr>
            </w:pPr>
            <w:r>
              <w:rPr>
                <w:rFonts w:ascii="仿宋" w:eastAsia="仿宋" w:hAnsi="仿宋" w:hint="eastAsia"/>
                <w:kern w:val="0"/>
                <w:szCs w:val="21"/>
              </w:rPr>
              <w:t>5、</w:t>
            </w:r>
            <w:r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参加政府采购活动的监狱企业提供由省级以上监狱管理局、戒毒管理局(含新疆生产建设兵团)出具的属于监狱企业的证明文件，未提供的，视为放弃享受小微企业价格扣除优惠政策。</w:t>
            </w:r>
          </w:p>
          <w:p w:rsidR="00036A7C" w:rsidRPr="00C93B71" w:rsidRDefault="00797EDB" w:rsidP="00797EDB">
            <w:pPr>
              <w:widowControl/>
              <w:spacing w:after="120"/>
              <w:ind w:firstLineChars="100" w:firstLine="210"/>
              <w:jc w:val="left"/>
              <w:rPr>
                <w:rFonts w:ascii="仿宋" w:eastAsia="仿宋" w:hAnsi="仿宋"/>
                <w:kern w:val="0"/>
                <w:szCs w:val="21"/>
                <w:highlight w:val="yellow"/>
              </w:rPr>
            </w:pPr>
            <w:r>
              <w:rPr>
                <w:rFonts w:ascii="仿宋" w:eastAsia="仿宋" w:hAnsi="仿宋"/>
                <w:kern w:val="0"/>
                <w:szCs w:val="21"/>
              </w:rPr>
              <w:lastRenderedPageBreak/>
              <w:t>6</w:t>
            </w:r>
            <w:r>
              <w:rPr>
                <w:rFonts w:ascii="仿宋" w:eastAsia="仿宋" w:hAnsi="仿宋" w:hint="eastAsia"/>
                <w:kern w:val="0"/>
                <w:szCs w:val="21"/>
              </w:rPr>
              <w:t>、</w:t>
            </w:r>
            <w:r w:rsidRPr="00255293">
              <w:rPr>
                <w:rFonts w:ascii="仿宋" w:eastAsia="仿宋" w:hAnsi="仿宋" w:hint="eastAsia"/>
                <w:kern w:val="0"/>
                <w:szCs w:val="21"/>
              </w:rPr>
              <w:t>符合中小企业划分标准的个体工商户，在政府采购活动中视同中小企业</w:t>
            </w:r>
            <w:r>
              <w:rPr>
                <w:rFonts w:ascii="仿宋" w:eastAsia="仿宋" w:hAnsi="仿宋" w:hint="eastAsia"/>
                <w:kern w:val="0"/>
                <w:szCs w:val="21"/>
              </w:rPr>
              <w:t>。</w:t>
            </w:r>
            <w:bookmarkEnd w:id="11"/>
          </w:p>
        </w:tc>
      </w:tr>
      <w:tr w:rsidR="00D94788" w:rsidRPr="002C5D3A">
        <w:trPr>
          <w:trHeight w:val="20"/>
          <w:jc w:val="center"/>
        </w:trPr>
        <w:tc>
          <w:tcPr>
            <w:tcW w:w="1013" w:type="dxa"/>
            <w:vAlign w:val="center"/>
          </w:tcPr>
          <w:p w:rsidR="00D94788" w:rsidRPr="002C5D3A" w:rsidRDefault="00EF1FBE" w:rsidP="00D94788">
            <w:pPr>
              <w:pStyle w:val="af3"/>
              <w:ind w:right="230"/>
              <w:jc w:val="center"/>
              <w:rPr>
                <w:rFonts w:ascii="仿宋" w:eastAsia="仿宋" w:hAnsi="仿宋" w:cs="Courier New"/>
                <w:sz w:val="21"/>
                <w:szCs w:val="21"/>
                <w:lang w:val="zh-CN"/>
              </w:rPr>
            </w:pPr>
            <w:r>
              <w:rPr>
                <w:rFonts w:ascii="仿宋" w:eastAsia="仿宋" w:hAnsi="仿宋" w:hint="eastAsia"/>
                <w:sz w:val="21"/>
                <w:szCs w:val="21"/>
                <w:lang w:val="zh-CN"/>
              </w:rPr>
              <w:lastRenderedPageBreak/>
              <w:t>6</w:t>
            </w:r>
          </w:p>
        </w:tc>
        <w:tc>
          <w:tcPr>
            <w:tcW w:w="2409" w:type="dxa"/>
            <w:vAlign w:val="center"/>
          </w:tcPr>
          <w:p w:rsidR="00D94788" w:rsidRPr="002C5D3A" w:rsidRDefault="00D94788" w:rsidP="00D94788">
            <w:pPr>
              <w:pStyle w:val="af3"/>
              <w:ind w:left="38"/>
              <w:jc w:val="both"/>
              <w:rPr>
                <w:rFonts w:ascii="仿宋" w:eastAsia="仿宋" w:hAnsi="仿宋"/>
                <w:sz w:val="21"/>
                <w:szCs w:val="21"/>
                <w:lang w:val="zh-CN"/>
              </w:rPr>
            </w:pPr>
            <w:r w:rsidRPr="002C5D3A">
              <w:rPr>
                <w:rFonts w:ascii="仿宋" w:eastAsia="仿宋" w:hAnsi="仿宋" w:cs="Times New Roman" w:hint="eastAsia"/>
                <w:kern w:val="2"/>
                <w:sz w:val="21"/>
                <w:szCs w:val="21"/>
              </w:rPr>
              <w:t>节能、环保及无线局域网产品政府采购政策</w:t>
            </w:r>
          </w:p>
        </w:tc>
        <w:tc>
          <w:tcPr>
            <w:tcW w:w="6084" w:type="dxa"/>
            <w:vAlign w:val="center"/>
          </w:tcPr>
          <w:p w:rsidR="00D94788" w:rsidRPr="002C5D3A" w:rsidRDefault="00D94788" w:rsidP="00D94788">
            <w:pPr>
              <w:spacing w:line="340" w:lineRule="exact"/>
              <w:ind w:rightChars="50" w:right="105"/>
              <w:rPr>
                <w:rFonts w:ascii="仿宋" w:eastAsia="仿宋" w:hAnsi="仿宋"/>
                <w:b/>
                <w:szCs w:val="21"/>
              </w:rPr>
            </w:pPr>
            <w:r w:rsidRPr="002C5D3A">
              <w:rPr>
                <w:rFonts w:ascii="仿宋" w:eastAsia="仿宋" w:hAnsi="仿宋" w:hint="eastAsia"/>
                <w:b/>
                <w:szCs w:val="21"/>
              </w:rPr>
              <w:t>一</w:t>
            </w:r>
            <w:r w:rsidRPr="002C5D3A">
              <w:rPr>
                <w:rFonts w:ascii="仿宋" w:eastAsia="仿宋" w:hAnsi="仿宋"/>
                <w:b/>
                <w:szCs w:val="21"/>
              </w:rPr>
              <w:t>、</w:t>
            </w:r>
            <w:r w:rsidRPr="002C5D3A">
              <w:rPr>
                <w:rFonts w:ascii="仿宋" w:eastAsia="仿宋" w:hAnsi="仿宋" w:hint="eastAsia"/>
                <w:b/>
                <w:szCs w:val="21"/>
              </w:rPr>
              <w:t>节能、</w:t>
            </w:r>
            <w:r w:rsidRPr="002C5D3A">
              <w:rPr>
                <w:rFonts w:ascii="仿宋" w:eastAsia="仿宋" w:hAnsi="仿宋"/>
                <w:b/>
                <w:szCs w:val="21"/>
              </w:rPr>
              <w:t>环保产品政府采购政策：</w:t>
            </w:r>
          </w:p>
          <w:p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本项目采购的产品属于品目清单强制采购</w:t>
            </w:r>
            <w:r w:rsidR="00342E27" w:rsidRPr="002C5D3A">
              <w:rPr>
                <w:rFonts w:ascii="仿宋" w:eastAsia="仿宋" w:hAnsi="仿宋" w:hint="eastAsia"/>
                <w:szCs w:val="21"/>
              </w:rPr>
              <w:t>范围</w:t>
            </w:r>
            <w:r w:rsidRPr="002C5D3A">
              <w:rPr>
                <w:rFonts w:ascii="仿宋" w:eastAsia="仿宋" w:hAnsi="仿宋" w:hint="eastAsia"/>
                <w:szCs w:val="21"/>
              </w:rPr>
              <w:t>的，供应商应按上述要求提供产品认证证书复印件并加盖供应商单位公章（鲜章），否则响应无效。</w:t>
            </w:r>
            <w:r w:rsidRPr="002C5D3A">
              <w:rPr>
                <w:rFonts w:ascii="仿宋" w:eastAsia="仿宋" w:hAnsi="仿宋" w:hint="eastAsia"/>
                <w:b/>
                <w:szCs w:val="21"/>
              </w:rPr>
              <w:t>（实质性要求）</w:t>
            </w:r>
          </w:p>
          <w:p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本项目采购的产品属于品目清单优先采购</w:t>
            </w:r>
            <w:r w:rsidR="00342E27" w:rsidRPr="002C5D3A">
              <w:rPr>
                <w:rFonts w:ascii="仿宋" w:eastAsia="仿宋" w:hAnsi="仿宋" w:hint="eastAsia"/>
                <w:szCs w:val="21"/>
              </w:rPr>
              <w:t>范围</w:t>
            </w:r>
            <w:r w:rsidRPr="002C5D3A">
              <w:rPr>
                <w:rFonts w:ascii="仿宋" w:eastAsia="仿宋" w:hAnsi="仿宋" w:hint="eastAsia"/>
                <w:szCs w:val="21"/>
              </w:rPr>
              <w:t>的，按照第八章《综合评分明细表》的规则进行加分。</w:t>
            </w:r>
          </w:p>
          <w:p w:rsidR="00D94788" w:rsidRPr="002C5D3A" w:rsidRDefault="00D94788" w:rsidP="00D94788">
            <w:pPr>
              <w:spacing w:line="340" w:lineRule="exact"/>
              <w:ind w:rightChars="50" w:right="105"/>
              <w:rPr>
                <w:rFonts w:ascii="仿宋" w:eastAsia="仿宋" w:hAnsi="仿宋"/>
                <w:szCs w:val="21"/>
              </w:rPr>
            </w:pPr>
            <w:r w:rsidRPr="002C5D3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D94788" w:rsidRPr="002C5D3A" w:rsidRDefault="00D94788" w:rsidP="00D94788">
            <w:pPr>
              <w:spacing w:line="340" w:lineRule="exact"/>
              <w:ind w:rightChars="50" w:right="105"/>
              <w:rPr>
                <w:rFonts w:ascii="仿宋" w:eastAsia="仿宋" w:hAnsi="仿宋"/>
                <w:b/>
                <w:szCs w:val="21"/>
              </w:rPr>
            </w:pPr>
            <w:r w:rsidRPr="002C5D3A">
              <w:rPr>
                <w:rFonts w:ascii="仿宋" w:eastAsia="仿宋" w:hAnsi="仿宋" w:hint="eastAsia"/>
                <w:b/>
                <w:szCs w:val="21"/>
              </w:rPr>
              <w:t>二</w:t>
            </w:r>
            <w:r w:rsidRPr="002C5D3A">
              <w:rPr>
                <w:rFonts w:ascii="仿宋" w:eastAsia="仿宋" w:hAnsi="仿宋"/>
                <w:b/>
                <w:szCs w:val="21"/>
              </w:rPr>
              <w:t>、</w:t>
            </w:r>
            <w:r w:rsidRPr="002C5D3A">
              <w:rPr>
                <w:rFonts w:ascii="仿宋" w:eastAsia="仿宋" w:hAnsi="仿宋" w:hint="eastAsia"/>
                <w:b/>
                <w:szCs w:val="21"/>
              </w:rPr>
              <w:t>无线局域网产品政府采购政策：</w:t>
            </w:r>
          </w:p>
          <w:p w:rsidR="00D94788" w:rsidRPr="002C5D3A" w:rsidRDefault="00D94788" w:rsidP="00D94788">
            <w:pPr>
              <w:pStyle w:val="af3"/>
              <w:ind w:firstLineChars="100" w:firstLine="210"/>
              <w:jc w:val="both"/>
              <w:rPr>
                <w:rFonts w:ascii="仿宋" w:eastAsia="仿宋" w:hAnsi="仿宋"/>
                <w:sz w:val="21"/>
                <w:szCs w:val="21"/>
                <w:lang w:val="zh-CN"/>
              </w:rPr>
            </w:pPr>
            <w:r w:rsidRPr="002C5D3A">
              <w:rPr>
                <w:rFonts w:ascii="仿宋" w:eastAsia="仿宋" w:hAnsi="仿宋" w:cs="Times New Roman" w:hint="eastAsia"/>
                <w:kern w:val="2"/>
                <w:sz w:val="21"/>
                <w:szCs w:val="21"/>
              </w:rPr>
              <w:t>本项目采购的产品属于中国</w:t>
            </w:r>
            <w:r w:rsidRPr="002C5D3A">
              <w:rPr>
                <w:rFonts w:ascii="仿宋" w:eastAsia="仿宋" w:hAnsi="仿宋" w:cs="Times New Roman"/>
                <w:kern w:val="2"/>
                <w:sz w:val="21"/>
                <w:szCs w:val="21"/>
              </w:rPr>
              <w:t>政府采购网公布的</w:t>
            </w:r>
            <w:r w:rsidRPr="002C5D3A">
              <w:rPr>
                <w:rFonts w:ascii="仿宋" w:eastAsia="仿宋" w:hAnsi="仿宋" w:cs="Times New Roman" w:hint="eastAsia"/>
                <w:kern w:val="2"/>
                <w:sz w:val="21"/>
                <w:szCs w:val="21"/>
              </w:rPr>
              <w:t>《无线局域网认证产品政府采购清单》的，按照第八章《综合评分明细表》的规则进行加分。</w:t>
            </w:r>
          </w:p>
        </w:tc>
      </w:tr>
      <w:tr w:rsidR="001A6824" w:rsidRPr="002C5D3A">
        <w:trPr>
          <w:trHeight w:val="20"/>
          <w:jc w:val="center"/>
        </w:trPr>
        <w:tc>
          <w:tcPr>
            <w:tcW w:w="1013" w:type="dxa"/>
            <w:vAlign w:val="center"/>
          </w:tcPr>
          <w:p w:rsidR="00036A7C" w:rsidRPr="002C5D3A" w:rsidRDefault="00EF1FBE">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磋商情况公告</w:t>
            </w:r>
          </w:p>
        </w:tc>
        <w:tc>
          <w:tcPr>
            <w:tcW w:w="6084" w:type="dxa"/>
            <w:vAlign w:val="center"/>
          </w:tcPr>
          <w:p w:rsidR="00036A7C" w:rsidRPr="002C5D3A" w:rsidRDefault="00EE5E27">
            <w:pPr>
              <w:pStyle w:val="af3"/>
              <w:ind w:firstLineChars="100" w:firstLine="210"/>
              <w:jc w:val="both"/>
              <w:rPr>
                <w:rFonts w:ascii="仿宋" w:eastAsia="仿宋" w:hAnsi="仿宋"/>
                <w:sz w:val="21"/>
                <w:szCs w:val="21"/>
                <w:lang w:val="zh-CN"/>
              </w:rPr>
            </w:pPr>
            <w:bookmarkStart w:id="12" w:name="PO_默认文件内容_13"/>
            <w:r w:rsidRPr="002C5D3A">
              <w:rPr>
                <w:rFonts w:ascii="仿宋" w:eastAsia="仿宋" w:hAnsi="仿宋" w:hint="eastAsia"/>
                <w:sz w:val="21"/>
                <w:szCs w:val="21"/>
                <w:lang w:val="zh-CN"/>
              </w:rPr>
              <w:t>供应商资格审查情况、磋商情况、报价情况、磋商结果等在四川政府采购网上采购结果公告栏中予以公告。</w:t>
            </w:r>
            <w:bookmarkEnd w:id="12"/>
          </w:p>
        </w:tc>
      </w:tr>
      <w:tr w:rsidR="001A6824" w:rsidRPr="002C5D3A" w:rsidTr="0015699E">
        <w:trPr>
          <w:trHeight w:val="926"/>
          <w:jc w:val="center"/>
        </w:trPr>
        <w:tc>
          <w:tcPr>
            <w:tcW w:w="1013" w:type="dxa"/>
            <w:vAlign w:val="center"/>
          </w:tcPr>
          <w:p w:rsidR="00036A7C" w:rsidRPr="002C5D3A" w:rsidRDefault="00EF1FBE">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磋商保证金</w:t>
            </w:r>
          </w:p>
        </w:tc>
        <w:tc>
          <w:tcPr>
            <w:tcW w:w="6084" w:type="dxa"/>
            <w:vAlign w:val="center"/>
          </w:tcPr>
          <w:p w:rsidR="00036A7C" w:rsidRPr="002C5D3A" w:rsidRDefault="0015699E" w:rsidP="0015699E">
            <w:pPr>
              <w:pStyle w:val="af3"/>
              <w:ind w:firstLineChars="100" w:firstLine="210"/>
              <w:jc w:val="both"/>
              <w:rPr>
                <w:rFonts w:ascii="仿宋" w:eastAsia="仿宋" w:hAnsi="仿宋"/>
                <w:b/>
                <w:sz w:val="21"/>
                <w:szCs w:val="21"/>
                <w:lang w:val="zh-CN"/>
              </w:rPr>
            </w:pPr>
            <w:r w:rsidRPr="0015699E">
              <w:rPr>
                <w:rFonts w:ascii="仿宋" w:eastAsia="仿宋" w:hAnsi="仿宋" w:hint="eastAsia"/>
                <w:sz w:val="21"/>
                <w:szCs w:val="21"/>
                <w:lang w:val="zh-CN"/>
              </w:rPr>
              <w:t>本项目根据川财采【2020】28号规定，不收取磋商保证金。</w:t>
            </w:r>
          </w:p>
        </w:tc>
      </w:tr>
      <w:tr w:rsidR="003B5EE6" w:rsidRPr="002C5D3A" w:rsidTr="003B5EE6">
        <w:trPr>
          <w:trHeight w:val="20"/>
          <w:jc w:val="center"/>
        </w:trPr>
        <w:tc>
          <w:tcPr>
            <w:tcW w:w="1013" w:type="dxa"/>
            <w:tcBorders>
              <w:top w:val="single" w:sz="4" w:space="0" w:color="auto"/>
              <w:bottom w:val="single" w:sz="4" w:space="0" w:color="auto"/>
            </w:tcBorders>
            <w:vAlign w:val="center"/>
          </w:tcPr>
          <w:p w:rsidR="003B5EE6" w:rsidRPr="002C5D3A" w:rsidRDefault="00EF1FBE" w:rsidP="003B5EE6">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9</w:t>
            </w:r>
          </w:p>
        </w:tc>
        <w:tc>
          <w:tcPr>
            <w:tcW w:w="2409" w:type="dxa"/>
            <w:vAlign w:val="center"/>
          </w:tcPr>
          <w:p w:rsidR="003B5EE6" w:rsidRPr="002C5D3A" w:rsidRDefault="003B5EE6" w:rsidP="003B5EE6">
            <w:pPr>
              <w:ind w:firstLineChars="300" w:firstLine="630"/>
              <w:jc w:val="left"/>
              <w:rPr>
                <w:rFonts w:ascii="仿宋" w:eastAsia="仿宋" w:hAnsi="仿宋" w:cs="宋体"/>
                <w:kern w:val="0"/>
                <w:szCs w:val="21"/>
                <w:lang w:val="zh-CN"/>
              </w:rPr>
            </w:pPr>
            <w:r w:rsidRPr="002C5D3A">
              <w:rPr>
                <w:rFonts w:ascii="仿宋" w:eastAsia="仿宋" w:hAnsi="仿宋" w:cs="宋体" w:hint="eastAsia"/>
                <w:kern w:val="0"/>
                <w:szCs w:val="21"/>
                <w:lang w:val="zh-CN"/>
              </w:rPr>
              <w:t>合同分包</w:t>
            </w:r>
          </w:p>
          <w:p w:rsidR="003B5EE6" w:rsidRPr="002C5D3A" w:rsidRDefault="003B5EE6" w:rsidP="003B5EE6">
            <w:pPr>
              <w:pStyle w:val="af3"/>
              <w:ind w:left="38" w:firstLineChars="100" w:firstLine="210"/>
              <w:rPr>
                <w:rFonts w:ascii="仿宋" w:eastAsia="仿宋" w:hAnsi="仿宋"/>
                <w:sz w:val="21"/>
                <w:szCs w:val="21"/>
                <w:lang w:val="zh-CN"/>
              </w:rPr>
            </w:pPr>
            <w:r w:rsidRPr="002C5D3A">
              <w:rPr>
                <w:rFonts w:ascii="仿宋" w:eastAsia="仿宋" w:hAnsi="仿宋" w:hint="eastAsia"/>
                <w:sz w:val="21"/>
                <w:szCs w:val="21"/>
                <w:lang w:val="zh-CN"/>
              </w:rPr>
              <w:t>（实质性要求）</w:t>
            </w:r>
          </w:p>
        </w:tc>
        <w:tc>
          <w:tcPr>
            <w:tcW w:w="6084" w:type="dxa"/>
            <w:vAlign w:val="center"/>
          </w:tcPr>
          <w:p w:rsidR="003B5EE6" w:rsidRPr="002C5D3A" w:rsidRDefault="003B5EE6" w:rsidP="0095467B">
            <w:pPr>
              <w:pStyle w:val="af3"/>
              <w:spacing w:line="360" w:lineRule="auto"/>
              <w:ind w:firstLineChars="100" w:firstLine="210"/>
              <w:rPr>
                <w:rFonts w:ascii="仿宋" w:eastAsia="仿宋" w:hAnsi="仿宋"/>
                <w:sz w:val="21"/>
                <w:szCs w:val="21"/>
                <w:lang w:val="zh-CN"/>
              </w:rPr>
            </w:pPr>
            <w:r w:rsidRPr="002C5D3A">
              <w:rPr>
                <w:rFonts w:ascii="Segoe UI Symbol" w:eastAsia="仿宋" w:hAnsi="Segoe UI Symbol" w:cs="Segoe UI Symbol"/>
                <w:sz w:val="21"/>
                <w:szCs w:val="21"/>
                <w:lang w:val="zh-CN"/>
              </w:rPr>
              <w:t>☑</w:t>
            </w:r>
            <w:r w:rsidRPr="002C5D3A">
              <w:rPr>
                <w:rFonts w:ascii="仿宋" w:eastAsia="仿宋" w:hAnsi="仿宋" w:hint="eastAsia"/>
                <w:sz w:val="21"/>
                <w:szCs w:val="21"/>
                <w:lang w:val="zh-CN"/>
              </w:rPr>
              <w:t>本项目不接受合同分包。</w:t>
            </w:r>
          </w:p>
          <w:p w:rsidR="003B5EE6" w:rsidRPr="002C5D3A" w:rsidRDefault="003B5EE6" w:rsidP="0095467B">
            <w:pPr>
              <w:pStyle w:val="af3"/>
              <w:spacing w:line="360" w:lineRule="auto"/>
              <w:ind w:firstLineChars="100" w:firstLine="210"/>
              <w:rPr>
                <w:rFonts w:ascii="仿宋" w:eastAsia="仿宋" w:hAnsi="仿宋"/>
                <w:sz w:val="21"/>
                <w:szCs w:val="21"/>
                <w:lang w:val="zh-CN"/>
              </w:rPr>
            </w:pPr>
            <w:r w:rsidRPr="002C5D3A">
              <w:rPr>
                <w:rFonts w:ascii="仿宋" w:eastAsia="仿宋" w:hAnsi="仿宋" w:hint="eastAsia"/>
                <w:sz w:val="21"/>
                <w:szCs w:val="21"/>
                <w:lang w:val="zh-CN"/>
              </w:rPr>
              <w:t>□本项目接受合同分包，具体要求如下：</w:t>
            </w:r>
          </w:p>
          <w:p w:rsidR="003B5EE6" w:rsidRPr="002C5D3A" w:rsidRDefault="003B5EE6" w:rsidP="0095467B">
            <w:pPr>
              <w:pStyle w:val="af3"/>
              <w:spacing w:line="360" w:lineRule="auto"/>
              <w:ind w:firstLineChars="100" w:firstLine="210"/>
              <w:jc w:val="both"/>
              <w:rPr>
                <w:rFonts w:ascii="仿宋" w:eastAsia="仿宋" w:hAnsi="仿宋"/>
                <w:sz w:val="21"/>
                <w:szCs w:val="21"/>
                <w:lang w:val="zh-CN"/>
              </w:rPr>
            </w:pPr>
            <w:r w:rsidRPr="002C5D3A">
              <w:rPr>
                <w:rFonts w:ascii="仿宋" w:eastAsia="仿宋" w:hAnsi="仿宋"/>
                <w:sz w:val="21"/>
                <w:szCs w:val="21"/>
                <w:lang w:val="zh-CN"/>
              </w:rPr>
              <w:t>1.</w:t>
            </w:r>
            <w:r w:rsidRPr="002C5D3A">
              <w:rPr>
                <w:rFonts w:ascii="仿宋" w:eastAsia="仿宋" w:hAnsi="仿宋" w:hint="eastAsia"/>
                <w:sz w:val="21"/>
                <w:szCs w:val="21"/>
                <w:lang w:val="zh-CN"/>
              </w:rPr>
              <w:t>供应商根据磋商文件的规定和采购项目的实际情况，拟在</w:t>
            </w:r>
            <w:r w:rsidR="00571C53" w:rsidRPr="002C5D3A">
              <w:rPr>
                <w:rFonts w:ascii="仿宋" w:eastAsia="仿宋" w:hAnsi="仿宋" w:hint="eastAsia"/>
                <w:sz w:val="21"/>
                <w:szCs w:val="21"/>
                <w:lang w:val="zh-CN"/>
              </w:rPr>
              <w:t>成交</w:t>
            </w:r>
            <w:r w:rsidRPr="002C5D3A">
              <w:rPr>
                <w:rFonts w:ascii="仿宋" w:eastAsia="仿宋" w:hAnsi="仿宋" w:hint="eastAsia"/>
                <w:sz w:val="21"/>
                <w:szCs w:val="21"/>
                <w:lang w:val="zh-CN"/>
              </w:rPr>
              <w:t>后将</w:t>
            </w:r>
            <w:r w:rsidR="00571C53" w:rsidRPr="002C5D3A">
              <w:rPr>
                <w:rFonts w:ascii="仿宋" w:eastAsia="仿宋" w:hAnsi="仿宋" w:hint="eastAsia"/>
                <w:sz w:val="21"/>
                <w:szCs w:val="21"/>
                <w:lang w:val="zh-CN"/>
              </w:rPr>
              <w:t>成交</w:t>
            </w:r>
            <w:r w:rsidRPr="002C5D3A">
              <w:rPr>
                <w:rFonts w:ascii="仿宋" w:eastAsia="仿宋" w:hAnsi="仿宋" w:hint="eastAsia"/>
                <w:sz w:val="21"/>
                <w:szCs w:val="21"/>
                <w:lang w:val="zh-CN"/>
              </w:rPr>
              <w:t>项目的非主体、非关键性工作分包的，应当在</w:t>
            </w:r>
            <w:r w:rsidR="00571C53" w:rsidRPr="002C5D3A">
              <w:rPr>
                <w:rFonts w:ascii="仿宋" w:eastAsia="仿宋" w:hAnsi="仿宋" w:hint="eastAsia"/>
                <w:sz w:val="21"/>
                <w:szCs w:val="21"/>
                <w:lang w:val="zh-CN"/>
              </w:rPr>
              <w:t>响应</w:t>
            </w:r>
            <w:r w:rsidRPr="002C5D3A">
              <w:rPr>
                <w:rFonts w:ascii="仿宋" w:eastAsia="仿宋" w:hAnsi="仿宋" w:hint="eastAsia"/>
                <w:sz w:val="21"/>
                <w:szCs w:val="21"/>
                <w:lang w:val="zh-CN"/>
              </w:rPr>
              <w:t>文件中</w:t>
            </w:r>
            <w:r w:rsidR="00571C53" w:rsidRPr="002C5D3A">
              <w:rPr>
                <w:rFonts w:ascii="仿宋" w:eastAsia="仿宋" w:hAnsi="仿宋" w:hint="eastAsia"/>
                <w:sz w:val="21"/>
                <w:szCs w:val="21"/>
                <w:lang w:val="zh-CN"/>
              </w:rPr>
              <w:t>事前载明。</w:t>
            </w:r>
            <w:r w:rsidRPr="002C5D3A">
              <w:rPr>
                <w:rFonts w:ascii="仿宋" w:eastAsia="仿宋" w:hAnsi="仿宋" w:hint="eastAsia"/>
                <w:sz w:val="21"/>
                <w:szCs w:val="21"/>
                <w:lang w:val="zh-CN"/>
              </w:rPr>
              <w:t>分包供应商履行的分包项目的品牌、规格型号及技术要求等，必须与</w:t>
            </w:r>
            <w:r w:rsidR="00571C53" w:rsidRPr="002C5D3A">
              <w:rPr>
                <w:rFonts w:ascii="仿宋" w:eastAsia="仿宋" w:hAnsi="仿宋" w:hint="eastAsia"/>
                <w:sz w:val="21"/>
                <w:szCs w:val="21"/>
                <w:lang w:val="zh-CN"/>
              </w:rPr>
              <w:t>成交</w:t>
            </w:r>
            <w:r w:rsidRPr="002C5D3A">
              <w:rPr>
                <w:rFonts w:ascii="仿宋" w:eastAsia="仿宋" w:hAnsi="仿宋" w:hint="eastAsia"/>
                <w:sz w:val="21"/>
                <w:szCs w:val="21"/>
                <w:lang w:val="zh-CN"/>
              </w:rPr>
              <w:t>的一致。</w:t>
            </w:r>
          </w:p>
          <w:p w:rsidR="003B5EE6" w:rsidRPr="002C5D3A" w:rsidRDefault="003B5EE6" w:rsidP="0095467B">
            <w:pPr>
              <w:pStyle w:val="af3"/>
              <w:spacing w:line="360" w:lineRule="auto"/>
              <w:ind w:firstLineChars="100" w:firstLine="210"/>
              <w:jc w:val="both"/>
              <w:rPr>
                <w:rFonts w:ascii="仿宋" w:eastAsia="仿宋" w:hAnsi="仿宋"/>
                <w:sz w:val="21"/>
                <w:szCs w:val="21"/>
                <w:lang w:val="zh-CN"/>
              </w:rPr>
            </w:pPr>
            <w:r w:rsidRPr="002C5D3A">
              <w:rPr>
                <w:rFonts w:ascii="仿宋" w:eastAsia="仿宋" w:hAnsi="仿宋"/>
                <w:sz w:val="21"/>
                <w:szCs w:val="21"/>
                <w:lang w:val="zh-CN"/>
              </w:rPr>
              <w:t>2.</w:t>
            </w:r>
            <w:r w:rsidRPr="002C5D3A">
              <w:rPr>
                <w:rFonts w:ascii="仿宋" w:eastAsia="仿宋" w:hAnsi="仿宋" w:hint="eastAsia"/>
                <w:sz w:val="21"/>
                <w:szCs w:val="21"/>
                <w:lang w:val="zh-CN"/>
              </w:rPr>
              <w:t>分包履行合同的部分应当为采购项目的非主体、非关键性工作，不属于</w:t>
            </w:r>
            <w:r w:rsidR="00571C53" w:rsidRPr="002C5D3A">
              <w:rPr>
                <w:rFonts w:ascii="仿宋" w:eastAsia="仿宋" w:hAnsi="仿宋" w:hint="eastAsia"/>
                <w:sz w:val="21"/>
                <w:szCs w:val="21"/>
                <w:lang w:val="zh-CN"/>
              </w:rPr>
              <w:t>成交供应商</w:t>
            </w:r>
            <w:r w:rsidRPr="002C5D3A">
              <w:rPr>
                <w:rFonts w:ascii="仿宋" w:eastAsia="仿宋" w:hAnsi="仿宋" w:hint="eastAsia"/>
                <w:sz w:val="21"/>
                <w:szCs w:val="21"/>
                <w:lang w:val="zh-CN"/>
              </w:rPr>
              <w:t>的主要合同义务。</w:t>
            </w:r>
          </w:p>
        </w:tc>
      </w:tr>
      <w:tr w:rsidR="001A6824" w:rsidRPr="002C5D3A">
        <w:trPr>
          <w:trHeight w:val="20"/>
          <w:jc w:val="center"/>
        </w:trPr>
        <w:tc>
          <w:tcPr>
            <w:tcW w:w="1013" w:type="dxa"/>
            <w:vAlign w:val="center"/>
          </w:tcPr>
          <w:p w:rsidR="00036A7C" w:rsidRPr="002C5D3A" w:rsidRDefault="00EF1FBE">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036A7C" w:rsidRPr="002C5D3A" w:rsidRDefault="00EE5E27">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履约保证金</w:t>
            </w:r>
          </w:p>
        </w:tc>
        <w:tc>
          <w:tcPr>
            <w:tcW w:w="6084" w:type="dxa"/>
            <w:vAlign w:val="center"/>
          </w:tcPr>
          <w:p w:rsidR="000B7932" w:rsidRPr="002C5D3A" w:rsidRDefault="00C50250" w:rsidP="0095467B">
            <w:pPr>
              <w:pStyle w:val="af3"/>
              <w:spacing w:line="360" w:lineRule="auto"/>
              <w:ind w:firstLineChars="100" w:firstLine="210"/>
              <w:jc w:val="both"/>
              <w:rPr>
                <w:rFonts w:ascii="仿宋" w:eastAsia="仿宋" w:hAnsi="仿宋"/>
                <w:sz w:val="21"/>
                <w:szCs w:val="21"/>
                <w:lang w:val="zh-CN"/>
              </w:rPr>
            </w:pPr>
            <w:r>
              <w:rPr>
                <w:rFonts w:ascii="仿宋" w:eastAsia="仿宋" w:hAnsi="仿宋" w:hint="eastAsia"/>
                <w:sz w:val="21"/>
                <w:szCs w:val="21"/>
                <w:lang w:val="zh-CN"/>
              </w:rPr>
              <w:t>不要求</w:t>
            </w:r>
          </w:p>
        </w:tc>
      </w:tr>
      <w:tr w:rsidR="001A6824" w:rsidRPr="002C5D3A">
        <w:trPr>
          <w:trHeight w:val="20"/>
          <w:jc w:val="center"/>
        </w:trPr>
        <w:tc>
          <w:tcPr>
            <w:tcW w:w="1013" w:type="dxa"/>
            <w:vAlign w:val="center"/>
          </w:tcPr>
          <w:p w:rsidR="00036A7C" w:rsidRPr="002C5D3A" w:rsidRDefault="00C43ACF">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2409" w:type="dxa"/>
            <w:vAlign w:val="center"/>
          </w:tcPr>
          <w:p w:rsidR="00036A7C" w:rsidRDefault="00EE5E27">
            <w:pPr>
              <w:pStyle w:val="af3"/>
              <w:ind w:left="38"/>
              <w:jc w:val="center"/>
              <w:rPr>
                <w:rFonts w:ascii="仿宋" w:eastAsia="仿宋" w:hAnsi="仿宋"/>
                <w:sz w:val="21"/>
                <w:szCs w:val="21"/>
                <w:lang w:val="zh-CN"/>
              </w:rPr>
            </w:pPr>
            <w:r w:rsidRPr="002C5D3A">
              <w:rPr>
                <w:rFonts w:ascii="仿宋" w:eastAsia="仿宋" w:hAnsi="仿宋" w:hint="eastAsia"/>
                <w:bCs/>
                <w:sz w:val="21"/>
                <w:szCs w:val="21"/>
              </w:rPr>
              <w:t>磋商</w:t>
            </w:r>
            <w:r w:rsidRPr="002C5D3A">
              <w:rPr>
                <w:rFonts w:ascii="仿宋" w:eastAsia="仿宋" w:hAnsi="仿宋" w:hint="eastAsia"/>
                <w:sz w:val="21"/>
                <w:szCs w:val="21"/>
                <w:lang w:val="zh-CN"/>
              </w:rPr>
              <w:t>文件咨询</w:t>
            </w:r>
          </w:p>
          <w:p w:rsidR="00B443F5" w:rsidRPr="002C5D3A" w:rsidRDefault="00B443F5">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磋商过程、结果工作咨询</w:t>
            </w:r>
          </w:p>
        </w:tc>
        <w:tc>
          <w:tcPr>
            <w:tcW w:w="6084" w:type="dxa"/>
            <w:vAlign w:val="center"/>
          </w:tcPr>
          <w:p w:rsidR="00DC4987" w:rsidRPr="00DC4987" w:rsidRDefault="00DC4987" w:rsidP="0095467B">
            <w:pPr>
              <w:pStyle w:val="af3"/>
              <w:spacing w:line="360" w:lineRule="auto"/>
              <w:ind w:firstLineChars="100" w:firstLine="210"/>
              <w:rPr>
                <w:rFonts w:ascii="仿宋" w:eastAsia="仿宋" w:hAnsi="仿宋"/>
                <w:sz w:val="21"/>
                <w:szCs w:val="21"/>
                <w:lang w:val="zh-CN"/>
              </w:rPr>
            </w:pPr>
            <w:r w:rsidRPr="00DC4987">
              <w:rPr>
                <w:rFonts w:ascii="仿宋" w:eastAsia="仿宋" w:hAnsi="仿宋" w:hint="eastAsia"/>
                <w:sz w:val="21"/>
                <w:szCs w:val="21"/>
                <w:lang w:val="zh-CN"/>
              </w:rPr>
              <w:t>采购代理机构：中招国际招标有限公司</w:t>
            </w:r>
          </w:p>
          <w:p w:rsidR="00DC4987" w:rsidRPr="00DC4987" w:rsidRDefault="00DC4987" w:rsidP="0095467B">
            <w:pPr>
              <w:pStyle w:val="af3"/>
              <w:spacing w:line="360" w:lineRule="auto"/>
              <w:ind w:firstLineChars="100" w:firstLine="210"/>
              <w:rPr>
                <w:rFonts w:ascii="仿宋" w:eastAsia="仿宋" w:hAnsi="仿宋"/>
                <w:sz w:val="21"/>
                <w:szCs w:val="21"/>
                <w:lang w:val="zh-CN"/>
              </w:rPr>
            </w:pPr>
            <w:r w:rsidRPr="00DC4987">
              <w:rPr>
                <w:rFonts w:ascii="仿宋" w:eastAsia="仿宋" w:hAnsi="仿宋" w:hint="eastAsia"/>
                <w:sz w:val="21"/>
                <w:szCs w:val="21"/>
                <w:lang w:val="zh-CN"/>
              </w:rPr>
              <w:t>联系人：</w:t>
            </w:r>
            <w:r>
              <w:rPr>
                <w:rFonts w:ascii="仿宋" w:eastAsia="仿宋" w:hAnsi="仿宋" w:hint="eastAsia"/>
                <w:sz w:val="21"/>
                <w:szCs w:val="21"/>
                <w:lang w:val="zh-CN"/>
              </w:rPr>
              <w:t>薛炜、贾婕</w:t>
            </w:r>
            <w:r w:rsidRPr="00DC4987">
              <w:rPr>
                <w:rFonts w:ascii="仿宋" w:eastAsia="仿宋" w:hAnsi="仿宋" w:hint="eastAsia"/>
                <w:sz w:val="21"/>
                <w:szCs w:val="21"/>
                <w:lang w:val="zh-CN"/>
              </w:rPr>
              <w:t xml:space="preserve"> </w:t>
            </w:r>
          </w:p>
          <w:p w:rsidR="00DC4987" w:rsidRPr="00DC4987" w:rsidRDefault="00DC4987" w:rsidP="0095467B">
            <w:pPr>
              <w:pStyle w:val="af3"/>
              <w:spacing w:line="360" w:lineRule="auto"/>
              <w:ind w:firstLineChars="100" w:firstLine="210"/>
              <w:rPr>
                <w:rFonts w:ascii="仿宋" w:eastAsia="仿宋" w:hAnsi="仿宋"/>
                <w:sz w:val="21"/>
                <w:szCs w:val="21"/>
                <w:lang w:val="zh-CN"/>
              </w:rPr>
            </w:pPr>
            <w:r w:rsidRPr="00DC4987">
              <w:rPr>
                <w:rFonts w:ascii="仿宋" w:eastAsia="仿宋" w:hAnsi="仿宋" w:hint="eastAsia"/>
                <w:sz w:val="21"/>
                <w:szCs w:val="21"/>
                <w:lang w:val="zh-CN"/>
              </w:rPr>
              <w:lastRenderedPageBreak/>
              <w:t>联系电话：028-85213777</w:t>
            </w:r>
          </w:p>
          <w:p w:rsidR="00036A7C" w:rsidRPr="002C5D3A" w:rsidRDefault="00DC4987" w:rsidP="0095467B">
            <w:pPr>
              <w:pStyle w:val="af3"/>
              <w:spacing w:line="360" w:lineRule="auto"/>
              <w:ind w:firstLineChars="100" w:firstLine="210"/>
              <w:jc w:val="both"/>
              <w:rPr>
                <w:rFonts w:ascii="仿宋" w:eastAsia="仿宋" w:hAnsi="仿宋"/>
                <w:sz w:val="21"/>
                <w:szCs w:val="21"/>
                <w:lang w:val="zh-CN"/>
              </w:rPr>
            </w:pPr>
            <w:r w:rsidRPr="00DC4987">
              <w:rPr>
                <w:rFonts w:ascii="仿宋" w:eastAsia="仿宋" w:hAnsi="仿宋" w:hint="eastAsia"/>
                <w:sz w:val="21"/>
                <w:szCs w:val="21"/>
                <w:lang w:val="zh-CN"/>
              </w:rPr>
              <w:t>地址：成都市武侯区航空路7号华尔兹广场B座1802室。</w:t>
            </w:r>
          </w:p>
        </w:tc>
      </w:tr>
      <w:tr w:rsidR="002D5B29" w:rsidRPr="002C5D3A">
        <w:trPr>
          <w:trHeight w:val="20"/>
          <w:jc w:val="center"/>
        </w:trPr>
        <w:tc>
          <w:tcPr>
            <w:tcW w:w="1013" w:type="dxa"/>
            <w:vAlign w:val="center"/>
          </w:tcPr>
          <w:p w:rsidR="002D5B29" w:rsidRPr="002C5D3A" w:rsidRDefault="002D5B29" w:rsidP="00C43ACF">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lastRenderedPageBreak/>
              <w:t>1</w:t>
            </w:r>
            <w:r w:rsidR="00C43ACF">
              <w:rPr>
                <w:rFonts w:ascii="仿宋" w:eastAsia="仿宋" w:hAnsi="仿宋" w:cs="Courier New" w:hint="eastAsia"/>
                <w:sz w:val="21"/>
                <w:szCs w:val="21"/>
                <w:lang w:val="zh-CN"/>
              </w:rPr>
              <w:t>2</w:t>
            </w:r>
          </w:p>
        </w:tc>
        <w:tc>
          <w:tcPr>
            <w:tcW w:w="2409" w:type="dxa"/>
            <w:vAlign w:val="center"/>
          </w:tcPr>
          <w:p w:rsidR="002D5B29" w:rsidRPr="002C5D3A" w:rsidRDefault="002D5B29" w:rsidP="002D5B29">
            <w:pPr>
              <w:pStyle w:val="af3"/>
              <w:ind w:left="38"/>
              <w:jc w:val="center"/>
              <w:rPr>
                <w:rFonts w:ascii="仿宋" w:eastAsia="仿宋" w:hAnsi="仿宋"/>
                <w:sz w:val="21"/>
                <w:szCs w:val="21"/>
                <w:lang w:val="zh-CN"/>
              </w:rPr>
            </w:pPr>
            <w:r w:rsidRPr="002C5D3A">
              <w:rPr>
                <w:rFonts w:ascii="仿宋" w:eastAsia="仿宋" w:hAnsi="仿宋" w:hint="eastAsia"/>
                <w:sz w:val="21"/>
                <w:szCs w:val="21"/>
                <w:lang w:val="zh-CN"/>
              </w:rPr>
              <w:t>成交通知书领取</w:t>
            </w:r>
          </w:p>
        </w:tc>
        <w:tc>
          <w:tcPr>
            <w:tcW w:w="6084" w:type="dxa"/>
            <w:vAlign w:val="center"/>
          </w:tcPr>
          <w:p w:rsidR="00D37F60" w:rsidRPr="00D37F60" w:rsidRDefault="00D37F60" w:rsidP="0095467B">
            <w:pPr>
              <w:pStyle w:val="af3"/>
              <w:spacing w:line="360" w:lineRule="auto"/>
              <w:ind w:firstLineChars="100" w:firstLine="210"/>
              <w:rPr>
                <w:rFonts w:ascii="仿宋" w:eastAsia="仿宋" w:hAnsi="仿宋"/>
                <w:sz w:val="21"/>
                <w:szCs w:val="21"/>
                <w:lang w:val="zh-CN"/>
              </w:rPr>
            </w:pPr>
            <w:r w:rsidRPr="00D37F60">
              <w:rPr>
                <w:rFonts w:ascii="仿宋" w:eastAsia="仿宋" w:hAnsi="仿宋" w:hint="eastAsia"/>
                <w:sz w:val="21"/>
                <w:szCs w:val="21"/>
                <w:lang w:val="zh-CN"/>
              </w:rPr>
              <w:t>成交公告在四川政府采购网上公告后，请成交供应商凭有效身份证明证件到采购代理机构领取成交通知书。</w:t>
            </w:r>
          </w:p>
          <w:p w:rsidR="00D37F60" w:rsidRPr="00D37F60" w:rsidRDefault="00D37F60" w:rsidP="0095467B">
            <w:pPr>
              <w:pStyle w:val="af3"/>
              <w:spacing w:line="360" w:lineRule="auto"/>
              <w:ind w:firstLineChars="100" w:firstLine="210"/>
              <w:rPr>
                <w:rFonts w:ascii="仿宋" w:eastAsia="仿宋" w:hAnsi="仿宋"/>
                <w:sz w:val="21"/>
                <w:szCs w:val="21"/>
                <w:lang w:val="zh-CN"/>
              </w:rPr>
            </w:pPr>
            <w:r w:rsidRPr="00D37F60">
              <w:rPr>
                <w:rFonts w:ascii="仿宋" w:eastAsia="仿宋" w:hAnsi="仿宋" w:hint="eastAsia"/>
                <w:sz w:val="21"/>
                <w:szCs w:val="21"/>
                <w:lang w:val="zh-CN"/>
              </w:rPr>
              <w:t>联 系 人：</w:t>
            </w:r>
            <w:r>
              <w:rPr>
                <w:rFonts w:ascii="仿宋" w:eastAsia="仿宋" w:hAnsi="仿宋" w:hint="eastAsia"/>
                <w:sz w:val="21"/>
                <w:szCs w:val="21"/>
                <w:lang w:val="zh-CN"/>
              </w:rPr>
              <w:t>薛炜</w:t>
            </w:r>
          </w:p>
          <w:p w:rsidR="00D37F60" w:rsidRPr="00D37F60" w:rsidRDefault="00D37F60" w:rsidP="0095467B">
            <w:pPr>
              <w:pStyle w:val="af3"/>
              <w:spacing w:line="360" w:lineRule="auto"/>
              <w:ind w:firstLineChars="100" w:firstLine="210"/>
              <w:rPr>
                <w:rFonts w:ascii="仿宋" w:eastAsia="仿宋" w:hAnsi="仿宋"/>
                <w:sz w:val="21"/>
                <w:szCs w:val="21"/>
                <w:lang w:val="zh-CN"/>
              </w:rPr>
            </w:pPr>
            <w:r w:rsidRPr="00D37F60">
              <w:rPr>
                <w:rFonts w:ascii="仿宋" w:eastAsia="仿宋" w:hAnsi="仿宋" w:hint="eastAsia"/>
                <w:sz w:val="21"/>
                <w:szCs w:val="21"/>
                <w:lang w:val="zh-CN"/>
              </w:rPr>
              <w:t>联系电话：028-85213777</w:t>
            </w:r>
          </w:p>
          <w:p w:rsidR="002D5B29" w:rsidRPr="002C5D3A" w:rsidRDefault="00D37F60" w:rsidP="0095467B">
            <w:pPr>
              <w:pStyle w:val="af3"/>
              <w:spacing w:line="360" w:lineRule="auto"/>
              <w:ind w:firstLineChars="100" w:firstLine="210"/>
              <w:jc w:val="both"/>
              <w:rPr>
                <w:rFonts w:ascii="仿宋" w:eastAsia="仿宋" w:hAnsi="仿宋"/>
                <w:sz w:val="21"/>
                <w:szCs w:val="21"/>
                <w:lang w:val="zh-CN"/>
              </w:rPr>
            </w:pPr>
            <w:r w:rsidRPr="00D37F60">
              <w:rPr>
                <w:rFonts w:ascii="仿宋" w:eastAsia="仿宋" w:hAnsi="仿宋" w:hint="eastAsia"/>
                <w:sz w:val="21"/>
                <w:szCs w:val="21"/>
                <w:lang w:val="zh-CN"/>
              </w:rPr>
              <w:t>地址：成都市武侯区航空路7号华尔兹广场B座1802室。</w:t>
            </w:r>
          </w:p>
        </w:tc>
      </w:tr>
      <w:tr w:rsidR="002D5B29" w:rsidRPr="002C5D3A">
        <w:trPr>
          <w:trHeight w:val="20"/>
          <w:jc w:val="center"/>
        </w:trPr>
        <w:tc>
          <w:tcPr>
            <w:tcW w:w="1013" w:type="dxa"/>
            <w:vAlign w:val="center"/>
          </w:tcPr>
          <w:p w:rsidR="002D5B29" w:rsidRPr="002C5D3A" w:rsidRDefault="002D5B29" w:rsidP="00C43ACF">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w:t>
            </w:r>
            <w:r w:rsidR="00C43ACF">
              <w:rPr>
                <w:rFonts w:ascii="仿宋" w:eastAsia="仿宋" w:hAnsi="仿宋" w:cs="Courier New" w:hint="eastAsia"/>
                <w:sz w:val="21"/>
                <w:szCs w:val="21"/>
                <w:lang w:val="zh-CN"/>
              </w:rPr>
              <w:t>3</w:t>
            </w:r>
          </w:p>
        </w:tc>
        <w:tc>
          <w:tcPr>
            <w:tcW w:w="2409" w:type="dxa"/>
            <w:vAlign w:val="center"/>
          </w:tcPr>
          <w:p w:rsidR="002D5B29" w:rsidRPr="002C5D3A" w:rsidRDefault="002D5B29" w:rsidP="002D5B29">
            <w:pPr>
              <w:jc w:val="center"/>
              <w:rPr>
                <w:rFonts w:ascii="仿宋" w:eastAsia="仿宋" w:hAnsi="仿宋"/>
                <w:szCs w:val="21"/>
                <w:lang w:val="zh-CN"/>
              </w:rPr>
            </w:pPr>
            <w:r w:rsidRPr="002C5D3A">
              <w:rPr>
                <w:rFonts w:ascii="仿宋" w:eastAsia="仿宋" w:hAnsi="仿宋" w:hint="eastAsia"/>
                <w:szCs w:val="21"/>
                <w:lang w:val="zh-CN"/>
              </w:rPr>
              <w:t>供应商询问</w:t>
            </w:r>
          </w:p>
        </w:tc>
        <w:tc>
          <w:tcPr>
            <w:tcW w:w="6084" w:type="dxa"/>
          </w:tcPr>
          <w:p w:rsidR="004B4633" w:rsidRPr="004B4633" w:rsidRDefault="004B4633" w:rsidP="0095467B">
            <w:pPr>
              <w:spacing w:line="360" w:lineRule="auto"/>
              <w:ind w:firstLineChars="50" w:firstLine="105"/>
              <w:rPr>
                <w:rFonts w:ascii="仿宋" w:eastAsia="仿宋" w:hAnsi="仿宋"/>
                <w:szCs w:val="21"/>
                <w:lang w:val="zh-CN"/>
              </w:rPr>
            </w:pPr>
            <w:r w:rsidRPr="004B4633">
              <w:rPr>
                <w:rFonts w:ascii="仿宋" w:eastAsia="仿宋" w:hAnsi="仿宋" w:hint="eastAsia"/>
                <w:szCs w:val="21"/>
                <w:lang w:val="zh-CN"/>
              </w:rPr>
              <w:t>根据委托代理协议约定，供应商询问由采购代理机构负责答复。</w:t>
            </w:r>
          </w:p>
          <w:p w:rsidR="004B4633" w:rsidRPr="004B4633" w:rsidRDefault="004B4633" w:rsidP="0095467B">
            <w:pPr>
              <w:spacing w:line="360" w:lineRule="auto"/>
              <w:ind w:firstLineChars="50" w:firstLine="105"/>
              <w:rPr>
                <w:rFonts w:ascii="仿宋" w:eastAsia="仿宋" w:hAnsi="仿宋"/>
                <w:szCs w:val="21"/>
                <w:lang w:val="zh-CN"/>
              </w:rPr>
            </w:pPr>
            <w:r w:rsidRPr="004B4633">
              <w:rPr>
                <w:rFonts w:ascii="仿宋" w:eastAsia="仿宋" w:hAnsi="仿宋" w:hint="eastAsia"/>
                <w:szCs w:val="21"/>
                <w:lang w:val="zh-CN"/>
              </w:rPr>
              <w:t>采购代理机构：中招国际招标有限公司</w:t>
            </w:r>
          </w:p>
          <w:p w:rsidR="004B4633" w:rsidRPr="004B4633" w:rsidRDefault="004B4633" w:rsidP="0095467B">
            <w:pPr>
              <w:spacing w:line="360" w:lineRule="auto"/>
              <w:ind w:firstLineChars="50" w:firstLine="105"/>
              <w:rPr>
                <w:rFonts w:ascii="仿宋" w:eastAsia="仿宋" w:hAnsi="仿宋"/>
                <w:szCs w:val="21"/>
                <w:lang w:val="zh-CN"/>
              </w:rPr>
            </w:pPr>
            <w:r w:rsidRPr="004B4633">
              <w:rPr>
                <w:rFonts w:ascii="仿宋" w:eastAsia="仿宋" w:hAnsi="仿宋" w:hint="eastAsia"/>
                <w:szCs w:val="21"/>
                <w:lang w:val="zh-CN"/>
              </w:rPr>
              <w:t>联系人：</w:t>
            </w:r>
            <w:r>
              <w:rPr>
                <w:rFonts w:ascii="仿宋" w:eastAsia="仿宋" w:hAnsi="仿宋" w:hint="eastAsia"/>
                <w:szCs w:val="21"/>
                <w:lang w:val="zh-CN"/>
              </w:rPr>
              <w:t>薛炜、贾婕</w:t>
            </w:r>
          </w:p>
          <w:p w:rsidR="004B4633" w:rsidRPr="004B4633" w:rsidRDefault="004B4633" w:rsidP="0095467B">
            <w:pPr>
              <w:spacing w:line="360" w:lineRule="auto"/>
              <w:ind w:firstLineChars="50" w:firstLine="105"/>
              <w:rPr>
                <w:rFonts w:ascii="仿宋" w:eastAsia="仿宋" w:hAnsi="仿宋"/>
                <w:szCs w:val="21"/>
                <w:lang w:val="zh-CN"/>
              </w:rPr>
            </w:pPr>
            <w:r w:rsidRPr="004B4633">
              <w:rPr>
                <w:rFonts w:ascii="仿宋" w:eastAsia="仿宋" w:hAnsi="仿宋" w:hint="eastAsia"/>
                <w:szCs w:val="21"/>
                <w:lang w:val="zh-CN"/>
              </w:rPr>
              <w:t>联系电话：028-85213777</w:t>
            </w:r>
          </w:p>
          <w:p w:rsidR="002D5B29" w:rsidRPr="002C5D3A" w:rsidRDefault="004B4633" w:rsidP="0095467B">
            <w:pPr>
              <w:spacing w:line="360" w:lineRule="auto"/>
              <w:rPr>
                <w:rFonts w:ascii="仿宋" w:eastAsia="仿宋" w:hAnsi="仿宋"/>
                <w:szCs w:val="21"/>
                <w:lang w:val="zh-CN"/>
              </w:rPr>
            </w:pPr>
            <w:r w:rsidRPr="004B4633">
              <w:rPr>
                <w:rFonts w:ascii="仿宋" w:eastAsia="仿宋" w:hAnsi="仿宋" w:hint="eastAsia"/>
                <w:szCs w:val="21"/>
                <w:lang w:val="zh-CN"/>
              </w:rPr>
              <w:t>地址：成都市武侯区航空路7号华尔兹广场B座1802室。</w:t>
            </w:r>
          </w:p>
        </w:tc>
      </w:tr>
      <w:tr w:rsidR="002D5B29" w:rsidRPr="002C5D3A">
        <w:trPr>
          <w:trHeight w:val="20"/>
          <w:jc w:val="center"/>
        </w:trPr>
        <w:tc>
          <w:tcPr>
            <w:tcW w:w="1013" w:type="dxa"/>
            <w:vAlign w:val="center"/>
          </w:tcPr>
          <w:p w:rsidR="002D5B29" w:rsidRPr="002C5D3A" w:rsidRDefault="002D5B29" w:rsidP="00C43ACF">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w:t>
            </w:r>
            <w:r w:rsidR="00C43ACF">
              <w:rPr>
                <w:rFonts w:ascii="仿宋" w:eastAsia="仿宋" w:hAnsi="仿宋" w:cs="Courier New" w:hint="eastAsia"/>
                <w:sz w:val="21"/>
                <w:szCs w:val="21"/>
                <w:lang w:val="zh-CN"/>
              </w:rPr>
              <w:t>4</w:t>
            </w:r>
          </w:p>
        </w:tc>
        <w:tc>
          <w:tcPr>
            <w:tcW w:w="2409" w:type="dxa"/>
            <w:vAlign w:val="center"/>
          </w:tcPr>
          <w:p w:rsidR="002D5B29" w:rsidRPr="002C5D3A" w:rsidRDefault="002D5B29" w:rsidP="002D5B29">
            <w:pPr>
              <w:pStyle w:val="af3"/>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供应商质疑</w:t>
            </w:r>
          </w:p>
        </w:tc>
        <w:tc>
          <w:tcPr>
            <w:tcW w:w="6084" w:type="dxa"/>
            <w:vAlign w:val="center"/>
          </w:tcPr>
          <w:p w:rsidR="00CC7C62" w:rsidRPr="00CC7C62" w:rsidRDefault="00CC7C62" w:rsidP="0095467B">
            <w:pPr>
              <w:pStyle w:val="af3"/>
              <w:spacing w:line="360" w:lineRule="auto"/>
              <w:ind w:leftChars="34" w:left="71"/>
              <w:rPr>
                <w:rFonts w:ascii="仿宋" w:eastAsia="仿宋" w:hAnsi="仿宋" w:cs="Courier New"/>
                <w:sz w:val="21"/>
                <w:szCs w:val="21"/>
                <w:lang w:val="zh-CN"/>
              </w:rPr>
            </w:pPr>
            <w:r w:rsidRPr="00CC7C62">
              <w:rPr>
                <w:rFonts w:ascii="仿宋" w:eastAsia="仿宋" w:hAnsi="仿宋" w:cs="Courier New" w:hint="eastAsia"/>
                <w:sz w:val="21"/>
                <w:szCs w:val="21"/>
                <w:lang w:val="zh-CN"/>
              </w:rPr>
              <w:t>根据委托代理协议约定，供应商质疑由采购代理机构负责答复。</w:t>
            </w:r>
          </w:p>
          <w:p w:rsidR="00CC7C62" w:rsidRPr="00CC7C62" w:rsidRDefault="00CC7C62" w:rsidP="0095467B">
            <w:pPr>
              <w:pStyle w:val="af3"/>
              <w:spacing w:line="360" w:lineRule="auto"/>
              <w:ind w:leftChars="34" w:left="71"/>
              <w:rPr>
                <w:rFonts w:ascii="仿宋" w:eastAsia="仿宋" w:hAnsi="仿宋" w:cs="Courier New"/>
                <w:sz w:val="21"/>
                <w:szCs w:val="21"/>
                <w:lang w:val="zh-CN"/>
              </w:rPr>
            </w:pPr>
            <w:r w:rsidRPr="00CC7C62">
              <w:rPr>
                <w:rFonts w:ascii="仿宋" w:eastAsia="仿宋" w:hAnsi="仿宋" w:cs="Courier New" w:hint="eastAsia"/>
                <w:sz w:val="21"/>
                <w:szCs w:val="21"/>
                <w:lang w:val="zh-CN"/>
              </w:rPr>
              <w:t>联 系 人：薛炜、贾婕</w:t>
            </w:r>
          </w:p>
          <w:p w:rsidR="00CC7C62" w:rsidRPr="00CC7C62" w:rsidRDefault="00CC7C62" w:rsidP="0095467B">
            <w:pPr>
              <w:pStyle w:val="af3"/>
              <w:spacing w:line="360" w:lineRule="auto"/>
              <w:ind w:leftChars="34" w:left="71"/>
              <w:rPr>
                <w:rFonts w:ascii="仿宋" w:eastAsia="仿宋" w:hAnsi="仿宋" w:cs="Courier New"/>
                <w:sz w:val="21"/>
                <w:szCs w:val="21"/>
                <w:lang w:val="zh-CN"/>
              </w:rPr>
            </w:pPr>
            <w:r w:rsidRPr="00CC7C62">
              <w:rPr>
                <w:rFonts w:ascii="仿宋" w:eastAsia="仿宋" w:hAnsi="仿宋" w:cs="Courier New" w:hint="eastAsia"/>
                <w:sz w:val="21"/>
                <w:szCs w:val="21"/>
                <w:lang w:val="zh-CN"/>
              </w:rPr>
              <w:t>联系电话：028-85213777</w:t>
            </w:r>
          </w:p>
          <w:p w:rsidR="00CC7C62" w:rsidRPr="00CC7C62" w:rsidRDefault="00CC7C62" w:rsidP="0095467B">
            <w:pPr>
              <w:pStyle w:val="af3"/>
              <w:spacing w:line="360" w:lineRule="auto"/>
              <w:ind w:leftChars="34" w:left="71"/>
              <w:rPr>
                <w:rFonts w:ascii="仿宋" w:eastAsia="仿宋" w:hAnsi="仿宋" w:cs="Courier New"/>
                <w:sz w:val="21"/>
                <w:szCs w:val="21"/>
                <w:lang w:val="zh-CN"/>
              </w:rPr>
            </w:pPr>
            <w:r w:rsidRPr="00CC7C62">
              <w:rPr>
                <w:rFonts w:ascii="仿宋" w:eastAsia="仿宋" w:hAnsi="仿宋" w:cs="Courier New" w:hint="eastAsia"/>
                <w:sz w:val="21"/>
                <w:szCs w:val="21"/>
                <w:lang w:val="zh-CN"/>
              </w:rPr>
              <w:t>联系地址：成都市武侯区航空路7号华尔兹广场B座1802室。</w:t>
            </w:r>
          </w:p>
          <w:p w:rsidR="002D5B29" w:rsidRPr="002C5D3A" w:rsidRDefault="00CC7C62" w:rsidP="0095467B">
            <w:pPr>
              <w:pStyle w:val="af3"/>
              <w:spacing w:line="360" w:lineRule="auto"/>
              <w:ind w:firstLineChars="100" w:firstLine="210"/>
              <w:rPr>
                <w:rFonts w:ascii="仿宋" w:eastAsia="仿宋" w:hAnsi="仿宋" w:cs="Courier New"/>
                <w:sz w:val="21"/>
                <w:szCs w:val="21"/>
                <w:lang w:val="zh-CN"/>
              </w:rPr>
            </w:pPr>
            <w:r w:rsidRPr="00CC7C62">
              <w:rPr>
                <w:rFonts w:ascii="仿宋" w:eastAsia="仿宋" w:hAnsi="仿宋" w:cs="Courier New" w:hint="eastAsia"/>
                <w:sz w:val="21"/>
                <w:szCs w:val="21"/>
                <w:lang w:val="zh-CN"/>
              </w:rPr>
              <w:t>注：根据《中华人民共和国政府采购法》等规定，供应商质疑不得超出磋商文件、磋商过程、磋商结果的范围，供应商质疑不得超出采购文件、采购过程、采购结果的范围,供应商针对同一采购程序环节的质疑应在法定质疑期内一次性提出。</w:t>
            </w:r>
          </w:p>
        </w:tc>
      </w:tr>
      <w:tr w:rsidR="001A6824" w:rsidRPr="002C5D3A">
        <w:trPr>
          <w:trHeight w:val="20"/>
          <w:jc w:val="center"/>
        </w:trPr>
        <w:tc>
          <w:tcPr>
            <w:tcW w:w="1013" w:type="dxa"/>
            <w:vAlign w:val="center"/>
          </w:tcPr>
          <w:p w:rsidR="00036A7C" w:rsidRPr="002C5D3A" w:rsidRDefault="007322D4" w:rsidP="00C43ACF">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w:t>
            </w:r>
            <w:r w:rsidR="00C43ACF">
              <w:rPr>
                <w:rFonts w:ascii="仿宋" w:eastAsia="仿宋" w:hAnsi="仿宋" w:cs="Courier New" w:hint="eastAsia"/>
                <w:sz w:val="21"/>
                <w:szCs w:val="21"/>
                <w:lang w:val="zh-CN"/>
              </w:rPr>
              <w:t>5</w:t>
            </w:r>
          </w:p>
        </w:tc>
        <w:tc>
          <w:tcPr>
            <w:tcW w:w="2409" w:type="dxa"/>
            <w:vAlign w:val="center"/>
          </w:tcPr>
          <w:p w:rsidR="00036A7C" w:rsidRPr="002C5D3A" w:rsidRDefault="00EE5E27">
            <w:pPr>
              <w:pStyle w:val="af3"/>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供应商投诉</w:t>
            </w:r>
          </w:p>
        </w:tc>
        <w:tc>
          <w:tcPr>
            <w:tcW w:w="6084" w:type="dxa"/>
            <w:vAlign w:val="center"/>
          </w:tcPr>
          <w:p w:rsidR="009C2BD3" w:rsidRPr="009C2BD3" w:rsidRDefault="009C2BD3" w:rsidP="0095467B">
            <w:pPr>
              <w:pStyle w:val="af3"/>
              <w:spacing w:line="360" w:lineRule="auto"/>
              <w:ind w:leftChars="102" w:left="634" w:hangingChars="200" w:hanging="420"/>
              <w:rPr>
                <w:rFonts w:ascii="仿宋" w:eastAsia="仿宋" w:hAnsi="仿宋" w:cs="Courier New"/>
                <w:sz w:val="21"/>
                <w:szCs w:val="21"/>
                <w:lang w:val="zh-CN"/>
              </w:rPr>
            </w:pPr>
            <w:r w:rsidRPr="009C2BD3">
              <w:rPr>
                <w:rFonts w:ascii="仿宋" w:eastAsia="仿宋" w:hAnsi="仿宋" w:cs="Courier New" w:hint="eastAsia"/>
                <w:sz w:val="21"/>
                <w:szCs w:val="21"/>
                <w:lang w:val="zh-CN"/>
              </w:rPr>
              <w:t>投诉受理单位：本采购项目同级财政部门，即成都市双流区财政局。</w:t>
            </w:r>
          </w:p>
          <w:p w:rsidR="009C2BD3" w:rsidRPr="009C2BD3" w:rsidRDefault="009C2BD3" w:rsidP="0095467B">
            <w:pPr>
              <w:pStyle w:val="af3"/>
              <w:spacing w:line="360" w:lineRule="auto"/>
              <w:ind w:leftChars="102" w:left="634" w:hangingChars="200" w:hanging="420"/>
              <w:rPr>
                <w:rFonts w:ascii="仿宋" w:eastAsia="仿宋" w:hAnsi="仿宋" w:cs="Courier New"/>
                <w:sz w:val="21"/>
                <w:szCs w:val="21"/>
                <w:lang w:val="zh-CN"/>
              </w:rPr>
            </w:pPr>
            <w:r w:rsidRPr="009C2BD3">
              <w:rPr>
                <w:rFonts w:ascii="仿宋" w:eastAsia="仿宋" w:hAnsi="仿宋" w:cs="Courier New" w:hint="eastAsia"/>
                <w:sz w:val="21"/>
                <w:szCs w:val="21"/>
                <w:lang w:val="zh-CN"/>
              </w:rPr>
              <w:t>联系电话：028-85804726</w:t>
            </w:r>
          </w:p>
          <w:p w:rsidR="009C2BD3" w:rsidRPr="009C2BD3" w:rsidRDefault="009C2BD3" w:rsidP="0095467B">
            <w:pPr>
              <w:pStyle w:val="af3"/>
              <w:spacing w:line="360" w:lineRule="auto"/>
              <w:ind w:leftChars="102" w:left="634" w:hangingChars="200" w:hanging="420"/>
              <w:rPr>
                <w:rFonts w:ascii="仿宋" w:eastAsia="仿宋" w:hAnsi="仿宋" w:cs="Courier New"/>
                <w:sz w:val="21"/>
                <w:szCs w:val="21"/>
                <w:lang w:val="zh-CN"/>
              </w:rPr>
            </w:pPr>
            <w:r w:rsidRPr="009C2BD3">
              <w:rPr>
                <w:rFonts w:ascii="仿宋" w:eastAsia="仿宋" w:hAnsi="仿宋" w:cs="Courier New" w:hint="eastAsia"/>
                <w:sz w:val="21"/>
                <w:szCs w:val="21"/>
                <w:lang w:val="zh-CN"/>
              </w:rPr>
              <w:t>地址：成都市双流区东升街道电视塔路二段36号</w:t>
            </w:r>
          </w:p>
          <w:p w:rsidR="00036A7C" w:rsidRPr="002C5D3A" w:rsidRDefault="009C2BD3" w:rsidP="0095467B">
            <w:pPr>
              <w:pStyle w:val="af3"/>
              <w:spacing w:line="360" w:lineRule="auto"/>
              <w:ind w:left="636" w:hanging="422"/>
              <w:rPr>
                <w:rFonts w:ascii="仿宋" w:eastAsia="仿宋" w:hAnsi="仿宋" w:cs="Courier New"/>
                <w:sz w:val="21"/>
                <w:szCs w:val="21"/>
                <w:lang w:val="zh-CN"/>
              </w:rPr>
            </w:pPr>
            <w:r w:rsidRPr="009C2BD3">
              <w:rPr>
                <w:rFonts w:ascii="仿宋" w:eastAsia="仿宋" w:hAnsi="仿宋" w:cs="Courier New" w:hint="eastAsia"/>
                <w:sz w:val="21"/>
                <w:szCs w:val="21"/>
                <w:lang w:val="zh-CN"/>
              </w:rPr>
              <w:t>注：供应商投诉应当有明确的请求和必要的证明材料。供应商投诉的事项不得超出已质疑事项的范围，须符合《政府采购质疑和投诉办法》(财政部第94 号令)规定，并使用财政部下发《投诉书》范本。</w:t>
            </w:r>
          </w:p>
        </w:tc>
      </w:tr>
      <w:tr w:rsidR="001A6824" w:rsidRPr="002C5D3A">
        <w:trPr>
          <w:trHeight w:val="20"/>
          <w:jc w:val="center"/>
        </w:trPr>
        <w:tc>
          <w:tcPr>
            <w:tcW w:w="1013" w:type="dxa"/>
            <w:vAlign w:val="center"/>
          </w:tcPr>
          <w:p w:rsidR="00036A7C" w:rsidRPr="002C5D3A" w:rsidRDefault="007322D4" w:rsidP="00C43ACF">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w:t>
            </w:r>
            <w:r w:rsidR="00C43ACF">
              <w:rPr>
                <w:rFonts w:ascii="仿宋" w:eastAsia="仿宋" w:hAnsi="仿宋" w:cs="Courier New" w:hint="eastAsia"/>
                <w:sz w:val="21"/>
                <w:szCs w:val="21"/>
                <w:lang w:val="zh-CN"/>
              </w:rPr>
              <w:t>6</w:t>
            </w:r>
          </w:p>
        </w:tc>
        <w:tc>
          <w:tcPr>
            <w:tcW w:w="2409" w:type="dxa"/>
            <w:vAlign w:val="center"/>
          </w:tcPr>
          <w:p w:rsidR="00036A7C" w:rsidRPr="002C5D3A" w:rsidRDefault="00EE5E27">
            <w:pPr>
              <w:pStyle w:val="af3"/>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政府采购合同</w:t>
            </w:r>
          </w:p>
          <w:p w:rsidR="00036A7C" w:rsidRPr="002C5D3A" w:rsidRDefault="00EE5E27">
            <w:pPr>
              <w:pStyle w:val="af3"/>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公告备案</w:t>
            </w:r>
          </w:p>
        </w:tc>
        <w:tc>
          <w:tcPr>
            <w:tcW w:w="6084" w:type="dxa"/>
            <w:vAlign w:val="center"/>
          </w:tcPr>
          <w:p w:rsidR="00036A7C" w:rsidRPr="002C5D3A" w:rsidRDefault="00EE5E27" w:rsidP="0095467B">
            <w:pPr>
              <w:pStyle w:val="af3"/>
              <w:spacing w:line="360" w:lineRule="auto"/>
              <w:ind w:leftChars="102" w:left="634" w:hangingChars="200" w:hanging="420"/>
              <w:jc w:val="both"/>
              <w:rPr>
                <w:rFonts w:ascii="仿宋" w:eastAsia="仿宋" w:hAnsi="仿宋" w:cs="Courier New"/>
                <w:sz w:val="21"/>
                <w:szCs w:val="21"/>
                <w:lang w:val="zh-CN"/>
              </w:rPr>
            </w:pPr>
            <w:bookmarkStart w:id="13" w:name="PO_默认文件内容_18"/>
            <w:r w:rsidRPr="002C5D3A">
              <w:rPr>
                <w:rFonts w:ascii="仿宋" w:eastAsia="仿宋" w:hAnsi="仿宋" w:cs="Courier New" w:hint="eastAsia"/>
                <w:sz w:val="21"/>
                <w:szCs w:val="21"/>
                <w:lang w:val="zh-CN"/>
              </w:rPr>
              <w:t>政府采购合同签订之日起2个工作日内，政府采购合同将在四川</w:t>
            </w:r>
          </w:p>
          <w:p w:rsidR="00036A7C" w:rsidRPr="002C5D3A" w:rsidRDefault="00EE5E27" w:rsidP="0095467B">
            <w:pPr>
              <w:pStyle w:val="af3"/>
              <w:spacing w:line="360" w:lineRule="auto"/>
              <w:ind w:leftChars="102" w:left="634" w:hangingChars="200" w:hanging="420"/>
              <w:jc w:val="both"/>
              <w:rPr>
                <w:rFonts w:ascii="仿宋" w:eastAsia="仿宋" w:hAnsi="仿宋" w:cs="Courier New"/>
                <w:sz w:val="21"/>
                <w:szCs w:val="21"/>
                <w:lang w:val="zh-CN"/>
              </w:rPr>
            </w:pPr>
            <w:r w:rsidRPr="002C5D3A">
              <w:rPr>
                <w:rFonts w:ascii="仿宋" w:eastAsia="仿宋" w:hAnsi="仿宋" w:cs="Courier New" w:hint="eastAsia"/>
                <w:sz w:val="21"/>
                <w:szCs w:val="21"/>
                <w:lang w:val="zh-CN"/>
              </w:rPr>
              <w:t>政府采购网公告；政府采购合同签订之日起七个工作日内，政府</w:t>
            </w:r>
          </w:p>
          <w:p w:rsidR="00036A7C" w:rsidRPr="002C5D3A" w:rsidRDefault="00EE5E27" w:rsidP="0095467B">
            <w:pPr>
              <w:pStyle w:val="af3"/>
              <w:spacing w:line="360" w:lineRule="auto"/>
              <w:ind w:leftChars="102" w:left="634" w:hangingChars="200" w:hanging="420"/>
              <w:jc w:val="both"/>
              <w:rPr>
                <w:rFonts w:ascii="仿宋" w:eastAsia="仿宋" w:hAnsi="仿宋" w:cs="Courier New"/>
                <w:sz w:val="21"/>
                <w:szCs w:val="21"/>
                <w:lang w:val="zh-CN"/>
              </w:rPr>
            </w:pPr>
            <w:r w:rsidRPr="002C5D3A">
              <w:rPr>
                <w:rFonts w:ascii="仿宋" w:eastAsia="仿宋" w:hAnsi="仿宋" w:cs="Courier New" w:hint="eastAsia"/>
                <w:sz w:val="21"/>
                <w:szCs w:val="21"/>
                <w:lang w:val="zh-CN"/>
              </w:rPr>
              <w:t>采购合同将向采购项目同级财政部门备案。</w:t>
            </w:r>
            <w:bookmarkEnd w:id="13"/>
          </w:p>
        </w:tc>
      </w:tr>
      <w:tr w:rsidR="001A6824" w:rsidRPr="002C5D3A">
        <w:trPr>
          <w:trHeight w:val="20"/>
          <w:jc w:val="center"/>
        </w:trPr>
        <w:tc>
          <w:tcPr>
            <w:tcW w:w="1013" w:type="dxa"/>
            <w:vAlign w:val="center"/>
          </w:tcPr>
          <w:p w:rsidR="00036A7C" w:rsidRPr="002C5D3A" w:rsidRDefault="007322D4" w:rsidP="00C43ACF">
            <w:pPr>
              <w:pStyle w:val="af3"/>
              <w:ind w:right="230"/>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1</w:t>
            </w:r>
            <w:r w:rsidR="00C43ACF">
              <w:rPr>
                <w:rFonts w:ascii="仿宋" w:eastAsia="仿宋" w:hAnsi="仿宋" w:cs="Courier New" w:hint="eastAsia"/>
                <w:sz w:val="21"/>
                <w:szCs w:val="21"/>
                <w:lang w:val="zh-CN"/>
              </w:rPr>
              <w:t>7</w:t>
            </w:r>
          </w:p>
        </w:tc>
        <w:tc>
          <w:tcPr>
            <w:tcW w:w="2409" w:type="dxa"/>
            <w:vAlign w:val="center"/>
          </w:tcPr>
          <w:p w:rsidR="00036A7C" w:rsidRPr="002C5D3A" w:rsidRDefault="00EE5E27">
            <w:pPr>
              <w:pStyle w:val="af3"/>
              <w:ind w:left="96"/>
              <w:jc w:val="center"/>
              <w:rPr>
                <w:rFonts w:ascii="仿宋" w:eastAsia="仿宋" w:hAnsi="仿宋" w:cs="Courier New"/>
                <w:sz w:val="21"/>
                <w:szCs w:val="21"/>
                <w:lang w:val="zh-CN"/>
              </w:rPr>
            </w:pPr>
            <w:r w:rsidRPr="002C5D3A">
              <w:rPr>
                <w:rFonts w:ascii="仿宋" w:eastAsia="仿宋" w:hAnsi="仿宋" w:cs="Courier New" w:hint="eastAsia"/>
                <w:sz w:val="21"/>
                <w:szCs w:val="21"/>
                <w:lang w:val="zh-CN"/>
              </w:rPr>
              <w:t>成交服务费</w:t>
            </w:r>
          </w:p>
        </w:tc>
        <w:tc>
          <w:tcPr>
            <w:tcW w:w="6084" w:type="dxa"/>
            <w:vAlign w:val="center"/>
          </w:tcPr>
          <w:p w:rsidR="002008D3" w:rsidRDefault="002008D3" w:rsidP="002008D3">
            <w:pPr>
              <w:pStyle w:val="af3"/>
              <w:rPr>
                <w:rFonts w:ascii="仿宋" w:eastAsia="仿宋" w:hAnsi="仿宋"/>
                <w:sz w:val="21"/>
                <w:szCs w:val="21"/>
                <w:lang w:val="zh-CN"/>
              </w:rPr>
            </w:pPr>
            <w:r>
              <w:rPr>
                <w:rFonts w:ascii="仿宋" w:eastAsia="仿宋" w:hAnsi="仿宋" w:hint="eastAsia"/>
                <w:sz w:val="21"/>
                <w:szCs w:val="21"/>
                <w:lang w:val="zh-CN"/>
              </w:rPr>
              <w:t>依照成本加合理利润的原则,以成交金额作为计算基数,</w:t>
            </w:r>
            <w:r>
              <w:rPr>
                <w:rFonts w:hint="eastAsia"/>
              </w:rPr>
              <w:t xml:space="preserve"> </w:t>
            </w:r>
            <w:r>
              <w:rPr>
                <w:rFonts w:ascii="仿宋" w:eastAsia="仿宋" w:hAnsi="仿宋" w:hint="eastAsia"/>
                <w:sz w:val="21"/>
                <w:szCs w:val="21"/>
                <w:lang w:val="zh-CN"/>
              </w:rPr>
              <w:t>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008D3" w:rsidTr="002008D3">
              <w:trPr>
                <w:trHeight w:val="1047"/>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rPr>
                      <w:rFonts w:ascii="Calibri" w:hAnsi="Calibri"/>
                      <w:b/>
                      <w:sz w:val="15"/>
                      <w:szCs w:val="15"/>
                    </w:rPr>
                  </w:pPr>
                  <w:r>
                    <w:rPr>
                      <w:rFonts w:hint="eastAsia"/>
                      <w:b/>
                      <w:sz w:val="15"/>
                      <w:szCs w:val="15"/>
                    </w:rPr>
                    <w:lastRenderedPageBreak/>
                    <w:t>服务类型</w:t>
                  </w:r>
                </w:p>
                <w:p w:rsidR="002008D3" w:rsidRDefault="002008D3" w:rsidP="002008D3">
                  <w:pPr>
                    <w:snapToGrid w:val="0"/>
                    <w:rPr>
                      <w:b/>
                      <w:sz w:val="15"/>
                      <w:szCs w:val="15"/>
                    </w:rPr>
                  </w:pPr>
                  <w:r>
                    <w:rPr>
                      <w:rFonts w:hint="eastAsia"/>
                      <w:b/>
                      <w:sz w:val="15"/>
                      <w:szCs w:val="15"/>
                    </w:rPr>
                    <w:t>费率</w:t>
                  </w:r>
                </w:p>
                <w:p w:rsidR="002008D3" w:rsidRDefault="002008D3" w:rsidP="002008D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2008D3" w:rsidRDefault="002008D3" w:rsidP="002008D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rsidR="002008D3" w:rsidRDefault="002008D3" w:rsidP="002008D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rsidR="002008D3" w:rsidRDefault="002008D3" w:rsidP="002008D3">
                  <w:pPr>
                    <w:jc w:val="center"/>
                    <w:rPr>
                      <w:b/>
                      <w:sz w:val="15"/>
                      <w:szCs w:val="15"/>
                    </w:rPr>
                  </w:pPr>
                  <w:r>
                    <w:rPr>
                      <w:rFonts w:hint="eastAsia"/>
                      <w:b/>
                      <w:sz w:val="15"/>
                      <w:szCs w:val="15"/>
                    </w:rPr>
                    <w:t>工程招标</w:t>
                  </w:r>
                </w:p>
              </w:tc>
            </w:tr>
            <w:tr w:rsidR="002008D3" w:rsidTr="002008D3">
              <w:trPr>
                <w:trHeight w:val="239"/>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1.5%</w:t>
                  </w:r>
                </w:p>
              </w:tc>
              <w:tc>
                <w:tcPr>
                  <w:tcW w:w="147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1.5%</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1.0%</w:t>
                  </w:r>
                </w:p>
              </w:tc>
            </w:tr>
            <w:tr w:rsidR="002008D3" w:rsidTr="002008D3">
              <w:trPr>
                <w:trHeight w:val="212"/>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100-500</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1.1%</w:t>
                  </w:r>
                </w:p>
              </w:tc>
              <w:tc>
                <w:tcPr>
                  <w:tcW w:w="147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0.8%</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0.7%</w:t>
                  </w:r>
                </w:p>
              </w:tc>
            </w:tr>
            <w:tr w:rsidR="002008D3" w:rsidTr="002008D3">
              <w:trPr>
                <w:trHeight w:val="212"/>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500-1000</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0.8%</w:t>
                  </w:r>
                </w:p>
              </w:tc>
              <w:tc>
                <w:tcPr>
                  <w:tcW w:w="147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0.45%</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0.55%</w:t>
                  </w:r>
                </w:p>
              </w:tc>
            </w:tr>
            <w:tr w:rsidR="002008D3" w:rsidTr="002008D3">
              <w:trPr>
                <w:trHeight w:val="212"/>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1000-5000</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0.5%</w:t>
                  </w:r>
                </w:p>
              </w:tc>
              <w:tc>
                <w:tcPr>
                  <w:tcW w:w="147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0.25%</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0.35%</w:t>
                  </w:r>
                </w:p>
              </w:tc>
            </w:tr>
            <w:tr w:rsidR="002008D3" w:rsidTr="002008D3">
              <w:trPr>
                <w:trHeight w:val="212"/>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5000-10000</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0.25%</w:t>
                  </w:r>
                </w:p>
              </w:tc>
              <w:tc>
                <w:tcPr>
                  <w:tcW w:w="147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0.1%</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0.2%</w:t>
                  </w:r>
                </w:p>
              </w:tc>
            </w:tr>
            <w:tr w:rsidR="002008D3" w:rsidTr="002008D3">
              <w:trPr>
                <w:trHeight w:val="212"/>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10000-100000</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0.05%</w:t>
                  </w:r>
                </w:p>
              </w:tc>
              <w:tc>
                <w:tcPr>
                  <w:tcW w:w="147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0.05%</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0.05%</w:t>
                  </w:r>
                </w:p>
              </w:tc>
            </w:tr>
            <w:tr w:rsidR="002008D3" w:rsidTr="002008D3">
              <w:trPr>
                <w:trHeight w:val="248"/>
              </w:trPr>
              <w:tc>
                <w:tcPr>
                  <w:tcW w:w="182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0.01%</w:t>
                  </w:r>
                </w:p>
              </w:tc>
              <w:tc>
                <w:tcPr>
                  <w:tcW w:w="1477"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0.01%</w:t>
                  </w:r>
                </w:p>
              </w:tc>
              <w:tc>
                <w:tcPr>
                  <w:tcW w:w="1478" w:type="dxa"/>
                  <w:tcBorders>
                    <w:top w:val="single" w:sz="4" w:space="0" w:color="auto"/>
                    <w:left w:val="single" w:sz="4" w:space="0" w:color="auto"/>
                    <w:bottom w:val="single" w:sz="4" w:space="0" w:color="auto"/>
                    <w:right w:val="single" w:sz="4" w:space="0" w:color="auto"/>
                  </w:tcBorders>
                  <w:hideMark/>
                </w:tcPr>
                <w:p w:rsidR="002008D3" w:rsidRDefault="002008D3" w:rsidP="002008D3">
                  <w:pPr>
                    <w:jc w:val="center"/>
                  </w:pPr>
                  <w:r>
                    <w:t>0.01%</w:t>
                  </w:r>
                </w:p>
              </w:tc>
            </w:tr>
          </w:tbl>
          <w:p w:rsidR="002008D3" w:rsidRDefault="002008D3" w:rsidP="0095467B">
            <w:pPr>
              <w:pStyle w:val="af3"/>
              <w:spacing w:line="360" w:lineRule="auto"/>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2008D3" w:rsidRDefault="002008D3" w:rsidP="0095467B">
            <w:pPr>
              <w:pStyle w:val="af3"/>
              <w:spacing w:line="360" w:lineRule="auto"/>
              <w:rPr>
                <w:rFonts w:ascii="仿宋" w:eastAsia="仿宋" w:hAnsi="仿宋"/>
                <w:sz w:val="21"/>
                <w:szCs w:val="21"/>
                <w:lang w:val="zh-CN"/>
              </w:rPr>
            </w:pPr>
            <w:r>
              <w:rPr>
                <w:rFonts w:ascii="仿宋" w:eastAsia="仿宋" w:hAnsi="仿宋" w:hint="eastAsia"/>
                <w:sz w:val="21"/>
                <w:szCs w:val="21"/>
                <w:lang w:val="zh-CN"/>
              </w:rPr>
              <w:t xml:space="preserve">    2、招标代理服务收费按差额定率累进法计算。</w:t>
            </w:r>
          </w:p>
          <w:p w:rsidR="0074651A" w:rsidRDefault="0074651A"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中标服务费：</w:t>
            </w:r>
          </w:p>
          <w:p w:rsidR="0095467B" w:rsidRDefault="0074651A" w:rsidP="00857232">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1）招标代理费按《招标代理服务收费管理暂行办法》（计价格[2002]1980号）和</w:t>
            </w:r>
            <w:proofErr w:type="gramStart"/>
            <w:r>
              <w:rPr>
                <w:rFonts w:ascii="仿宋" w:eastAsia="仿宋" w:hAnsi="仿宋" w:hint="eastAsia"/>
                <w:sz w:val="21"/>
                <w:szCs w:val="21"/>
                <w:lang w:val="zh-CN"/>
              </w:rPr>
              <w:t>《</w:t>
            </w:r>
            <w:proofErr w:type="gramEnd"/>
            <w:r>
              <w:rPr>
                <w:rFonts w:ascii="仿宋" w:eastAsia="仿宋" w:hAnsi="仿宋" w:hint="eastAsia"/>
                <w:sz w:val="21"/>
                <w:szCs w:val="21"/>
                <w:lang w:val="zh-CN"/>
              </w:rPr>
              <w:t>关于降低部分建设项目收费标准规范收费行为等有关问题的通知(发改价格[2011]534号)收费标准</w:t>
            </w:r>
            <w:r w:rsidR="00C74425">
              <w:rPr>
                <w:rFonts w:ascii="仿宋" w:eastAsia="仿宋" w:hAnsi="仿宋" w:hint="eastAsia"/>
                <w:sz w:val="21"/>
                <w:szCs w:val="21"/>
                <w:lang w:val="zh-CN"/>
              </w:rPr>
              <w:t>支付（含6%增值税）</w:t>
            </w:r>
            <w:r w:rsidR="0095467B">
              <w:rPr>
                <w:rFonts w:ascii="仿宋" w:eastAsia="仿宋" w:hAnsi="仿宋" w:hint="eastAsia"/>
                <w:sz w:val="21"/>
                <w:szCs w:val="21"/>
                <w:lang w:val="zh-CN"/>
              </w:rPr>
              <w:t>；</w:t>
            </w:r>
            <w:r w:rsidR="00857232">
              <w:rPr>
                <w:rFonts w:ascii="仿宋" w:eastAsia="仿宋" w:hAnsi="仿宋"/>
                <w:sz w:val="21"/>
                <w:szCs w:val="21"/>
                <w:lang w:val="zh-CN"/>
              </w:rPr>
              <w:t xml:space="preserve"> </w:t>
            </w:r>
          </w:p>
          <w:p w:rsidR="0074651A" w:rsidRDefault="00857232"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2</w:t>
            </w:r>
            <w:r w:rsidR="0074651A">
              <w:rPr>
                <w:rFonts w:ascii="仿宋" w:eastAsia="仿宋" w:hAnsi="仿宋" w:hint="eastAsia"/>
                <w:sz w:val="21"/>
                <w:szCs w:val="21"/>
                <w:lang w:val="zh-CN"/>
              </w:rPr>
              <w:t>）中标人在与业主签订经济合同后5天内向招标代理机构缴付中标服务费</w:t>
            </w:r>
            <w:r w:rsidR="0095467B">
              <w:rPr>
                <w:rFonts w:ascii="仿宋" w:eastAsia="仿宋" w:hAnsi="仿宋" w:hint="eastAsia"/>
                <w:sz w:val="21"/>
                <w:szCs w:val="21"/>
                <w:lang w:val="zh-CN"/>
              </w:rPr>
              <w:t>；</w:t>
            </w:r>
          </w:p>
          <w:p w:rsidR="0074651A" w:rsidRDefault="00857232"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3</w:t>
            </w:r>
            <w:r w:rsidR="0074651A">
              <w:rPr>
                <w:rFonts w:ascii="仿宋" w:eastAsia="仿宋" w:hAnsi="仿宋" w:hint="eastAsia"/>
                <w:sz w:val="21"/>
                <w:szCs w:val="21"/>
                <w:lang w:val="zh-CN"/>
              </w:rPr>
              <w:t>）中标服务费只收电汇、支票、汇票。</w:t>
            </w:r>
          </w:p>
          <w:p w:rsidR="0074651A" w:rsidRDefault="00857232"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4</w:t>
            </w:r>
            <w:r w:rsidR="0074651A">
              <w:rPr>
                <w:rFonts w:ascii="仿宋" w:eastAsia="仿宋" w:hAnsi="仿宋" w:hint="eastAsia"/>
                <w:sz w:val="21"/>
                <w:szCs w:val="21"/>
                <w:lang w:val="zh-CN"/>
              </w:rPr>
              <w:t>) 代理费转入下列账号：</w:t>
            </w:r>
          </w:p>
          <w:p w:rsidR="0074651A" w:rsidRDefault="0074651A"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户名：中招国际招标有限公司四川分公司</w:t>
            </w:r>
          </w:p>
          <w:p w:rsidR="0074651A" w:rsidRDefault="0074651A"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账号：4402239009000008175</w:t>
            </w:r>
          </w:p>
          <w:p w:rsidR="0074651A" w:rsidRDefault="0074651A"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开户行名：中国工商银行成都市高新支行（中国工商银行成都高新技术产业开发区支行）</w:t>
            </w:r>
          </w:p>
          <w:p w:rsidR="0074651A" w:rsidRDefault="0074651A" w:rsidP="0095467B">
            <w:pPr>
              <w:pStyle w:val="af3"/>
              <w:spacing w:line="360" w:lineRule="auto"/>
              <w:ind w:firstLineChars="200" w:firstLine="420"/>
              <w:rPr>
                <w:rFonts w:ascii="仿宋" w:eastAsia="仿宋" w:hAnsi="仿宋"/>
                <w:sz w:val="21"/>
                <w:szCs w:val="21"/>
                <w:lang w:val="zh-CN"/>
              </w:rPr>
            </w:pPr>
            <w:r>
              <w:rPr>
                <w:rFonts w:ascii="仿宋" w:eastAsia="仿宋" w:hAnsi="仿宋" w:hint="eastAsia"/>
                <w:sz w:val="21"/>
                <w:szCs w:val="21"/>
                <w:lang w:val="zh-CN"/>
              </w:rPr>
              <w:t>开户行行号：102651023907</w:t>
            </w:r>
          </w:p>
          <w:p w:rsidR="00060AE0" w:rsidRPr="002C5D3A" w:rsidRDefault="0074651A" w:rsidP="0095467B">
            <w:pPr>
              <w:pStyle w:val="af3"/>
              <w:spacing w:line="360" w:lineRule="auto"/>
              <w:ind w:leftChars="74" w:left="155" w:firstLineChars="27" w:firstLine="57"/>
              <w:jc w:val="both"/>
              <w:rPr>
                <w:rFonts w:ascii="仿宋" w:eastAsia="仿宋" w:hAnsi="仿宋" w:cs="Courier New"/>
                <w:sz w:val="21"/>
                <w:szCs w:val="21"/>
              </w:rPr>
            </w:pPr>
            <w:r>
              <w:rPr>
                <w:rFonts w:ascii="仿宋" w:eastAsia="仿宋" w:hAnsi="仿宋" w:hint="eastAsia"/>
                <w:sz w:val="21"/>
                <w:szCs w:val="21"/>
                <w:lang w:val="zh-CN"/>
              </w:rPr>
              <w:t>地址：成都市高新区芳草街28号</w:t>
            </w:r>
          </w:p>
        </w:tc>
      </w:tr>
      <w:tr w:rsidR="007A6375" w:rsidRPr="002C5D3A">
        <w:trPr>
          <w:trHeight w:val="20"/>
          <w:jc w:val="center"/>
        </w:trPr>
        <w:tc>
          <w:tcPr>
            <w:tcW w:w="1013" w:type="dxa"/>
            <w:vAlign w:val="center"/>
          </w:tcPr>
          <w:p w:rsidR="007A6375" w:rsidRPr="002C5D3A" w:rsidRDefault="007A6375" w:rsidP="00C43ACF">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w:t>
            </w:r>
            <w:r w:rsidR="00C43ACF">
              <w:rPr>
                <w:rFonts w:ascii="仿宋" w:eastAsia="仿宋" w:hAnsi="仿宋" w:cs="Courier New" w:hint="eastAsia"/>
                <w:sz w:val="21"/>
                <w:szCs w:val="21"/>
                <w:lang w:val="zh-CN"/>
              </w:rPr>
              <w:t>8</w:t>
            </w:r>
          </w:p>
        </w:tc>
        <w:tc>
          <w:tcPr>
            <w:tcW w:w="2409" w:type="dxa"/>
            <w:vAlign w:val="center"/>
          </w:tcPr>
          <w:p w:rsidR="007A6375" w:rsidRPr="002C5D3A" w:rsidRDefault="007A6375">
            <w:pPr>
              <w:pStyle w:val="af3"/>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rsidR="007A6375" w:rsidRPr="002C5D3A" w:rsidRDefault="007A6375" w:rsidP="0095467B">
            <w:pPr>
              <w:pStyle w:val="af3"/>
              <w:spacing w:line="360" w:lineRule="auto"/>
              <w:ind w:leftChars="74" w:left="155" w:firstLineChars="27" w:firstLine="57"/>
              <w:jc w:val="both"/>
              <w:rPr>
                <w:rFonts w:ascii="仿宋" w:eastAsia="仿宋" w:hAnsi="仿宋" w:cs="Courier New"/>
                <w:sz w:val="21"/>
                <w:szCs w:val="21"/>
                <w:lang w:val="zh-CN"/>
              </w:rPr>
            </w:pPr>
            <w:r w:rsidRPr="007A6375">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143A37" w:rsidRPr="002C5D3A">
        <w:trPr>
          <w:trHeight w:val="20"/>
          <w:jc w:val="center"/>
        </w:trPr>
        <w:tc>
          <w:tcPr>
            <w:tcW w:w="1013" w:type="dxa"/>
            <w:vAlign w:val="center"/>
          </w:tcPr>
          <w:p w:rsidR="00143A37" w:rsidRDefault="00C43ACF" w:rsidP="00143A37">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143A37" w:rsidRDefault="00143A37" w:rsidP="00143A37">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0B7932">
              <w:rPr>
                <w:rFonts w:ascii="仿宋" w:eastAsia="仿宋" w:hAnsi="仿宋" w:hint="eastAsia"/>
                <w:sz w:val="21"/>
                <w:szCs w:val="21"/>
                <w:lang w:val="zh-CN"/>
              </w:rPr>
              <w:t>（实质性</w:t>
            </w:r>
            <w:r w:rsidR="000B7932">
              <w:rPr>
                <w:rFonts w:ascii="仿宋" w:eastAsia="仿宋" w:hAnsi="仿宋"/>
                <w:sz w:val="21"/>
                <w:szCs w:val="21"/>
                <w:lang w:val="zh-CN"/>
              </w:rPr>
              <w:t>要求</w:t>
            </w:r>
            <w:r w:rsidR="000B7932">
              <w:rPr>
                <w:rFonts w:ascii="仿宋" w:eastAsia="仿宋" w:hAnsi="仿宋" w:hint="eastAsia"/>
                <w:sz w:val="21"/>
                <w:szCs w:val="21"/>
                <w:lang w:val="zh-CN"/>
              </w:rPr>
              <w:t>）</w:t>
            </w:r>
          </w:p>
        </w:tc>
        <w:tc>
          <w:tcPr>
            <w:tcW w:w="6084" w:type="dxa"/>
            <w:vAlign w:val="center"/>
          </w:tcPr>
          <w:p w:rsidR="00143A37" w:rsidRPr="00D36C90" w:rsidRDefault="00143A37" w:rsidP="0095467B">
            <w:pPr>
              <w:pStyle w:val="af3"/>
              <w:spacing w:line="360" w:lineRule="auto"/>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rsidR="00143A37" w:rsidRPr="007A6375" w:rsidRDefault="00143A37" w:rsidP="0095467B">
            <w:pPr>
              <w:pStyle w:val="af3"/>
              <w:spacing w:line="360" w:lineRule="auto"/>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036A7C" w:rsidRPr="002C5D3A" w:rsidRDefault="00036A7C">
      <w:pPr>
        <w:pStyle w:val="2"/>
        <w:keepNext w:val="0"/>
        <w:keepLines w:val="0"/>
        <w:spacing w:before="0" w:after="0" w:line="400" w:lineRule="exact"/>
        <w:jc w:val="center"/>
        <w:rPr>
          <w:rFonts w:ascii="仿宋" w:eastAsia="仿宋" w:hAnsi="仿宋"/>
          <w:b w:val="0"/>
          <w:bCs w:val="0"/>
        </w:rPr>
      </w:pPr>
    </w:p>
    <w:p w:rsidR="00C635FD" w:rsidRDefault="00C635FD">
      <w:pPr>
        <w:pStyle w:val="2"/>
        <w:keepNext w:val="0"/>
        <w:keepLines w:val="0"/>
        <w:spacing w:before="0" w:after="0" w:line="400" w:lineRule="exact"/>
        <w:jc w:val="center"/>
        <w:rPr>
          <w:rFonts w:ascii="仿宋" w:eastAsia="仿宋" w:hAnsi="仿宋"/>
          <w:b w:val="0"/>
          <w:bCs w:val="0"/>
        </w:rPr>
        <w:sectPr w:rsidR="00C635FD" w:rsidSect="007D5E81">
          <w:headerReference w:type="default" r:id="rId10"/>
          <w:footerReference w:type="even" r:id="rId11"/>
          <w:footerReference w:type="default" r:id="rId12"/>
          <w:footerReference w:type="first" r:id="rId13"/>
          <w:pgSz w:w="11907" w:h="16840" w:code="9"/>
          <w:pgMar w:top="1440" w:right="1842" w:bottom="1440" w:left="1474" w:header="851" w:footer="992" w:gutter="0"/>
          <w:cols w:space="425"/>
          <w:titlePg/>
          <w:docGrid w:linePitch="312"/>
        </w:sectPr>
      </w:pPr>
    </w:p>
    <w:p w:rsidR="00036A7C" w:rsidRPr="002C5D3A" w:rsidRDefault="00EE5E27">
      <w:pPr>
        <w:pStyle w:val="2"/>
        <w:keepNext w:val="0"/>
        <w:keepLines w:val="0"/>
        <w:spacing w:before="0" w:after="0" w:line="400" w:lineRule="exact"/>
        <w:jc w:val="center"/>
        <w:rPr>
          <w:rFonts w:ascii="仿宋" w:eastAsia="仿宋" w:hAnsi="仿宋"/>
          <w:b w:val="0"/>
          <w:bCs w:val="0"/>
        </w:rPr>
      </w:pPr>
      <w:r w:rsidRPr="002C5D3A">
        <w:rPr>
          <w:rFonts w:ascii="仿宋" w:eastAsia="仿宋" w:hAnsi="仿宋" w:hint="eastAsia"/>
          <w:b w:val="0"/>
          <w:bCs w:val="0"/>
        </w:rPr>
        <w:lastRenderedPageBreak/>
        <w:t>二、总  则</w:t>
      </w:r>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14" w:name="_Toc183682342"/>
      <w:bookmarkStart w:id="15" w:name="_Toc183582205"/>
      <w:bookmarkStart w:id="16" w:name="_Toc217446034"/>
      <w:bookmarkStart w:id="17" w:name="PO_默认文件内容_20"/>
      <w:r w:rsidRPr="002C5D3A">
        <w:rPr>
          <w:rFonts w:ascii="仿宋" w:eastAsia="仿宋" w:hAnsi="仿宋" w:hint="eastAsia"/>
          <w:sz w:val="24"/>
        </w:rPr>
        <w:t>1</w:t>
      </w:r>
      <w:r w:rsidRPr="002C5D3A">
        <w:rPr>
          <w:rFonts w:ascii="仿宋" w:eastAsia="仿宋" w:hAnsi="仿宋"/>
          <w:sz w:val="24"/>
        </w:rPr>
        <w:t>.</w:t>
      </w:r>
      <w:bookmarkEnd w:id="14"/>
      <w:bookmarkEnd w:id="15"/>
      <w:r w:rsidRPr="002C5D3A">
        <w:rPr>
          <w:rFonts w:ascii="仿宋" w:eastAsia="仿宋" w:hAnsi="仿宋" w:hint="eastAsia"/>
          <w:sz w:val="24"/>
          <w:szCs w:val="24"/>
        </w:rPr>
        <w:t>适用范围</w:t>
      </w:r>
      <w:bookmarkEnd w:id="16"/>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w:t>
      </w:r>
      <w:r w:rsidRPr="002C5D3A">
        <w:rPr>
          <w:rFonts w:ascii="仿宋" w:eastAsia="仿宋" w:hAnsi="仿宋"/>
          <w:sz w:val="24"/>
        </w:rPr>
        <w:t>.</w:t>
      </w:r>
      <w:r w:rsidRPr="002C5D3A">
        <w:rPr>
          <w:rFonts w:ascii="仿宋" w:eastAsia="仿宋" w:hAnsi="仿宋" w:hint="eastAsia"/>
          <w:sz w:val="24"/>
        </w:rPr>
        <w:t>1 本磋商文件仅适用于本次磋商采购项目。</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1.2 本磋商文件的解释权归采购人和采购代理机构所有。</w:t>
      </w:r>
      <w:bookmarkEnd w:id="17"/>
    </w:p>
    <w:p w:rsidR="00036A7C" w:rsidRPr="002C5D3A" w:rsidRDefault="00036A7C">
      <w:pPr>
        <w:tabs>
          <w:tab w:val="left" w:pos="7665"/>
        </w:tabs>
        <w:spacing w:line="400" w:lineRule="exact"/>
        <w:ind w:firstLineChars="200" w:firstLine="480"/>
        <w:rPr>
          <w:rFonts w:ascii="仿宋" w:eastAsia="仿宋" w:hAnsi="仿宋"/>
          <w:sz w:val="24"/>
        </w:rPr>
      </w:pPr>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18" w:name="_Toc217446035"/>
      <w:bookmarkStart w:id="19" w:name="_Toc183682343"/>
      <w:bookmarkStart w:id="20" w:name="_Toc183582206"/>
      <w:r w:rsidRPr="002C5D3A">
        <w:rPr>
          <w:rFonts w:ascii="仿宋" w:eastAsia="仿宋" w:hAnsi="仿宋"/>
          <w:sz w:val="24"/>
        </w:rPr>
        <w:t>2.</w:t>
      </w:r>
      <w:bookmarkEnd w:id="18"/>
      <w:bookmarkEnd w:id="19"/>
      <w:bookmarkEnd w:id="20"/>
      <w:r w:rsidRPr="002C5D3A">
        <w:rPr>
          <w:rFonts w:ascii="仿宋" w:eastAsia="仿宋" w:hAnsi="仿宋" w:hint="eastAsia"/>
          <w:sz w:val="24"/>
        </w:rPr>
        <w:t>采购主体</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2</w:t>
      </w:r>
      <w:r w:rsidRPr="002C5D3A">
        <w:rPr>
          <w:rFonts w:ascii="仿宋" w:eastAsia="仿宋" w:hAnsi="仿宋"/>
          <w:sz w:val="24"/>
        </w:rPr>
        <w:t>.</w:t>
      </w:r>
      <w:r w:rsidRPr="002C5D3A">
        <w:rPr>
          <w:rFonts w:ascii="仿宋" w:eastAsia="仿宋" w:hAnsi="仿宋" w:hint="eastAsia"/>
          <w:sz w:val="24"/>
        </w:rPr>
        <w:t>1本次磋商的采购人是</w:t>
      </w:r>
      <w:r w:rsidR="00456011">
        <w:rPr>
          <w:rFonts w:ascii="仿宋" w:eastAsia="仿宋" w:hAnsi="仿宋" w:hint="eastAsia"/>
          <w:sz w:val="24"/>
          <w:u w:val="single"/>
        </w:rPr>
        <w:t>成都市公安局双流区分局</w:t>
      </w:r>
      <w:r w:rsidRPr="002C5D3A">
        <w:rPr>
          <w:rFonts w:ascii="仿宋" w:eastAsia="仿宋" w:hAnsi="仿宋" w:hint="eastAsia"/>
          <w:sz w:val="24"/>
        </w:rPr>
        <w:t>。</w:t>
      </w:r>
    </w:p>
    <w:p w:rsidR="00036A7C" w:rsidRPr="002C5D3A" w:rsidRDefault="00EE5E27">
      <w:pPr>
        <w:tabs>
          <w:tab w:val="left" w:pos="7665"/>
        </w:tabs>
        <w:spacing w:line="400" w:lineRule="exact"/>
        <w:ind w:firstLineChars="200" w:firstLine="480"/>
        <w:rPr>
          <w:rFonts w:ascii="仿宋" w:eastAsia="仿宋" w:hAnsi="仿宋"/>
          <w:sz w:val="24"/>
        </w:rPr>
      </w:pPr>
      <w:bookmarkStart w:id="21" w:name="PO_默认文件内容_23"/>
      <w:r w:rsidRPr="002C5D3A">
        <w:rPr>
          <w:rFonts w:ascii="仿宋" w:eastAsia="仿宋" w:hAnsi="仿宋" w:hint="eastAsia"/>
          <w:sz w:val="24"/>
        </w:rPr>
        <w:t>2</w:t>
      </w:r>
      <w:r w:rsidRPr="002C5D3A">
        <w:rPr>
          <w:rFonts w:ascii="仿宋" w:eastAsia="仿宋" w:hAnsi="仿宋"/>
          <w:sz w:val="24"/>
        </w:rPr>
        <w:t>.</w:t>
      </w:r>
      <w:r w:rsidRPr="002C5D3A">
        <w:rPr>
          <w:rFonts w:ascii="仿宋" w:eastAsia="仿宋" w:hAnsi="仿宋" w:hint="eastAsia"/>
          <w:sz w:val="24"/>
        </w:rPr>
        <w:t>2本次磋商的采购代理机构是</w:t>
      </w:r>
      <w:r w:rsidR="00456011" w:rsidRPr="00456011">
        <w:rPr>
          <w:rFonts w:ascii="仿宋" w:eastAsia="仿宋" w:hAnsi="仿宋" w:hint="eastAsia"/>
          <w:sz w:val="24"/>
          <w:u w:val="single"/>
        </w:rPr>
        <w:t>中招国际招标有限公司</w:t>
      </w:r>
      <w:r w:rsidRPr="002C5D3A">
        <w:rPr>
          <w:rFonts w:ascii="仿宋" w:eastAsia="仿宋" w:hAnsi="仿宋" w:hint="eastAsia"/>
          <w:sz w:val="24"/>
        </w:rPr>
        <w:t>。</w:t>
      </w:r>
    </w:p>
    <w:p w:rsidR="00036A7C" w:rsidRPr="00456011" w:rsidRDefault="00036A7C">
      <w:pPr>
        <w:tabs>
          <w:tab w:val="left" w:pos="7665"/>
        </w:tabs>
        <w:spacing w:line="400" w:lineRule="exact"/>
        <w:ind w:firstLineChars="200" w:firstLine="480"/>
        <w:rPr>
          <w:rFonts w:ascii="仿宋" w:eastAsia="仿宋" w:hAnsi="仿宋"/>
          <w:sz w:val="24"/>
        </w:rPr>
      </w:pPr>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22" w:name="_Toc217446036"/>
      <w:bookmarkStart w:id="23" w:name="_Toc217390843"/>
      <w:bookmarkStart w:id="24" w:name="_Toc183682344"/>
      <w:bookmarkStart w:id="25" w:name="_Toc183582207"/>
      <w:r w:rsidRPr="002C5D3A">
        <w:rPr>
          <w:rFonts w:ascii="仿宋" w:eastAsia="仿宋" w:hAnsi="仿宋"/>
          <w:sz w:val="24"/>
        </w:rPr>
        <w:t>3.</w:t>
      </w:r>
      <w:r w:rsidRPr="002C5D3A">
        <w:rPr>
          <w:rFonts w:ascii="仿宋" w:eastAsia="仿宋" w:hAnsi="仿宋" w:hint="eastAsia"/>
          <w:sz w:val="24"/>
        </w:rPr>
        <w:t xml:space="preserve"> 合格</w:t>
      </w:r>
      <w:bookmarkEnd w:id="22"/>
      <w:bookmarkEnd w:id="23"/>
      <w:bookmarkEnd w:id="24"/>
      <w:bookmarkEnd w:id="25"/>
      <w:r w:rsidRPr="002C5D3A">
        <w:rPr>
          <w:rFonts w:ascii="仿宋" w:eastAsia="仿宋" w:hAnsi="仿宋" w:hint="eastAsia"/>
          <w:sz w:val="24"/>
        </w:rPr>
        <w:t>供应商</w:t>
      </w:r>
    </w:p>
    <w:p w:rsidR="00036A7C" w:rsidRPr="002C5D3A" w:rsidRDefault="000F7648">
      <w:pPr>
        <w:tabs>
          <w:tab w:val="left" w:pos="7665"/>
        </w:tabs>
        <w:spacing w:line="400" w:lineRule="exact"/>
        <w:rPr>
          <w:rFonts w:ascii="仿宋" w:eastAsia="仿宋" w:hAnsi="仿宋"/>
          <w:sz w:val="24"/>
        </w:rPr>
      </w:pPr>
      <w:r w:rsidRPr="002C5D3A">
        <w:rPr>
          <w:rFonts w:ascii="仿宋" w:eastAsia="仿宋" w:hAnsi="仿宋" w:hint="eastAsia"/>
          <w:sz w:val="24"/>
        </w:rPr>
        <w:t xml:space="preserve">    </w:t>
      </w:r>
      <w:r w:rsidR="00EE5E27" w:rsidRPr="002C5D3A">
        <w:rPr>
          <w:rFonts w:ascii="仿宋" w:eastAsia="仿宋" w:hAnsi="仿宋" w:hint="eastAsia"/>
          <w:sz w:val="24"/>
        </w:rPr>
        <w:t>合格供应商应具备以下条件：</w:t>
      </w:r>
    </w:p>
    <w:p w:rsidR="00036A7C" w:rsidRPr="002C5D3A" w:rsidRDefault="00EE5E27">
      <w:pPr>
        <w:tabs>
          <w:tab w:val="left" w:pos="7665"/>
        </w:tabs>
        <w:spacing w:line="400" w:lineRule="exact"/>
        <w:ind w:firstLineChars="200" w:firstLine="480"/>
        <w:rPr>
          <w:rFonts w:ascii="仿宋" w:eastAsia="仿宋" w:hAnsi="仿宋"/>
          <w:spacing w:val="-4"/>
          <w:sz w:val="24"/>
        </w:rPr>
      </w:pPr>
      <w:r w:rsidRPr="002C5D3A">
        <w:rPr>
          <w:rFonts w:ascii="仿宋" w:eastAsia="仿宋" w:hAnsi="仿宋" w:hint="eastAsia"/>
          <w:sz w:val="24"/>
        </w:rPr>
        <w:t>3.1 具备法律法规和本采购文件规定的资格条件</w:t>
      </w:r>
      <w:r w:rsidRPr="002C5D3A">
        <w:rPr>
          <w:rFonts w:ascii="仿宋" w:eastAsia="仿宋" w:hAnsi="仿宋" w:hint="eastAsia"/>
          <w:spacing w:val="-4"/>
          <w:sz w:val="24"/>
        </w:rPr>
        <w:t>；</w:t>
      </w:r>
    </w:p>
    <w:p w:rsidR="00036A7C" w:rsidRPr="002C5D3A" w:rsidRDefault="00EE5E27">
      <w:pPr>
        <w:tabs>
          <w:tab w:val="left" w:pos="7665"/>
        </w:tabs>
        <w:spacing w:line="400" w:lineRule="exact"/>
        <w:ind w:firstLineChars="200" w:firstLine="464"/>
        <w:rPr>
          <w:rFonts w:ascii="仿宋" w:eastAsia="仿宋" w:hAnsi="仿宋"/>
          <w:spacing w:val="-4"/>
          <w:sz w:val="24"/>
        </w:rPr>
      </w:pPr>
      <w:r w:rsidRPr="002C5D3A">
        <w:rPr>
          <w:rFonts w:ascii="仿宋" w:eastAsia="仿宋" w:hAnsi="仿宋" w:hint="eastAsia"/>
          <w:spacing w:val="-4"/>
          <w:sz w:val="24"/>
        </w:rPr>
        <w:t>3.2 不属于禁止参加本项目采购活动的供应商；</w:t>
      </w:r>
    </w:p>
    <w:p w:rsidR="00143A37" w:rsidRDefault="00143A37" w:rsidP="00143A37">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sidRPr="00802EA2">
        <w:rPr>
          <w:rFonts w:ascii="仿宋" w:eastAsia="仿宋" w:hAnsi="仿宋" w:hint="eastAsia"/>
          <w:spacing w:val="-4"/>
          <w:sz w:val="24"/>
        </w:rPr>
        <w:t>按照规定购买了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rsidR="00036A7C" w:rsidRPr="00143A37" w:rsidRDefault="00143A37" w:rsidP="00143A37">
      <w:pPr>
        <w:pStyle w:val="3"/>
        <w:keepNext w:val="0"/>
        <w:keepLines w:val="0"/>
        <w:spacing w:before="0" w:after="0" w:line="400" w:lineRule="exact"/>
        <w:ind w:firstLineChars="200" w:firstLine="480"/>
        <w:rPr>
          <w:rFonts w:ascii="仿宋" w:eastAsia="仿宋" w:hAnsi="仿宋"/>
          <w:b w:val="0"/>
          <w:sz w:val="24"/>
        </w:rPr>
      </w:pPr>
      <w:r w:rsidRPr="00CD134B">
        <w:rPr>
          <w:rFonts w:ascii="仿宋" w:eastAsia="仿宋" w:hAnsi="仿宋" w:cs="宋体" w:hint="eastAsia"/>
          <w:b w:val="0"/>
          <w:sz w:val="24"/>
        </w:rPr>
        <w:t>由代理机构提供供应商购买</w:t>
      </w:r>
      <w:r>
        <w:rPr>
          <w:rFonts w:ascii="仿宋" w:eastAsia="仿宋" w:hAnsi="仿宋" w:cs="宋体" w:hint="eastAsia"/>
          <w:b w:val="0"/>
          <w:sz w:val="24"/>
        </w:rPr>
        <w:t>采购</w:t>
      </w:r>
      <w:r w:rsidRPr="00CD134B">
        <w:rPr>
          <w:rFonts w:ascii="仿宋" w:eastAsia="仿宋" w:hAnsi="仿宋" w:cs="宋体" w:hint="eastAsia"/>
          <w:b w:val="0"/>
          <w:sz w:val="24"/>
        </w:rPr>
        <w:t>文件情况的相关证明材料，供应商不用提供证明材料</w:t>
      </w:r>
      <w:r>
        <w:rPr>
          <w:rFonts w:ascii="仿宋" w:eastAsia="仿宋" w:hAnsi="仿宋" w:cs="宋体" w:hint="eastAsia"/>
          <w:b w:val="0"/>
          <w:sz w:val="24"/>
        </w:rPr>
        <w:t>。</w:t>
      </w:r>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26" w:name="_Toc183682345"/>
      <w:bookmarkStart w:id="27" w:name="_Toc217446037"/>
      <w:bookmarkStart w:id="28" w:name="_Toc183582208"/>
      <w:r w:rsidRPr="002C5D3A">
        <w:rPr>
          <w:rFonts w:ascii="仿宋" w:eastAsia="仿宋" w:hAnsi="仿宋" w:hint="eastAsia"/>
          <w:sz w:val="24"/>
        </w:rPr>
        <w:t>4. 磋商费用</w:t>
      </w:r>
      <w:bookmarkEnd w:id="26"/>
      <w:bookmarkEnd w:id="27"/>
      <w:bookmarkEnd w:id="28"/>
      <w:r w:rsidR="004B436D" w:rsidRPr="002C5D3A">
        <w:rPr>
          <w:rFonts w:ascii="仿宋" w:eastAsia="仿宋" w:hAnsi="仿宋" w:hint="eastAsia"/>
          <w:sz w:val="24"/>
        </w:rPr>
        <w:t>（实质性要求）</w:t>
      </w:r>
    </w:p>
    <w:p w:rsidR="00036A7C" w:rsidRPr="002C5D3A" w:rsidRDefault="00EE5E27">
      <w:pPr>
        <w:tabs>
          <w:tab w:val="left" w:pos="7665"/>
        </w:tabs>
        <w:spacing w:line="400" w:lineRule="exact"/>
        <w:ind w:firstLine="480"/>
        <w:rPr>
          <w:rFonts w:ascii="仿宋" w:eastAsia="仿宋" w:hAnsi="仿宋"/>
          <w:sz w:val="24"/>
        </w:rPr>
      </w:pPr>
      <w:r w:rsidRPr="002C5D3A">
        <w:rPr>
          <w:rFonts w:ascii="仿宋" w:eastAsia="仿宋" w:hAnsi="仿宋" w:hint="eastAsia"/>
          <w:sz w:val="24"/>
        </w:rPr>
        <w:t>供应商应自行承担参加磋商活动的全部费用。</w:t>
      </w:r>
    </w:p>
    <w:p w:rsidR="00036A7C" w:rsidRPr="002C5D3A" w:rsidRDefault="00036A7C">
      <w:pPr>
        <w:rPr>
          <w:rFonts w:ascii="仿宋" w:eastAsia="仿宋" w:hAnsi="仿宋"/>
        </w:rPr>
      </w:pPr>
    </w:p>
    <w:p w:rsidR="00036A7C" w:rsidRPr="002C5D3A" w:rsidRDefault="00EE5E27">
      <w:pPr>
        <w:pStyle w:val="10"/>
        <w:spacing w:line="400" w:lineRule="exact"/>
        <w:ind w:left="1" w:firstLineChars="200" w:firstLine="482"/>
        <w:rPr>
          <w:rFonts w:ascii="仿宋" w:eastAsia="仿宋" w:hAnsi="仿宋"/>
          <w:b/>
          <w:sz w:val="24"/>
        </w:rPr>
      </w:pPr>
      <w:r w:rsidRPr="002C5D3A">
        <w:rPr>
          <w:rFonts w:ascii="仿宋" w:eastAsia="仿宋" w:hAnsi="仿宋" w:hint="eastAsia"/>
          <w:b/>
          <w:sz w:val="24"/>
        </w:rPr>
        <w:t>5.充分、公平竞争保障措施（实质性要求）</w:t>
      </w:r>
    </w:p>
    <w:p w:rsidR="00036A7C" w:rsidRPr="002C5D3A" w:rsidRDefault="00EE5E27">
      <w:pPr>
        <w:pStyle w:val="10"/>
        <w:spacing w:line="400" w:lineRule="exact"/>
        <w:ind w:left="1" w:firstLineChars="200" w:firstLine="480"/>
        <w:rPr>
          <w:rFonts w:ascii="仿宋" w:eastAsia="仿宋" w:hAnsi="仿宋"/>
          <w:sz w:val="28"/>
          <w:szCs w:val="28"/>
        </w:rPr>
      </w:pPr>
      <w:r w:rsidRPr="002C5D3A">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5.4</w:t>
      </w:r>
      <w:r w:rsidR="00B86024" w:rsidRPr="002C5D3A">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w:t>
      </w:r>
      <w:r w:rsidR="00B86024" w:rsidRPr="002C5D3A">
        <w:rPr>
          <w:rFonts w:ascii="仿宋" w:eastAsia="仿宋" w:hAnsi="仿宋" w:hint="eastAsia"/>
          <w:sz w:val="24"/>
        </w:rPr>
        <w:lastRenderedPageBreak/>
        <w:t>商获得成交供应商推荐资格；评审得分相同的，由采购人/采购人委托磋商小组自主采取公平、择优的方式确定一个供应商获得成交供应商推荐资格，其他同品牌供应商不作为成交供应商候选人。</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非单一产品采购项目中，多家供应商提供的部分或所有核心产品品牌相同的，视为提供相同品牌产品。</w:t>
      </w:r>
      <w:r w:rsidRPr="00784AA7">
        <w:rPr>
          <w:rFonts w:ascii="仿宋" w:eastAsia="仿宋" w:hAnsi="仿宋" w:hint="eastAsia"/>
          <w:sz w:val="24"/>
        </w:rPr>
        <w:t>本采购项目核心产品为：XXXX、XXXX、XXXX。</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5.5供应商实际控制人或者中高级管理人员，同时是采购代理机构工作人员，不得参与本项目政府采购活动。</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5.6同一母公司的两家以上的子公司只能组成联合体参加本项目同一合同项下的采购活动，不得以不同供应商身份同时参加本项目同一合同项下的采购活动。</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5.7供应商与采购代理机构存在关联关系，或者是采购代理机构的母公司或子公司，不得参加本项目政府采购活动。</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5.8回避。政府采购活动中，采购人员及相关人员与供应商有下列利害关系之一的，应当回避：</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（1）参加采购活动前3年内与供应商存在劳动关系；</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（2）参加采购活动前3年内担任供应商的董事、监事；</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（3）参加采购活动前3年内是供应商的控股股东或者实际控制人；</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（4）与供应商的法定代表人或者负责人有夫妻、直系血亲、三代以内旁系血亲或者近姻亲关系；</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（5）与供应商有其他可能影响政府采购活动公平、公正进行的关系。</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036A7C" w:rsidRPr="002C5D3A" w:rsidRDefault="00036A7C">
      <w:pPr>
        <w:pStyle w:val="10"/>
        <w:spacing w:line="400" w:lineRule="exact"/>
        <w:ind w:left="1" w:firstLineChars="200" w:firstLine="480"/>
        <w:rPr>
          <w:rFonts w:ascii="仿宋" w:eastAsia="仿宋" w:hAnsi="仿宋"/>
          <w:sz w:val="24"/>
        </w:rPr>
      </w:pPr>
    </w:p>
    <w:p w:rsidR="00036A7C" w:rsidRPr="002C5D3A" w:rsidRDefault="00EE5E27">
      <w:pPr>
        <w:pStyle w:val="10"/>
        <w:spacing w:line="400" w:lineRule="exact"/>
        <w:ind w:left="1" w:firstLineChars="200" w:firstLine="482"/>
        <w:rPr>
          <w:rFonts w:ascii="仿宋" w:eastAsia="仿宋" w:hAnsi="仿宋"/>
          <w:sz w:val="24"/>
        </w:rPr>
      </w:pPr>
      <w:r w:rsidRPr="002C5D3A">
        <w:rPr>
          <w:rFonts w:ascii="仿宋" w:eastAsia="仿宋" w:hAnsi="仿宋" w:hint="eastAsia"/>
          <w:b/>
          <w:sz w:val="24"/>
        </w:rPr>
        <w:t>6.联合体竞争性磋商</w:t>
      </w:r>
      <w:r w:rsidRPr="002C5D3A">
        <w:rPr>
          <w:rFonts w:ascii="仿宋" w:eastAsia="仿宋" w:hAnsi="仿宋" w:hint="eastAsia"/>
          <w:sz w:val="24"/>
        </w:rPr>
        <w:t>（仅适用于允许联合体参与的项目）</w:t>
      </w:r>
    </w:p>
    <w:p w:rsidR="00036A7C" w:rsidRPr="002C5D3A" w:rsidRDefault="00EE5E27">
      <w:pPr>
        <w:pStyle w:val="10"/>
        <w:spacing w:line="400" w:lineRule="exact"/>
        <w:ind w:left="1" w:firstLineChars="200" w:firstLine="480"/>
        <w:rPr>
          <w:rFonts w:ascii="仿宋" w:eastAsia="仿宋" w:hAnsi="仿宋"/>
          <w:sz w:val="24"/>
        </w:rPr>
      </w:pPr>
      <w:r w:rsidRPr="002C5D3A">
        <w:rPr>
          <w:rFonts w:ascii="仿宋" w:eastAsia="仿宋" w:hAnsi="仿宋" w:hint="eastAsia"/>
          <w:sz w:val="24"/>
        </w:rPr>
        <w:t>联合体各方应当共同与采购人签订采购合同，就采购合同约定的事项对采购人承担连带责任。</w:t>
      </w:r>
    </w:p>
    <w:p w:rsidR="00036A7C" w:rsidRPr="002C5D3A" w:rsidRDefault="00EE5E27">
      <w:pPr>
        <w:pStyle w:val="10"/>
        <w:spacing w:line="400" w:lineRule="exact"/>
        <w:ind w:left="1" w:firstLineChars="200" w:firstLine="482"/>
        <w:rPr>
          <w:rFonts w:ascii="仿宋" w:eastAsia="仿宋" w:hAnsi="仿宋"/>
          <w:b/>
          <w:sz w:val="24"/>
        </w:rPr>
      </w:pPr>
      <w:r w:rsidRPr="002C5D3A">
        <w:rPr>
          <w:rFonts w:ascii="仿宋" w:eastAsia="仿宋" w:hAnsi="仿宋" w:hint="eastAsia"/>
          <w:b/>
          <w:sz w:val="24"/>
        </w:rPr>
        <w:t>7.磋商保证金</w:t>
      </w:r>
      <w:r w:rsidR="00487C05">
        <w:rPr>
          <w:rFonts w:ascii="仿宋" w:eastAsia="仿宋" w:hAnsi="仿宋" w:hint="eastAsia"/>
          <w:b/>
          <w:sz w:val="24"/>
        </w:rPr>
        <w:t>（本项目不适用）</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7.1 供应商必须</w:t>
      </w:r>
      <w:r w:rsidR="00580AA4" w:rsidRPr="002C5D3A">
        <w:rPr>
          <w:rFonts w:ascii="仿宋" w:eastAsia="仿宋" w:hAnsi="仿宋" w:hint="eastAsia"/>
          <w:sz w:val="24"/>
        </w:rPr>
        <w:t>以人民币</w:t>
      </w:r>
      <w:r w:rsidR="009068AF" w:rsidRPr="002C5D3A">
        <w:rPr>
          <w:rFonts w:ascii="仿宋" w:eastAsia="仿宋" w:hAnsi="仿宋" w:hint="eastAsia"/>
          <w:sz w:val="24"/>
        </w:rPr>
        <w:t>按磋商文件要求足额</w:t>
      </w:r>
      <w:r w:rsidR="009068AF" w:rsidRPr="002C5D3A">
        <w:rPr>
          <w:rFonts w:ascii="仿宋" w:eastAsia="仿宋" w:hAnsi="仿宋"/>
          <w:sz w:val="24"/>
        </w:rPr>
        <w:t>缴纳</w:t>
      </w:r>
      <w:r w:rsidRPr="002C5D3A">
        <w:rPr>
          <w:rFonts w:ascii="仿宋" w:eastAsia="仿宋" w:hAnsi="仿宋" w:hint="eastAsia"/>
          <w:sz w:val="24"/>
        </w:rPr>
        <w:t>磋商保证金。联合体磋商的，可以由联合体的一方或者共同提交磋商保证金，以一方名义提交磋商保证金的，对联合体各方均具有约束力。</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lastRenderedPageBreak/>
        <w:t>7.2 未按磋商文件要求在规定时间前交纳规定数额磋商保证金的响应文件无效。</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7</w:t>
      </w:r>
      <w:r w:rsidRPr="002C5D3A">
        <w:rPr>
          <w:rFonts w:ascii="仿宋" w:eastAsia="仿宋" w:hAnsi="仿宋"/>
          <w:sz w:val="24"/>
        </w:rPr>
        <w:t>.</w:t>
      </w:r>
      <w:r w:rsidRPr="002C5D3A">
        <w:rPr>
          <w:rFonts w:ascii="仿宋" w:eastAsia="仿宋" w:hAnsi="仿宋" w:hint="eastAsia"/>
          <w:sz w:val="24"/>
        </w:rPr>
        <w:t>3 供应商所交纳的磋商保证金不计利息。</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7.5发生下列情形之一的，采购代理机构将不予退还磋商保证金：</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（一）在磋商文件规定的递交响应文件截止时间后撤回响应文件的；</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（二）在采购人确定成交供应商之前放弃成交候选资格的；</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（三）成交后放弃、不领取或者不接收成交通知书的；</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（四）由于成交供应商的原因未能按照磋商文件的规定与采购人签订合同的；</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（五）由于成交供应商的原因未能按照磋商文件的规定交纳履约保证金的；</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（六）供应商在政府采购活动中提供虚假材料的；</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（七）报价有效期内，供应商在政府采购活动中有违法、违规、违纪行为。</w:t>
      </w:r>
    </w:p>
    <w:p w:rsidR="00036A7C" w:rsidRPr="002C5D3A" w:rsidRDefault="00036A7C">
      <w:pPr>
        <w:spacing w:line="400" w:lineRule="exact"/>
        <w:ind w:firstLineChars="196" w:firstLine="470"/>
        <w:rPr>
          <w:rFonts w:ascii="仿宋" w:eastAsia="仿宋" w:hAnsi="仿宋"/>
          <w:sz w:val="24"/>
        </w:rPr>
      </w:pPr>
    </w:p>
    <w:p w:rsidR="00036A7C" w:rsidRPr="002C5D3A" w:rsidRDefault="00EE5E27">
      <w:pPr>
        <w:spacing w:line="400" w:lineRule="exact"/>
        <w:ind w:firstLineChars="196" w:firstLine="472"/>
        <w:rPr>
          <w:rFonts w:ascii="仿宋" w:eastAsia="仿宋" w:hAnsi="仿宋"/>
          <w:b/>
          <w:sz w:val="24"/>
        </w:rPr>
      </w:pPr>
      <w:r w:rsidRPr="002C5D3A">
        <w:rPr>
          <w:rFonts w:ascii="仿宋" w:eastAsia="仿宋" w:hAnsi="仿宋" w:hint="eastAsia"/>
          <w:b/>
          <w:sz w:val="24"/>
        </w:rPr>
        <w:t>8.响应文件有效期（实质性要求）</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本项目响应文件有效期为递交磋商响应文件截止之日起</w:t>
      </w:r>
      <w:r w:rsidR="006B36FD" w:rsidRPr="002C5D3A">
        <w:rPr>
          <w:rFonts w:ascii="仿宋" w:eastAsia="仿宋" w:hAnsi="仿宋"/>
          <w:sz w:val="24"/>
        </w:rPr>
        <w:t>90</w:t>
      </w:r>
      <w:r w:rsidRPr="002C5D3A">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2C5D3A" w:rsidRDefault="00036A7C">
      <w:pPr>
        <w:spacing w:line="400" w:lineRule="exact"/>
        <w:ind w:firstLineChars="196" w:firstLine="470"/>
        <w:rPr>
          <w:rFonts w:ascii="仿宋" w:eastAsia="仿宋" w:hAnsi="仿宋"/>
          <w:sz w:val="24"/>
        </w:rPr>
      </w:pPr>
    </w:p>
    <w:p w:rsidR="00036A7C" w:rsidRPr="002C5D3A" w:rsidRDefault="00EE5E27">
      <w:pPr>
        <w:pStyle w:val="a8"/>
        <w:spacing w:line="400" w:lineRule="exact"/>
        <w:ind w:firstLineChars="200" w:firstLine="482"/>
        <w:rPr>
          <w:rFonts w:ascii="仿宋" w:eastAsia="仿宋" w:hAnsi="仿宋"/>
          <w:b/>
          <w:bCs/>
          <w:sz w:val="24"/>
          <w:szCs w:val="24"/>
        </w:rPr>
      </w:pPr>
      <w:r w:rsidRPr="002C5D3A">
        <w:rPr>
          <w:rFonts w:ascii="仿宋" w:eastAsia="仿宋" w:hAnsi="仿宋" w:hint="eastAsia"/>
          <w:b/>
          <w:sz w:val="24"/>
        </w:rPr>
        <w:t>9.</w:t>
      </w:r>
      <w:r w:rsidRPr="002C5D3A">
        <w:rPr>
          <w:rFonts w:ascii="仿宋" w:eastAsia="仿宋" w:hAnsi="仿宋" w:hint="eastAsia"/>
          <w:b/>
          <w:bCs/>
          <w:sz w:val="24"/>
          <w:szCs w:val="24"/>
        </w:rPr>
        <w:t>知识产权（实质性要求）</w:t>
      </w:r>
    </w:p>
    <w:p w:rsidR="00036A7C" w:rsidRPr="002C5D3A" w:rsidRDefault="00EE5E27">
      <w:pPr>
        <w:pStyle w:val="a8"/>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9</w:t>
      </w:r>
      <w:r w:rsidRPr="002C5D3A">
        <w:rPr>
          <w:rFonts w:ascii="仿宋" w:eastAsia="仿宋" w:hAnsi="仿宋"/>
          <w:sz w:val="24"/>
          <w:szCs w:val="24"/>
        </w:rPr>
        <w:t>.1</w:t>
      </w:r>
      <w:r w:rsidRPr="002C5D3A">
        <w:rPr>
          <w:rFonts w:ascii="仿宋" w:eastAsia="仿宋" w:hAnsi="仿宋" w:hint="eastAsia"/>
          <w:sz w:val="24"/>
        </w:rPr>
        <w:t>供应商</w:t>
      </w:r>
      <w:r w:rsidRPr="002C5D3A">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2C5D3A">
        <w:rPr>
          <w:rFonts w:ascii="仿宋" w:eastAsia="仿宋" w:hAnsi="仿宋" w:hint="eastAsia"/>
          <w:sz w:val="24"/>
        </w:rPr>
        <w:t>供应商</w:t>
      </w:r>
      <w:r w:rsidRPr="002C5D3A">
        <w:rPr>
          <w:rFonts w:ascii="仿宋" w:eastAsia="仿宋" w:hAnsi="仿宋" w:hint="eastAsia"/>
          <w:sz w:val="24"/>
          <w:szCs w:val="24"/>
        </w:rPr>
        <w:t>承担所有相关责任。</w:t>
      </w:r>
    </w:p>
    <w:p w:rsidR="00036A7C" w:rsidRPr="002C5D3A" w:rsidRDefault="00EE5E27">
      <w:pPr>
        <w:pStyle w:val="a8"/>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9</w:t>
      </w:r>
      <w:r w:rsidRPr="002C5D3A">
        <w:rPr>
          <w:rFonts w:ascii="仿宋" w:eastAsia="仿宋" w:hAnsi="仿宋"/>
          <w:sz w:val="24"/>
          <w:szCs w:val="24"/>
        </w:rPr>
        <w:t>.2</w:t>
      </w:r>
      <w:r w:rsidRPr="002C5D3A">
        <w:rPr>
          <w:rFonts w:ascii="仿宋" w:eastAsia="仿宋" w:hAnsi="仿宋" w:hint="eastAsia"/>
          <w:sz w:val="24"/>
          <w:szCs w:val="24"/>
        </w:rPr>
        <w:t xml:space="preserve"> 除非磋商文件特别规定，采购人享有本项目实施过程中产生的知识成果及知识产权。</w:t>
      </w:r>
    </w:p>
    <w:p w:rsidR="00036A7C" w:rsidRPr="002C5D3A" w:rsidRDefault="00EE5E27">
      <w:pPr>
        <w:spacing w:line="400" w:lineRule="exact"/>
        <w:ind w:firstLineChars="200" w:firstLine="480"/>
        <w:rPr>
          <w:rFonts w:ascii="仿宋" w:eastAsia="仿宋" w:hAnsi="仿宋"/>
          <w:sz w:val="32"/>
          <w:szCs w:val="32"/>
        </w:rPr>
      </w:pPr>
      <w:r w:rsidRPr="002C5D3A">
        <w:rPr>
          <w:rFonts w:ascii="仿宋" w:eastAsia="仿宋" w:hAnsi="仿宋" w:hint="eastAsia"/>
          <w:sz w:val="24"/>
        </w:rPr>
        <w:t>9</w:t>
      </w:r>
      <w:r w:rsidRPr="002C5D3A">
        <w:rPr>
          <w:rFonts w:ascii="仿宋" w:eastAsia="仿宋" w:hAnsi="仿宋"/>
          <w:sz w:val="24"/>
        </w:rPr>
        <w:t>.3</w:t>
      </w:r>
      <w:r w:rsidRPr="002C5D3A">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036A7C" w:rsidRPr="002C5D3A" w:rsidRDefault="00EE5E27" w:rsidP="00746CBE">
      <w:pPr>
        <w:spacing w:line="400" w:lineRule="exact"/>
        <w:ind w:firstLineChars="192" w:firstLine="461"/>
        <w:rPr>
          <w:rFonts w:ascii="仿宋" w:eastAsia="仿宋" w:hAnsi="仿宋"/>
          <w:sz w:val="24"/>
        </w:rPr>
      </w:pPr>
      <w:r w:rsidRPr="002C5D3A">
        <w:rPr>
          <w:rFonts w:ascii="仿宋" w:eastAsia="仿宋" w:hAnsi="仿宋" w:hint="eastAsia"/>
          <w:sz w:val="24"/>
        </w:rPr>
        <w:t>9</w:t>
      </w:r>
      <w:r w:rsidRPr="002C5D3A">
        <w:rPr>
          <w:rFonts w:ascii="仿宋" w:eastAsia="仿宋" w:hAnsi="仿宋"/>
          <w:sz w:val="24"/>
        </w:rPr>
        <w:t>.4</w:t>
      </w:r>
      <w:r w:rsidRPr="002C5D3A">
        <w:rPr>
          <w:rFonts w:ascii="仿宋" w:eastAsia="仿宋" w:hAnsi="仿宋" w:hint="eastAsia"/>
          <w:sz w:val="24"/>
        </w:rPr>
        <w:t xml:space="preserve"> 如采用供应商所不拥有的知识产权，则在报价中必须包括合法获取该知识</w:t>
      </w:r>
      <w:r w:rsidRPr="002C5D3A">
        <w:rPr>
          <w:rFonts w:ascii="仿宋" w:eastAsia="仿宋" w:hAnsi="仿宋" w:hint="eastAsia"/>
          <w:sz w:val="24"/>
        </w:rPr>
        <w:lastRenderedPageBreak/>
        <w:t xml:space="preserve">产权的相关费用。 </w:t>
      </w:r>
    </w:p>
    <w:p w:rsidR="00036A7C" w:rsidRPr="002C5D3A" w:rsidRDefault="00EE5E27">
      <w:pPr>
        <w:pStyle w:val="2"/>
        <w:keepNext w:val="0"/>
        <w:keepLines w:val="0"/>
        <w:spacing w:before="0" w:after="0" w:line="400" w:lineRule="exact"/>
        <w:jc w:val="center"/>
        <w:rPr>
          <w:rFonts w:ascii="仿宋" w:eastAsia="仿宋" w:hAnsi="仿宋"/>
          <w:b w:val="0"/>
          <w:bCs w:val="0"/>
        </w:rPr>
      </w:pPr>
      <w:bookmarkStart w:id="29" w:name="_Toc217446038"/>
      <w:bookmarkStart w:id="30" w:name="_Toc183682346"/>
      <w:bookmarkStart w:id="31" w:name="_Toc183582209"/>
      <w:bookmarkStart w:id="32" w:name="_Toc89075875"/>
      <w:bookmarkStart w:id="33" w:name="_Toc77400779"/>
      <w:bookmarkStart w:id="34" w:name="PO_默认文件内容_24"/>
      <w:bookmarkEnd w:id="21"/>
      <w:r w:rsidRPr="002C5D3A">
        <w:rPr>
          <w:rFonts w:ascii="仿宋" w:eastAsia="仿宋" w:hAnsi="仿宋" w:hint="eastAsia"/>
          <w:b w:val="0"/>
          <w:bCs w:val="0"/>
        </w:rPr>
        <w:t>三、磋商文件</w:t>
      </w:r>
      <w:bookmarkEnd w:id="29"/>
      <w:bookmarkEnd w:id="30"/>
      <w:bookmarkEnd w:id="31"/>
      <w:bookmarkEnd w:id="32"/>
      <w:bookmarkEnd w:id="33"/>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35" w:name="_Toc217446039"/>
      <w:bookmarkStart w:id="36" w:name="_Toc183682347"/>
      <w:bookmarkStart w:id="37" w:name="_Toc183582210"/>
      <w:r w:rsidRPr="002C5D3A">
        <w:rPr>
          <w:rFonts w:ascii="仿宋" w:eastAsia="仿宋" w:hAnsi="仿宋" w:hint="eastAsia"/>
          <w:sz w:val="24"/>
        </w:rPr>
        <w:t>10．磋商文件的构成</w:t>
      </w:r>
      <w:bookmarkEnd w:id="35"/>
      <w:bookmarkEnd w:id="36"/>
      <w:bookmarkEnd w:id="37"/>
      <w:r w:rsidRPr="002C5D3A">
        <w:rPr>
          <w:rFonts w:ascii="仿宋" w:eastAsia="仿宋" w:hAnsi="仿宋" w:hint="eastAsia"/>
          <w:sz w:val="24"/>
        </w:rPr>
        <w:t>（实质性要求）</w:t>
      </w:r>
    </w:p>
    <w:p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t>10</w:t>
      </w:r>
      <w:r w:rsidRPr="002C5D3A">
        <w:rPr>
          <w:rFonts w:ascii="仿宋" w:eastAsia="仿宋" w:hAnsi="仿宋"/>
          <w:bCs/>
          <w:sz w:val="24"/>
        </w:rPr>
        <w:t>.</w:t>
      </w:r>
      <w:r w:rsidRPr="002C5D3A">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10</w:t>
      </w:r>
      <w:r w:rsidRPr="002C5D3A">
        <w:rPr>
          <w:rFonts w:ascii="仿宋" w:eastAsia="仿宋" w:hAnsi="仿宋" w:hint="eastAsia"/>
          <w:bCs/>
          <w:sz w:val="24"/>
        </w:rPr>
        <w:t>.</w:t>
      </w:r>
      <w:r w:rsidRPr="002C5D3A">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036A7C" w:rsidRPr="002C5D3A" w:rsidRDefault="00036A7C">
      <w:pPr>
        <w:pStyle w:val="3"/>
        <w:keepNext w:val="0"/>
        <w:keepLines w:val="0"/>
        <w:spacing w:before="0" w:after="0" w:line="400" w:lineRule="exact"/>
        <w:ind w:firstLineChars="200" w:firstLine="480"/>
        <w:rPr>
          <w:rFonts w:ascii="仿宋" w:eastAsia="仿宋" w:hAnsi="仿宋"/>
          <w:b w:val="0"/>
          <w:sz w:val="24"/>
        </w:rPr>
      </w:pPr>
      <w:bookmarkStart w:id="38" w:name="_Toc183582211"/>
      <w:bookmarkStart w:id="39" w:name="_Toc183682348"/>
      <w:bookmarkStart w:id="40" w:name="_Toc217446040"/>
    </w:p>
    <w:p w:rsidR="00036A7C" w:rsidRPr="002C5D3A" w:rsidRDefault="00EE5E27">
      <w:pPr>
        <w:pStyle w:val="3"/>
        <w:keepNext w:val="0"/>
        <w:keepLines w:val="0"/>
        <w:spacing w:before="0" w:after="0" w:line="400" w:lineRule="exact"/>
        <w:ind w:firstLineChars="200" w:firstLine="482"/>
        <w:rPr>
          <w:rFonts w:ascii="仿宋" w:eastAsia="仿宋" w:hAnsi="仿宋"/>
          <w:sz w:val="24"/>
        </w:rPr>
      </w:pPr>
      <w:r w:rsidRPr="002C5D3A">
        <w:rPr>
          <w:rFonts w:ascii="仿宋" w:eastAsia="仿宋" w:hAnsi="仿宋" w:hint="eastAsia"/>
          <w:sz w:val="24"/>
        </w:rPr>
        <w:t>11. 磋商文件的澄清</w:t>
      </w:r>
      <w:bookmarkEnd w:id="38"/>
      <w:bookmarkEnd w:id="39"/>
      <w:r w:rsidRPr="002C5D3A">
        <w:rPr>
          <w:rFonts w:ascii="仿宋" w:eastAsia="仿宋" w:hAnsi="仿宋" w:hint="eastAsia"/>
          <w:sz w:val="24"/>
        </w:rPr>
        <w:t>和修改</w:t>
      </w:r>
      <w:bookmarkEnd w:id="40"/>
    </w:p>
    <w:p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t>11.1 在递交响应文件截止时间前，采购人、采购代理机构可以对磋商文件进行澄清或者修改。</w:t>
      </w:r>
    </w:p>
    <w:p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2C5D3A">
        <w:rPr>
          <w:rFonts w:ascii="仿宋" w:eastAsia="仿宋" w:hAnsi="仿宋" w:cs="宋体" w:hint="eastAsia"/>
          <w:sz w:val="24"/>
        </w:rPr>
        <w:t>提交</w:t>
      </w:r>
      <w:r w:rsidRPr="002C5D3A">
        <w:rPr>
          <w:rFonts w:ascii="仿宋" w:eastAsia="仿宋" w:hAnsi="仿宋" w:hint="eastAsia"/>
          <w:sz w:val="24"/>
        </w:rPr>
        <w:t>首次响应文件截</w:t>
      </w:r>
      <w:r w:rsidRPr="002C5D3A">
        <w:rPr>
          <w:rFonts w:ascii="仿宋" w:eastAsia="仿宋" w:hAnsi="仿宋" w:cs="宋体" w:hint="eastAsia"/>
          <w:sz w:val="24"/>
        </w:rPr>
        <w:t>止之日起5日前</w:t>
      </w:r>
      <w:r w:rsidRPr="002C5D3A">
        <w:rPr>
          <w:rFonts w:ascii="仿宋" w:eastAsia="仿宋" w:hAnsi="仿宋" w:hint="eastAsia"/>
          <w:sz w:val="24"/>
        </w:rPr>
        <w:t>；不足上述时间的，应当顺延递交响应文件的截止时间。</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更正</w:t>
      </w:r>
      <w:r w:rsidR="00124EBB" w:rsidRPr="002C5D3A">
        <w:rPr>
          <w:rFonts w:ascii="仿宋" w:eastAsia="仿宋" w:hAnsi="仿宋" w:hint="eastAsia"/>
          <w:sz w:val="24"/>
        </w:rPr>
        <w:t>通知</w:t>
      </w:r>
      <w:r w:rsidRPr="002C5D3A">
        <w:rPr>
          <w:rFonts w:ascii="仿宋" w:eastAsia="仿宋" w:hAnsi="仿宋" w:hint="eastAsia"/>
          <w:sz w:val="24"/>
        </w:rPr>
        <w:t>通过供应商报名时备注的电子邮箱发送至所有购买磋商文件的供应商，供应商在收到相应更正</w:t>
      </w:r>
      <w:r w:rsidR="00124EBB" w:rsidRPr="002C5D3A">
        <w:rPr>
          <w:rFonts w:ascii="仿宋" w:eastAsia="仿宋" w:hAnsi="仿宋" w:hint="eastAsia"/>
          <w:sz w:val="24"/>
        </w:rPr>
        <w:t>通知</w:t>
      </w:r>
      <w:r w:rsidRPr="002C5D3A">
        <w:rPr>
          <w:rFonts w:ascii="仿宋" w:eastAsia="仿宋" w:hAnsi="仿宋" w:hint="eastAsia"/>
          <w:sz w:val="24"/>
        </w:rPr>
        <w:t>后，以书面形式给予确认。如供应商未给予书面回复，则视为收到并认可该更正</w:t>
      </w:r>
      <w:r w:rsidR="00124EBB" w:rsidRPr="002C5D3A">
        <w:rPr>
          <w:rFonts w:ascii="仿宋" w:eastAsia="仿宋" w:hAnsi="仿宋" w:hint="eastAsia"/>
          <w:sz w:val="24"/>
        </w:rPr>
        <w:t>通知</w:t>
      </w:r>
      <w:r w:rsidRPr="002C5D3A">
        <w:rPr>
          <w:rFonts w:ascii="仿宋" w:eastAsia="仿宋" w:hAnsi="仿宋" w:hint="eastAsia"/>
          <w:sz w:val="24"/>
        </w:rPr>
        <w:t>的内容。</w:t>
      </w:r>
    </w:p>
    <w:p w:rsidR="00036A7C" w:rsidRPr="002C5D3A" w:rsidRDefault="00EE5E27">
      <w:pPr>
        <w:tabs>
          <w:tab w:val="left" w:pos="720"/>
        </w:tabs>
        <w:spacing w:line="400" w:lineRule="exact"/>
        <w:ind w:firstLineChars="200" w:firstLine="480"/>
        <w:rPr>
          <w:rFonts w:ascii="仿宋" w:eastAsia="仿宋" w:hAnsi="仿宋"/>
          <w:sz w:val="24"/>
        </w:rPr>
      </w:pPr>
      <w:r w:rsidRPr="002C5D3A">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36A7C" w:rsidRPr="002C5D3A" w:rsidRDefault="00036A7C">
      <w:pPr>
        <w:pStyle w:val="3"/>
        <w:keepNext w:val="0"/>
        <w:keepLines w:val="0"/>
        <w:spacing w:before="0" w:after="0" w:line="400" w:lineRule="exact"/>
        <w:ind w:firstLineChars="200" w:firstLine="480"/>
        <w:rPr>
          <w:rFonts w:ascii="仿宋" w:eastAsia="仿宋" w:hAnsi="仿宋"/>
          <w:b w:val="0"/>
          <w:sz w:val="24"/>
        </w:rPr>
      </w:pPr>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41" w:name="_Toc217446041"/>
      <w:bookmarkStart w:id="42" w:name="_Toc208848971"/>
      <w:r w:rsidRPr="002C5D3A">
        <w:rPr>
          <w:rFonts w:ascii="仿宋" w:eastAsia="仿宋" w:hAnsi="仿宋" w:hint="eastAsia"/>
          <w:sz w:val="24"/>
        </w:rPr>
        <w:t>12. 答疑会和现场考察</w:t>
      </w:r>
      <w:bookmarkEnd w:id="41"/>
      <w:bookmarkEnd w:id="42"/>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lastRenderedPageBreak/>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2C5D3A" w:rsidRDefault="00EE5E27">
      <w:pPr>
        <w:adjustRightInd w:val="0"/>
        <w:snapToGrid w:val="0"/>
        <w:spacing w:line="400" w:lineRule="exact"/>
        <w:ind w:firstLineChars="175" w:firstLine="420"/>
        <w:rPr>
          <w:rFonts w:ascii="仿宋" w:eastAsia="仿宋" w:hAnsi="仿宋"/>
          <w:sz w:val="24"/>
        </w:rPr>
      </w:pPr>
      <w:r w:rsidRPr="002C5D3A">
        <w:rPr>
          <w:rFonts w:ascii="仿宋" w:eastAsia="仿宋" w:hAnsi="仿宋" w:hint="eastAsia"/>
          <w:sz w:val="24"/>
        </w:rPr>
        <w:t>12</w:t>
      </w:r>
      <w:r w:rsidRPr="002C5D3A">
        <w:rPr>
          <w:rFonts w:ascii="仿宋" w:eastAsia="仿宋" w:hAnsi="仿宋"/>
          <w:sz w:val="24"/>
        </w:rPr>
        <w:t>.</w:t>
      </w:r>
      <w:r w:rsidRPr="002C5D3A">
        <w:rPr>
          <w:rFonts w:ascii="仿宋" w:eastAsia="仿宋" w:hAnsi="仿宋" w:hint="eastAsia"/>
          <w:sz w:val="24"/>
        </w:rPr>
        <w:t>3 供应商考察现场或者参加答疑会所发生的一切费用由供应商自己承担。</w:t>
      </w:r>
    </w:p>
    <w:p w:rsidR="00036A7C" w:rsidRPr="002C5D3A" w:rsidRDefault="00036A7C">
      <w:pPr>
        <w:pStyle w:val="2"/>
        <w:keepNext w:val="0"/>
        <w:keepLines w:val="0"/>
        <w:spacing w:before="0" w:after="0" w:line="400" w:lineRule="exact"/>
        <w:jc w:val="center"/>
        <w:rPr>
          <w:rFonts w:ascii="仿宋" w:eastAsia="仿宋" w:hAnsi="仿宋"/>
          <w:b w:val="0"/>
          <w:bCs w:val="0"/>
        </w:rPr>
      </w:pPr>
      <w:bookmarkStart w:id="43" w:name="_Toc183682351"/>
      <w:bookmarkStart w:id="44" w:name="_Toc217446042"/>
      <w:bookmarkStart w:id="45" w:name="_Toc183582214"/>
      <w:bookmarkStart w:id="46" w:name="_Toc89075876"/>
      <w:bookmarkStart w:id="47" w:name="_Toc77400780"/>
    </w:p>
    <w:p w:rsidR="00036A7C" w:rsidRPr="002C5D3A" w:rsidRDefault="00EE5E27">
      <w:pPr>
        <w:pStyle w:val="2"/>
        <w:keepNext w:val="0"/>
        <w:keepLines w:val="0"/>
        <w:spacing w:before="0" w:after="0" w:line="400" w:lineRule="exact"/>
        <w:jc w:val="center"/>
        <w:rPr>
          <w:rFonts w:ascii="仿宋" w:eastAsia="仿宋" w:hAnsi="仿宋"/>
          <w:b w:val="0"/>
          <w:bCs w:val="0"/>
        </w:rPr>
      </w:pPr>
      <w:r w:rsidRPr="002C5D3A">
        <w:rPr>
          <w:rFonts w:ascii="仿宋" w:eastAsia="仿宋" w:hAnsi="仿宋" w:hint="eastAsia"/>
          <w:b w:val="0"/>
          <w:bCs w:val="0"/>
        </w:rPr>
        <w:t>四、响应文件</w:t>
      </w:r>
      <w:bookmarkEnd w:id="43"/>
      <w:bookmarkEnd w:id="44"/>
      <w:bookmarkEnd w:id="45"/>
      <w:bookmarkEnd w:id="46"/>
      <w:bookmarkEnd w:id="47"/>
    </w:p>
    <w:p w:rsidR="00036A7C" w:rsidRPr="002C5D3A" w:rsidRDefault="00036A7C">
      <w:pPr>
        <w:rPr>
          <w:rFonts w:ascii="仿宋" w:eastAsia="仿宋" w:hAnsi="仿宋"/>
        </w:rPr>
      </w:pPr>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48" w:name="_Toc217446043"/>
      <w:bookmarkStart w:id="49" w:name="_Toc183682352"/>
      <w:bookmarkStart w:id="50" w:name="_Toc183582215"/>
      <w:r w:rsidRPr="002C5D3A">
        <w:rPr>
          <w:rFonts w:ascii="仿宋" w:eastAsia="仿宋" w:hAnsi="仿宋" w:hint="eastAsia"/>
          <w:sz w:val="24"/>
        </w:rPr>
        <w:t>13.响应文件的组成</w:t>
      </w:r>
    </w:p>
    <w:p w:rsidR="00B649E3" w:rsidRPr="002C5D3A" w:rsidRDefault="00FF5184">
      <w:pPr>
        <w:spacing w:line="400" w:lineRule="exact"/>
        <w:ind w:leftChars="1" w:left="2" w:firstLineChars="200" w:firstLine="480"/>
        <w:rPr>
          <w:rFonts w:ascii="仿宋" w:eastAsia="仿宋" w:hAnsi="仿宋"/>
          <w:sz w:val="24"/>
        </w:rPr>
      </w:pPr>
      <w:r w:rsidRPr="002C5D3A">
        <w:rPr>
          <w:rFonts w:ascii="仿宋" w:eastAsia="仿宋" w:hAnsi="仿宋" w:hint="eastAsia"/>
          <w:sz w:val="24"/>
        </w:rPr>
        <w:t>13.1</w:t>
      </w:r>
      <w:r w:rsidR="00EE5E27" w:rsidRPr="002C5D3A">
        <w:rPr>
          <w:rFonts w:ascii="仿宋" w:eastAsia="仿宋" w:hAnsi="仿宋" w:hint="eastAsia"/>
          <w:sz w:val="24"/>
        </w:rPr>
        <w:t>供应商应按照磋商文件的规定和要求编制响应文件。供应商在成交后将成交项目的非主体、非关键性工作分包他人完成的，应当在响应文件中载明。</w:t>
      </w:r>
      <w:r w:rsidR="00B649E3" w:rsidRPr="002C5D3A">
        <w:rPr>
          <w:rFonts w:ascii="仿宋" w:eastAsia="仿宋" w:hAnsi="仿宋" w:hint="eastAsia"/>
          <w:sz w:val="24"/>
        </w:rPr>
        <w:t>（实质性要求）</w:t>
      </w:r>
    </w:p>
    <w:p w:rsidR="00036A7C" w:rsidRPr="002C5D3A" w:rsidRDefault="00FF5184">
      <w:pPr>
        <w:spacing w:line="400" w:lineRule="exact"/>
        <w:ind w:leftChars="1" w:left="2" w:firstLineChars="200" w:firstLine="480"/>
        <w:rPr>
          <w:rFonts w:ascii="仿宋" w:eastAsia="仿宋" w:hAnsi="仿宋"/>
          <w:sz w:val="24"/>
        </w:rPr>
      </w:pPr>
      <w:r w:rsidRPr="002C5D3A">
        <w:rPr>
          <w:rFonts w:ascii="仿宋" w:eastAsia="仿宋" w:hAnsi="仿宋" w:hint="eastAsia"/>
          <w:sz w:val="24"/>
        </w:rPr>
        <w:t>13.2</w:t>
      </w:r>
      <w:r w:rsidR="00EE5E27" w:rsidRPr="002C5D3A">
        <w:rPr>
          <w:rFonts w:ascii="仿宋" w:eastAsia="仿宋" w:hAnsi="仿宋" w:hint="eastAsia"/>
          <w:sz w:val="24"/>
        </w:rPr>
        <w:t>供应商编写的响应文件应包括资格性响应文件和其他响应文件两部分，分册装订。</w:t>
      </w:r>
    </w:p>
    <w:p w:rsidR="00036A7C" w:rsidRPr="002C5D3A" w:rsidRDefault="00036A7C">
      <w:pPr>
        <w:pStyle w:val="3"/>
        <w:keepNext w:val="0"/>
        <w:keepLines w:val="0"/>
        <w:spacing w:before="0" w:after="0" w:line="400" w:lineRule="exact"/>
        <w:ind w:firstLineChars="200" w:firstLine="480"/>
        <w:rPr>
          <w:rFonts w:ascii="仿宋" w:eastAsia="仿宋" w:hAnsi="仿宋"/>
          <w:b w:val="0"/>
          <w:sz w:val="24"/>
        </w:rPr>
      </w:pPr>
    </w:p>
    <w:p w:rsidR="00036A7C" w:rsidRPr="002C5D3A" w:rsidRDefault="00EE5E27">
      <w:pPr>
        <w:pStyle w:val="3"/>
        <w:keepNext w:val="0"/>
        <w:keepLines w:val="0"/>
        <w:spacing w:before="0" w:after="0" w:line="400" w:lineRule="exact"/>
        <w:ind w:firstLineChars="200" w:firstLine="482"/>
        <w:rPr>
          <w:rFonts w:ascii="仿宋" w:eastAsia="仿宋" w:hAnsi="仿宋"/>
          <w:bCs w:val="0"/>
          <w:sz w:val="24"/>
        </w:rPr>
      </w:pPr>
      <w:r w:rsidRPr="002C5D3A">
        <w:rPr>
          <w:rFonts w:ascii="仿宋" w:eastAsia="仿宋" w:hAnsi="仿宋" w:hint="eastAsia"/>
          <w:bCs w:val="0"/>
          <w:sz w:val="24"/>
        </w:rPr>
        <w:t>14.响应文件的语言</w:t>
      </w:r>
      <w:bookmarkEnd w:id="48"/>
      <w:bookmarkEnd w:id="49"/>
      <w:bookmarkEnd w:id="50"/>
      <w:r w:rsidRPr="002C5D3A">
        <w:rPr>
          <w:rFonts w:ascii="仿宋" w:eastAsia="仿宋" w:hAnsi="仿宋" w:hint="eastAsia"/>
          <w:bCs w:val="0"/>
          <w:sz w:val="24"/>
        </w:rPr>
        <w:t>（实质性要求）</w:t>
      </w:r>
    </w:p>
    <w:p w:rsidR="00036A7C" w:rsidRPr="002C5D3A" w:rsidRDefault="00EE5E27">
      <w:pPr>
        <w:tabs>
          <w:tab w:val="left" w:pos="1134"/>
        </w:tabs>
        <w:spacing w:line="360" w:lineRule="auto"/>
        <w:ind w:firstLineChars="200" w:firstLine="480"/>
        <w:jc w:val="left"/>
        <w:rPr>
          <w:rFonts w:ascii="仿宋" w:eastAsia="仿宋" w:hAnsi="仿宋"/>
          <w:sz w:val="24"/>
        </w:rPr>
      </w:pPr>
      <w:r w:rsidRPr="002C5D3A">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2C5D3A" w:rsidRDefault="00EE5E27">
      <w:pPr>
        <w:tabs>
          <w:tab w:val="left" w:pos="1134"/>
        </w:tabs>
        <w:spacing w:line="360" w:lineRule="auto"/>
        <w:ind w:firstLineChars="200" w:firstLine="480"/>
        <w:jc w:val="left"/>
        <w:rPr>
          <w:rFonts w:ascii="仿宋" w:eastAsia="仿宋" w:hAnsi="仿宋"/>
          <w:sz w:val="24"/>
        </w:rPr>
      </w:pPr>
      <w:r w:rsidRPr="002C5D3A">
        <w:rPr>
          <w:rFonts w:ascii="仿宋" w:eastAsia="仿宋" w:hAnsi="仿宋" w:hint="eastAsia"/>
          <w:sz w:val="24"/>
        </w:rPr>
        <w:t>14.2 翻译的中文资料与外文资料如果出现差异和矛盾时，以中文为准。涉嫌虚假响应的按照相关法律法规处理。</w:t>
      </w:r>
    </w:p>
    <w:p w:rsidR="00036A7C" w:rsidRPr="002C5D3A" w:rsidRDefault="00EE5E27">
      <w:pPr>
        <w:spacing w:line="400" w:lineRule="exact"/>
        <w:ind w:firstLineChars="200" w:firstLine="480"/>
        <w:rPr>
          <w:rFonts w:ascii="仿宋" w:eastAsia="仿宋" w:hAnsi="仿宋" w:cs="宋体"/>
          <w:sz w:val="24"/>
        </w:rPr>
      </w:pPr>
      <w:r w:rsidRPr="002C5D3A">
        <w:rPr>
          <w:rFonts w:ascii="仿宋" w:eastAsia="仿宋" w:hAnsi="仿宋" w:cs="宋体" w:hint="eastAsia"/>
          <w:sz w:val="24"/>
        </w:rPr>
        <w:t>14.3 如因未翻译而造成的响应文件无效风险，由供应商承担。</w:t>
      </w:r>
    </w:p>
    <w:p w:rsidR="00036A7C" w:rsidRPr="002C5D3A" w:rsidRDefault="00EE5E27">
      <w:pPr>
        <w:pStyle w:val="3"/>
        <w:keepNext w:val="0"/>
        <w:keepLines w:val="0"/>
        <w:spacing w:before="0" w:after="0" w:line="400" w:lineRule="exact"/>
        <w:ind w:firstLineChars="200" w:firstLine="482"/>
        <w:rPr>
          <w:rFonts w:ascii="仿宋" w:eastAsia="仿宋" w:hAnsi="仿宋"/>
          <w:sz w:val="24"/>
        </w:rPr>
      </w:pPr>
      <w:bookmarkStart w:id="51" w:name="_Toc183582216"/>
      <w:bookmarkStart w:id="52" w:name="_Toc183682353"/>
      <w:bookmarkStart w:id="53" w:name="_Toc217446044"/>
      <w:r w:rsidRPr="002C5D3A">
        <w:rPr>
          <w:rFonts w:ascii="仿宋" w:eastAsia="仿宋" w:hAnsi="仿宋" w:hint="eastAsia"/>
          <w:sz w:val="24"/>
        </w:rPr>
        <w:t>15．计量单位</w:t>
      </w:r>
      <w:bookmarkEnd w:id="51"/>
      <w:bookmarkEnd w:id="52"/>
      <w:bookmarkEnd w:id="53"/>
      <w:r w:rsidRPr="002C5D3A">
        <w:rPr>
          <w:rFonts w:ascii="仿宋" w:eastAsia="仿宋" w:hAnsi="仿宋" w:hint="eastAsia"/>
          <w:sz w:val="24"/>
        </w:rPr>
        <w:t>（实质性要求）</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除磋商文件中另有规定外，本次采购项目所有合同项下的报价均采用国家法定的计量单位。</w:t>
      </w:r>
    </w:p>
    <w:p w:rsidR="00036A7C" w:rsidRPr="002C5D3A" w:rsidRDefault="00036A7C" w:rsidP="00746CBE">
      <w:pPr>
        <w:spacing w:line="400" w:lineRule="exact"/>
        <w:ind w:firstLineChars="195" w:firstLine="468"/>
        <w:rPr>
          <w:rFonts w:ascii="仿宋" w:eastAsia="仿宋" w:hAnsi="仿宋"/>
          <w:bCs/>
          <w:sz w:val="24"/>
        </w:rPr>
      </w:pPr>
      <w:bookmarkStart w:id="54" w:name="_Toc217446045"/>
    </w:p>
    <w:p w:rsidR="00036A7C" w:rsidRPr="002C5D3A" w:rsidRDefault="00EE5E27">
      <w:pPr>
        <w:spacing w:line="400" w:lineRule="exact"/>
        <w:ind w:firstLineChars="195" w:firstLine="470"/>
        <w:rPr>
          <w:rFonts w:ascii="仿宋" w:eastAsia="仿宋" w:hAnsi="仿宋"/>
          <w:b/>
          <w:bCs/>
          <w:sz w:val="24"/>
        </w:rPr>
      </w:pPr>
      <w:r w:rsidRPr="002C5D3A">
        <w:rPr>
          <w:rFonts w:ascii="仿宋" w:eastAsia="仿宋" w:hAnsi="仿宋" w:hint="eastAsia"/>
          <w:b/>
          <w:bCs/>
          <w:sz w:val="24"/>
        </w:rPr>
        <w:t xml:space="preserve">16. </w:t>
      </w:r>
      <w:r w:rsidRPr="002C5D3A">
        <w:rPr>
          <w:rFonts w:ascii="仿宋" w:eastAsia="仿宋" w:hAnsi="仿宋" w:hint="eastAsia"/>
          <w:b/>
          <w:sz w:val="24"/>
        </w:rPr>
        <w:t>报价</w:t>
      </w:r>
    </w:p>
    <w:p w:rsidR="00036A7C" w:rsidRPr="002C5D3A" w:rsidRDefault="004853A0">
      <w:pPr>
        <w:spacing w:line="400" w:lineRule="exact"/>
        <w:ind w:firstLineChars="195" w:firstLine="468"/>
        <w:rPr>
          <w:rFonts w:ascii="仿宋" w:eastAsia="仿宋" w:hAnsi="仿宋"/>
          <w:bCs/>
          <w:sz w:val="24"/>
        </w:rPr>
      </w:pPr>
      <w:r w:rsidRPr="002C5D3A">
        <w:rPr>
          <w:rFonts w:ascii="仿宋" w:eastAsia="仿宋" w:hAnsi="仿宋" w:hint="eastAsia"/>
          <w:bCs/>
          <w:sz w:val="24"/>
        </w:rPr>
        <w:t>16.1</w:t>
      </w:r>
      <w:r w:rsidR="00EE5E27" w:rsidRPr="002C5D3A">
        <w:rPr>
          <w:rFonts w:ascii="仿宋" w:eastAsia="仿宋" w:hAnsi="仿宋" w:hint="eastAsia"/>
          <w:bCs/>
          <w:sz w:val="24"/>
        </w:rPr>
        <w:t>本次磋商项目的</w:t>
      </w:r>
      <w:r w:rsidR="00EE5E27" w:rsidRPr="002C5D3A">
        <w:rPr>
          <w:rFonts w:ascii="仿宋" w:eastAsia="仿宋" w:hAnsi="仿宋" w:hint="eastAsia"/>
          <w:sz w:val="24"/>
        </w:rPr>
        <w:t>报价货币为</w:t>
      </w:r>
      <w:r w:rsidR="00EE5E27" w:rsidRPr="002C5D3A">
        <w:rPr>
          <w:rFonts w:ascii="仿宋" w:eastAsia="仿宋" w:hAnsi="仿宋" w:hint="eastAsia"/>
          <w:bCs/>
          <w:sz w:val="24"/>
        </w:rPr>
        <w:t>人民币，报价以磋商文件规定为准。</w:t>
      </w:r>
      <w:r w:rsidRPr="002C5D3A">
        <w:rPr>
          <w:rFonts w:ascii="仿宋" w:eastAsia="仿宋" w:hAnsi="仿宋" w:hint="eastAsia"/>
          <w:bCs/>
          <w:sz w:val="24"/>
        </w:rPr>
        <w:t>（实质性要求）</w:t>
      </w:r>
    </w:p>
    <w:p w:rsidR="00036A7C" w:rsidRPr="002C5D3A" w:rsidRDefault="004853A0">
      <w:pPr>
        <w:spacing w:line="400" w:lineRule="exact"/>
        <w:ind w:firstLineChars="195" w:firstLine="468"/>
        <w:rPr>
          <w:rFonts w:ascii="仿宋" w:eastAsia="仿宋" w:hAnsi="仿宋"/>
          <w:bCs/>
          <w:sz w:val="24"/>
        </w:rPr>
      </w:pPr>
      <w:r w:rsidRPr="002C5D3A">
        <w:rPr>
          <w:rFonts w:ascii="仿宋" w:eastAsia="仿宋" w:hAnsi="仿宋"/>
          <w:sz w:val="24"/>
        </w:rPr>
        <w:t>16.2</w:t>
      </w:r>
      <w:r w:rsidR="00877140" w:rsidRPr="002C5D3A">
        <w:rPr>
          <w:rFonts w:ascii="仿宋" w:eastAsia="仿宋" w:hAnsi="仿宋" w:hint="eastAsia"/>
          <w:sz w:val="24"/>
        </w:rPr>
        <w:t>本项目采用现场报价，响应文件中</w:t>
      </w:r>
      <w:r w:rsidR="008063D2">
        <w:rPr>
          <w:rFonts w:ascii="仿宋" w:eastAsia="仿宋" w:hAnsi="仿宋" w:hint="eastAsia"/>
          <w:sz w:val="24"/>
        </w:rPr>
        <w:t>需要</w:t>
      </w:r>
      <w:r w:rsidR="00877140" w:rsidRPr="002C5D3A">
        <w:rPr>
          <w:rFonts w:ascii="仿宋" w:eastAsia="仿宋" w:hAnsi="仿宋" w:hint="eastAsia"/>
          <w:sz w:val="24"/>
        </w:rPr>
        <w:t>首次报价，</w:t>
      </w:r>
      <w:r w:rsidR="00877140" w:rsidRPr="00485B09">
        <w:rPr>
          <w:rFonts w:ascii="仿宋" w:eastAsia="仿宋" w:hAnsi="仿宋" w:hint="eastAsia"/>
          <w:sz w:val="24"/>
        </w:rPr>
        <w:t>报价</w:t>
      </w:r>
      <w:r w:rsidR="00877140" w:rsidRPr="00485B09">
        <w:rPr>
          <w:rFonts w:ascii="仿宋" w:eastAsia="仿宋" w:hAnsi="仿宋"/>
          <w:sz w:val="24"/>
        </w:rPr>
        <w:t>要求参考</w:t>
      </w:r>
      <w:r w:rsidR="008063D2" w:rsidRPr="00485B09">
        <w:rPr>
          <w:rFonts w:ascii="仿宋" w:eastAsia="仿宋" w:hAnsi="仿宋" w:hint="eastAsia"/>
          <w:sz w:val="24"/>
        </w:rPr>
        <w:t>第七章响应文件格式</w:t>
      </w:r>
      <w:r w:rsidR="004E6E99" w:rsidRPr="00485B09">
        <w:rPr>
          <w:rFonts w:ascii="仿宋" w:eastAsia="仿宋" w:hAnsi="仿宋" w:hint="eastAsia"/>
          <w:sz w:val="24"/>
        </w:rPr>
        <w:t>，最终报价表</w:t>
      </w:r>
      <w:r w:rsidR="00877140" w:rsidRPr="00485B09">
        <w:rPr>
          <w:rFonts w:ascii="仿宋" w:eastAsia="仿宋" w:hAnsi="仿宋"/>
          <w:sz w:val="24"/>
        </w:rPr>
        <w:t>现场提供</w:t>
      </w:r>
      <w:r w:rsidR="004E6E99" w:rsidRPr="00485B09">
        <w:rPr>
          <w:rFonts w:ascii="仿宋" w:eastAsia="仿宋" w:hAnsi="仿宋" w:hint="eastAsia"/>
          <w:sz w:val="24"/>
        </w:rPr>
        <w:t>或自行准备</w:t>
      </w:r>
      <w:r w:rsidR="00877140" w:rsidRPr="00485B09">
        <w:rPr>
          <w:rFonts w:ascii="仿宋" w:eastAsia="仿宋" w:hAnsi="仿宋"/>
          <w:sz w:val="24"/>
        </w:rPr>
        <w:t>。</w:t>
      </w:r>
    </w:p>
    <w:bookmarkEnd w:id="54"/>
    <w:p w:rsidR="00036A7C" w:rsidRPr="002C5D3A" w:rsidRDefault="00EE5E27">
      <w:pPr>
        <w:spacing w:line="400" w:lineRule="exact"/>
        <w:ind w:leftChars="1" w:left="2" w:firstLineChars="200" w:firstLine="480"/>
        <w:rPr>
          <w:rFonts w:ascii="仿宋" w:eastAsia="仿宋" w:hAnsi="仿宋"/>
          <w:bCs/>
          <w:sz w:val="24"/>
        </w:rPr>
      </w:pPr>
      <w:r w:rsidRPr="002C5D3A">
        <w:rPr>
          <w:rFonts w:ascii="仿宋" w:eastAsia="仿宋" w:hAnsi="仿宋" w:hint="eastAsia"/>
          <w:bCs/>
          <w:sz w:val="24"/>
        </w:rPr>
        <w:t>17.响应文件格式</w:t>
      </w:r>
    </w:p>
    <w:p w:rsidR="00036A7C" w:rsidRPr="002C5D3A" w:rsidRDefault="00EE5E27">
      <w:pPr>
        <w:spacing w:line="400" w:lineRule="exact"/>
        <w:ind w:leftChars="1" w:left="2" w:firstLineChars="200" w:firstLine="480"/>
        <w:rPr>
          <w:rFonts w:ascii="仿宋" w:eastAsia="仿宋" w:hAnsi="仿宋"/>
          <w:bCs/>
          <w:sz w:val="24"/>
        </w:rPr>
      </w:pPr>
      <w:r w:rsidRPr="002C5D3A">
        <w:rPr>
          <w:rFonts w:ascii="仿宋" w:eastAsia="仿宋" w:hAnsi="仿宋" w:hint="eastAsia"/>
          <w:bCs/>
          <w:sz w:val="24"/>
        </w:rPr>
        <w:t>17.1 供应商应执行磋商文件第</w:t>
      </w:r>
      <w:r w:rsidR="007B63C3" w:rsidRPr="002C5D3A">
        <w:rPr>
          <w:rFonts w:ascii="仿宋" w:eastAsia="仿宋" w:hAnsi="仿宋" w:hint="eastAsia"/>
          <w:bCs/>
          <w:sz w:val="24"/>
        </w:rPr>
        <w:t>七</w:t>
      </w:r>
      <w:r w:rsidRPr="002C5D3A">
        <w:rPr>
          <w:rFonts w:ascii="仿宋" w:eastAsia="仿宋" w:hAnsi="仿宋" w:hint="eastAsia"/>
          <w:bCs/>
          <w:sz w:val="24"/>
        </w:rPr>
        <w:t>章的规定要求。</w:t>
      </w:r>
    </w:p>
    <w:p w:rsidR="00036A7C" w:rsidRPr="002C5D3A" w:rsidRDefault="00EE5E27">
      <w:pPr>
        <w:spacing w:line="400" w:lineRule="exact"/>
        <w:ind w:leftChars="1" w:left="2" w:firstLineChars="200" w:firstLine="480"/>
        <w:rPr>
          <w:rFonts w:ascii="仿宋" w:eastAsia="仿宋" w:hAnsi="仿宋"/>
          <w:sz w:val="24"/>
        </w:rPr>
      </w:pPr>
      <w:r w:rsidRPr="002C5D3A">
        <w:rPr>
          <w:rFonts w:ascii="仿宋" w:eastAsia="仿宋" w:hAnsi="仿宋" w:hint="eastAsia"/>
          <w:sz w:val="24"/>
        </w:rPr>
        <w:lastRenderedPageBreak/>
        <w:t>17.2 对于没有格式要求的磋商文件由供应商自行编写。</w:t>
      </w:r>
    </w:p>
    <w:p w:rsidR="00036A7C" w:rsidRPr="002C5D3A" w:rsidRDefault="00036A7C">
      <w:pPr>
        <w:spacing w:line="400" w:lineRule="exact"/>
        <w:ind w:firstLineChars="196" w:firstLine="470"/>
        <w:rPr>
          <w:rFonts w:ascii="仿宋" w:eastAsia="仿宋" w:hAnsi="仿宋"/>
          <w:sz w:val="24"/>
        </w:rPr>
      </w:pPr>
      <w:bookmarkStart w:id="55" w:name="_Toc183582224"/>
      <w:bookmarkStart w:id="56" w:name="_Toc183682361"/>
      <w:bookmarkStart w:id="57" w:name="_Toc217446051"/>
    </w:p>
    <w:p w:rsidR="00036A7C" w:rsidRPr="002C5D3A" w:rsidRDefault="00EE5E27">
      <w:pPr>
        <w:spacing w:line="400" w:lineRule="exact"/>
        <w:ind w:firstLineChars="196" w:firstLine="472"/>
        <w:rPr>
          <w:rFonts w:ascii="仿宋" w:eastAsia="仿宋" w:hAnsi="仿宋"/>
          <w:b/>
          <w:sz w:val="24"/>
        </w:rPr>
      </w:pPr>
      <w:r w:rsidRPr="002C5D3A">
        <w:rPr>
          <w:rFonts w:ascii="仿宋" w:eastAsia="仿宋" w:hAnsi="仿宋" w:hint="eastAsia"/>
          <w:b/>
          <w:sz w:val="24"/>
        </w:rPr>
        <w:t>18.响应文件的编制和签署</w:t>
      </w:r>
    </w:p>
    <w:p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sz w:val="24"/>
        </w:rPr>
        <w:t>18.1 资格性响应文件正本</w:t>
      </w:r>
      <w:r w:rsidR="006B36FD" w:rsidRPr="002C5D3A">
        <w:rPr>
          <w:rFonts w:ascii="仿宋" w:eastAsia="仿宋" w:hAnsi="仿宋"/>
          <w:sz w:val="24"/>
        </w:rPr>
        <w:t>1</w:t>
      </w:r>
      <w:r w:rsidRPr="002C5D3A">
        <w:rPr>
          <w:rFonts w:ascii="仿宋" w:eastAsia="仿宋" w:hAnsi="仿宋" w:hint="eastAsia"/>
          <w:sz w:val="24"/>
        </w:rPr>
        <w:t>份副本</w:t>
      </w:r>
      <w:r w:rsidR="006B36FD" w:rsidRPr="002C5D3A">
        <w:rPr>
          <w:rFonts w:ascii="仿宋" w:eastAsia="仿宋" w:hAnsi="仿宋"/>
          <w:sz w:val="24"/>
        </w:rPr>
        <w:t>2</w:t>
      </w:r>
      <w:r w:rsidRPr="002C5D3A">
        <w:rPr>
          <w:rFonts w:ascii="仿宋" w:eastAsia="仿宋" w:hAnsi="仿宋" w:hint="eastAsia"/>
          <w:sz w:val="24"/>
        </w:rPr>
        <w:t>份</w:t>
      </w:r>
      <w:r w:rsidRPr="002C5D3A">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18.2 其他响应文件正本</w:t>
      </w:r>
      <w:r w:rsidR="006B36FD" w:rsidRPr="002C5D3A">
        <w:rPr>
          <w:rFonts w:ascii="仿宋" w:eastAsia="仿宋" w:hAnsi="仿宋"/>
          <w:bCs/>
          <w:sz w:val="24"/>
        </w:rPr>
        <w:t>1</w:t>
      </w:r>
      <w:r w:rsidRPr="002C5D3A">
        <w:rPr>
          <w:rFonts w:ascii="仿宋" w:eastAsia="仿宋" w:hAnsi="仿宋" w:hint="eastAsia"/>
          <w:bCs/>
          <w:sz w:val="24"/>
        </w:rPr>
        <w:t>份副本</w:t>
      </w:r>
      <w:r w:rsidR="006B36FD" w:rsidRPr="002C5D3A">
        <w:rPr>
          <w:rFonts w:ascii="仿宋" w:eastAsia="仿宋" w:hAnsi="仿宋"/>
          <w:bCs/>
          <w:sz w:val="24"/>
        </w:rPr>
        <w:t>2</w:t>
      </w:r>
      <w:r w:rsidRPr="002C5D3A">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55"/>
    <w:bookmarkEnd w:id="56"/>
    <w:bookmarkEnd w:id="57"/>
    <w:p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18.3 响应文件正本和副本均需在规定签章处签字和盖章。响应文件副本可采用正本的复印件，</w:t>
      </w:r>
      <w:r w:rsidR="00FA6DEF" w:rsidRPr="002C5D3A">
        <w:rPr>
          <w:rFonts w:ascii="仿宋" w:eastAsia="仿宋" w:hAnsi="仿宋" w:hint="eastAsia"/>
          <w:bCs/>
          <w:sz w:val="24"/>
        </w:rPr>
        <w:t>提供</w:t>
      </w:r>
      <w:r w:rsidRPr="002C5D3A">
        <w:rPr>
          <w:rFonts w:ascii="仿宋" w:eastAsia="仿宋" w:hAnsi="仿宋" w:hint="eastAsia"/>
          <w:bCs/>
          <w:sz w:val="24"/>
        </w:rPr>
        <w:t>电子文档</w:t>
      </w:r>
      <w:r w:rsidR="00FA6DEF" w:rsidRPr="002C5D3A">
        <w:rPr>
          <w:rFonts w:ascii="仿宋" w:eastAsia="仿宋" w:hAnsi="仿宋" w:hint="eastAsia"/>
          <w:bCs/>
          <w:sz w:val="24"/>
        </w:rPr>
        <w:t>1份</w:t>
      </w:r>
      <w:r w:rsidRPr="002C5D3A">
        <w:rPr>
          <w:rFonts w:ascii="仿宋" w:eastAsia="仿宋" w:hAnsi="仿宋" w:hint="eastAsia"/>
          <w:bCs/>
          <w:sz w:val="24"/>
        </w:rPr>
        <w:t>采用光盘或U盘制作。</w:t>
      </w:r>
    </w:p>
    <w:p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18.4响应文件的打印和书写应清楚工整，任何行间插字、涂改或增删，必须由供应商的</w:t>
      </w:r>
      <w:r w:rsidR="00826DB4" w:rsidRPr="002C5D3A">
        <w:rPr>
          <w:rFonts w:ascii="仿宋" w:eastAsia="仿宋" w:hAnsi="仿宋" w:hint="eastAsia"/>
          <w:bCs/>
          <w:sz w:val="24"/>
        </w:rPr>
        <w:t>法定代表人/单位负责人</w:t>
      </w:r>
      <w:r w:rsidRPr="002C5D3A">
        <w:rPr>
          <w:rFonts w:ascii="仿宋" w:eastAsia="仿宋" w:hAnsi="仿宋" w:hint="eastAsia"/>
          <w:bCs/>
          <w:sz w:val="24"/>
        </w:rPr>
        <w:t>或其授权代表签字并盖供应商公章。</w:t>
      </w:r>
    </w:p>
    <w:p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18.5（实质性要求）响应文件应由供应商法定代表人/主要负责人/本人或其授权代表在响应文件要求的地方签字（注：</w:t>
      </w:r>
      <w:r w:rsidRPr="002C5D3A">
        <w:rPr>
          <w:rFonts w:ascii="仿宋" w:eastAsia="仿宋" w:hAnsi="仿宋" w:hint="eastAsia"/>
          <w:sz w:val="24"/>
        </w:rPr>
        <w:t>供应商为法人的，应当由其法定代表人或者</w:t>
      </w:r>
      <w:r w:rsidRPr="002C5D3A">
        <w:rPr>
          <w:rFonts w:ascii="仿宋" w:eastAsia="仿宋" w:hAnsi="仿宋" w:hint="eastAsia"/>
          <w:bCs/>
          <w:sz w:val="24"/>
        </w:rPr>
        <w:t>授权代表</w:t>
      </w:r>
      <w:r w:rsidRPr="002C5D3A">
        <w:rPr>
          <w:rFonts w:ascii="仿宋" w:eastAsia="仿宋" w:hAnsi="仿宋" w:hint="eastAsia"/>
          <w:sz w:val="24"/>
        </w:rPr>
        <w:t>签字确认；供应商为其他组织的，应当由其主要负责人或者</w:t>
      </w:r>
      <w:r w:rsidRPr="002C5D3A">
        <w:rPr>
          <w:rFonts w:ascii="仿宋" w:eastAsia="仿宋" w:hAnsi="仿宋" w:hint="eastAsia"/>
          <w:bCs/>
          <w:sz w:val="24"/>
        </w:rPr>
        <w:t>授权代表</w:t>
      </w:r>
      <w:r w:rsidRPr="002C5D3A">
        <w:rPr>
          <w:rFonts w:ascii="仿宋" w:eastAsia="仿宋" w:hAnsi="仿宋" w:hint="eastAsia"/>
          <w:sz w:val="24"/>
        </w:rPr>
        <w:t>签字确认；供应商为自然人的，应当由其本人或者</w:t>
      </w:r>
      <w:r w:rsidRPr="002C5D3A">
        <w:rPr>
          <w:rFonts w:ascii="仿宋" w:eastAsia="仿宋" w:hAnsi="仿宋" w:hint="eastAsia"/>
          <w:bCs/>
          <w:sz w:val="24"/>
        </w:rPr>
        <w:t>授权代表</w:t>
      </w:r>
      <w:r w:rsidRPr="002C5D3A">
        <w:rPr>
          <w:rFonts w:ascii="仿宋" w:eastAsia="仿宋" w:hAnsi="仿宋" w:hint="eastAsia"/>
          <w:sz w:val="24"/>
        </w:rPr>
        <w:t>签字确认</w:t>
      </w:r>
      <w:r w:rsidRPr="002C5D3A">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2C5D3A" w:rsidRDefault="00EE5E27">
      <w:pPr>
        <w:spacing w:line="400" w:lineRule="exact"/>
        <w:ind w:firstLineChars="195" w:firstLine="468"/>
        <w:rPr>
          <w:rFonts w:ascii="仿宋" w:eastAsia="仿宋" w:hAnsi="仿宋"/>
          <w:bCs/>
          <w:sz w:val="24"/>
        </w:rPr>
      </w:pPr>
      <w:r w:rsidRPr="002C5D3A">
        <w:rPr>
          <w:rFonts w:ascii="仿宋" w:eastAsia="仿宋" w:hAnsi="仿宋" w:hint="eastAsia"/>
          <w:bCs/>
          <w:sz w:val="24"/>
        </w:rPr>
        <w:t>18.6响应文件正本和副本需要逐页编目编码。</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18.7响应文件正本和副本应当采用胶装方式装订成册，不得散装或者合页装订。</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18.8</w:t>
      </w:r>
      <w:r w:rsidR="004C1B6F" w:rsidRPr="002C5D3A">
        <w:rPr>
          <w:rFonts w:ascii="仿宋" w:eastAsia="仿宋" w:hAnsi="仿宋" w:hint="eastAsia"/>
          <w:sz w:val="24"/>
        </w:rPr>
        <w:t>（实质性要求）</w:t>
      </w:r>
      <w:r w:rsidRPr="002C5D3A">
        <w:rPr>
          <w:rFonts w:ascii="仿宋" w:eastAsia="仿宋" w:hAnsi="仿宋" w:hint="eastAsia"/>
          <w:sz w:val="24"/>
        </w:rPr>
        <w:t>响应文件应</w:t>
      </w:r>
      <w:r w:rsidR="004C1B6F" w:rsidRPr="002C5D3A">
        <w:rPr>
          <w:rFonts w:ascii="仿宋" w:eastAsia="仿宋" w:hAnsi="仿宋" w:hint="eastAsia"/>
          <w:sz w:val="24"/>
        </w:rPr>
        <w:t>按</w:t>
      </w:r>
      <w:r w:rsidRPr="002C5D3A">
        <w:rPr>
          <w:rFonts w:ascii="仿宋" w:eastAsia="仿宋" w:hAnsi="仿宋" w:hint="eastAsia"/>
          <w:sz w:val="24"/>
        </w:rPr>
        <w:t>磋商文件的要求签署、盖章</w:t>
      </w:r>
      <w:r w:rsidR="00B649E3" w:rsidRPr="002C5D3A">
        <w:rPr>
          <w:rFonts w:ascii="仿宋" w:eastAsia="仿宋" w:hAnsi="仿宋" w:hint="eastAsia"/>
          <w:sz w:val="24"/>
        </w:rPr>
        <w:t>（</w:t>
      </w:r>
      <w:r w:rsidR="00361AC2" w:rsidRPr="002C5D3A">
        <w:rPr>
          <w:rFonts w:ascii="仿宋" w:eastAsia="仿宋" w:hAnsi="仿宋" w:hint="eastAsia"/>
          <w:sz w:val="24"/>
        </w:rPr>
        <w:t>第八章</w:t>
      </w:r>
      <w:r w:rsidR="00361AC2" w:rsidRPr="002C5D3A">
        <w:rPr>
          <w:rFonts w:ascii="仿宋" w:eastAsia="仿宋" w:hAnsi="仿宋"/>
          <w:sz w:val="24"/>
        </w:rPr>
        <w:t>2.4.6</w:t>
      </w:r>
      <w:r w:rsidR="00361AC2" w:rsidRPr="002C5D3A">
        <w:rPr>
          <w:rFonts w:ascii="仿宋" w:eastAsia="仿宋" w:hAnsi="仿宋" w:hint="eastAsia"/>
          <w:sz w:val="24"/>
        </w:rPr>
        <w:t>规定</w:t>
      </w:r>
      <w:r w:rsidR="00361AC2" w:rsidRPr="002C5D3A">
        <w:rPr>
          <w:rFonts w:ascii="仿宋" w:eastAsia="仿宋" w:hAnsi="仿宋"/>
          <w:sz w:val="24"/>
        </w:rPr>
        <w:t>的</w:t>
      </w:r>
      <w:r w:rsidR="00833138" w:rsidRPr="002C5D3A">
        <w:rPr>
          <w:rFonts w:ascii="仿宋" w:eastAsia="仿宋" w:hAnsi="仿宋" w:hint="eastAsia"/>
          <w:sz w:val="24"/>
        </w:rPr>
        <w:t>例外</w:t>
      </w:r>
      <w:r w:rsidR="00361AC2" w:rsidRPr="002C5D3A">
        <w:rPr>
          <w:rFonts w:ascii="仿宋" w:eastAsia="仿宋" w:hAnsi="仿宋"/>
          <w:sz w:val="24"/>
        </w:rPr>
        <w:t>情形除外</w:t>
      </w:r>
      <w:r w:rsidR="00B649E3" w:rsidRPr="002C5D3A">
        <w:rPr>
          <w:rFonts w:ascii="仿宋" w:eastAsia="仿宋" w:hAnsi="仿宋" w:hint="eastAsia"/>
          <w:sz w:val="24"/>
        </w:rPr>
        <w:t>）</w:t>
      </w:r>
      <w:r w:rsidRPr="002C5D3A">
        <w:rPr>
          <w:rFonts w:ascii="仿宋" w:eastAsia="仿宋" w:hAnsi="仿宋" w:hint="eastAsia"/>
          <w:sz w:val="24"/>
        </w:rPr>
        <w:t>。</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18.9响应文件统一用</w:t>
      </w:r>
      <w:r w:rsidRPr="002C5D3A">
        <w:rPr>
          <w:rFonts w:ascii="仿宋" w:eastAsia="仿宋" w:hAnsi="仿宋"/>
          <w:sz w:val="24"/>
        </w:rPr>
        <w:t>A4</w:t>
      </w:r>
      <w:r w:rsidRPr="002C5D3A">
        <w:rPr>
          <w:rFonts w:ascii="仿宋" w:eastAsia="仿宋" w:hAnsi="仿宋" w:hint="eastAsia"/>
          <w:sz w:val="24"/>
        </w:rPr>
        <w:t>幅面纸印制，除另有规定外。</w:t>
      </w:r>
    </w:p>
    <w:p w:rsidR="00036A7C" w:rsidRPr="002C5D3A" w:rsidRDefault="00036A7C">
      <w:pPr>
        <w:tabs>
          <w:tab w:val="left" w:pos="1080"/>
        </w:tabs>
        <w:spacing w:line="400" w:lineRule="exact"/>
        <w:ind w:firstLineChars="192" w:firstLine="461"/>
        <w:rPr>
          <w:rFonts w:ascii="仿宋" w:eastAsia="仿宋" w:hAnsi="仿宋"/>
          <w:sz w:val="24"/>
        </w:rPr>
      </w:pPr>
      <w:bookmarkStart w:id="58" w:name="_Toc217446053"/>
      <w:bookmarkStart w:id="59" w:name="_Toc183682363"/>
      <w:bookmarkStart w:id="60" w:name="_Toc183582226"/>
      <w:bookmarkStart w:id="61" w:name="_Toc89075877"/>
      <w:bookmarkStart w:id="62" w:name="_Toc77400781"/>
    </w:p>
    <w:p w:rsidR="00036A7C" w:rsidRPr="002C5D3A" w:rsidRDefault="00EE5E27">
      <w:pPr>
        <w:tabs>
          <w:tab w:val="left" w:pos="1080"/>
        </w:tabs>
        <w:spacing w:line="400" w:lineRule="exact"/>
        <w:ind w:firstLineChars="192" w:firstLine="463"/>
        <w:rPr>
          <w:rFonts w:ascii="仿宋" w:eastAsia="仿宋" w:hAnsi="仿宋"/>
          <w:sz w:val="24"/>
        </w:rPr>
      </w:pPr>
      <w:r w:rsidRPr="002C5D3A">
        <w:rPr>
          <w:rFonts w:ascii="仿宋" w:eastAsia="仿宋" w:hAnsi="仿宋" w:hint="eastAsia"/>
          <w:b/>
          <w:sz w:val="24"/>
        </w:rPr>
        <w:t>19.响应文件的密封和标注</w:t>
      </w:r>
      <w:r w:rsidRPr="002C5D3A">
        <w:rPr>
          <w:rFonts w:ascii="仿宋" w:eastAsia="仿宋" w:hAnsi="仿宋" w:hint="eastAsia"/>
          <w:sz w:val="24"/>
        </w:rPr>
        <w:t>（不属于本项目磋商小组评审范畴，由采购人、采购代理机构在接收响应文件时及时处理）</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19.1 响应文件可以单独密封包装，也可以所有响应文件密封包装在一个密封袋内。</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19.2 响应文件密封袋的最外层应清楚地标明采购项目名称、采购项目编号、包件号及名称（若有）、供应商名称。</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19.3 所有外层密封袋的封口处应粘贴牢固。</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19.4 未密封的响应文件，采购人、采购代理机构将拒收或者在时间允许的范</w:t>
      </w:r>
      <w:r w:rsidRPr="002C5D3A">
        <w:rPr>
          <w:rFonts w:ascii="仿宋" w:eastAsia="仿宋" w:hAnsi="仿宋" w:hint="eastAsia"/>
          <w:sz w:val="24"/>
        </w:rPr>
        <w:lastRenderedPageBreak/>
        <w:t>围内，要求修改完善后接收。</w:t>
      </w:r>
    </w:p>
    <w:p w:rsidR="00036A7C" w:rsidRPr="002C5D3A" w:rsidRDefault="00036A7C" w:rsidP="00746CBE">
      <w:pPr>
        <w:tabs>
          <w:tab w:val="left" w:pos="1080"/>
        </w:tabs>
        <w:spacing w:line="400" w:lineRule="exact"/>
        <w:ind w:firstLineChars="192" w:firstLine="461"/>
        <w:rPr>
          <w:rFonts w:ascii="仿宋" w:eastAsia="仿宋" w:hAnsi="仿宋"/>
          <w:sz w:val="24"/>
        </w:rPr>
      </w:pPr>
    </w:p>
    <w:p w:rsidR="00036A7C" w:rsidRPr="002C5D3A" w:rsidRDefault="00EE5E27">
      <w:pPr>
        <w:tabs>
          <w:tab w:val="left" w:pos="1080"/>
        </w:tabs>
        <w:spacing w:line="400" w:lineRule="exact"/>
        <w:ind w:firstLineChars="192" w:firstLine="463"/>
        <w:rPr>
          <w:rFonts w:ascii="仿宋" w:eastAsia="仿宋" w:hAnsi="仿宋"/>
          <w:b/>
          <w:sz w:val="24"/>
        </w:rPr>
      </w:pPr>
      <w:r w:rsidRPr="002C5D3A">
        <w:rPr>
          <w:rFonts w:ascii="仿宋" w:eastAsia="仿宋" w:hAnsi="仿宋" w:hint="eastAsia"/>
          <w:b/>
          <w:sz w:val="24"/>
        </w:rPr>
        <w:t>20.响应文件的递交</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20.2 采购代理机构将向通过资格审查的供应商发出磋商邀请；告知未通过资格审查的供应商未通过的原因。</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20.3 报价表在磋商后，磋商小组要求供应商进行报价时递交。</w:t>
      </w:r>
    </w:p>
    <w:p w:rsidR="00036A7C" w:rsidRPr="002C5D3A" w:rsidRDefault="00EE5E27" w:rsidP="00746CBE">
      <w:pPr>
        <w:tabs>
          <w:tab w:val="left" w:pos="1080"/>
        </w:tabs>
        <w:spacing w:line="400" w:lineRule="exact"/>
        <w:ind w:firstLineChars="192" w:firstLine="461"/>
        <w:rPr>
          <w:rFonts w:ascii="仿宋" w:eastAsia="仿宋" w:hAnsi="仿宋"/>
          <w:sz w:val="24"/>
        </w:rPr>
      </w:pPr>
      <w:r w:rsidRPr="002C5D3A">
        <w:rPr>
          <w:rFonts w:ascii="仿宋" w:eastAsia="仿宋" w:hAnsi="仿宋" w:hint="eastAsia"/>
          <w:sz w:val="24"/>
        </w:rPr>
        <w:t>20.4 本次采购不接收邮寄的响应文件。</w:t>
      </w:r>
    </w:p>
    <w:p w:rsidR="00036A7C" w:rsidRPr="002C5D3A" w:rsidRDefault="00036A7C" w:rsidP="00746CBE">
      <w:pPr>
        <w:tabs>
          <w:tab w:val="left" w:pos="1080"/>
        </w:tabs>
        <w:spacing w:line="400" w:lineRule="exact"/>
        <w:ind w:firstLineChars="192" w:firstLine="461"/>
        <w:rPr>
          <w:rFonts w:ascii="仿宋" w:eastAsia="仿宋" w:hAnsi="仿宋"/>
          <w:sz w:val="24"/>
        </w:rPr>
      </w:pPr>
    </w:p>
    <w:p w:rsidR="00036A7C" w:rsidRPr="002C5D3A" w:rsidRDefault="00EE5E27">
      <w:pPr>
        <w:tabs>
          <w:tab w:val="left" w:pos="1080"/>
        </w:tabs>
        <w:spacing w:line="400" w:lineRule="exact"/>
        <w:ind w:firstLineChars="192" w:firstLine="463"/>
        <w:rPr>
          <w:rFonts w:ascii="仿宋" w:eastAsia="仿宋" w:hAnsi="仿宋"/>
          <w:sz w:val="24"/>
        </w:rPr>
      </w:pPr>
      <w:bookmarkStart w:id="63" w:name="_Toc183582228"/>
      <w:bookmarkStart w:id="64" w:name="_Toc217446055"/>
      <w:bookmarkStart w:id="65" w:name="_Toc183682365"/>
      <w:bookmarkEnd w:id="58"/>
      <w:bookmarkEnd w:id="59"/>
      <w:bookmarkEnd w:id="60"/>
      <w:bookmarkEnd w:id="61"/>
      <w:bookmarkEnd w:id="62"/>
      <w:r w:rsidRPr="002C5D3A">
        <w:rPr>
          <w:rFonts w:ascii="仿宋" w:eastAsia="仿宋" w:hAnsi="仿宋" w:hint="eastAsia"/>
          <w:b/>
          <w:sz w:val="24"/>
        </w:rPr>
        <w:t>21.响应文件的修改和撤回</w:t>
      </w:r>
      <w:r w:rsidRPr="002C5D3A">
        <w:rPr>
          <w:rFonts w:ascii="仿宋" w:eastAsia="仿宋" w:hAnsi="仿宋" w:hint="eastAsia"/>
          <w:sz w:val="24"/>
        </w:rPr>
        <w:t>（补充、修改响应文件的密封和标注按照本章“19.响应文件的密封和标注”规定处理）</w:t>
      </w:r>
    </w:p>
    <w:p w:rsidR="00036A7C" w:rsidRPr="002C5D3A" w:rsidRDefault="00EE5E27">
      <w:pPr>
        <w:pStyle w:val="a5"/>
        <w:spacing w:line="400" w:lineRule="exact"/>
        <w:ind w:firstLine="480"/>
        <w:rPr>
          <w:rFonts w:ascii="仿宋" w:eastAsia="仿宋" w:hAnsi="仿宋"/>
          <w:sz w:val="24"/>
        </w:rPr>
      </w:pPr>
      <w:r w:rsidRPr="002C5D3A">
        <w:rPr>
          <w:rFonts w:ascii="仿宋" w:eastAsia="仿宋" w:hAnsi="仿宋" w:hint="eastAsia"/>
          <w:sz w:val="24"/>
        </w:rPr>
        <w:t>21</w:t>
      </w:r>
      <w:r w:rsidRPr="002C5D3A">
        <w:rPr>
          <w:rFonts w:ascii="仿宋" w:eastAsia="仿宋" w:hAnsi="仿宋"/>
          <w:sz w:val="24"/>
        </w:rPr>
        <w:t>.</w:t>
      </w:r>
      <w:r w:rsidRPr="002C5D3A">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2C5D3A" w:rsidRDefault="00EE5E27">
      <w:pPr>
        <w:adjustRightInd w:val="0"/>
        <w:snapToGrid w:val="0"/>
        <w:spacing w:line="400" w:lineRule="exact"/>
        <w:ind w:firstLineChars="200" w:firstLine="480"/>
        <w:rPr>
          <w:rFonts w:ascii="仿宋" w:eastAsia="仿宋" w:hAnsi="仿宋"/>
          <w:sz w:val="24"/>
        </w:rPr>
      </w:pPr>
      <w:r w:rsidRPr="002C5D3A">
        <w:rPr>
          <w:rFonts w:ascii="仿宋" w:eastAsia="仿宋" w:hAnsi="仿宋" w:hint="eastAsia"/>
          <w:sz w:val="24"/>
        </w:rPr>
        <w:t>21</w:t>
      </w:r>
      <w:r w:rsidRPr="002C5D3A">
        <w:rPr>
          <w:rFonts w:ascii="仿宋" w:eastAsia="仿宋" w:hAnsi="仿宋"/>
          <w:sz w:val="24"/>
        </w:rPr>
        <w:t>.</w:t>
      </w:r>
      <w:r w:rsidRPr="002C5D3A">
        <w:rPr>
          <w:rFonts w:ascii="仿宋" w:eastAsia="仿宋" w:hAnsi="仿宋" w:hint="eastAsia"/>
          <w:sz w:val="24"/>
        </w:rPr>
        <w:t>2供应商对响应文件修改的书面材料或撤回的通知应该按规定进行编写、密封、标注和递送，并注明“修改响应文件”字样。</w:t>
      </w:r>
    </w:p>
    <w:p w:rsidR="00036A7C" w:rsidRPr="002C5D3A" w:rsidRDefault="00EE5E27">
      <w:pPr>
        <w:adjustRightInd w:val="0"/>
        <w:snapToGrid w:val="0"/>
        <w:spacing w:line="400" w:lineRule="exact"/>
        <w:ind w:firstLineChars="200" w:firstLine="480"/>
        <w:rPr>
          <w:rFonts w:ascii="仿宋" w:eastAsia="仿宋" w:hAnsi="仿宋"/>
          <w:sz w:val="24"/>
        </w:rPr>
      </w:pPr>
      <w:r w:rsidRPr="002C5D3A">
        <w:rPr>
          <w:rFonts w:ascii="仿宋" w:eastAsia="仿宋" w:hAnsi="仿宋" w:hint="eastAsia"/>
          <w:sz w:val="24"/>
        </w:rPr>
        <w:t>21</w:t>
      </w:r>
      <w:r w:rsidRPr="002C5D3A">
        <w:rPr>
          <w:rFonts w:ascii="仿宋" w:eastAsia="仿宋" w:hAnsi="仿宋"/>
          <w:sz w:val="24"/>
        </w:rPr>
        <w:t>.</w:t>
      </w:r>
      <w:r w:rsidRPr="002C5D3A">
        <w:rPr>
          <w:rFonts w:ascii="仿宋" w:eastAsia="仿宋" w:hAnsi="仿宋" w:hint="eastAsia"/>
          <w:sz w:val="24"/>
        </w:rPr>
        <w:t>3供应商不得在递交截止时间起至响应文件有效期期满前撤销其响应文件。否则其磋商保证金将按相关规定</w:t>
      </w:r>
      <w:r w:rsidR="00B6360A" w:rsidRPr="002C5D3A">
        <w:rPr>
          <w:rFonts w:ascii="仿宋" w:eastAsia="仿宋" w:hAnsi="仿宋" w:hint="eastAsia"/>
          <w:sz w:val="24"/>
        </w:rPr>
        <w:t>不予退还</w:t>
      </w:r>
      <w:r w:rsidRPr="002C5D3A">
        <w:rPr>
          <w:rFonts w:ascii="仿宋" w:eastAsia="仿宋" w:hAnsi="仿宋" w:hint="eastAsia"/>
          <w:sz w:val="24"/>
        </w:rPr>
        <w:t>。</w:t>
      </w:r>
    </w:p>
    <w:p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21.4供应商对其提交的响应文件的真实性、合法性承担法律责任。</w:t>
      </w:r>
      <w:bookmarkEnd w:id="63"/>
      <w:bookmarkEnd w:id="64"/>
      <w:bookmarkEnd w:id="65"/>
    </w:p>
    <w:p w:rsidR="00036A7C" w:rsidRPr="002C5D3A" w:rsidRDefault="00036A7C">
      <w:pPr>
        <w:pStyle w:val="2"/>
        <w:keepNext w:val="0"/>
        <w:keepLines w:val="0"/>
        <w:spacing w:before="0" w:after="0" w:line="400" w:lineRule="exact"/>
        <w:jc w:val="center"/>
        <w:rPr>
          <w:rFonts w:ascii="仿宋" w:eastAsia="仿宋" w:hAnsi="仿宋"/>
          <w:b w:val="0"/>
          <w:sz w:val="24"/>
        </w:rPr>
      </w:pPr>
    </w:p>
    <w:p w:rsidR="00036A7C" w:rsidRPr="002C5D3A" w:rsidRDefault="00EE5E27">
      <w:pPr>
        <w:pStyle w:val="2"/>
        <w:keepNext w:val="0"/>
        <w:keepLines w:val="0"/>
        <w:spacing w:line="400" w:lineRule="exact"/>
        <w:jc w:val="center"/>
        <w:rPr>
          <w:rFonts w:ascii="仿宋" w:eastAsia="仿宋" w:hAnsi="仿宋"/>
          <w:b w:val="0"/>
        </w:rPr>
      </w:pPr>
      <w:bookmarkStart w:id="66" w:name="_Toc77400782"/>
      <w:bookmarkStart w:id="67" w:name="_Toc89075878"/>
      <w:bookmarkStart w:id="68" w:name="_Toc183582231"/>
      <w:bookmarkStart w:id="69" w:name="_Toc183682368"/>
      <w:bookmarkStart w:id="70" w:name="_Toc217446056"/>
      <w:r w:rsidRPr="002C5D3A">
        <w:rPr>
          <w:rFonts w:ascii="仿宋" w:eastAsia="仿宋" w:hAnsi="仿宋" w:hint="eastAsia"/>
          <w:b w:val="0"/>
        </w:rPr>
        <w:t>五、评审</w:t>
      </w:r>
    </w:p>
    <w:p w:rsidR="00036A7C" w:rsidRPr="002C5D3A" w:rsidRDefault="00036A7C">
      <w:pPr>
        <w:rPr>
          <w:rFonts w:ascii="仿宋" w:eastAsia="仿宋" w:hAnsi="仿宋"/>
        </w:rPr>
      </w:pPr>
    </w:p>
    <w:p w:rsidR="00036A7C" w:rsidRPr="002C5D3A" w:rsidRDefault="00EE5E27">
      <w:pPr>
        <w:pStyle w:val="2"/>
        <w:keepNext w:val="0"/>
        <w:keepLines w:val="0"/>
        <w:spacing w:line="400" w:lineRule="exact"/>
        <w:ind w:firstLineChars="200" w:firstLine="482"/>
        <w:rPr>
          <w:rFonts w:ascii="仿宋" w:eastAsia="仿宋" w:hAnsi="仿宋"/>
          <w:sz w:val="24"/>
          <w:szCs w:val="24"/>
        </w:rPr>
      </w:pPr>
      <w:r w:rsidRPr="002C5D3A">
        <w:rPr>
          <w:rFonts w:ascii="仿宋" w:eastAsia="仿宋" w:hAnsi="仿宋" w:hint="eastAsia"/>
          <w:sz w:val="24"/>
          <w:szCs w:val="24"/>
        </w:rPr>
        <w:t>22.磋商小组的组建及其评审工作按照有关法律制度和本文件第</w:t>
      </w:r>
      <w:r w:rsidR="007B63C3" w:rsidRPr="002C5D3A">
        <w:rPr>
          <w:rFonts w:ascii="仿宋" w:eastAsia="仿宋" w:hAnsi="仿宋" w:hint="eastAsia"/>
          <w:sz w:val="24"/>
          <w:szCs w:val="24"/>
        </w:rPr>
        <w:t>八</w:t>
      </w:r>
      <w:r w:rsidRPr="002C5D3A">
        <w:rPr>
          <w:rFonts w:ascii="仿宋" w:eastAsia="仿宋" w:hAnsi="仿宋" w:hint="eastAsia"/>
          <w:sz w:val="24"/>
          <w:szCs w:val="24"/>
        </w:rPr>
        <w:t>章的规定进行。</w:t>
      </w:r>
    </w:p>
    <w:p w:rsidR="00036A7C" w:rsidRPr="002C5D3A" w:rsidRDefault="00EE5E27">
      <w:pPr>
        <w:pStyle w:val="2"/>
        <w:keepNext w:val="0"/>
        <w:keepLines w:val="0"/>
        <w:spacing w:line="400" w:lineRule="exact"/>
        <w:jc w:val="center"/>
        <w:rPr>
          <w:rFonts w:ascii="仿宋" w:eastAsia="仿宋" w:hAnsi="仿宋"/>
          <w:b w:val="0"/>
        </w:rPr>
      </w:pPr>
      <w:r w:rsidRPr="002C5D3A">
        <w:rPr>
          <w:rFonts w:ascii="仿宋" w:eastAsia="仿宋" w:hAnsi="仿宋" w:hint="eastAsia"/>
          <w:b w:val="0"/>
        </w:rPr>
        <w:t>六、成交事项</w:t>
      </w:r>
    </w:p>
    <w:p w:rsidR="00036A7C" w:rsidRPr="002C5D3A" w:rsidRDefault="00036A7C">
      <w:pPr>
        <w:rPr>
          <w:rFonts w:ascii="仿宋" w:eastAsia="仿宋" w:hAnsi="仿宋"/>
        </w:rPr>
      </w:pPr>
    </w:p>
    <w:p w:rsidR="00036A7C" w:rsidRPr="002C5D3A" w:rsidRDefault="00EE5E27">
      <w:pPr>
        <w:pStyle w:val="2"/>
        <w:keepNext w:val="0"/>
        <w:keepLines w:val="0"/>
        <w:spacing w:after="0" w:line="400" w:lineRule="exact"/>
        <w:ind w:firstLineChars="200" w:firstLine="482"/>
        <w:rPr>
          <w:rFonts w:ascii="仿宋" w:eastAsia="仿宋" w:hAnsi="仿宋"/>
          <w:sz w:val="24"/>
          <w:szCs w:val="24"/>
        </w:rPr>
      </w:pPr>
      <w:r w:rsidRPr="002C5D3A">
        <w:rPr>
          <w:rFonts w:ascii="仿宋" w:eastAsia="仿宋" w:hAnsi="仿宋" w:hint="eastAsia"/>
          <w:sz w:val="24"/>
          <w:szCs w:val="24"/>
        </w:rPr>
        <w:lastRenderedPageBreak/>
        <w:t>23.确定成交供应商</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采购人将按磋商小组推荐的成交候选供应商顺序确定成交供应商。</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23.1采购代理机构自评审结束后2个工作日内将磋商报告及有关资料送交采购人确定成交供应商。</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23.3采购人确定成交供应商过程中，发现成交候选供应商有下列情形之一的，应当不予确定其为成交供应商：</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（1）发现成交候选供应商存在禁止参加本项目采购活动的违法行为的；</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（2）成交候选供应商因不可抗力，不能继续参加政府采购活动；</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（3）成交候选供应商无偿赠与或者低于成本价竞争；</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（4）成交候选供应商提供虚假材料；</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（5）成交候选供应商恶意串通。</w:t>
      </w:r>
    </w:p>
    <w:p w:rsidR="00036A7C" w:rsidRPr="002C5D3A" w:rsidRDefault="00036A7C">
      <w:pPr>
        <w:rPr>
          <w:rFonts w:ascii="仿宋" w:eastAsia="仿宋" w:hAnsi="仿宋"/>
        </w:rPr>
      </w:pPr>
    </w:p>
    <w:p w:rsidR="00036A7C" w:rsidRPr="002C5D3A" w:rsidRDefault="00036A7C">
      <w:pPr>
        <w:rPr>
          <w:rFonts w:ascii="仿宋" w:eastAsia="仿宋" w:hAnsi="仿宋"/>
        </w:rPr>
      </w:pPr>
    </w:p>
    <w:p w:rsidR="00036A7C" w:rsidRPr="002C5D3A" w:rsidRDefault="00EE5E27">
      <w:pPr>
        <w:pStyle w:val="2"/>
        <w:keepNext w:val="0"/>
        <w:keepLines w:val="0"/>
        <w:spacing w:before="0" w:after="0" w:line="400" w:lineRule="exact"/>
        <w:ind w:firstLineChars="200" w:firstLine="482"/>
        <w:rPr>
          <w:rFonts w:ascii="仿宋" w:eastAsia="仿宋" w:hAnsi="仿宋"/>
          <w:sz w:val="24"/>
          <w:szCs w:val="24"/>
        </w:rPr>
      </w:pPr>
      <w:r w:rsidRPr="002C5D3A">
        <w:rPr>
          <w:rFonts w:ascii="仿宋" w:eastAsia="仿宋" w:hAnsi="仿宋" w:hint="eastAsia"/>
          <w:sz w:val="24"/>
          <w:szCs w:val="24"/>
        </w:rPr>
        <w:t>2</w:t>
      </w:r>
      <w:r w:rsidR="007D3824" w:rsidRPr="002C5D3A">
        <w:rPr>
          <w:rFonts w:ascii="仿宋" w:eastAsia="仿宋" w:hAnsi="仿宋"/>
          <w:sz w:val="24"/>
          <w:szCs w:val="24"/>
        </w:rPr>
        <w:t>4</w:t>
      </w:r>
      <w:r w:rsidRPr="002C5D3A">
        <w:rPr>
          <w:rFonts w:ascii="仿宋" w:eastAsia="仿宋" w:hAnsi="仿宋" w:hint="eastAsia"/>
          <w:sz w:val="24"/>
          <w:szCs w:val="24"/>
        </w:rPr>
        <w:t>.成交结果</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4</w:t>
      </w:r>
      <w:r w:rsidRPr="002C5D3A">
        <w:rPr>
          <w:rFonts w:ascii="仿宋" w:eastAsia="仿宋" w:hAnsi="仿宋" w:hint="eastAsia"/>
          <w:b w:val="0"/>
          <w:sz w:val="24"/>
          <w:szCs w:val="24"/>
        </w:rPr>
        <w:t>.1采购人确定成交供应商后，将及时书面通知采购代理机构，发出成交通知书并发布成交结果公告。</w:t>
      </w:r>
    </w:p>
    <w:p w:rsidR="00036A7C" w:rsidRPr="002C5D3A" w:rsidRDefault="00EE5E27">
      <w:pPr>
        <w:ind w:firstLineChars="200" w:firstLine="480"/>
        <w:rPr>
          <w:rFonts w:ascii="仿宋" w:eastAsia="仿宋" w:hAnsi="仿宋"/>
          <w:bCs/>
          <w:sz w:val="24"/>
        </w:rPr>
      </w:pPr>
      <w:r w:rsidRPr="002C5D3A">
        <w:rPr>
          <w:rFonts w:ascii="仿宋" w:eastAsia="仿宋" w:hAnsi="仿宋" w:hint="eastAsia"/>
          <w:bCs/>
          <w:sz w:val="24"/>
        </w:rPr>
        <w:t>2</w:t>
      </w:r>
      <w:r w:rsidR="007D3824" w:rsidRPr="002C5D3A">
        <w:rPr>
          <w:rFonts w:ascii="仿宋" w:eastAsia="仿宋" w:hAnsi="仿宋"/>
          <w:bCs/>
          <w:sz w:val="24"/>
        </w:rPr>
        <w:t>4</w:t>
      </w:r>
      <w:r w:rsidRPr="002C5D3A">
        <w:rPr>
          <w:rFonts w:ascii="仿宋" w:eastAsia="仿宋" w:hAnsi="仿宋" w:hint="eastAsia"/>
          <w:bCs/>
          <w:sz w:val="24"/>
        </w:rPr>
        <w:t>.2成交供应商应当及时领取成交通知书。本项目需要交纳履约保证金的，成交供应商应当及时向采购人交纳。</w:t>
      </w:r>
    </w:p>
    <w:p w:rsidR="00036A7C" w:rsidRPr="002C5D3A" w:rsidRDefault="00EE5E27">
      <w:pPr>
        <w:ind w:firstLine="465"/>
        <w:rPr>
          <w:rFonts w:ascii="仿宋" w:eastAsia="仿宋" w:hAnsi="仿宋"/>
          <w:bCs/>
          <w:sz w:val="24"/>
        </w:rPr>
      </w:pPr>
      <w:r w:rsidRPr="002C5D3A">
        <w:rPr>
          <w:rFonts w:ascii="仿宋" w:eastAsia="仿宋" w:hAnsi="仿宋" w:hint="eastAsia"/>
          <w:bCs/>
          <w:sz w:val="24"/>
        </w:rPr>
        <w:t>2</w:t>
      </w:r>
      <w:r w:rsidR="007D3824" w:rsidRPr="002C5D3A">
        <w:rPr>
          <w:rFonts w:ascii="仿宋" w:eastAsia="仿宋" w:hAnsi="仿宋"/>
          <w:bCs/>
          <w:sz w:val="24"/>
        </w:rPr>
        <w:t>4</w:t>
      </w:r>
      <w:r w:rsidRPr="002C5D3A">
        <w:rPr>
          <w:rFonts w:ascii="仿宋" w:eastAsia="仿宋" w:hAnsi="仿宋" w:hint="eastAsia"/>
          <w:bCs/>
          <w:sz w:val="24"/>
        </w:rPr>
        <w:t>.3成交供应商不能及时领取成交通知书，采购人或者采购代理机应当通过邮寄、快递等方式将项目成交通知书送达成交供应商。</w:t>
      </w:r>
    </w:p>
    <w:p w:rsidR="00036A7C" w:rsidRPr="002C5D3A" w:rsidRDefault="00036A7C">
      <w:pPr>
        <w:ind w:firstLine="465"/>
        <w:rPr>
          <w:rFonts w:ascii="仿宋" w:eastAsia="仿宋" w:hAnsi="仿宋"/>
          <w:bCs/>
          <w:sz w:val="24"/>
        </w:rPr>
      </w:pPr>
    </w:p>
    <w:p w:rsidR="00036A7C" w:rsidRPr="002C5D3A" w:rsidRDefault="00EE5E27">
      <w:pPr>
        <w:pStyle w:val="2"/>
        <w:keepNext w:val="0"/>
        <w:keepLines w:val="0"/>
        <w:spacing w:before="0" w:after="0" w:line="400" w:lineRule="exact"/>
        <w:ind w:firstLineChars="200" w:firstLine="482"/>
        <w:rPr>
          <w:rFonts w:ascii="仿宋" w:eastAsia="仿宋" w:hAnsi="仿宋"/>
          <w:sz w:val="24"/>
          <w:szCs w:val="24"/>
        </w:rPr>
      </w:pPr>
      <w:r w:rsidRPr="002C5D3A">
        <w:rPr>
          <w:rFonts w:ascii="仿宋" w:eastAsia="仿宋" w:hAnsi="仿宋" w:hint="eastAsia"/>
          <w:sz w:val="24"/>
          <w:szCs w:val="24"/>
        </w:rPr>
        <w:t>2</w:t>
      </w:r>
      <w:r w:rsidR="007D3824" w:rsidRPr="002C5D3A">
        <w:rPr>
          <w:rFonts w:ascii="仿宋" w:eastAsia="仿宋" w:hAnsi="仿宋"/>
          <w:sz w:val="24"/>
          <w:szCs w:val="24"/>
        </w:rPr>
        <w:t>5</w:t>
      </w:r>
      <w:r w:rsidRPr="002C5D3A">
        <w:rPr>
          <w:rFonts w:ascii="仿宋" w:eastAsia="仿宋" w:hAnsi="仿宋" w:hint="eastAsia"/>
          <w:sz w:val="24"/>
          <w:szCs w:val="24"/>
        </w:rPr>
        <w:t>.成交通知书</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5</w:t>
      </w:r>
      <w:r w:rsidRPr="002C5D3A">
        <w:rPr>
          <w:rFonts w:ascii="仿宋" w:eastAsia="仿宋" w:hAnsi="仿宋" w:hint="eastAsia"/>
          <w:b w:val="0"/>
          <w:sz w:val="24"/>
          <w:szCs w:val="24"/>
        </w:rPr>
        <w:t>.1成交通知书为签订政府采购合同的依据之一，是合同的有效组成部分。</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5</w:t>
      </w:r>
      <w:r w:rsidRPr="002C5D3A">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036A7C" w:rsidRPr="002C5D3A" w:rsidRDefault="00EE5E27">
      <w:pPr>
        <w:pStyle w:val="2"/>
        <w:keepNext w:val="0"/>
        <w:keepLines w:val="0"/>
        <w:spacing w:before="0" w:after="0" w:line="400" w:lineRule="exact"/>
        <w:ind w:firstLineChars="200" w:firstLine="480"/>
        <w:rPr>
          <w:rFonts w:ascii="仿宋" w:eastAsia="仿宋" w:hAnsi="仿宋"/>
          <w:b w:val="0"/>
          <w:sz w:val="24"/>
          <w:szCs w:val="24"/>
        </w:rPr>
      </w:pPr>
      <w:r w:rsidRPr="002C5D3A">
        <w:rPr>
          <w:rFonts w:ascii="仿宋" w:eastAsia="仿宋" w:hAnsi="仿宋" w:hint="eastAsia"/>
          <w:b w:val="0"/>
          <w:sz w:val="24"/>
          <w:szCs w:val="24"/>
        </w:rPr>
        <w:t>2</w:t>
      </w:r>
      <w:r w:rsidR="007D3824" w:rsidRPr="002C5D3A">
        <w:rPr>
          <w:rFonts w:ascii="仿宋" w:eastAsia="仿宋" w:hAnsi="仿宋"/>
          <w:b w:val="0"/>
          <w:sz w:val="24"/>
          <w:szCs w:val="24"/>
        </w:rPr>
        <w:t>5</w:t>
      </w:r>
      <w:r w:rsidRPr="002C5D3A">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2C5D3A" w:rsidRDefault="00036A7C">
      <w:pPr>
        <w:rPr>
          <w:rFonts w:ascii="仿宋" w:eastAsia="仿宋" w:hAnsi="仿宋"/>
        </w:rPr>
      </w:pPr>
    </w:p>
    <w:p w:rsidR="00036A7C" w:rsidRPr="002C5D3A" w:rsidRDefault="00EE5E27">
      <w:pPr>
        <w:pStyle w:val="2"/>
        <w:keepNext w:val="0"/>
        <w:keepLines w:val="0"/>
        <w:spacing w:line="400" w:lineRule="exact"/>
        <w:jc w:val="center"/>
        <w:rPr>
          <w:rFonts w:ascii="仿宋" w:eastAsia="仿宋" w:hAnsi="仿宋"/>
          <w:b w:val="0"/>
        </w:rPr>
      </w:pPr>
      <w:r w:rsidRPr="002C5D3A">
        <w:rPr>
          <w:rFonts w:ascii="仿宋" w:eastAsia="仿宋" w:hAnsi="仿宋" w:hint="eastAsia"/>
          <w:b w:val="0"/>
        </w:rPr>
        <w:t>七、合同事项</w:t>
      </w:r>
    </w:p>
    <w:p w:rsidR="00036A7C" w:rsidRPr="002C5D3A" w:rsidRDefault="00036A7C">
      <w:pPr>
        <w:pStyle w:val="2"/>
        <w:keepNext w:val="0"/>
        <w:keepLines w:val="0"/>
        <w:spacing w:before="0" w:after="0" w:line="400" w:lineRule="exact"/>
        <w:ind w:firstLineChars="196" w:firstLine="470"/>
        <w:rPr>
          <w:rFonts w:ascii="仿宋" w:eastAsia="仿宋" w:hAnsi="仿宋"/>
          <w:b w:val="0"/>
          <w:sz w:val="24"/>
          <w:szCs w:val="24"/>
        </w:rPr>
      </w:pPr>
    </w:p>
    <w:p w:rsidR="00036A7C" w:rsidRPr="002C5D3A" w:rsidRDefault="00EE5E27">
      <w:pPr>
        <w:pStyle w:val="2"/>
        <w:keepNext w:val="0"/>
        <w:keepLines w:val="0"/>
        <w:spacing w:before="0" w:after="0" w:line="400" w:lineRule="exact"/>
        <w:ind w:firstLineChars="196" w:firstLine="472"/>
        <w:rPr>
          <w:rFonts w:ascii="仿宋" w:eastAsia="仿宋" w:hAnsi="仿宋"/>
          <w:sz w:val="24"/>
          <w:szCs w:val="24"/>
        </w:rPr>
      </w:pPr>
      <w:bookmarkStart w:id="71" w:name="_Toc209847069"/>
      <w:bookmarkStart w:id="72" w:name="_Toc430773927"/>
      <w:bookmarkStart w:id="73" w:name="_Toc101250646"/>
      <w:bookmarkStart w:id="74" w:name="_Toc101338364"/>
      <w:bookmarkStart w:id="75" w:name="_Toc101174151"/>
      <w:r w:rsidRPr="002C5D3A">
        <w:rPr>
          <w:rFonts w:ascii="仿宋" w:eastAsia="仿宋" w:hAnsi="仿宋" w:hint="eastAsia"/>
          <w:sz w:val="24"/>
          <w:szCs w:val="24"/>
        </w:rPr>
        <w:t>2</w:t>
      </w:r>
      <w:r w:rsidR="007D3824" w:rsidRPr="002C5D3A">
        <w:rPr>
          <w:rFonts w:ascii="仿宋" w:eastAsia="仿宋" w:hAnsi="仿宋"/>
          <w:sz w:val="24"/>
          <w:szCs w:val="24"/>
        </w:rPr>
        <w:t>6</w:t>
      </w:r>
      <w:r w:rsidRPr="002C5D3A">
        <w:rPr>
          <w:rFonts w:ascii="仿宋" w:eastAsia="仿宋" w:hAnsi="仿宋" w:hint="eastAsia"/>
          <w:sz w:val="24"/>
          <w:szCs w:val="24"/>
        </w:rPr>
        <w:t>.签订合同</w:t>
      </w:r>
      <w:bookmarkEnd w:id="71"/>
      <w:bookmarkEnd w:id="72"/>
      <w:bookmarkEnd w:id="73"/>
      <w:bookmarkEnd w:id="74"/>
      <w:bookmarkEnd w:id="75"/>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.2 磋商文件、成交供应商的响应文件及双方确认的澄清文件等，均为有法律约束力的合同组成部分。</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w:t>
      </w:r>
      <w:r w:rsidR="007D3824" w:rsidRPr="002C5D3A">
        <w:rPr>
          <w:rFonts w:ascii="仿宋" w:eastAsia="仿宋" w:hAnsi="仿宋"/>
          <w:sz w:val="24"/>
        </w:rPr>
        <w:t>6</w:t>
      </w:r>
      <w:r w:rsidRPr="002C5D3A">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2C5D3A" w:rsidRDefault="00036A7C">
      <w:pPr>
        <w:spacing w:line="400" w:lineRule="exact"/>
        <w:ind w:firstLineChars="200" w:firstLine="482"/>
        <w:rPr>
          <w:rFonts w:ascii="仿宋" w:eastAsia="仿宋" w:hAnsi="仿宋"/>
          <w:b/>
          <w:sz w:val="24"/>
        </w:rPr>
      </w:pPr>
    </w:p>
    <w:p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2</w:t>
      </w:r>
      <w:r w:rsidR="007D3824" w:rsidRPr="002C5D3A">
        <w:rPr>
          <w:rFonts w:ascii="仿宋" w:eastAsia="仿宋" w:hAnsi="仿宋"/>
          <w:b/>
          <w:sz w:val="24"/>
        </w:rPr>
        <w:t>7</w:t>
      </w:r>
      <w:r w:rsidRPr="002C5D3A">
        <w:rPr>
          <w:rFonts w:ascii="仿宋" w:eastAsia="仿宋" w:hAnsi="仿宋" w:hint="eastAsia"/>
          <w:b/>
          <w:sz w:val="24"/>
        </w:rPr>
        <w:t>.合同分包（实质性要求）</w:t>
      </w:r>
    </w:p>
    <w:p w:rsidR="00493624" w:rsidRPr="002C5D3A" w:rsidRDefault="00493624">
      <w:pPr>
        <w:spacing w:line="400" w:lineRule="exact"/>
        <w:ind w:firstLineChars="200" w:firstLine="480"/>
        <w:rPr>
          <w:rFonts w:ascii="仿宋" w:eastAsia="仿宋" w:hAnsi="仿宋"/>
          <w:sz w:val="24"/>
        </w:rPr>
      </w:pPr>
      <w:r w:rsidRPr="002C5D3A">
        <w:rPr>
          <w:rFonts w:ascii="仿宋" w:eastAsia="仿宋" w:hAnsi="仿宋" w:hint="eastAsia"/>
          <w:sz w:val="24"/>
        </w:rPr>
        <w:t>27.1本项目合同接受分包与否，以“供应商须知附表”勾选项为准。</w:t>
      </w:r>
    </w:p>
    <w:p w:rsidR="00036A7C" w:rsidRPr="002C5D3A" w:rsidRDefault="00493624">
      <w:pPr>
        <w:spacing w:line="400" w:lineRule="exact"/>
        <w:ind w:firstLineChars="200" w:firstLine="480"/>
        <w:rPr>
          <w:rFonts w:ascii="仿宋" w:eastAsia="仿宋" w:hAnsi="仿宋"/>
          <w:sz w:val="24"/>
        </w:rPr>
      </w:pPr>
      <w:r w:rsidRPr="002C5D3A">
        <w:rPr>
          <w:rFonts w:ascii="仿宋" w:eastAsia="仿宋" w:hAnsi="仿宋" w:hint="eastAsia"/>
          <w:sz w:val="24"/>
        </w:rPr>
        <w:t>27.2</w:t>
      </w:r>
      <w:r w:rsidR="0013562D">
        <w:rPr>
          <w:rFonts w:ascii="仿宋" w:eastAsia="仿宋" w:hAnsi="仿宋" w:hint="eastAsia"/>
          <w:sz w:val="24"/>
        </w:rPr>
        <w:t>中</w:t>
      </w:r>
      <w:r w:rsidR="00EE5E27" w:rsidRPr="002C5D3A">
        <w:rPr>
          <w:rFonts w:ascii="仿宋" w:eastAsia="仿宋" w:hAnsi="仿宋" w:hint="eastAsia"/>
          <w:sz w:val="24"/>
        </w:rPr>
        <w:t>小企业依据</w:t>
      </w:r>
      <w:r w:rsidR="00143A37" w:rsidRPr="0024052C">
        <w:rPr>
          <w:rFonts w:ascii="仿宋" w:eastAsia="仿宋" w:hAnsi="仿宋" w:hint="eastAsia"/>
          <w:sz w:val="24"/>
        </w:rPr>
        <w:t>《政府采购促进中小企业发展管理办法》（财库〔2020〕46号）</w:t>
      </w:r>
      <w:r w:rsidR="00EE5E27" w:rsidRPr="002C5D3A">
        <w:rPr>
          <w:rFonts w:ascii="仿宋" w:eastAsia="仿宋" w:hAnsi="仿宋" w:hint="eastAsia"/>
          <w:sz w:val="24"/>
        </w:rPr>
        <w:t>规定的政策获取政府采购合同后，小型、微型企业不得分包或转包给大型、中型企业，中型企业不得分包或转包给大型企业。</w:t>
      </w:r>
    </w:p>
    <w:p w:rsidR="00036A7C" w:rsidRPr="0013562D" w:rsidRDefault="00036A7C">
      <w:pPr>
        <w:spacing w:line="400" w:lineRule="exact"/>
        <w:ind w:firstLineChars="200" w:firstLine="480"/>
        <w:rPr>
          <w:rFonts w:ascii="仿宋" w:eastAsia="仿宋" w:hAnsi="仿宋"/>
          <w:sz w:val="24"/>
        </w:rPr>
      </w:pPr>
    </w:p>
    <w:p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2</w:t>
      </w:r>
      <w:r w:rsidR="007D3824" w:rsidRPr="002C5D3A">
        <w:rPr>
          <w:rFonts w:ascii="仿宋" w:eastAsia="仿宋" w:hAnsi="仿宋"/>
          <w:b/>
          <w:sz w:val="24"/>
        </w:rPr>
        <w:t>8</w:t>
      </w:r>
      <w:r w:rsidRPr="002C5D3A">
        <w:rPr>
          <w:rFonts w:ascii="仿宋" w:eastAsia="仿宋" w:hAnsi="仿宋" w:hint="eastAsia"/>
          <w:b/>
          <w:sz w:val="24"/>
        </w:rPr>
        <w:t>.合同转包（实质性要求）</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成交供应商转包的，视同拒绝履行政府采购合同义务，将依法追究法律责任。</w:t>
      </w:r>
    </w:p>
    <w:p w:rsidR="00036A7C" w:rsidRPr="002C5D3A" w:rsidRDefault="00036A7C">
      <w:pPr>
        <w:spacing w:line="400" w:lineRule="exact"/>
        <w:ind w:firstLineChars="200" w:firstLine="480"/>
        <w:rPr>
          <w:rFonts w:ascii="仿宋" w:eastAsia="仿宋" w:hAnsi="仿宋"/>
          <w:sz w:val="24"/>
        </w:rPr>
      </w:pPr>
    </w:p>
    <w:p w:rsidR="00036A7C" w:rsidRPr="002C5D3A" w:rsidRDefault="007D3824">
      <w:pPr>
        <w:spacing w:line="400" w:lineRule="exact"/>
        <w:ind w:firstLineChars="200" w:firstLine="482"/>
        <w:rPr>
          <w:rFonts w:ascii="仿宋" w:eastAsia="仿宋" w:hAnsi="仿宋"/>
          <w:b/>
          <w:sz w:val="24"/>
        </w:rPr>
      </w:pPr>
      <w:r w:rsidRPr="002C5D3A">
        <w:rPr>
          <w:rFonts w:ascii="仿宋" w:eastAsia="仿宋" w:hAnsi="仿宋"/>
          <w:b/>
          <w:sz w:val="24"/>
        </w:rPr>
        <w:t>29</w:t>
      </w:r>
      <w:r w:rsidR="00EE5E27" w:rsidRPr="002C5D3A">
        <w:rPr>
          <w:rFonts w:ascii="仿宋" w:eastAsia="仿宋" w:hAnsi="仿宋" w:hint="eastAsia"/>
          <w:b/>
          <w:sz w:val="24"/>
        </w:rPr>
        <w:t>.补充合同</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2C5D3A" w:rsidRDefault="00036A7C">
      <w:pPr>
        <w:spacing w:line="400" w:lineRule="exact"/>
        <w:rPr>
          <w:rFonts w:ascii="仿宋" w:eastAsia="仿宋" w:hAnsi="仿宋"/>
          <w:sz w:val="24"/>
        </w:rPr>
      </w:pPr>
    </w:p>
    <w:p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0</w:t>
      </w:r>
      <w:r w:rsidRPr="002C5D3A">
        <w:rPr>
          <w:rFonts w:ascii="仿宋" w:eastAsia="仿宋" w:hAnsi="仿宋" w:hint="eastAsia"/>
          <w:b/>
          <w:sz w:val="24"/>
        </w:rPr>
        <w:t>.履约保证金（</w:t>
      </w:r>
      <w:r w:rsidR="00487C05">
        <w:rPr>
          <w:rFonts w:ascii="仿宋" w:eastAsia="仿宋" w:hAnsi="仿宋" w:hint="eastAsia"/>
          <w:b/>
          <w:sz w:val="24"/>
        </w:rPr>
        <w:t>本项目不适用</w:t>
      </w:r>
      <w:r w:rsidRPr="002C5D3A">
        <w:rPr>
          <w:rFonts w:ascii="仿宋" w:eastAsia="仿宋" w:hAnsi="仿宋" w:hint="eastAsia"/>
          <w:b/>
          <w:sz w:val="24"/>
        </w:rPr>
        <w:t>）</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0</w:t>
      </w:r>
      <w:r w:rsidRPr="002C5D3A">
        <w:rPr>
          <w:rFonts w:ascii="仿宋" w:eastAsia="仿宋" w:hAnsi="仿宋" w:hint="eastAsia"/>
          <w:sz w:val="24"/>
        </w:rPr>
        <w:t>.1 成交供应商应在合同签订之前交纳竞争性磋商文件规定数额的履约保证金。</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0</w:t>
      </w:r>
      <w:r w:rsidRPr="002C5D3A">
        <w:rPr>
          <w:rFonts w:ascii="仿宋" w:eastAsia="仿宋" w:hAnsi="仿宋" w:hint="eastAsia"/>
          <w:sz w:val="24"/>
        </w:rPr>
        <w:t>.2 如果成交供应商在规定的合同签订时间内，没有按照采购文件的规定交纳履约保证金，且又无正当理由的，将视为放弃成交。</w:t>
      </w:r>
    </w:p>
    <w:p w:rsidR="00036A7C" w:rsidRPr="002C5D3A" w:rsidRDefault="00036A7C">
      <w:pPr>
        <w:spacing w:line="400" w:lineRule="exact"/>
        <w:rPr>
          <w:rFonts w:ascii="仿宋" w:eastAsia="仿宋" w:hAnsi="仿宋"/>
          <w:sz w:val="24"/>
        </w:rPr>
      </w:pPr>
    </w:p>
    <w:p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1</w:t>
      </w:r>
      <w:r w:rsidRPr="002C5D3A">
        <w:rPr>
          <w:rFonts w:ascii="仿宋" w:eastAsia="仿宋" w:hAnsi="仿宋" w:hint="eastAsia"/>
          <w:b/>
          <w:sz w:val="24"/>
        </w:rPr>
        <w:t>.合同公告</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36A7C" w:rsidRPr="002C5D3A" w:rsidRDefault="00036A7C">
      <w:pPr>
        <w:spacing w:line="400" w:lineRule="exact"/>
        <w:rPr>
          <w:rFonts w:ascii="仿宋" w:eastAsia="仿宋" w:hAnsi="仿宋"/>
          <w:sz w:val="24"/>
        </w:rPr>
      </w:pPr>
    </w:p>
    <w:p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2</w:t>
      </w:r>
      <w:r w:rsidRPr="002C5D3A">
        <w:rPr>
          <w:rFonts w:ascii="仿宋" w:eastAsia="仿宋" w:hAnsi="仿宋" w:hint="eastAsia"/>
          <w:b/>
          <w:sz w:val="24"/>
        </w:rPr>
        <w:t>.合同备案</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采购人应当将政府采购合同副本自签订（双方当事人均已签字盖章）之日起七个工作日内通过四川政府采购网报同级财政部门备案。</w:t>
      </w:r>
    </w:p>
    <w:p w:rsidR="00036A7C" w:rsidRPr="002C5D3A" w:rsidRDefault="00036A7C">
      <w:pPr>
        <w:spacing w:line="400" w:lineRule="exact"/>
        <w:rPr>
          <w:rFonts w:ascii="仿宋" w:eastAsia="仿宋" w:hAnsi="仿宋"/>
          <w:sz w:val="24"/>
        </w:rPr>
      </w:pPr>
    </w:p>
    <w:p w:rsidR="00036A7C" w:rsidRPr="002C5D3A" w:rsidRDefault="007D3824">
      <w:pPr>
        <w:spacing w:line="400" w:lineRule="exact"/>
        <w:ind w:firstLineChars="200" w:firstLine="482"/>
        <w:rPr>
          <w:rFonts w:ascii="仿宋" w:eastAsia="仿宋" w:hAnsi="仿宋"/>
          <w:b/>
          <w:sz w:val="24"/>
        </w:rPr>
      </w:pPr>
      <w:r w:rsidRPr="002C5D3A">
        <w:rPr>
          <w:rFonts w:ascii="仿宋" w:eastAsia="仿宋" w:hAnsi="仿宋" w:hint="eastAsia"/>
          <w:b/>
          <w:sz w:val="24"/>
        </w:rPr>
        <w:t>33</w:t>
      </w:r>
      <w:r w:rsidR="00EE5E27" w:rsidRPr="002C5D3A">
        <w:rPr>
          <w:rFonts w:ascii="仿宋" w:eastAsia="仿宋" w:hAnsi="仿宋" w:hint="eastAsia"/>
          <w:b/>
          <w:sz w:val="24"/>
        </w:rPr>
        <w:t>.履行合同</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3</w:t>
      </w:r>
      <w:r w:rsidRPr="002C5D3A">
        <w:rPr>
          <w:rFonts w:ascii="仿宋" w:eastAsia="仿宋" w:hAnsi="仿宋" w:hint="eastAsia"/>
          <w:sz w:val="24"/>
        </w:rPr>
        <w:t>.1 成交供应商与采购人签订合同后，合同双方应严格执行合同条款，履行合同规定的义务，保证合同的顺利完成。</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3</w:t>
      </w:r>
      <w:r w:rsidRPr="002C5D3A">
        <w:rPr>
          <w:rFonts w:ascii="仿宋" w:eastAsia="仿宋" w:hAnsi="仿宋" w:hint="eastAsia"/>
          <w:sz w:val="24"/>
        </w:rPr>
        <w:t>.2 在合同履行过程中，如发生合同纠纷，合同双方应按照《</w:t>
      </w:r>
      <w:r w:rsidR="0094147D" w:rsidRPr="0094147D">
        <w:rPr>
          <w:rFonts w:ascii="仿宋" w:eastAsia="仿宋" w:hAnsi="仿宋" w:hint="eastAsia"/>
          <w:sz w:val="24"/>
        </w:rPr>
        <w:t>中华人民共和国民法典</w:t>
      </w:r>
      <w:r w:rsidRPr="002C5D3A">
        <w:rPr>
          <w:rFonts w:ascii="仿宋" w:eastAsia="仿宋" w:hAnsi="仿宋" w:hint="eastAsia"/>
          <w:sz w:val="24"/>
        </w:rPr>
        <w:t>》的有关规定进行处理。</w:t>
      </w:r>
    </w:p>
    <w:p w:rsidR="00036A7C" w:rsidRPr="0013562D" w:rsidRDefault="00036A7C">
      <w:pPr>
        <w:spacing w:line="400" w:lineRule="exact"/>
        <w:ind w:firstLineChars="200" w:firstLine="480"/>
        <w:rPr>
          <w:rFonts w:ascii="仿宋" w:eastAsia="仿宋" w:hAnsi="仿宋"/>
          <w:sz w:val="24"/>
        </w:rPr>
      </w:pPr>
    </w:p>
    <w:p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4</w:t>
      </w:r>
      <w:r w:rsidRPr="002C5D3A">
        <w:rPr>
          <w:rFonts w:ascii="仿宋" w:eastAsia="仿宋" w:hAnsi="仿宋" w:hint="eastAsia"/>
          <w:b/>
          <w:sz w:val="24"/>
        </w:rPr>
        <w:t>.验收</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4</w:t>
      </w:r>
      <w:r w:rsidRPr="002C5D3A">
        <w:rPr>
          <w:rFonts w:ascii="仿宋" w:eastAsia="仿宋" w:hAnsi="仿宋" w:hint="eastAsia"/>
          <w:sz w:val="24"/>
        </w:rPr>
        <w:t>.1本项目采购人及其委托的采购代理机构将</w:t>
      </w:r>
      <w:r w:rsidR="000B7932" w:rsidRPr="000B7932">
        <w:rPr>
          <w:rFonts w:ascii="仿宋" w:eastAsia="仿宋" w:hAnsi="仿宋" w:hint="eastAsia"/>
          <w:sz w:val="24"/>
        </w:rPr>
        <w:t>严格按照《财政部关于进一步加强政府采购需求和履约验收管理的指导意见》（财库〔2016〕205号）等政府采购相关法律法规的要求进行验收。</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4</w:t>
      </w:r>
      <w:r w:rsidRPr="002C5D3A">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036A7C" w:rsidRPr="002C5D3A" w:rsidRDefault="00036A7C">
      <w:pPr>
        <w:spacing w:line="400" w:lineRule="exact"/>
        <w:rPr>
          <w:rFonts w:ascii="仿宋" w:eastAsia="仿宋" w:hAnsi="仿宋"/>
          <w:sz w:val="24"/>
        </w:rPr>
      </w:pPr>
    </w:p>
    <w:p w:rsidR="00036A7C" w:rsidRPr="002C5D3A" w:rsidRDefault="00EE5E27">
      <w:pPr>
        <w:spacing w:line="400" w:lineRule="exact"/>
        <w:ind w:firstLineChars="200" w:firstLine="482"/>
        <w:rPr>
          <w:rFonts w:ascii="仿宋" w:eastAsia="仿宋" w:hAnsi="仿宋"/>
          <w:b/>
          <w:sz w:val="24"/>
        </w:rPr>
      </w:pPr>
      <w:r w:rsidRPr="002C5D3A">
        <w:rPr>
          <w:rFonts w:ascii="仿宋" w:eastAsia="仿宋" w:hAnsi="仿宋" w:hint="eastAsia"/>
          <w:b/>
          <w:sz w:val="24"/>
        </w:rPr>
        <w:t>3</w:t>
      </w:r>
      <w:r w:rsidR="007D3824" w:rsidRPr="002C5D3A">
        <w:rPr>
          <w:rFonts w:ascii="仿宋" w:eastAsia="仿宋" w:hAnsi="仿宋"/>
          <w:b/>
          <w:sz w:val="24"/>
        </w:rPr>
        <w:t>5</w:t>
      </w:r>
      <w:r w:rsidRPr="002C5D3A">
        <w:rPr>
          <w:rFonts w:ascii="仿宋" w:eastAsia="仿宋" w:hAnsi="仿宋" w:hint="eastAsia"/>
          <w:b/>
          <w:sz w:val="24"/>
        </w:rPr>
        <w:t>.资金支付</w:t>
      </w:r>
    </w:p>
    <w:p w:rsidR="00036A7C"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采购人将按照政府采购合同规定，及时向成交供应商支付采购资金。本项目采购资金付款详见第五章规定的付款方式。</w:t>
      </w:r>
      <w:bookmarkEnd w:id="34"/>
    </w:p>
    <w:p w:rsidR="0057624B" w:rsidRPr="002C5D3A" w:rsidRDefault="0057624B" w:rsidP="0057624B">
      <w:pPr>
        <w:spacing w:line="400" w:lineRule="exact"/>
        <w:ind w:firstLineChars="200" w:firstLine="420"/>
        <w:rPr>
          <w:rFonts w:ascii="仿宋" w:eastAsia="仿宋" w:hAnsi="仿宋"/>
        </w:rPr>
      </w:pPr>
    </w:p>
    <w:p w:rsidR="00036A7C" w:rsidRPr="002C5D3A" w:rsidRDefault="00EE5E27">
      <w:pPr>
        <w:pStyle w:val="2"/>
        <w:keepNext w:val="0"/>
        <w:keepLines w:val="0"/>
        <w:spacing w:before="0" w:after="0" w:line="400" w:lineRule="exact"/>
        <w:jc w:val="center"/>
        <w:rPr>
          <w:rFonts w:ascii="仿宋" w:eastAsia="仿宋" w:hAnsi="仿宋"/>
          <w:b w:val="0"/>
        </w:rPr>
      </w:pPr>
      <w:bookmarkStart w:id="76" w:name="PO_默认文件内容_25"/>
      <w:r w:rsidRPr="002C5D3A">
        <w:rPr>
          <w:rFonts w:ascii="仿宋" w:eastAsia="仿宋" w:hAnsi="仿宋" w:hint="eastAsia"/>
          <w:b w:val="0"/>
        </w:rPr>
        <w:lastRenderedPageBreak/>
        <w:t>八、磋商纪律要求</w:t>
      </w:r>
    </w:p>
    <w:p w:rsidR="00036A7C" w:rsidRPr="002C5D3A" w:rsidRDefault="00036A7C">
      <w:pPr>
        <w:tabs>
          <w:tab w:val="left" w:pos="851"/>
        </w:tabs>
        <w:spacing w:line="360" w:lineRule="auto"/>
        <w:jc w:val="center"/>
        <w:rPr>
          <w:rFonts w:ascii="仿宋" w:eastAsia="仿宋" w:hAnsi="仿宋"/>
          <w:sz w:val="24"/>
        </w:rPr>
      </w:pPr>
    </w:p>
    <w:p w:rsidR="00036A7C" w:rsidRPr="002C5D3A" w:rsidRDefault="007D3824">
      <w:pPr>
        <w:tabs>
          <w:tab w:val="left" w:pos="851"/>
        </w:tabs>
        <w:spacing w:line="360" w:lineRule="auto"/>
        <w:ind w:firstLineChars="200" w:firstLine="482"/>
        <w:rPr>
          <w:rFonts w:ascii="仿宋" w:eastAsia="仿宋" w:hAnsi="仿宋"/>
          <w:b/>
          <w:sz w:val="24"/>
        </w:rPr>
      </w:pPr>
      <w:r w:rsidRPr="002C5D3A">
        <w:rPr>
          <w:rFonts w:ascii="仿宋" w:eastAsia="仿宋" w:hAnsi="仿宋"/>
          <w:b/>
          <w:sz w:val="24"/>
        </w:rPr>
        <w:t>36</w:t>
      </w:r>
      <w:r w:rsidR="00EE5E27" w:rsidRPr="002C5D3A">
        <w:rPr>
          <w:rFonts w:ascii="仿宋" w:eastAsia="仿宋" w:hAnsi="仿宋" w:hint="eastAsia"/>
          <w:b/>
          <w:sz w:val="24"/>
        </w:rPr>
        <w:t>.供应商不得具有的情形</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供应商参加本项目磋商不得有下列情形：</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（1）提供虚假材料谋取成交；</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（2）采取不正当手段诋毁、排挤其他供应商；</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（3）与采购人、采购代理机构、或其他供应商恶意串通；</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（4）向采购人、采购代理机构、磋商小组成员行贿或者提供其他不正当利益；</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（5）在磋商过程中与采购人、采购代理机构进行协商；</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（6）成交后无正当理由拒不与采购人签订政府采购合同；</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（7）未按照磋商文件确定的事项签订政府采购合同；</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（8）将政府采购合同转包或者违规分包；</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（9）提供假冒伪劣产品；</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（10）擅自变更、中止或者终止政府采购合同；</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（11）拒绝有关部门的监督检查或者向监督检查部门提供虚假情况；</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（12）法律法规规定的其他情形。</w:t>
      </w:r>
    </w:p>
    <w:p w:rsidR="00036A7C" w:rsidRPr="002C5D3A" w:rsidRDefault="00EE5E27">
      <w:pPr>
        <w:tabs>
          <w:tab w:val="left" w:pos="851"/>
        </w:tabs>
        <w:spacing w:line="360" w:lineRule="auto"/>
        <w:ind w:firstLineChars="200" w:firstLine="480"/>
        <w:rPr>
          <w:rFonts w:ascii="仿宋" w:eastAsia="仿宋" w:hAnsi="仿宋"/>
          <w:sz w:val="24"/>
        </w:rPr>
      </w:pPr>
      <w:r w:rsidRPr="002C5D3A">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2C5D3A" w:rsidRDefault="00036A7C">
      <w:pPr>
        <w:tabs>
          <w:tab w:val="left" w:pos="851"/>
        </w:tabs>
        <w:spacing w:line="360" w:lineRule="auto"/>
        <w:ind w:firstLineChars="200" w:firstLine="480"/>
        <w:rPr>
          <w:rFonts w:ascii="仿宋" w:eastAsia="仿宋" w:hAnsi="仿宋"/>
          <w:sz w:val="24"/>
        </w:rPr>
      </w:pPr>
    </w:p>
    <w:p w:rsidR="00036A7C" w:rsidRPr="002C5D3A" w:rsidRDefault="00036A7C">
      <w:pPr>
        <w:tabs>
          <w:tab w:val="left" w:pos="851"/>
        </w:tabs>
        <w:spacing w:line="360" w:lineRule="auto"/>
        <w:ind w:firstLineChars="200" w:firstLine="480"/>
        <w:rPr>
          <w:rFonts w:ascii="仿宋" w:eastAsia="仿宋" w:hAnsi="仿宋"/>
          <w:sz w:val="24"/>
        </w:rPr>
      </w:pPr>
    </w:p>
    <w:p w:rsidR="00036A7C" w:rsidRPr="002C5D3A" w:rsidRDefault="00EE5E27">
      <w:pPr>
        <w:tabs>
          <w:tab w:val="left" w:pos="851"/>
        </w:tabs>
        <w:spacing w:line="360" w:lineRule="auto"/>
        <w:jc w:val="center"/>
        <w:rPr>
          <w:rFonts w:ascii="仿宋" w:eastAsia="仿宋" w:hAnsi="仿宋"/>
          <w:sz w:val="32"/>
          <w:szCs w:val="32"/>
        </w:rPr>
      </w:pPr>
      <w:r w:rsidRPr="002C5D3A">
        <w:rPr>
          <w:rFonts w:ascii="仿宋" w:eastAsia="仿宋" w:hAnsi="仿宋" w:hint="eastAsia"/>
          <w:sz w:val="32"/>
          <w:szCs w:val="32"/>
        </w:rPr>
        <w:t>九、询问、质疑和投诉</w:t>
      </w:r>
    </w:p>
    <w:p w:rsidR="00036A7C" w:rsidRPr="002C5D3A" w:rsidRDefault="00036A7C">
      <w:pPr>
        <w:tabs>
          <w:tab w:val="left" w:pos="851"/>
        </w:tabs>
        <w:spacing w:line="360" w:lineRule="auto"/>
        <w:jc w:val="center"/>
        <w:rPr>
          <w:rFonts w:ascii="仿宋" w:eastAsia="仿宋" w:hAnsi="仿宋"/>
          <w:sz w:val="24"/>
        </w:rPr>
      </w:pPr>
    </w:p>
    <w:p w:rsidR="00036A7C" w:rsidRPr="002C5D3A" w:rsidRDefault="00EE5E27">
      <w:pPr>
        <w:tabs>
          <w:tab w:val="left" w:pos="851"/>
        </w:tabs>
        <w:spacing w:line="360" w:lineRule="auto"/>
        <w:ind w:firstLine="495"/>
        <w:rPr>
          <w:rFonts w:ascii="仿宋" w:eastAsia="仿宋" w:hAnsi="仿宋"/>
          <w:sz w:val="24"/>
        </w:rPr>
      </w:pPr>
      <w:r w:rsidRPr="002C5D3A">
        <w:rPr>
          <w:rFonts w:ascii="仿宋" w:eastAsia="仿宋" w:hAnsi="仿宋" w:hint="eastAsia"/>
          <w:sz w:val="24"/>
        </w:rPr>
        <w:t>3</w:t>
      </w:r>
      <w:r w:rsidR="007D3824" w:rsidRPr="002C5D3A">
        <w:rPr>
          <w:rFonts w:ascii="仿宋" w:eastAsia="仿宋" w:hAnsi="仿宋"/>
          <w:sz w:val="24"/>
        </w:rPr>
        <w:t>7</w:t>
      </w:r>
      <w:r w:rsidRPr="002C5D3A">
        <w:rPr>
          <w:rFonts w:ascii="仿宋" w:eastAsia="仿宋" w:hAnsi="仿宋" w:hint="eastAsia"/>
          <w:sz w:val="24"/>
        </w:rPr>
        <w:t>.询问、质疑、投诉的接收和处理严格按照《中华人</w:t>
      </w:r>
      <w:r w:rsidR="00AE3FF4" w:rsidRPr="002C5D3A">
        <w:rPr>
          <w:rFonts w:ascii="仿宋" w:eastAsia="仿宋" w:hAnsi="仿宋" w:hint="eastAsia"/>
          <w:sz w:val="24"/>
        </w:rPr>
        <w:t>民</w:t>
      </w:r>
      <w:r w:rsidRPr="002C5D3A">
        <w:rPr>
          <w:rFonts w:ascii="仿宋" w:eastAsia="仿宋" w:hAnsi="仿宋" w:hint="eastAsia"/>
          <w:sz w:val="24"/>
        </w:rPr>
        <w:t>共和国政府采购法》、《中华人民共和国政府采购法实施条例》、《财政部关于加强政府采购供应商投诉受理审查工作的通知》</w:t>
      </w:r>
      <w:r w:rsidR="00C53947" w:rsidRPr="002C5D3A">
        <w:rPr>
          <w:rFonts w:ascii="仿宋" w:eastAsia="仿宋" w:hAnsi="仿宋" w:hint="eastAsia"/>
          <w:sz w:val="24"/>
        </w:rPr>
        <w:t>、</w:t>
      </w:r>
      <w:r w:rsidRPr="002C5D3A">
        <w:rPr>
          <w:rFonts w:ascii="仿宋" w:eastAsia="仿宋" w:hAnsi="仿宋" w:hint="eastAsia"/>
          <w:sz w:val="24"/>
        </w:rPr>
        <w:t>《</w:t>
      </w:r>
      <w:r w:rsidR="00BB7CDA" w:rsidRPr="002C5D3A">
        <w:rPr>
          <w:rFonts w:ascii="仿宋" w:eastAsia="仿宋" w:hAnsi="仿宋" w:hint="eastAsia"/>
          <w:bCs/>
          <w:sz w:val="24"/>
        </w:rPr>
        <w:t>政府采购质疑和投诉办法</w:t>
      </w:r>
      <w:r w:rsidRPr="002C5D3A">
        <w:rPr>
          <w:rFonts w:ascii="仿宋" w:eastAsia="仿宋" w:hAnsi="仿宋" w:hint="eastAsia"/>
          <w:sz w:val="24"/>
        </w:rPr>
        <w:t>》和四川省的有关规定办理（详细规定请在四川政府采购网政策法规模块查询）。</w:t>
      </w:r>
    </w:p>
    <w:p w:rsidR="00036A7C" w:rsidRPr="002C5D3A" w:rsidRDefault="00036A7C">
      <w:pPr>
        <w:tabs>
          <w:tab w:val="left" w:pos="851"/>
        </w:tabs>
        <w:spacing w:line="360" w:lineRule="auto"/>
        <w:jc w:val="center"/>
        <w:rPr>
          <w:rFonts w:ascii="仿宋" w:eastAsia="仿宋" w:hAnsi="仿宋"/>
          <w:sz w:val="24"/>
        </w:rPr>
      </w:pPr>
    </w:p>
    <w:p w:rsidR="00036A7C" w:rsidRPr="002C5D3A" w:rsidRDefault="00EE5E27">
      <w:pPr>
        <w:tabs>
          <w:tab w:val="left" w:pos="851"/>
        </w:tabs>
        <w:spacing w:line="360" w:lineRule="auto"/>
        <w:jc w:val="center"/>
        <w:rPr>
          <w:rFonts w:ascii="仿宋" w:eastAsia="仿宋" w:hAnsi="仿宋"/>
          <w:sz w:val="32"/>
          <w:szCs w:val="32"/>
        </w:rPr>
      </w:pPr>
      <w:r w:rsidRPr="002C5D3A">
        <w:rPr>
          <w:rFonts w:ascii="仿宋" w:eastAsia="仿宋" w:hAnsi="仿宋" w:hint="eastAsia"/>
          <w:sz w:val="32"/>
          <w:szCs w:val="32"/>
        </w:rPr>
        <w:t>十、其  他</w:t>
      </w:r>
    </w:p>
    <w:p w:rsidR="00036A7C" w:rsidRPr="002C5D3A" w:rsidRDefault="00036A7C">
      <w:pPr>
        <w:tabs>
          <w:tab w:val="left" w:pos="851"/>
        </w:tabs>
        <w:spacing w:line="360" w:lineRule="auto"/>
        <w:jc w:val="center"/>
        <w:rPr>
          <w:rFonts w:ascii="仿宋" w:eastAsia="仿宋" w:hAnsi="仿宋"/>
          <w:sz w:val="24"/>
        </w:rPr>
      </w:pPr>
    </w:p>
    <w:p w:rsidR="00036A7C" w:rsidRPr="002C5D3A" w:rsidRDefault="00EE5E27">
      <w:pPr>
        <w:tabs>
          <w:tab w:val="left" w:pos="851"/>
        </w:tabs>
        <w:spacing w:line="360" w:lineRule="auto"/>
        <w:rPr>
          <w:rFonts w:ascii="仿宋" w:eastAsia="仿宋" w:hAnsi="仿宋"/>
          <w:sz w:val="24"/>
        </w:rPr>
      </w:pPr>
      <w:r w:rsidRPr="002C5D3A">
        <w:rPr>
          <w:rFonts w:ascii="仿宋" w:eastAsia="仿宋" w:hAnsi="仿宋" w:hint="eastAsia"/>
          <w:sz w:val="24"/>
        </w:rPr>
        <w:lastRenderedPageBreak/>
        <w:t xml:space="preserve">    3</w:t>
      </w:r>
      <w:r w:rsidR="007D3824" w:rsidRPr="002C5D3A">
        <w:rPr>
          <w:rFonts w:ascii="仿宋" w:eastAsia="仿宋" w:hAnsi="仿宋"/>
          <w:sz w:val="24"/>
        </w:rPr>
        <w:t>8</w:t>
      </w:r>
      <w:r w:rsidRPr="002C5D3A">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2C5D3A" w:rsidRDefault="007D3824">
      <w:pPr>
        <w:spacing w:line="360" w:lineRule="auto"/>
        <w:ind w:firstLineChars="200" w:firstLine="480"/>
        <w:rPr>
          <w:rFonts w:ascii="仿宋" w:eastAsia="仿宋" w:hAnsi="仿宋"/>
          <w:sz w:val="24"/>
        </w:rPr>
      </w:pPr>
      <w:r w:rsidRPr="002C5D3A">
        <w:rPr>
          <w:rFonts w:ascii="仿宋" w:eastAsia="仿宋" w:hAnsi="仿宋"/>
          <w:sz w:val="24"/>
        </w:rPr>
        <w:t>39</w:t>
      </w:r>
      <w:r w:rsidR="00EE5E27" w:rsidRPr="002C5D3A">
        <w:rPr>
          <w:rFonts w:ascii="仿宋" w:eastAsia="仿宋" w:hAnsi="仿宋" w:hint="eastAsia"/>
          <w:sz w:val="24"/>
        </w:rPr>
        <w:t>.（实质性要求）在本次递交</w:t>
      </w:r>
      <w:r w:rsidR="00C64F1D" w:rsidRPr="002C5D3A">
        <w:rPr>
          <w:rFonts w:ascii="仿宋" w:eastAsia="仿宋" w:hAnsi="仿宋" w:hint="eastAsia"/>
          <w:sz w:val="24"/>
        </w:rPr>
        <w:t>响应</w:t>
      </w:r>
      <w:r w:rsidR="00EE5E27" w:rsidRPr="002C5D3A">
        <w:rPr>
          <w:rFonts w:ascii="仿宋" w:eastAsia="仿宋" w:hAnsi="仿宋" w:hint="eastAsia"/>
          <w:sz w:val="24"/>
        </w:rPr>
        <w:t>文件之前一周年内，供应商本次磋商中对同一品牌同一型号的产品报价与其在中国境内其他地方的最低报价相比不得高于20%。</w:t>
      </w:r>
    </w:p>
    <w:p w:rsidR="00036A7C" w:rsidRPr="002C5D3A" w:rsidRDefault="00EE5E27">
      <w:pPr>
        <w:spacing w:line="400" w:lineRule="exact"/>
        <w:ind w:firstLineChars="200" w:firstLine="480"/>
        <w:jc w:val="left"/>
        <w:rPr>
          <w:rFonts w:ascii="仿宋" w:eastAsia="仿宋" w:hAnsi="仿宋"/>
          <w:kern w:val="0"/>
          <w:sz w:val="24"/>
        </w:rPr>
      </w:pPr>
      <w:r w:rsidRPr="002C5D3A">
        <w:rPr>
          <w:rFonts w:ascii="仿宋" w:eastAsia="仿宋" w:hAnsi="仿宋" w:hint="eastAsia"/>
          <w:sz w:val="24"/>
        </w:rPr>
        <w:t>4</w:t>
      </w:r>
      <w:r w:rsidR="007D3824" w:rsidRPr="002C5D3A">
        <w:rPr>
          <w:rFonts w:ascii="仿宋" w:eastAsia="仿宋" w:hAnsi="仿宋"/>
          <w:sz w:val="24"/>
        </w:rPr>
        <w:t>0</w:t>
      </w:r>
      <w:r w:rsidRPr="002C5D3A">
        <w:rPr>
          <w:rFonts w:ascii="仿宋" w:eastAsia="仿宋" w:hAnsi="仿宋" w:hint="eastAsia"/>
          <w:sz w:val="24"/>
        </w:rPr>
        <w:t>.（实质性要求）</w:t>
      </w:r>
      <w:r w:rsidRPr="002C5D3A">
        <w:rPr>
          <w:rFonts w:ascii="仿宋" w:eastAsia="仿宋" w:hAnsi="仿宋"/>
          <w:sz w:val="24"/>
        </w:rPr>
        <w:t>国家</w:t>
      </w:r>
      <w:r w:rsidRPr="002C5D3A">
        <w:rPr>
          <w:rFonts w:ascii="仿宋" w:eastAsia="仿宋" w:hAnsi="仿宋" w:hint="eastAsia"/>
          <w:sz w:val="24"/>
        </w:rPr>
        <w:t>或行业主管部门</w:t>
      </w:r>
      <w:r w:rsidRPr="002C5D3A">
        <w:rPr>
          <w:rFonts w:ascii="仿宋" w:eastAsia="仿宋" w:hAnsi="仿宋"/>
          <w:sz w:val="24"/>
        </w:rPr>
        <w:t>对</w:t>
      </w:r>
      <w:r w:rsidRPr="002C5D3A">
        <w:rPr>
          <w:rFonts w:ascii="仿宋" w:eastAsia="仿宋" w:hAnsi="仿宋" w:hint="eastAsia"/>
          <w:sz w:val="24"/>
        </w:rPr>
        <w:t>采购产品的</w:t>
      </w:r>
      <w:r w:rsidRPr="002C5D3A">
        <w:rPr>
          <w:rFonts w:ascii="仿宋" w:eastAsia="仿宋" w:hAnsi="仿宋"/>
          <w:sz w:val="24"/>
        </w:rPr>
        <w:t>技术</w:t>
      </w:r>
      <w:r w:rsidRPr="002C5D3A">
        <w:rPr>
          <w:rFonts w:ascii="仿宋" w:eastAsia="仿宋" w:hAnsi="仿宋" w:hint="eastAsia"/>
          <w:sz w:val="24"/>
        </w:rPr>
        <w:t>标准、</w:t>
      </w:r>
      <w:r w:rsidRPr="002C5D3A">
        <w:rPr>
          <w:rFonts w:ascii="仿宋" w:eastAsia="仿宋" w:hAnsi="仿宋"/>
          <w:sz w:val="24"/>
        </w:rPr>
        <w:t>质量</w:t>
      </w:r>
      <w:r w:rsidRPr="002C5D3A">
        <w:rPr>
          <w:rFonts w:ascii="仿宋" w:eastAsia="仿宋" w:hAnsi="仿宋" w:hint="eastAsia"/>
          <w:sz w:val="24"/>
        </w:rPr>
        <w:t>标准和资格资质条件</w:t>
      </w:r>
      <w:r w:rsidRPr="002C5D3A">
        <w:rPr>
          <w:rFonts w:ascii="仿宋" w:eastAsia="仿宋" w:hAnsi="仿宋"/>
          <w:sz w:val="24"/>
        </w:rPr>
        <w:t>等有</w:t>
      </w:r>
      <w:r w:rsidRPr="002C5D3A">
        <w:rPr>
          <w:rFonts w:ascii="仿宋" w:eastAsia="仿宋" w:hAnsi="仿宋" w:hint="eastAsia"/>
          <w:sz w:val="24"/>
        </w:rPr>
        <w:t>强制性规定</w:t>
      </w:r>
      <w:r w:rsidRPr="002C5D3A">
        <w:rPr>
          <w:rFonts w:ascii="仿宋" w:eastAsia="仿宋" w:hAnsi="仿宋"/>
          <w:sz w:val="24"/>
        </w:rPr>
        <w:t>的</w:t>
      </w:r>
      <w:r w:rsidRPr="002C5D3A">
        <w:rPr>
          <w:rFonts w:ascii="仿宋" w:eastAsia="仿宋" w:hAnsi="仿宋" w:hint="eastAsia"/>
          <w:sz w:val="24"/>
        </w:rPr>
        <w:t>，必须符合其要求。</w:t>
      </w:r>
      <w:bookmarkEnd w:id="76"/>
    </w:p>
    <w:p w:rsidR="00036A7C" w:rsidRPr="002C5D3A" w:rsidRDefault="00EE5E27" w:rsidP="000D6DB4">
      <w:pPr>
        <w:pStyle w:val="af7"/>
        <w:rPr>
          <w:rFonts w:ascii="仿宋" w:eastAsia="仿宋" w:hAnsi="仿宋"/>
          <w:b w:val="0"/>
        </w:rPr>
      </w:pPr>
      <w:r w:rsidRPr="002C5D3A">
        <w:rPr>
          <w:rFonts w:ascii="仿宋" w:eastAsia="仿宋" w:hAnsi="仿宋"/>
          <w:b w:val="0"/>
        </w:rPr>
        <w:br w:type="page"/>
      </w:r>
      <w:bookmarkStart w:id="77" w:name="_Toc511205300"/>
      <w:bookmarkStart w:id="78" w:name="PO_默认文件内容_26"/>
      <w:r w:rsidRPr="002C5D3A">
        <w:rPr>
          <w:rFonts w:ascii="仿宋" w:eastAsia="仿宋" w:hAnsi="仿宋" w:hint="eastAsia"/>
          <w:b w:val="0"/>
        </w:rPr>
        <w:lastRenderedPageBreak/>
        <w:t>第三章  供应商和报价产品的资格、资质性及其他类似效力要求</w:t>
      </w:r>
      <w:bookmarkEnd w:id="77"/>
    </w:p>
    <w:p w:rsidR="00036A7C" w:rsidRPr="002C5D3A" w:rsidRDefault="00036A7C" w:rsidP="000D6DB4">
      <w:pPr>
        <w:rPr>
          <w:rFonts w:ascii="仿宋" w:eastAsia="仿宋" w:hAnsi="仿宋"/>
          <w:sz w:val="32"/>
          <w:szCs w:val="32"/>
        </w:rPr>
      </w:pP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一、参加磋商的供应商应具备下列资格条件：</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（一）符合《中华人民共和国政府采购法》第二十二条规定的条件：</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1.具有独立承担民事责任的能力；</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2.具有良好的商业信誉和健全的财务会计制度；</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3.具有履行合同所必须的设备和专业技术能力；</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4.具有依法缴纳税收和社会保障资金的良好记录；</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5.参加本次政府采购活动前三年内，在经营活动中没有重大违法记录；</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6.法律、行政法规规定的其他条件；</w:t>
      </w:r>
    </w:p>
    <w:p w:rsidR="00D62658" w:rsidRDefault="00D62658" w:rsidP="0095467B">
      <w:pPr>
        <w:spacing w:line="360" w:lineRule="auto"/>
        <w:ind w:firstLineChars="225" w:firstLine="540"/>
        <w:rPr>
          <w:rFonts w:ascii="仿宋" w:eastAsia="仿宋" w:hAnsi="仿宋"/>
          <w:sz w:val="24"/>
        </w:rPr>
      </w:pPr>
      <w:r w:rsidRPr="000F7459">
        <w:rPr>
          <w:rFonts w:ascii="仿宋" w:eastAsia="仿宋" w:hAnsi="仿宋" w:hint="eastAsia"/>
          <w:sz w:val="24"/>
        </w:rPr>
        <w:t>（二）落实政府采购政策需满足的资格要求：</w:t>
      </w:r>
      <w:r w:rsidR="000F7459">
        <w:rPr>
          <w:rFonts w:ascii="仿宋" w:eastAsia="仿宋" w:hAnsi="仿宋" w:hint="eastAsia"/>
          <w:sz w:val="24"/>
        </w:rPr>
        <w:t>无。</w:t>
      </w:r>
    </w:p>
    <w:p w:rsid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w:t>
      </w:r>
      <w:r w:rsidR="00D62658">
        <w:rPr>
          <w:rFonts w:ascii="仿宋" w:eastAsia="仿宋" w:hAnsi="仿宋" w:hint="eastAsia"/>
          <w:sz w:val="24"/>
        </w:rPr>
        <w:t>三</w:t>
      </w:r>
      <w:r w:rsidRPr="00CF6F7D">
        <w:rPr>
          <w:rFonts w:ascii="仿宋" w:eastAsia="仿宋" w:hAnsi="仿宋" w:hint="eastAsia"/>
          <w:sz w:val="24"/>
        </w:rPr>
        <w:t>）采购人根据采购项目提出的特殊条件</w:t>
      </w:r>
    </w:p>
    <w:p w:rsidR="00480CE8" w:rsidRPr="00480CE8" w:rsidRDefault="00480CE8" w:rsidP="0095467B">
      <w:pPr>
        <w:spacing w:line="360" w:lineRule="auto"/>
        <w:ind w:firstLineChars="225" w:firstLine="540"/>
        <w:rPr>
          <w:rFonts w:ascii="仿宋" w:eastAsia="仿宋" w:hAnsi="仿宋"/>
          <w:sz w:val="24"/>
        </w:rPr>
      </w:pPr>
      <w:r w:rsidRPr="00480CE8">
        <w:rPr>
          <w:rFonts w:ascii="仿宋" w:eastAsia="仿宋" w:hAnsi="仿宋" w:hint="eastAsia"/>
          <w:sz w:val="24"/>
        </w:rPr>
        <w:t>1、《医疗机构执业许可证》</w:t>
      </w:r>
    </w:p>
    <w:p w:rsidR="00480CE8" w:rsidRPr="00CF6F7D" w:rsidRDefault="00480CE8" w:rsidP="0095467B">
      <w:pPr>
        <w:spacing w:line="360" w:lineRule="auto"/>
        <w:ind w:firstLineChars="225" w:firstLine="540"/>
        <w:rPr>
          <w:rFonts w:ascii="仿宋" w:eastAsia="仿宋" w:hAnsi="仿宋"/>
          <w:sz w:val="24"/>
        </w:rPr>
      </w:pPr>
      <w:r w:rsidRPr="00480CE8">
        <w:rPr>
          <w:rFonts w:ascii="仿宋" w:eastAsia="仿宋" w:hAnsi="仿宋" w:hint="eastAsia"/>
          <w:sz w:val="24"/>
        </w:rPr>
        <w:t>2、《辐射安全许可证》</w:t>
      </w:r>
    </w:p>
    <w:p w:rsidR="00CF6F7D" w:rsidRPr="00CF6F7D" w:rsidRDefault="00D62658" w:rsidP="0095467B">
      <w:pPr>
        <w:spacing w:line="360" w:lineRule="auto"/>
        <w:ind w:firstLineChars="225" w:firstLine="540"/>
        <w:rPr>
          <w:rFonts w:ascii="仿宋" w:eastAsia="仿宋" w:hAnsi="仿宋"/>
          <w:sz w:val="24"/>
        </w:rPr>
      </w:pPr>
      <w:r>
        <w:rPr>
          <w:rFonts w:ascii="仿宋" w:eastAsia="仿宋" w:hAnsi="仿宋" w:hint="eastAsia"/>
          <w:sz w:val="24"/>
        </w:rPr>
        <w:t>3</w:t>
      </w:r>
      <w:r w:rsidR="00CF6F7D" w:rsidRPr="00CF6F7D">
        <w:rPr>
          <w:rFonts w:ascii="仿宋" w:eastAsia="仿宋" w:hAnsi="仿宋" w:hint="eastAsia"/>
          <w:sz w:val="24"/>
        </w:rPr>
        <w:t>.参加本项目政府采购活动的供应商单位及其现任法定代表人/主要负责人不得具有行贿犯罪记录；</w:t>
      </w:r>
    </w:p>
    <w:p w:rsidR="00CF6F7D" w:rsidRPr="00CF6F7D" w:rsidRDefault="00210569" w:rsidP="0095467B">
      <w:pPr>
        <w:spacing w:line="360" w:lineRule="auto"/>
        <w:ind w:firstLineChars="225" w:firstLine="540"/>
        <w:rPr>
          <w:rFonts w:ascii="仿宋" w:eastAsia="仿宋" w:hAnsi="仿宋"/>
          <w:sz w:val="24"/>
        </w:rPr>
      </w:pPr>
      <w:r>
        <w:rPr>
          <w:rFonts w:ascii="仿宋" w:eastAsia="仿宋" w:hAnsi="仿宋" w:hint="eastAsia"/>
          <w:sz w:val="24"/>
        </w:rPr>
        <w:t>4</w:t>
      </w:r>
      <w:r w:rsidR="00CF6F7D" w:rsidRPr="00CF6F7D">
        <w:rPr>
          <w:rFonts w:ascii="仿宋" w:eastAsia="仿宋" w:hAnsi="仿宋" w:hint="eastAsia"/>
          <w:sz w:val="24"/>
        </w:rPr>
        <w:t>.本项目不接受联合体磋商；不允许转包、分包。</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二、禁止参加本次采购活动的供应商</w:t>
      </w:r>
    </w:p>
    <w:p w:rsidR="00CF6F7D"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1.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rsidR="00036A7C" w:rsidRPr="00CF6F7D" w:rsidRDefault="00CF6F7D" w:rsidP="0095467B">
      <w:pPr>
        <w:spacing w:line="360" w:lineRule="auto"/>
        <w:ind w:firstLineChars="225" w:firstLine="540"/>
        <w:rPr>
          <w:rFonts w:ascii="仿宋" w:eastAsia="仿宋" w:hAnsi="仿宋"/>
          <w:sz w:val="24"/>
        </w:rPr>
      </w:pPr>
      <w:r w:rsidRPr="00CF6F7D">
        <w:rPr>
          <w:rFonts w:ascii="仿宋" w:eastAsia="仿宋" w:hAnsi="仿宋" w:hint="eastAsia"/>
          <w:sz w:val="24"/>
        </w:rPr>
        <w:t>2.供应商不得为“信用中国”网站（http://www.creditchina.gov.cn） 中列入失信被执行人和重大税收违法案件当事人名单的供应商，不得为中国政府采购网（http://www.ccgp.gov.cn）政府采购严重违法失信行为记录名单中被财政部门禁止参加政府采购活动的供应商；</w:t>
      </w:r>
    </w:p>
    <w:p w:rsidR="00036A7C" w:rsidRPr="002C5D3A" w:rsidRDefault="00EE5E27" w:rsidP="0095467B">
      <w:pPr>
        <w:spacing w:line="360" w:lineRule="auto"/>
        <w:ind w:firstLineChars="225" w:firstLine="540"/>
        <w:rPr>
          <w:rFonts w:ascii="仿宋" w:eastAsia="仿宋" w:hAnsi="仿宋"/>
          <w:sz w:val="24"/>
        </w:rPr>
      </w:pPr>
      <w:r w:rsidRPr="002C5D3A">
        <w:rPr>
          <w:rFonts w:ascii="仿宋" w:eastAsia="仿宋" w:hAnsi="仿宋" w:hint="eastAsia"/>
          <w:sz w:val="24"/>
        </w:rPr>
        <w:t>注：1.</w:t>
      </w:r>
      <w:r w:rsidR="007A6375" w:rsidRPr="007A6375">
        <w:rPr>
          <w:rFonts w:hint="eastAsia"/>
        </w:rPr>
        <w:t xml:space="preserve"> </w:t>
      </w:r>
      <w:r w:rsidR="007A6375" w:rsidRPr="007A6375">
        <w:rPr>
          <w:rFonts w:ascii="仿宋" w:eastAsia="仿宋" w:hAnsi="仿宋" w:hint="eastAsia"/>
          <w:sz w:val="24"/>
        </w:rPr>
        <w:t>资格要求中“参加本次政府采购活动前三年内，在经营活动中没有重</w:t>
      </w:r>
      <w:r w:rsidR="007A6375" w:rsidRPr="007A6375">
        <w:rPr>
          <w:rFonts w:ascii="仿宋" w:eastAsia="仿宋" w:hAnsi="仿宋" w:hint="eastAsia"/>
          <w:sz w:val="24"/>
        </w:rPr>
        <w:lastRenderedPageBreak/>
        <w:t>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B7932" w:rsidRPr="000B7932">
        <w:rPr>
          <w:rFonts w:ascii="仿宋" w:eastAsia="仿宋" w:hAnsi="仿宋" w:hint="eastAsia"/>
          <w:sz w:val="24"/>
        </w:rPr>
        <w:t>为准</w:t>
      </w:r>
      <w:r w:rsidR="007A6375" w:rsidRPr="007A6375">
        <w:rPr>
          <w:rFonts w:ascii="仿宋" w:eastAsia="仿宋" w:hAnsi="仿宋" w:hint="eastAsia"/>
          <w:sz w:val="24"/>
        </w:rPr>
        <w:t>；若采购项目所属行业行政主管部门对较大数额罚款金额标准未明文规定的，以四川省人民政府规定的行政处罚罚款听证</w:t>
      </w:r>
      <w:r w:rsidR="000B7932" w:rsidRPr="007A6375">
        <w:rPr>
          <w:rFonts w:ascii="仿宋" w:eastAsia="仿宋" w:hAnsi="仿宋" w:hint="eastAsia"/>
          <w:sz w:val="24"/>
        </w:rPr>
        <w:t>金额标准</w:t>
      </w:r>
      <w:r w:rsidR="000B7932" w:rsidRPr="000B7932">
        <w:rPr>
          <w:rFonts w:ascii="仿宋" w:eastAsia="仿宋" w:hAnsi="仿宋" w:hint="eastAsia"/>
          <w:sz w:val="24"/>
        </w:rPr>
        <w:t>为准</w:t>
      </w:r>
      <w:r w:rsidRPr="002C5D3A">
        <w:rPr>
          <w:rFonts w:ascii="仿宋" w:eastAsia="仿宋" w:hAnsi="仿宋" w:hint="eastAsia"/>
          <w:sz w:val="24"/>
        </w:rPr>
        <w:t>。</w:t>
      </w:r>
    </w:p>
    <w:p w:rsidR="00036A7C" w:rsidRPr="002C5D3A" w:rsidRDefault="00EE5E27" w:rsidP="0095467B">
      <w:pPr>
        <w:spacing w:line="360" w:lineRule="auto"/>
        <w:ind w:firstLineChars="425" w:firstLine="1020"/>
        <w:rPr>
          <w:rFonts w:ascii="仿宋" w:eastAsia="仿宋" w:hAnsi="仿宋"/>
          <w:sz w:val="24"/>
        </w:rPr>
      </w:pPr>
      <w:r w:rsidRPr="002C5D3A">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5B2294" w:rsidRPr="002C5D3A" w:rsidRDefault="005B2294" w:rsidP="0095467B">
      <w:pPr>
        <w:widowControl/>
        <w:spacing w:line="360" w:lineRule="auto"/>
        <w:jc w:val="left"/>
        <w:rPr>
          <w:rFonts w:ascii="仿宋" w:eastAsia="仿宋" w:hAnsi="仿宋"/>
          <w:sz w:val="32"/>
          <w:szCs w:val="32"/>
        </w:rPr>
      </w:pPr>
      <w:r w:rsidRPr="002C5D3A">
        <w:rPr>
          <w:rFonts w:ascii="仿宋" w:eastAsia="仿宋" w:hAnsi="仿宋"/>
          <w:sz w:val="32"/>
          <w:szCs w:val="32"/>
        </w:rPr>
        <w:br w:type="page"/>
      </w:r>
    </w:p>
    <w:p w:rsidR="00036A7C" w:rsidRPr="002C5D3A" w:rsidRDefault="00EE5E27" w:rsidP="0095467B">
      <w:pPr>
        <w:pStyle w:val="af7"/>
        <w:spacing w:line="360" w:lineRule="auto"/>
        <w:rPr>
          <w:rFonts w:ascii="仿宋" w:eastAsia="仿宋" w:hAnsi="仿宋"/>
          <w:b w:val="0"/>
          <w:sz w:val="28"/>
          <w:szCs w:val="28"/>
        </w:rPr>
      </w:pPr>
      <w:bookmarkStart w:id="79" w:name="_Toc511205301"/>
      <w:r w:rsidRPr="002C5D3A">
        <w:rPr>
          <w:rFonts w:ascii="仿宋" w:eastAsia="仿宋" w:hAnsi="仿宋" w:hint="eastAsia"/>
          <w:b w:val="0"/>
        </w:rPr>
        <w:lastRenderedPageBreak/>
        <w:t>第四章  供应商应当提供的资格、资质性及其他类似效力要求的相关证明材料</w:t>
      </w:r>
      <w:bookmarkEnd w:id="79"/>
    </w:p>
    <w:p w:rsidR="00036A7C" w:rsidRPr="002C5D3A" w:rsidRDefault="00036A7C" w:rsidP="0095467B">
      <w:pPr>
        <w:spacing w:line="360" w:lineRule="auto"/>
        <w:ind w:firstLine="538"/>
        <w:rPr>
          <w:rFonts w:ascii="仿宋" w:eastAsia="仿宋" w:hAnsi="仿宋"/>
          <w:sz w:val="28"/>
          <w:szCs w:val="28"/>
        </w:rPr>
      </w:pPr>
    </w:p>
    <w:p w:rsidR="00036A7C" w:rsidRPr="002C5D3A" w:rsidRDefault="00EE5E27" w:rsidP="0095467B">
      <w:pPr>
        <w:spacing w:line="360" w:lineRule="auto"/>
        <w:ind w:firstLineChars="196" w:firstLine="470"/>
        <w:rPr>
          <w:rFonts w:ascii="仿宋" w:eastAsia="仿宋" w:hAnsi="仿宋"/>
          <w:sz w:val="24"/>
        </w:rPr>
      </w:pPr>
      <w:r w:rsidRPr="002C5D3A">
        <w:rPr>
          <w:rFonts w:ascii="仿宋" w:eastAsia="仿宋" w:hAnsi="仿宋"/>
          <w:sz w:val="24"/>
        </w:rPr>
        <w:t>一、</w:t>
      </w:r>
      <w:r w:rsidRPr="002C5D3A">
        <w:rPr>
          <w:rFonts w:ascii="仿宋" w:eastAsia="仿宋" w:hAnsi="仿宋" w:hint="eastAsia"/>
          <w:sz w:val="24"/>
        </w:rPr>
        <w:t>应当提供的供应商资格、资质性及其他类似效力要求的相关证明材料</w:t>
      </w:r>
    </w:p>
    <w:p w:rsidR="00036A7C" w:rsidRPr="002C5D3A" w:rsidRDefault="00EE5E27" w:rsidP="0095467B">
      <w:pPr>
        <w:spacing w:line="360" w:lineRule="auto"/>
        <w:ind w:firstLineChars="98" w:firstLine="235"/>
        <w:rPr>
          <w:rFonts w:ascii="仿宋" w:eastAsia="仿宋" w:hAnsi="仿宋"/>
          <w:bCs/>
          <w:sz w:val="24"/>
        </w:rPr>
      </w:pPr>
      <w:r w:rsidRPr="002C5D3A">
        <w:rPr>
          <w:rFonts w:ascii="仿宋" w:eastAsia="仿宋" w:hAnsi="仿宋" w:hint="eastAsia"/>
          <w:bCs/>
          <w:sz w:val="24"/>
        </w:rPr>
        <w:t>（一）资格要求相关证明材料：</w:t>
      </w:r>
    </w:p>
    <w:p w:rsidR="00036A7C" w:rsidRPr="002C5D3A" w:rsidRDefault="00EE5E27" w:rsidP="0095467B">
      <w:pPr>
        <w:spacing w:line="360" w:lineRule="auto"/>
        <w:ind w:firstLineChars="196" w:firstLine="470"/>
        <w:rPr>
          <w:rFonts w:ascii="仿宋" w:eastAsia="仿宋" w:hAnsi="仿宋"/>
          <w:sz w:val="24"/>
        </w:rPr>
      </w:pPr>
      <w:r w:rsidRPr="002C5D3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2C5D3A" w:rsidRDefault="00EE5E27" w:rsidP="0095467B">
      <w:pPr>
        <w:spacing w:line="360" w:lineRule="auto"/>
        <w:ind w:firstLineChars="196" w:firstLine="470"/>
        <w:rPr>
          <w:rFonts w:ascii="仿宋" w:eastAsia="仿宋" w:hAnsi="仿宋"/>
          <w:sz w:val="24"/>
        </w:rPr>
      </w:pPr>
      <w:r w:rsidRPr="002C5D3A">
        <w:rPr>
          <w:rFonts w:ascii="仿宋" w:eastAsia="仿宋" w:hAnsi="仿宋" w:hint="eastAsia"/>
          <w:sz w:val="24"/>
        </w:rPr>
        <w:t>2、具备良好商业信誉的证明材料（可提供承诺函，格式详见第</w:t>
      </w:r>
      <w:r w:rsidR="007B63C3" w:rsidRPr="002C5D3A">
        <w:rPr>
          <w:rFonts w:ascii="仿宋" w:eastAsia="仿宋" w:hAnsi="仿宋" w:hint="eastAsia"/>
          <w:sz w:val="24"/>
        </w:rPr>
        <w:t>七</w:t>
      </w:r>
      <w:r w:rsidRPr="002C5D3A">
        <w:rPr>
          <w:rFonts w:ascii="仿宋" w:eastAsia="仿宋" w:hAnsi="仿宋" w:hint="eastAsia"/>
          <w:sz w:val="24"/>
        </w:rPr>
        <w:t>章）；</w:t>
      </w:r>
    </w:p>
    <w:p w:rsidR="00036A7C" w:rsidRPr="002C5D3A" w:rsidRDefault="00EE5E27" w:rsidP="0095467B">
      <w:pPr>
        <w:spacing w:line="360" w:lineRule="auto"/>
        <w:ind w:firstLineChars="196" w:firstLine="470"/>
        <w:rPr>
          <w:rFonts w:ascii="仿宋" w:eastAsia="仿宋" w:hAnsi="仿宋"/>
          <w:sz w:val="24"/>
        </w:rPr>
      </w:pPr>
      <w:r w:rsidRPr="002C5D3A">
        <w:rPr>
          <w:rFonts w:ascii="仿宋" w:eastAsia="仿宋" w:hAnsi="仿宋" w:hint="eastAsia"/>
          <w:sz w:val="24"/>
        </w:rPr>
        <w:t>3、具备健全的财务会计制度的证明材料。｛注：①可提供20</w:t>
      </w:r>
      <w:r w:rsidR="00326EDC">
        <w:rPr>
          <w:rFonts w:ascii="仿宋" w:eastAsia="仿宋" w:hAnsi="仿宋" w:hint="eastAsia"/>
          <w:sz w:val="24"/>
        </w:rPr>
        <w:t>19</w:t>
      </w:r>
      <w:r w:rsidRPr="002C5D3A">
        <w:rPr>
          <w:rFonts w:ascii="仿宋" w:eastAsia="仿宋" w:hAnsi="仿宋" w:hint="eastAsia"/>
          <w:sz w:val="24"/>
        </w:rPr>
        <w:t>或20</w:t>
      </w:r>
      <w:r w:rsidR="00326EDC">
        <w:rPr>
          <w:rFonts w:ascii="仿宋" w:eastAsia="仿宋" w:hAnsi="仿宋" w:hint="eastAsia"/>
          <w:sz w:val="24"/>
        </w:rPr>
        <w:t>20</w:t>
      </w:r>
      <w:r w:rsidRPr="002C5D3A">
        <w:rPr>
          <w:rFonts w:ascii="仿宋" w:eastAsia="仿宋" w:hAnsi="仿宋" w:hint="eastAsia"/>
          <w:sz w:val="24"/>
        </w:rPr>
        <w:t>年度经审计的财务报告复印件（包含审计报告和审计报告中所涉及的财务报表和报表附注），②也可提供20</w:t>
      </w:r>
      <w:r w:rsidR="00326EDC">
        <w:rPr>
          <w:rFonts w:ascii="仿宋" w:eastAsia="仿宋" w:hAnsi="仿宋" w:hint="eastAsia"/>
          <w:sz w:val="24"/>
        </w:rPr>
        <w:t>19</w:t>
      </w:r>
      <w:r w:rsidRPr="002C5D3A">
        <w:rPr>
          <w:rFonts w:ascii="仿宋" w:eastAsia="仿宋" w:hAnsi="仿宋" w:hint="eastAsia"/>
          <w:sz w:val="24"/>
        </w:rPr>
        <w:t>或20</w:t>
      </w:r>
      <w:r w:rsidR="00326EDC">
        <w:rPr>
          <w:rFonts w:ascii="仿宋" w:eastAsia="仿宋" w:hAnsi="仿宋" w:hint="eastAsia"/>
          <w:sz w:val="24"/>
        </w:rPr>
        <w:t>20</w:t>
      </w:r>
      <w:r w:rsidRPr="002C5D3A">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686750" w:rsidRPr="002C5D3A">
        <w:rPr>
          <w:rFonts w:ascii="仿宋" w:eastAsia="仿宋" w:hAnsi="仿宋" w:hint="eastAsia"/>
          <w:sz w:val="24"/>
        </w:rPr>
        <w:t>也可提供加盖工商备案主管部门印章的公司章程复印件</w:t>
      </w:r>
      <w:r w:rsidRPr="002C5D3A">
        <w:rPr>
          <w:rFonts w:ascii="仿宋" w:eastAsia="仿宋" w:hAnsi="仿宋" w:hint="eastAsia"/>
          <w:sz w:val="24"/>
        </w:rPr>
        <w:t>。｝</w:t>
      </w:r>
    </w:p>
    <w:p w:rsidR="00036A7C" w:rsidRPr="002C5D3A" w:rsidRDefault="00EE5E27" w:rsidP="0095467B">
      <w:pPr>
        <w:spacing w:line="360" w:lineRule="auto"/>
        <w:ind w:firstLineChars="196" w:firstLine="470"/>
        <w:rPr>
          <w:rFonts w:ascii="仿宋" w:eastAsia="仿宋" w:hAnsi="仿宋"/>
          <w:sz w:val="24"/>
        </w:rPr>
      </w:pPr>
      <w:r w:rsidRPr="002C5D3A">
        <w:rPr>
          <w:rFonts w:ascii="仿宋" w:eastAsia="仿宋" w:hAnsi="仿宋" w:hint="eastAsia"/>
          <w:sz w:val="24"/>
        </w:rPr>
        <w:t>4、具有依法缴纳税收和社会保障资金的良好记录（可提供承诺函，格式详见第</w:t>
      </w:r>
      <w:r w:rsidR="007B63C3" w:rsidRPr="002C5D3A">
        <w:rPr>
          <w:rFonts w:ascii="仿宋" w:eastAsia="仿宋" w:hAnsi="仿宋" w:hint="eastAsia"/>
          <w:sz w:val="24"/>
        </w:rPr>
        <w:t>七</w:t>
      </w:r>
      <w:r w:rsidRPr="002C5D3A">
        <w:rPr>
          <w:rFonts w:ascii="仿宋" w:eastAsia="仿宋" w:hAnsi="仿宋" w:hint="eastAsia"/>
          <w:sz w:val="24"/>
        </w:rPr>
        <w:t>章）；</w:t>
      </w:r>
    </w:p>
    <w:p w:rsidR="00036A7C" w:rsidRPr="002C5D3A" w:rsidRDefault="00EE5E27" w:rsidP="0095467B">
      <w:pPr>
        <w:spacing w:line="360" w:lineRule="auto"/>
        <w:ind w:firstLineChars="196" w:firstLine="470"/>
        <w:rPr>
          <w:rFonts w:ascii="仿宋" w:eastAsia="仿宋" w:hAnsi="仿宋"/>
          <w:sz w:val="24"/>
        </w:rPr>
      </w:pPr>
      <w:r w:rsidRPr="002C5D3A">
        <w:rPr>
          <w:rFonts w:ascii="仿宋" w:eastAsia="仿宋" w:hAnsi="仿宋" w:hint="eastAsia"/>
          <w:sz w:val="24"/>
        </w:rPr>
        <w:t>5、具备履行合同所必需的设备和专业技术能力的证明材料（可提供承诺函，格式详见第</w:t>
      </w:r>
      <w:r w:rsidR="007B63C3" w:rsidRPr="002C5D3A">
        <w:rPr>
          <w:rFonts w:ascii="仿宋" w:eastAsia="仿宋" w:hAnsi="仿宋" w:hint="eastAsia"/>
          <w:sz w:val="24"/>
        </w:rPr>
        <w:t>七</w:t>
      </w:r>
      <w:r w:rsidRPr="002C5D3A">
        <w:rPr>
          <w:rFonts w:ascii="仿宋" w:eastAsia="仿宋" w:hAnsi="仿宋" w:hint="eastAsia"/>
          <w:sz w:val="24"/>
        </w:rPr>
        <w:t>章）；</w:t>
      </w:r>
    </w:p>
    <w:p w:rsidR="00036A7C" w:rsidRPr="002C5D3A" w:rsidRDefault="00EE5E27" w:rsidP="0095467B">
      <w:pPr>
        <w:spacing w:line="360" w:lineRule="auto"/>
        <w:ind w:firstLineChars="196" w:firstLine="470"/>
        <w:rPr>
          <w:rFonts w:ascii="仿宋" w:eastAsia="仿宋" w:hAnsi="仿宋"/>
          <w:sz w:val="24"/>
        </w:rPr>
      </w:pPr>
      <w:r w:rsidRPr="002C5D3A">
        <w:rPr>
          <w:rFonts w:ascii="仿宋" w:eastAsia="仿宋" w:hAnsi="仿宋" w:hint="eastAsia"/>
          <w:sz w:val="24"/>
        </w:rPr>
        <w:t>6、参加政府采购活动前3年内在经营活动中没有重大违法记录的承诺函（格式详见第</w:t>
      </w:r>
      <w:r w:rsidR="00E65BD5" w:rsidRPr="002C5D3A">
        <w:rPr>
          <w:rFonts w:ascii="仿宋" w:eastAsia="仿宋" w:hAnsi="仿宋" w:hint="eastAsia"/>
          <w:sz w:val="24"/>
        </w:rPr>
        <w:t>七</w:t>
      </w:r>
      <w:r w:rsidRPr="002C5D3A">
        <w:rPr>
          <w:rFonts w:ascii="仿宋" w:eastAsia="仿宋" w:hAnsi="仿宋" w:hint="eastAsia"/>
          <w:sz w:val="24"/>
        </w:rPr>
        <w:t>章）；</w:t>
      </w:r>
    </w:p>
    <w:p w:rsidR="00036A7C" w:rsidRPr="002C5D3A" w:rsidRDefault="00EE5E27" w:rsidP="0095467B">
      <w:pPr>
        <w:spacing w:after="50" w:line="360" w:lineRule="auto"/>
        <w:ind w:firstLine="480"/>
        <w:rPr>
          <w:rFonts w:ascii="仿宋" w:eastAsia="仿宋" w:hAnsi="仿宋"/>
          <w:sz w:val="24"/>
        </w:rPr>
      </w:pPr>
      <w:r w:rsidRPr="002C5D3A">
        <w:rPr>
          <w:rFonts w:ascii="仿宋" w:eastAsia="仿宋" w:hAnsi="仿宋" w:hint="eastAsia"/>
          <w:sz w:val="24"/>
        </w:rPr>
        <w:t>7、具备法律、行政法规规定的其他条件的证明材料（可提供承诺函，格式详见第</w:t>
      </w:r>
      <w:r w:rsidR="007D449D" w:rsidRPr="002C5D3A">
        <w:rPr>
          <w:rFonts w:ascii="仿宋" w:eastAsia="仿宋" w:hAnsi="仿宋" w:hint="eastAsia"/>
          <w:sz w:val="24"/>
        </w:rPr>
        <w:t>七</w:t>
      </w:r>
      <w:r w:rsidRPr="002C5D3A">
        <w:rPr>
          <w:rFonts w:ascii="仿宋" w:eastAsia="仿宋" w:hAnsi="仿宋" w:hint="eastAsia"/>
          <w:sz w:val="24"/>
        </w:rPr>
        <w:t>章）；</w:t>
      </w:r>
    </w:p>
    <w:p w:rsidR="00FA574A" w:rsidRPr="00FA574A" w:rsidRDefault="00143A37" w:rsidP="0095467B">
      <w:pPr>
        <w:pStyle w:val="af2"/>
        <w:ind w:firstLineChars="0" w:firstLine="0"/>
        <w:rPr>
          <w:rFonts w:ascii="仿宋" w:eastAsia="仿宋" w:hAnsi="仿宋"/>
          <w:sz w:val="24"/>
        </w:rPr>
      </w:pPr>
      <w:r>
        <w:rPr>
          <w:rFonts w:ascii="仿宋" w:eastAsia="仿宋" w:hAnsi="仿宋" w:cs="宋体" w:hint="eastAsia"/>
          <w:sz w:val="24"/>
        </w:rPr>
        <w:t xml:space="preserve">    </w:t>
      </w: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r w:rsidR="0095467B">
        <w:rPr>
          <w:rFonts w:ascii="仿宋" w:eastAsia="仿宋" w:hAnsi="仿宋" w:cs="宋体" w:hint="eastAsia"/>
          <w:sz w:val="24"/>
        </w:rPr>
        <w:t>无</w:t>
      </w:r>
      <w:r w:rsidR="00610817">
        <w:rPr>
          <w:rFonts w:ascii="仿宋" w:eastAsia="仿宋" w:hAnsi="仿宋" w:cs="宋体" w:hint="eastAsia"/>
          <w:sz w:val="24"/>
        </w:rPr>
        <w:t>。</w:t>
      </w:r>
    </w:p>
    <w:p w:rsidR="00143A37" w:rsidRDefault="00143A37" w:rsidP="0095467B">
      <w:pPr>
        <w:tabs>
          <w:tab w:val="left" w:pos="7665"/>
        </w:tabs>
        <w:spacing w:line="360" w:lineRule="auto"/>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sidRPr="00802EA2">
        <w:rPr>
          <w:rFonts w:ascii="仿宋" w:eastAsia="仿宋" w:hAnsi="仿宋" w:hint="eastAsia"/>
          <w:sz w:val="24"/>
        </w:rPr>
        <w:t>、</w:t>
      </w:r>
      <w:r w:rsidRPr="00D36C90">
        <w:rPr>
          <w:rFonts w:ascii="仿宋" w:eastAsia="仿宋" w:hAnsi="仿宋" w:cs="宋体" w:hint="eastAsia"/>
          <w:sz w:val="24"/>
        </w:rPr>
        <w:t>本项目的特定资格要求：</w:t>
      </w:r>
    </w:p>
    <w:p w:rsidR="00B02950" w:rsidRPr="00B02950" w:rsidRDefault="00143A37" w:rsidP="0095467B">
      <w:pPr>
        <w:pStyle w:val="af2"/>
        <w:ind w:firstLine="480"/>
        <w:rPr>
          <w:rFonts w:ascii="仿宋" w:eastAsia="仿宋" w:hAnsi="仿宋" w:cs="宋体"/>
          <w:sz w:val="24"/>
        </w:rPr>
      </w:pPr>
      <w:r>
        <w:rPr>
          <w:rFonts w:ascii="仿宋" w:eastAsia="仿宋" w:hAnsi="仿宋" w:cs="宋体" w:hint="eastAsia"/>
          <w:sz w:val="24"/>
        </w:rPr>
        <w:t xml:space="preserve">  </w:t>
      </w:r>
      <w:r w:rsidR="000654C6">
        <w:rPr>
          <w:rFonts w:ascii="仿宋" w:eastAsia="仿宋" w:hAnsi="仿宋" w:cs="宋体" w:hint="eastAsia"/>
          <w:sz w:val="24"/>
        </w:rPr>
        <w:t>9.1.</w:t>
      </w:r>
      <w:r w:rsidR="00B02950" w:rsidRPr="00B02950">
        <w:rPr>
          <w:rFonts w:ascii="仿宋" w:eastAsia="仿宋" w:hAnsi="仿宋" w:cs="宋体" w:hint="eastAsia"/>
          <w:sz w:val="24"/>
        </w:rPr>
        <w:t>1</w:t>
      </w:r>
      <w:r w:rsidR="00B02950">
        <w:rPr>
          <w:rFonts w:ascii="仿宋" w:eastAsia="仿宋" w:hAnsi="仿宋" w:cs="宋体" w:hint="eastAsia"/>
          <w:sz w:val="24"/>
        </w:rPr>
        <w:t>.</w:t>
      </w:r>
      <w:r w:rsidR="00B02950" w:rsidRPr="00B02950">
        <w:rPr>
          <w:rFonts w:ascii="仿宋" w:eastAsia="仿宋" w:hAnsi="仿宋" w:cs="宋体" w:hint="eastAsia"/>
          <w:sz w:val="24"/>
        </w:rPr>
        <w:t>《医疗机构执业许可证》</w:t>
      </w:r>
    </w:p>
    <w:p w:rsidR="00B02950" w:rsidRDefault="000654C6" w:rsidP="0095467B">
      <w:pPr>
        <w:pStyle w:val="af2"/>
        <w:ind w:firstLineChars="300" w:firstLine="720"/>
        <w:rPr>
          <w:rFonts w:ascii="仿宋" w:eastAsia="仿宋" w:hAnsi="仿宋" w:cs="宋体"/>
          <w:sz w:val="24"/>
        </w:rPr>
      </w:pPr>
      <w:r>
        <w:rPr>
          <w:rFonts w:ascii="仿宋" w:eastAsia="仿宋" w:hAnsi="仿宋" w:cs="宋体" w:hint="eastAsia"/>
          <w:sz w:val="24"/>
        </w:rPr>
        <w:lastRenderedPageBreak/>
        <w:t>9.1.</w:t>
      </w:r>
      <w:r w:rsidR="00B02950" w:rsidRPr="00B02950">
        <w:rPr>
          <w:rFonts w:ascii="仿宋" w:eastAsia="仿宋" w:hAnsi="仿宋" w:cs="宋体" w:hint="eastAsia"/>
          <w:sz w:val="24"/>
        </w:rPr>
        <w:t>2</w:t>
      </w:r>
      <w:r w:rsidR="00B02950">
        <w:rPr>
          <w:rFonts w:ascii="仿宋" w:eastAsia="仿宋" w:hAnsi="仿宋" w:cs="宋体" w:hint="eastAsia"/>
          <w:sz w:val="24"/>
        </w:rPr>
        <w:t>.</w:t>
      </w:r>
      <w:r w:rsidR="00B02950" w:rsidRPr="00B02950">
        <w:rPr>
          <w:rFonts w:ascii="仿宋" w:eastAsia="仿宋" w:hAnsi="仿宋" w:cs="宋体" w:hint="eastAsia"/>
          <w:sz w:val="24"/>
        </w:rPr>
        <w:t>《辐射安全许可证》</w:t>
      </w:r>
    </w:p>
    <w:p w:rsidR="00610817" w:rsidRPr="00610817" w:rsidRDefault="00610817" w:rsidP="0095467B">
      <w:pPr>
        <w:pStyle w:val="af2"/>
        <w:ind w:firstLineChars="300" w:firstLine="720"/>
        <w:rPr>
          <w:rFonts w:ascii="仿宋" w:eastAsia="仿宋" w:hAnsi="仿宋" w:cs="宋体"/>
          <w:sz w:val="24"/>
        </w:rPr>
      </w:pPr>
      <w:r>
        <w:rPr>
          <w:rFonts w:ascii="仿宋" w:eastAsia="仿宋" w:hAnsi="仿宋" w:cs="宋体" w:hint="eastAsia"/>
          <w:sz w:val="24"/>
        </w:rPr>
        <w:t>9</w:t>
      </w:r>
      <w:r w:rsidRPr="00610817">
        <w:rPr>
          <w:rFonts w:ascii="仿宋" w:eastAsia="仿宋" w:hAnsi="仿宋" w:cs="宋体" w:hint="eastAsia"/>
          <w:sz w:val="24"/>
        </w:rPr>
        <w:t>.1.</w:t>
      </w:r>
      <w:r w:rsidR="000654C6">
        <w:rPr>
          <w:rFonts w:ascii="仿宋" w:eastAsia="仿宋" w:hAnsi="仿宋" w:cs="宋体" w:hint="eastAsia"/>
          <w:sz w:val="24"/>
        </w:rPr>
        <w:t>3</w:t>
      </w:r>
      <w:r w:rsidRPr="00610817">
        <w:rPr>
          <w:rFonts w:ascii="仿宋" w:eastAsia="仿宋" w:hAnsi="仿宋" w:cs="宋体" w:hint="eastAsia"/>
          <w:sz w:val="24"/>
        </w:rPr>
        <w:t>.参加本项目政府采购活动的供应商单位及其现任法定代表人/主要负责人不得具有行贿犯罪记录；</w:t>
      </w:r>
    </w:p>
    <w:p w:rsidR="00610817" w:rsidRPr="00610817" w:rsidRDefault="00610817" w:rsidP="0095467B">
      <w:pPr>
        <w:pStyle w:val="af2"/>
        <w:ind w:firstLineChars="300" w:firstLine="720"/>
        <w:rPr>
          <w:rFonts w:ascii="仿宋" w:eastAsia="仿宋" w:hAnsi="仿宋" w:cs="宋体"/>
          <w:sz w:val="24"/>
        </w:rPr>
      </w:pPr>
      <w:r>
        <w:rPr>
          <w:rFonts w:ascii="仿宋" w:eastAsia="仿宋" w:hAnsi="仿宋" w:cs="宋体" w:hint="eastAsia"/>
          <w:sz w:val="24"/>
        </w:rPr>
        <w:t>9</w:t>
      </w:r>
      <w:r w:rsidRPr="00610817">
        <w:rPr>
          <w:rFonts w:ascii="仿宋" w:eastAsia="仿宋" w:hAnsi="仿宋" w:cs="宋体" w:hint="eastAsia"/>
          <w:sz w:val="24"/>
        </w:rPr>
        <w:t>.1.</w:t>
      </w:r>
      <w:r w:rsidR="000654C6">
        <w:rPr>
          <w:rFonts w:ascii="仿宋" w:eastAsia="仿宋" w:hAnsi="仿宋" w:cs="宋体" w:hint="eastAsia"/>
          <w:sz w:val="24"/>
        </w:rPr>
        <w:t>4</w:t>
      </w:r>
      <w:r w:rsidRPr="00610817">
        <w:rPr>
          <w:rFonts w:ascii="仿宋" w:eastAsia="仿宋" w:hAnsi="仿宋" w:cs="宋体" w:hint="eastAsia"/>
          <w:sz w:val="24"/>
        </w:rPr>
        <w:t>.本项目不接受联合体磋商；不允许转包、分包。</w:t>
      </w:r>
    </w:p>
    <w:p w:rsidR="00966A94" w:rsidRPr="00966A94" w:rsidRDefault="00143A37" w:rsidP="0095467B">
      <w:pPr>
        <w:pStyle w:val="af2"/>
        <w:ind w:firstLine="480"/>
        <w:rPr>
          <w:rFonts w:ascii="仿宋" w:eastAsia="仿宋" w:hAnsi="仿宋" w:cs="宋体"/>
          <w:sz w:val="24"/>
        </w:rPr>
      </w:pPr>
      <w:r>
        <w:rPr>
          <w:rFonts w:ascii="仿宋" w:eastAsia="仿宋" w:hAnsi="仿宋" w:cs="宋体" w:hint="eastAsia"/>
          <w:sz w:val="24"/>
        </w:rPr>
        <w:t xml:space="preserve"> </w:t>
      </w:r>
      <w:r w:rsidR="000654C6">
        <w:rPr>
          <w:rFonts w:ascii="仿宋" w:eastAsia="仿宋" w:hAnsi="仿宋" w:cs="宋体" w:hint="eastAsia"/>
          <w:sz w:val="24"/>
        </w:rPr>
        <w:t xml:space="preserve"> </w:t>
      </w:r>
      <w:r>
        <w:rPr>
          <w:rFonts w:ascii="仿宋" w:eastAsia="仿宋" w:hAnsi="仿宋" w:cs="宋体"/>
          <w:sz w:val="24"/>
        </w:rPr>
        <w:t xml:space="preserve">9.1 </w:t>
      </w:r>
      <w:r w:rsidR="000654C6">
        <w:rPr>
          <w:rFonts w:ascii="仿宋" w:eastAsia="仿宋" w:hAnsi="仿宋" w:cs="宋体" w:hint="eastAsia"/>
          <w:sz w:val="24"/>
        </w:rPr>
        <w:t>5</w:t>
      </w:r>
      <w:r w:rsidR="00966A94" w:rsidRPr="00966A94">
        <w:rPr>
          <w:rFonts w:ascii="仿宋" w:eastAsia="仿宋" w:hAnsi="仿宋" w:cs="宋体" w:hint="eastAsia"/>
          <w:sz w:val="24"/>
        </w:rPr>
        <w:t>.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提供承诺函，加盖鲜章）；</w:t>
      </w:r>
    </w:p>
    <w:p w:rsidR="008A3A00" w:rsidRPr="00143A37" w:rsidRDefault="00966A94" w:rsidP="0095467B">
      <w:pPr>
        <w:pStyle w:val="af2"/>
        <w:ind w:firstLineChars="350" w:firstLine="840"/>
        <w:rPr>
          <w:rFonts w:ascii="仿宋" w:eastAsia="仿宋" w:hAnsi="仿宋" w:cs="宋体"/>
          <w:sz w:val="24"/>
        </w:rPr>
      </w:pPr>
      <w:r>
        <w:rPr>
          <w:rFonts w:ascii="仿宋" w:eastAsia="仿宋" w:hAnsi="仿宋" w:cs="宋体" w:hint="eastAsia"/>
          <w:sz w:val="24"/>
        </w:rPr>
        <w:t>9.1.</w:t>
      </w:r>
      <w:r w:rsidR="000654C6">
        <w:rPr>
          <w:rFonts w:ascii="仿宋" w:eastAsia="仿宋" w:hAnsi="仿宋" w:cs="宋体" w:hint="eastAsia"/>
          <w:sz w:val="24"/>
        </w:rPr>
        <w:t>6</w:t>
      </w:r>
      <w:r w:rsidRPr="00966A94">
        <w:rPr>
          <w:rFonts w:ascii="仿宋" w:eastAsia="仿宋" w:hAnsi="仿宋" w:cs="宋体" w:hint="eastAsia"/>
          <w:sz w:val="24"/>
        </w:rPr>
        <w:t>.供应商不得为“信用中国”网站（http://www.creditchina.gov.cn） 中列入失信被执行人和重大税收违法案件当事人名单的供应商，不得为中国政府采购网（http://www.ccgp.gov.cn）政府采购严重违法失信行为记录名单中被财政部门禁止参加政府采购活动的供应商。（提供承诺函，加盖鲜章）。</w:t>
      </w:r>
      <w:r w:rsidR="00143A37" w:rsidRPr="00802EA2">
        <w:rPr>
          <w:rFonts w:ascii="仿宋" w:eastAsia="仿宋" w:hAnsi="仿宋" w:cs="宋体"/>
          <w:sz w:val="24"/>
        </w:rPr>
        <w:t>。</w:t>
      </w:r>
    </w:p>
    <w:p w:rsidR="00036A7C" w:rsidRPr="002C5D3A" w:rsidRDefault="00EE5E27" w:rsidP="0095467B">
      <w:pPr>
        <w:spacing w:after="50" w:line="360" w:lineRule="auto"/>
        <w:ind w:firstLine="480"/>
        <w:rPr>
          <w:rFonts w:ascii="仿宋" w:eastAsia="仿宋" w:hAnsi="仿宋"/>
          <w:bCs/>
          <w:sz w:val="24"/>
        </w:rPr>
      </w:pPr>
      <w:r w:rsidRPr="002C5D3A">
        <w:rPr>
          <w:rFonts w:ascii="仿宋" w:eastAsia="仿宋" w:hAnsi="仿宋" w:hint="eastAsia"/>
          <w:bCs/>
          <w:sz w:val="24"/>
        </w:rPr>
        <w:t>（二）其他类似效力要求相关证明材料：</w:t>
      </w:r>
    </w:p>
    <w:p w:rsidR="00263790" w:rsidRPr="002C5D3A" w:rsidRDefault="00263790" w:rsidP="0095467B">
      <w:pPr>
        <w:spacing w:after="50" w:line="360" w:lineRule="auto"/>
        <w:ind w:firstLine="480"/>
        <w:rPr>
          <w:rFonts w:ascii="仿宋" w:eastAsia="仿宋" w:hAnsi="仿宋"/>
          <w:sz w:val="24"/>
        </w:rPr>
      </w:pPr>
      <w:r w:rsidRPr="002C5D3A">
        <w:rPr>
          <w:rFonts w:ascii="仿宋" w:eastAsia="仿宋" w:hAnsi="仿宋" w:hint="eastAsia"/>
          <w:sz w:val="24"/>
        </w:rPr>
        <w:t>（1）按竞争性磋商文件要求交纳磋商保证金的证明材料。（注：须符合第二章供应商须知附表磋商保证金要求）。</w:t>
      </w:r>
    </w:p>
    <w:p w:rsidR="00036A7C" w:rsidRPr="002C5D3A" w:rsidRDefault="00EE5E27" w:rsidP="0095467B">
      <w:pPr>
        <w:spacing w:after="50" w:line="360" w:lineRule="auto"/>
        <w:ind w:firstLine="480"/>
        <w:rPr>
          <w:rFonts w:ascii="仿宋" w:eastAsia="仿宋" w:hAnsi="仿宋"/>
          <w:sz w:val="24"/>
        </w:rPr>
      </w:pPr>
      <w:r w:rsidRPr="002C5D3A">
        <w:rPr>
          <w:rFonts w:ascii="仿宋" w:eastAsia="仿宋" w:hAnsi="仿宋" w:hint="eastAsia"/>
          <w:sz w:val="24"/>
        </w:rPr>
        <w:t>（2）</w:t>
      </w:r>
      <w:r w:rsidR="00826DB4" w:rsidRPr="002C5D3A">
        <w:rPr>
          <w:rFonts w:ascii="仿宋" w:eastAsia="仿宋" w:hAnsi="仿宋" w:hint="eastAsia"/>
          <w:sz w:val="24"/>
        </w:rPr>
        <w:t>法定代表人/单位负责人</w:t>
      </w:r>
      <w:r w:rsidRPr="002C5D3A">
        <w:rPr>
          <w:rFonts w:ascii="仿宋" w:eastAsia="仿宋" w:hAnsi="仿宋" w:hint="eastAsia"/>
          <w:sz w:val="24"/>
        </w:rPr>
        <w:t>身份证明材料复印件。</w:t>
      </w:r>
    </w:p>
    <w:p w:rsidR="00036A7C" w:rsidRPr="002C5D3A" w:rsidRDefault="00EE5E27" w:rsidP="0095467B">
      <w:pPr>
        <w:spacing w:after="50" w:line="360" w:lineRule="auto"/>
        <w:ind w:firstLine="480"/>
        <w:rPr>
          <w:rFonts w:ascii="仿宋" w:eastAsia="仿宋" w:hAnsi="仿宋"/>
          <w:sz w:val="24"/>
        </w:rPr>
      </w:pPr>
      <w:r w:rsidRPr="002C5D3A">
        <w:rPr>
          <w:rFonts w:ascii="仿宋" w:eastAsia="仿宋" w:hAnsi="仿宋" w:hint="eastAsia"/>
          <w:sz w:val="24"/>
        </w:rPr>
        <w:t>（3）</w:t>
      </w:r>
      <w:r w:rsidR="00826DB4" w:rsidRPr="002C5D3A">
        <w:rPr>
          <w:rFonts w:ascii="仿宋" w:eastAsia="仿宋" w:hAnsi="仿宋" w:hint="eastAsia"/>
          <w:sz w:val="24"/>
        </w:rPr>
        <w:t>法定代表人/单位负责人</w:t>
      </w:r>
      <w:r w:rsidRPr="002C5D3A">
        <w:rPr>
          <w:rFonts w:ascii="仿宋" w:eastAsia="仿宋" w:hAnsi="仿宋" w:hint="eastAsia"/>
          <w:sz w:val="24"/>
        </w:rPr>
        <w:t>授权代理书原件及代理人身份证明材料复印件（注：①</w:t>
      </w:r>
      <w:r w:rsidR="00826DB4" w:rsidRPr="002C5D3A">
        <w:rPr>
          <w:rFonts w:ascii="仿宋" w:eastAsia="仿宋" w:hAnsi="仿宋" w:hint="eastAsia"/>
          <w:sz w:val="24"/>
        </w:rPr>
        <w:t>法定代表人/单位负责人</w:t>
      </w:r>
      <w:r w:rsidRPr="002C5D3A">
        <w:rPr>
          <w:rFonts w:ascii="仿宋" w:eastAsia="仿宋" w:hAnsi="仿宋" w:hint="eastAsia"/>
          <w:sz w:val="24"/>
        </w:rPr>
        <w:t>授权代理书原件需加盖公章；②如响应文件均由供应商</w:t>
      </w:r>
      <w:r w:rsidR="00826DB4" w:rsidRPr="002C5D3A">
        <w:rPr>
          <w:rFonts w:ascii="仿宋" w:eastAsia="仿宋" w:hAnsi="仿宋" w:hint="eastAsia"/>
          <w:sz w:val="24"/>
        </w:rPr>
        <w:t>法定代表人/单位负责人</w:t>
      </w:r>
      <w:r w:rsidRPr="002C5D3A">
        <w:rPr>
          <w:rFonts w:ascii="仿宋" w:eastAsia="仿宋" w:hAnsi="仿宋" w:hint="eastAsia"/>
          <w:sz w:val="24"/>
        </w:rPr>
        <w:t>签字</w:t>
      </w:r>
      <w:r w:rsidR="00782D32" w:rsidRPr="002C5D3A">
        <w:rPr>
          <w:rFonts w:ascii="仿宋" w:eastAsia="仿宋" w:hAnsi="仿宋" w:hint="eastAsia"/>
          <w:sz w:val="24"/>
        </w:rPr>
        <w:t>或加盖私人印章</w:t>
      </w:r>
      <w:r w:rsidRPr="002C5D3A">
        <w:rPr>
          <w:rFonts w:ascii="仿宋" w:eastAsia="仿宋" w:hAnsi="仿宋" w:hint="eastAsia"/>
          <w:sz w:val="24"/>
        </w:rPr>
        <w:t>的且</w:t>
      </w:r>
      <w:r w:rsidR="00826DB4" w:rsidRPr="002C5D3A">
        <w:rPr>
          <w:rFonts w:ascii="仿宋" w:eastAsia="仿宋" w:hAnsi="仿宋" w:hint="eastAsia"/>
          <w:sz w:val="24"/>
        </w:rPr>
        <w:t>法定代表人/单位负责人</w:t>
      </w:r>
      <w:r w:rsidRPr="002C5D3A">
        <w:rPr>
          <w:rFonts w:ascii="仿宋" w:eastAsia="仿宋" w:hAnsi="仿宋" w:hint="eastAsia"/>
          <w:sz w:val="24"/>
        </w:rPr>
        <w:t>本人参与磋商的，则可不提供。）</w:t>
      </w:r>
    </w:p>
    <w:p w:rsidR="00036A7C" w:rsidRPr="002C5D3A" w:rsidRDefault="00EE5E27" w:rsidP="0095467B">
      <w:pPr>
        <w:spacing w:after="50" w:line="360" w:lineRule="auto"/>
        <w:ind w:firstLine="480"/>
        <w:rPr>
          <w:rFonts w:ascii="仿宋" w:eastAsia="仿宋" w:hAnsi="仿宋"/>
          <w:sz w:val="24"/>
        </w:rPr>
      </w:pPr>
      <w:r w:rsidRPr="002C5D3A">
        <w:rPr>
          <w:rFonts w:ascii="仿宋" w:eastAsia="仿宋" w:hAnsi="仿宋" w:hint="eastAsia"/>
          <w:sz w:val="24"/>
        </w:rPr>
        <w:t>二、</w:t>
      </w:r>
      <w:r w:rsidRPr="002C5D3A">
        <w:rPr>
          <w:rFonts w:ascii="仿宋" w:eastAsia="仿宋" w:hAnsi="仿宋"/>
          <w:sz w:val="24"/>
        </w:rPr>
        <w:t>供应商</w:t>
      </w:r>
      <w:r w:rsidRPr="002C5D3A">
        <w:rPr>
          <w:rFonts w:ascii="仿宋" w:eastAsia="仿宋" w:hAnsi="仿宋" w:hint="eastAsia"/>
          <w:sz w:val="24"/>
        </w:rPr>
        <w:t>应提供的报价产品的资格、资质性及其他类似效力要求的相关证明材料</w:t>
      </w:r>
    </w:p>
    <w:p w:rsidR="00036A7C" w:rsidRPr="002C5D3A" w:rsidRDefault="00EE5E27" w:rsidP="0095467B">
      <w:pPr>
        <w:spacing w:line="360" w:lineRule="auto"/>
        <w:ind w:firstLineChars="200" w:firstLine="480"/>
        <w:rPr>
          <w:rFonts w:ascii="仿宋" w:eastAsia="仿宋" w:hAnsi="仿宋"/>
          <w:sz w:val="24"/>
        </w:rPr>
      </w:pPr>
      <w:r w:rsidRPr="002C5D3A">
        <w:rPr>
          <w:rFonts w:ascii="仿宋" w:eastAsia="仿宋" w:hAnsi="仿宋" w:hint="eastAsia"/>
          <w:sz w:val="24"/>
        </w:rPr>
        <w:t>（</w:t>
      </w:r>
      <w:r w:rsidRPr="002C5D3A">
        <w:rPr>
          <w:rFonts w:ascii="仿宋" w:eastAsia="仿宋" w:hAnsi="仿宋"/>
          <w:sz w:val="24"/>
        </w:rPr>
        <w:t>1</w:t>
      </w:r>
      <w:r w:rsidRPr="002C5D3A">
        <w:rPr>
          <w:rFonts w:ascii="仿宋" w:eastAsia="仿宋" w:hAnsi="仿宋" w:hint="eastAsia"/>
          <w:sz w:val="24"/>
        </w:rPr>
        <w:t>）</w:t>
      </w:r>
    </w:p>
    <w:p w:rsidR="00036A7C" w:rsidRPr="002C5D3A" w:rsidRDefault="00EE5E27" w:rsidP="0095467B">
      <w:pPr>
        <w:spacing w:line="360" w:lineRule="auto"/>
        <w:ind w:firstLineChars="200" w:firstLine="480"/>
        <w:rPr>
          <w:rFonts w:ascii="仿宋" w:eastAsia="仿宋" w:hAnsi="仿宋"/>
          <w:sz w:val="24"/>
        </w:rPr>
      </w:pPr>
      <w:r w:rsidRPr="002C5D3A">
        <w:rPr>
          <w:rFonts w:ascii="仿宋" w:eastAsia="仿宋" w:hAnsi="仿宋" w:hint="eastAsia"/>
          <w:sz w:val="24"/>
        </w:rPr>
        <w:t>（</w:t>
      </w:r>
      <w:r w:rsidRPr="002C5D3A">
        <w:rPr>
          <w:rFonts w:ascii="仿宋" w:eastAsia="仿宋" w:hAnsi="仿宋"/>
          <w:sz w:val="24"/>
        </w:rPr>
        <w:t>2</w:t>
      </w:r>
      <w:r w:rsidRPr="002C5D3A">
        <w:rPr>
          <w:rFonts w:ascii="仿宋" w:eastAsia="仿宋" w:hAnsi="仿宋" w:hint="eastAsia"/>
          <w:sz w:val="24"/>
        </w:rPr>
        <w:t>）</w:t>
      </w:r>
    </w:p>
    <w:p w:rsidR="00036A7C" w:rsidRPr="002C5D3A" w:rsidRDefault="00EE5E27" w:rsidP="0095467B">
      <w:pPr>
        <w:spacing w:line="360" w:lineRule="auto"/>
        <w:ind w:firstLineChars="200" w:firstLine="480"/>
        <w:rPr>
          <w:rFonts w:ascii="仿宋" w:eastAsia="仿宋" w:hAnsi="仿宋"/>
          <w:sz w:val="24"/>
        </w:rPr>
      </w:pPr>
      <w:r w:rsidRPr="002C5D3A">
        <w:rPr>
          <w:rFonts w:ascii="仿宋" w:eastAsia="仿宋" w:hAnsi="仿宋" w:hint="eastAsia"/>
          <w:sz w:val="24"/>
        </w:rPr>
        <w:t>（</w:t>
      </w:r>
      <w:r w:rsidRPr="002C5D3A">
        <w:rPr>
          <w:rFonts w:ascii="仿宋" w:eastAsia="仿宋" w:hAnsi="仿宋"/>
          <w:sz w:val="24"/>
        </w:rPr>
        <w:t>3</w:t>
      </w:r>
      <w:r w:rsidRPr="002C5D3A">
        <w:rPr>
          <w:rFonts w:ascii="仿宋" w:eastAsia="仿宋" w:hAnsi="仿宋" w:hint="eastAsia"/>
          <w:sz w:val="24"/>
        </w:rPr>
        <w:t>）</w:t>
      </w:r>
    </w:p>
    <w:p w:rsidR="00036A7C" w:rsidRPr="002C5D3A" w:rsidRDefault="00EE5E27" w:rsidP="0095467B">
      <w:pPr>
        <w:spacing w:after="50" w:line="360" w:lineRule="auto"/>
        <w:ind w:firstLine="480"/>
        <w:rPr>
          <w:rFonts w:ascii="仿宋" w:eastAsia="仿宋" w:hAnsi="仿宋"/>
          <w:sz w:val="24"/>
        </w:rPr>
      </w:pPr>
      <w:r w:rsidRPr="002C5D3A">
        <w:rPr>
          <w:rFonts w:ascii="仿宋" w:eastAsia="仿宋" w:hAnsi="仿宋"/>
          <w:sz w:val="24"/>
        </w:rPr>
        <w:t>…</w:t>
      </w:r>
      <w:r w:rsidRPr="002C5D3A">
        <w:rPr>
          <w:rFonts w:ascii="仿宋" w:eastAsia="仿宋" w:hAnsi="仿宋" w:hint="eastAsia"/>
          <w:sz w:val="24"/>
        </w:rPr>
        <w:t>.</w:t>
      </w:r>
    </w:p>
    <w:p w:rsidR="008357E7" w:rsidRPr="002C5D3A" w:rsidRDefault="008357E7" w:rsidP="0095467B">
      <w:pPr>
        <w:spacing w:line="360" w:lineRule="auto"/>
        <w:rPr>
          <w:rFonts w:ascii="仿宋" w:eastAsia="仿宋" w:hAnsi="仿宋"/>
          <w:bCs/>
          <w:sz w:val="24"/>
        </w:rPr>
      </w:pPr>
      <w:r w:rsidRPr="002C5D3A">
        <w:rPr>
          <w:rFonts w:ascii="仿宋" w:eastAsia="仿宋" w:hAnsi="仿宋" w:hint="eastAsia"/>
          <w:bCs/>
          <w:sz w:val="24"/>
        </w:rPr>
        <w:t>注：1、以上要求的资料复印件均须加盖供应商单位的公章（鲜章）。</w:t>
      </w:r>
    </w:p>
    <w:p w:rsidR="008357E7" w:rsidRPr="002C5D3A" w:rsidRDefault="008357E7" w:rsidP="0095467B">
      <w:pPr>
        <w:spacing w:line="360" w:lineRule="auto"/>
        <w:ind w:firstLineChars="192" w:firstLine="461"/>
        <w:rPr>
          <w:rFonts w:ascii="仿宋" w:eastAsia="仿宋" w:hAnsi="仿宋"/>
        </w:rPr>
      </w:pPr>
      <w:r w:rsidRPr="002C5D3A">
        <w:rPr>
          <w:rFonts w:ascii="仿宋" w:eastAsia="仿宋" w:hAnsi="仿宋" w:cs="宋体" w:hint="eastAsia"/>
          <w:kern w:val="0"/>
          <w:sz w:val="24"/>
        </w:rPr>
        <w:t>2、</w:t>
      </w:r>
      <w:r w:rsidRPr="002C5D3A">
        <w:rPr>
          <w:rFonts w:ascii="仿宋" w:eastAsia="仿宋" w:hAnsi="仿宋" w:cs="宋体"/>
          <w:kern w:val="0"/>
          <w:sz w:val="24"/>
        </w:rPr>
        <w:t>根据国务院办公厅关于加快推进“多证合一”改革的指导意见（国办发</w:t>
      </w:r>
      <w:r w:rsidRPr="002C5D3A">
        <w:rPr>
          <w:rFonts w:ascii="仿宋" w:eastAsia="仿宋" w:hAnsi="仿宋" w:cs="宋体"/>
          <w:kern w:val="0"/>
          <w:sz w:val="24"/>
        </w:rPr>
        <w:lastRenderedPageBreak/>
        <w:t>【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2C5D3A">
        <w:rPr>
          <w:rFonts w:ascii="仿宋" w:eastAsia="仿宋" w:hAnsi="仿宋" w:cs="宋体" w:hint="eastAsia"/>
          <w:kern w:val="0"/>
          <w:sz w:val="24"/>
        </w:rPr>
        <w:t>七</w:t>
      </w:r>
      <w:r w:rsidRPr="002C5D3A">
        <w:rPr>
          <w:rFonts w:ascii="仿宋" w:eastAsia="仿宋" w:hAnsi="仿宋" w:cs="宋体"/>
          <w:kern w:val="0"/>
          <w:sz w:val="24"/>
        </w:rPr>
        <w:t>章）。</w:t>
      </w:r>
      <w:bookmarkEnd w:id="78"/>
    </w:p>
    <w:p w:rsidR="00036A7C" w:rsidRPr="002C5D3A" w:rsidRDefault="00EE5E27" w:rsidP="000D6DB4">
      <w:pPr>
        <w:spacing w:after="50"/>
        <w:rPr>
          <w:rFonts w:ascii="仿宋" w:eastAsia="仿宋" w:hAnsi="仿宋"/>
          <w:sz w:val="24"/>
        </w:rPr>
      </w:pPr>
      <w:r w:rsidRPr="002C5D3A">
        <w:rPr>
          <w:rFonts w:ascii="仿宋" w:eastAsia="仿宋" w:hAnsi="仿宋"/>
          <w:sz w:val="24"/>
        </w:rPr>
        <w:br w:type="page"/>
      </w:r>
    </w:p>
    <w:p w:rsidR="00036A7C" w:rsidRPr="002C5D3A" w:rsidRDefault="00EE5E27" w:rsidP="005B2294">
      <w:pPr>
        <w:pStyle w:val="af7"/>
        <w:rPr>
          <w:rFonts w:ascii="仿宋" w:eastAsia="仿宋" w:hAnsi="仿宋"/>
          <w:b w:val="0"/>
        </w:rPr>
      </w:pPr>
      <w:bookmarkStart w:id="80" w:name="_Toc511205302"/>
      <w:r w:rsidRPr="002C5D3A">
        <w:rPr>
          <w:rFonts w:ascii="仿宋" w:eastAsia="仿宋" w:hAnsi="仿宋" w:hint="eastAsia"/>
          <w:b w:val="0"/>
        </w:rPr>
        <w:lastRenderedPageBreak/>
        <w:t>第五章  采购项目技术、服务、政府采购合同内容条款及其他商务要求</w:t>
      </w:r>
      <w:bookmarkEnd w:id="80"/>
    </w:p>
    <w:p w:rsidR="007B7300" w:rsidRDefault="007B7300" w:rsidP="007B7300">
      <w:pPr>
        <w:spacing w:line="360" w:lineRule="auto"/>
        <w:ind w:firstLineChars="200" w:firstLine="482"/>
        <w:outlineLvl w:val="0"/>
        <w:rPr>
          <w:b/>
          <w:sz w:val="24"/>
        </w:rPr>
      </w:pPr>
      <w:r>
        <w:rPr>
          <w:rFonts w:hint="eastAsia"/>
          <w:b/>
          <w:sz w:val="24"/>
        </w:rPr>
        <w:t>包件一</w:t>
      </w:r>
      <w:r w:rsidRPr="004A579C">
        <w:rPr>
          <w:rFonts w:hint="eastAsia"/>
          <w:b/>
          <w:sz w:val="24"/>
        </w:rPr>
        <w:t>“技术参数和配置等标准要求”</w:t>
      </w:r>
    </w:p>
    <w:p w:rsidR="007B7300" w:rsidRPr="003D52AC" w:rsidRDefault="007B7300" w:rsidP="007B7300">
      <w:pPr>
        <w:spacing w:line="360" w:lineRule="auto"/>
        <w:ind w:firstLineChars="200" w:firstLine="482"/>
        <w:outlineLvl w:val="0"/>
        <w:rPr>
          <w:b/>
          <w:sz w:val="24"/>
        </w:rPr>
      </w:pPr>
      <w:r w:rsidRPr="003D52AC">
        <w:rPr>
          <w:rFonts w:hint="eastAsia"/>
          <w:b/>
          <w:sz w:val="24"/>
        </w:rPr>
        <w:t>一、项目概况</w:t>
      </w:r>
    </w:p>
    <w:p w:rsidR="007B7300" w:rsidRPr="0081426B" w:rsidRDefault="007B7300" w:rsidP="0081426B">
      <w:pPr>
        <w:spacing w:line="360" w:lineRule="auto"/>
        <w:ind w:firstLineChars="200" w:firstLine="480"/>
        <w:rPr>
          <w:rFonts w:ascii="宋体" w:hAnsi="宋体" w:cs="宋体"/>
          <w:b/>
          <w:color w:val="0D0D0D"/>
          <w:sz w:val="24"/>
        </w:rPr>
      </w:pPr>
      <w:r w:rsidRPr="0081426B">
        <w:rPr>
          <w:rFonts w:hint="eastAsia"/>
          <w:color w:val="000000"/>
          <w:sz w:val="24"/>
        </w:rPr>
        <w:t>本次服务内容为成都市公安局</w:t>
      </w:r>
      <w:r w:rsidRPr="0081426B">
        <w:rPr>
          <w:rFonts w:ascii="宋体" w:hAnsi="宋体" w:cs="宋体" w:hint="eastAsia"/>
          <w:sz w:val="24"/>
        </w:rPr>
        <w:t>双流区分局民辅警及退休人员</w:t>
      </w:r>
      <w:r w:rsidR="00485B09">
        <w:rPr>
          <w:rFonts w:ascii="宋体" w:hAnsi="宋体" w:cs="宋体" w:hint="eastAsia"/>
          <w:sz w:val="24"/>
        </w:rPr>
        <w:t>健康检查</w:t>
      </w:r>
      <w:r w:rsidRPr="0081426B">
        <w:rPr>
          <w:rFonts w:ascii="宋体" w:hAnsi="宋体" w:cs="宋体" w:hint="eastAsia"/>
          <w:sz w:val="24"/>
        </w:rPr>
        <w:t>服务。包件一</w:t>
      </w:r>
      <w:r w:rsidRPr="0081426B">
        <w:rPr>
          <w:rFonts w:ascii="宋体" w:hAnsi="宋体" w:cs="宋体" w:hint="eastAsia"/>
          <w:color w:val="000000"/>
          <w:sz w:val="24"/>
        </w:rPr>
        <w:t>预计体检人数为996人，其中民警（含职工）858人(男:716人,女:142人)、退休人员138人(男:122人,女:16人)，结算以实际体检人数为准。</w:t>
      </w:r>
    </w:p>
    <w:p w:rsidR="007B7300" w:rsidRPr="003D52AC" w:rsidRDefault="007B7300" w:rsidP="007B7300">
      <w:pPr>
        <w:spacing w:line="360" w:lineRule="auto"/>
        <w:ind w:firstLineChars="200" w:firstLine="482"/>
        <w:outlineLvl w:val="0"/>
        <w:rPr>
          <w:b/>
          <w:sz w:val="24"/>
        </w:rPr>
      </w:pPr>
      <w:r w:rsidRPr="003D52AC">
        <w:rPr>
          <w:rFonts w:hint="eastAsia"/>
          <w:b/>
          <w:sz w:val="24"/>
        </w:rPr>
        <w:t>二、</w:t>
      </w:r>
      <w:r>
        <w:rPr>
          <w:rFonts w:hint="eastAsia"/>
          <w:b/>
          <w:sz w:val="24"/>
        </w:rPr>
        <w:t>服务内容及</w:t>
      </w:r>
      <w:r w:rsidRPr="003D52AC">
        <w:rPr>
          <w:rFonts w:hint="eastAsia"/>
          <w:b/>
          <w:sz w:val="24"/>
        </w:rPr>
        <w:t>要求</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1、投标人须严格按照医疗技术操作技术规范执行，有严格的质量控制体系，确保健康检查的质量和安全。</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▲2、因新冠疫情防控形势严峻，为避免感染风险，保障职工就检安全，要求体检者与其他病人安全分开，即本次项目投标人须具备独立的体检场所，独立的体检相应设备。</w:t>
      </w:r>
      <w:r w:rsidRPr="00316B44">
        <w:rPr>
          <w:rFonts w:hAnsi="宋体" w:hint="eastAsia"/>
          <w:b/>
          <w:kern w:val="2"/>
        </w:rPr>
        <w:t>（提供相关证明材料＜场地现场照片等＞并提供承诺函，承诺函格式自拟）</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3、投标人须安排专人专职负责健康检查导检服务，确保体检过程安全、有序进行。</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4、投标人须确保体检所需采血针等耗材保证为合格一次性材料，严格杜绝交叉感染。</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5、体检表格，化验单等体检纸质资料由投标人负责提供。</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6</w:t>
      </w:r>
      <w:r>
        <w:rPr>
          <w:rFonts w:hAnsi="宋体" w:hint="eastAsia"/>
          <w:kern w:val="2"/>
        </w:rPr>
        <w:t>、</w:t>
      </w:r>
      <w:r w:rsidRPr="00D842C1">
        <w:rPr>
          <w:rFonts w:hAnsi="宋体" w:hint="eastAsia"/>
          <w:kern w:val="2"/>
        </w:rPr>
        <w:t>投标人须为参检人员提供营养早餐服务,体检专用密封袋,体检档案永久计算机管理。</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7、投标人对所有参检人员的体检信息及结果均需保密，不能外泄于第三方知晓，不能用于除汇总分析报告外的其它用途。</w:t>
      </w:r>
    </w:p>
    <w:p w:rsidR="007B7300" w:rsidRPr="00D842C1" w:rsidRDefault="007B7300" w:rsidP="007B7300">
      <w:pPr>
        <w:pStyle w:val="Default"/>
        <w:spacing w:line="360" w:lineRule="auto"/>
        <w:ind w:firstLineChars="200" w:firstLine="480"/>
        <w:rPr>
          <w:rFonts w:hAnsi="宋体"/>
          <w:kern w:val="2"/>
        </w:rPr>
      </w:pPr>
      <w:r w:rsidRPr="00D842C1">
        <w:rPr>
          <w:rFonts w:hAnsi="宋体" w:hint="eastAsia"/>
          <w:kern w:val="2"/>
        </w:rPr>
        <w:t>8、因其他原因未能按时参检或需复检的员工，投标人应全面配合安排时间完成补检或复检，由双方协商确定具体时间。</w:t>
      </w:r>
    </w:p>
    <w:p w:rsidR="007B7300" w:rsidRPr="00316B44" w:rsidRDefault="007B7300" w:rsidP="007B7300">
      <w:pPr>
        <w:pStyle w:val="Default"/>
        <w:spacing w:line="360" w:lineRule="auto"/>
        <w:ind w:firstLineChars="200" w:firstLine="480"/>
        <w:rPr>
          <w:rFonts w:hAnsi="宋体"/>
          <w:b/>
          <w:kern w:val="2"/>
        </w:rPr>
      </w:pPr>
      <w:r w:rsidRPr="00D842C1">
        <w:rPr>
          <w:rFonts w:hAnsi="宋体" w:hint="eastAsia"/>
          <w:kern w:val="2"/>
        </w:rPr>
        <w:t>▲9、投标人</w:t>
      </w:r>
      <w:r>
        <w:rPr>
          <w:rFonts w:hAnsi="宋体" w:hint="eastAsia"/>
          <w:kern w:val="2"/>
        </w:rPr>
        <w:t>能</w:t>
      </w:r>
      <w:r w:rsidRPr="00D842C1">
        <w:rPr>
          <w:rFonts w:hAnsi="宋体" w:hint="eastAsia"/>
          <w:kern w:val="2"/>
        </w:rPr>
        <w:t>提供三甲医院就诊绿色通道。</w:t>
      </w:r>
      <w:r w:rsidRPr="00316B44">
        <w:rPr>
          <w:rFonts w:hAnsi="宋体" w:hint="eastAsia"/>
          <w:b/>
          <w:kern w:val="2"/>
        </w:rPr>
        <w:t>（提供承诺函，格式自拟）</w:t>
      </w:r>
    </w:p>
    <w:p w:rsidR="007B7300" w:rsidRPr="00D842C1" w:rsidRDefault="007B7300" w:rsidP="007B7300">
      <w:pPr>
        <w:numPr>
          <w:ilvl w:val="0"/>
          <w:numId w:val="5"/>
        </w:numPr>
        <w:spacing w:line="360" w:lineRule="auto"/>
        <w:ind w:firstLineChars="200" w:firstLine="480"/>
        <w:rPr>
          <w:rFonts w:ascii="宋体" w:hAnsi="宋体"/>
          <w:sz w:val="24"/>
        </w:rPr>
      </w:pPr>
      <w:r w:rsidRPr="00D842C1">
        <w:rPr>
          <w:rFonts w:ascii="宋体" w:hAnsi="宋体" w:cs="宋体" w:hint="eastAsia"/>
          <w:color w:val="000000"/>
          <w:sz w:val="24"/>
        </w:rPr>
        <w:t>体检预计人数</w:t>
      </w:r>
      <w:r>
        <w:rPr>
          <w:rFonts w:ascii="宋体" w:hAnsi="宋体" w:cs="宋体" w:hint="eastAsia"/>
          <w:color w:val="000000"/>
          <w:sz w:val="24"/>
        </w:rPr>
        <w:t>为996</w:t>
      </w:r>
      <w:r w:rsidRPr="00D842C1">
        <w:rPr>
          <w:rFonts w:ascii="宋体" w:hAnsi="宋体" w:cs="宋体" w:hint="eastAsia"/>
          <w:color w:val="000000"/>
          <w:sz w:val="24"/>
        </w:rPr>
        <w:t>人，其中民警（含</w:t>
      </w:r>
      <w:r>
        <w:rPr>
          <w:rFonts w:ascii="宋体" w:hAnsi="宋体" w:cs="宋体" w:hint="eastAsia"/>
          <w:color w:val="000000"/>
          <w:sz w:val="24"/>
        </w:rPr>
        <w:t>职工</w:t>
      </w:r>
      <w:r w:rsidRPr="00D842C1">
        <w:rPr>
          <w:rFonts w:ascii="宋体" w:hAnsi="宋体" w:cs="宋体" w:hint="eastAsia"/>
          <w:color w:val="000000"/>
          <w:sz w:val="24"/>
        </w:rPr>
        <w:t>）8</w:t>
      </w:r>
      <w:r>
        <w:rPr>
          <w:rFonts w:ascii="宋体" w:hAnsi="宋体" w:cs="宋体" w:hint="eastAsia"/>
          <w:color w:val="000000"/>
          <w:sz w:val="24"/>
        </w:rPr>
        <w:t>58</w:t>
      </w:r>
      <w:r w:rsidRPr="00D842C1">
        <w:rPr>
          <w:rFonts w:ascii="宋体" w:hAnsi="宋体" w:cs="宋体" w:hint="eastAsia"/>
          <w:color w:val="000000"/>
          <w:sz w:val="24"/>
        </w:rPr>
        <w:t>人</w:t>
      </w:r>
      <w:r>
        <w:rPr>
          <w:rFonts w:ascii="宋体" w:hAnsi="宋体" w:cs="宋体" w:hint="eastAsia"/>
          <w:color w:val="000000"/>
          <w:sz w:val="24"/>
        </w:rPr>
        <w:t>(男:716人,女:142人)、</w:t>
      </w:r>
      <w:r w:rsidRPr="00D842C1">
        <w:rPr>
          <w:rFonts w:ascii="宋体" w:hAnsi="宋体" w:cs="宋体" w:hint="eastAsia"/>
          <w:color w:val="000000"/>
          <w:sz w:val="24"/>
        </w:rPr>
        <w:t>退休人员138人</w:t>
      </w:r>
      <w:r>
        <w:rPr>
          <w:rFonts w:ascii="宋体" w:hAnsi="宋体" w:cs="宋体" w:hint="eastAsia"/>
          <w:color w:val="000000"/>
          <w:sz w:val="24"/>
        </w:rPr>
        <w:t>(男:122人,女:16人)，结算</w:t>
      </w:r>
      <w:r w:rsidRPr="00D842C1">
        <w:rPr>
          <w:rFonts w:ascii="宋体" w:hAnsi="宋体" w:cs="宋体" w:hint="eastAsia"/>
          <w:color w:val="000000"/>
          <w:sz w:val="24"/>
        </w:rPr>
        <w:t>以实际体检人数为准。</w:t>
      </w:r>
    </w:p>
    <w:p w:rsidR="007B7300" w:rsidRDefault="007B7300" w:rsidP="007B7300">
      <w:pPr>
        <w:spacing w:line="360" w:lineRule="auto"/>
        <w:ind w:left="562"/>
        <w:rPr>
          <w:rFonts w:ascii="宋体" w:hAnsi="宋体" w:cs="宋体"/>
          <w:sz w:val="24"/>
        </w:rPr>
      </w:pPr>
      <w:r w:rsidRPr="001E3863">
        <w:rPr>
          <w:rFonts w:ascii="宋体" w:hAnsi="宋体" w:hint="eastAsia"/>
          <w:b/>
          <w:sz w:val="24"/>
        </w:rPr>
        <w:t>★11、体检项目</w:t>
      </w:r>
    </w:p>
    <w:tbl>
      <w:tblPr>
        <w:tblW w:w="93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558"/>
        <w:gridCol w:w="5812"/>
      </w:tblGrid>
      <w:tr w:rsidR="007B7300" w:rsidRPr="004977AF" w:rsidTr="002414CC">
        <w:trPr>
          <w:trHeight w:val="720"/>
        </w:trPr>
        <w:tc>
          <w:tcPr>
            <w:tcW w:w="1008" w:type="dxa"/>
            <w:noWrap/>
            <w:hideMark/>
          </w:tcPr>
          <w:p w:rsidR="007B7300" w:rsidRPr="004977AF" w:rsidRDefault="007B7300" w:rsidP="002414CC">
            <w:pPr>
              <w:widowControl/>
              <w:jc w:val="center"/>
              <w:rPr>
                <w:rFonts w:ascii="宋体" w:hAnsi="宋体" w:cs="宋体"/>
                <w:b/>
                <w:bCs/>
                <w:color w:val="000000"/>
                <w:kern w:val="0"/>
                <w:sz w:val="24"/>
              </w:rPr>
            </w:pPr>
            <w:r w:rsidRPr="004977AF">
              <w:rPr>
                <w:rFonts w:ascii="宋体" w:hAnsi="宋体" w:cs="宋体" w:hint="eastAsia"/>
                <w:b/>
                <w:bCs/>
                <w:color w:val="000000"/>
                <w:kern w:val="0"/>
                <w:sz w:val="24"/>
              </w:rPr>
              <w:lastRenderedPageBreak/>
              <w:t xml:space="preserve">　</w:t>
            </w:r>
          </w:p>
        </w:tc>
        <w:tc>
          <w:tcPr>
            <w:tcW w:w="2558" w:type="dxa"/>
            <w:hideMark/>
          </w:tcPr>
          <w:p w:rsidR="007B7300" w:rsidRPr="004977AF" w:rsidRDefault="007B7300" w:rsidP="002414CC">
            <w:pPr>
              <w:widowControl/>
              <w:jc w:val="center"/>
              <w:rPr>
                <w:rFonts w:ascii="宋体" w:hAnsi="宋体" w:cs="宋体"/>
                <w:b/>
                <w:bCs/>
                <w:color w:val="000000"/>
                <w:kern w:val="0"/>
                <w:sz w:val="24"/>
              </w:rPr>
            </w:pPr>
            <w:r w:rsidRPr="004977AF">
              <w:rPr>
                <w:rFonts w:ascii="宋体" w:hAnsi="宋体" w:cs="宋体" w:hint="eastAsia"/>
                <w:b/>
                <w:bCs/>
                <w:color w:val="000000"/>
                <w:kern w:val="0"/>
                <w:sz w:val="24"/>
              </w:rPr>
              <w:t>体检项目</w:t>
            </w:r>
          </w:p>
        </w:tc>
        <w:tc>
          <w:tcPr>
            <w:tcW w:w="5812" w:type="dxa"/>
            <w:hideMark/>
          </w:tcPr>
          <w:p w:rsidR="007B7300" w:rsidRPr="004977AF" w:rsidRDefault="007B7300" w:rsidP="002414CC">
            <w:pPr>
              <w:widowControl/>
              <w:jc w:val="center"/>
              <w:rPr>
                <w:rFonts w:ascii="宋体" w:hAnsi="宋体" w:cs="宋体"/>
                <w:b/>
                <w:bCs/>
                <w:color w:val="000000"/>
                <w:kern w:val="0"/>
                <w:sz w:val="24"/>
              </w:rPr>
            </w:pPr>
            <w:r w:rsidRPr="004977AF">
              <w:rPr>
                <w:rFonts w:ascii="宋体" w:hAnsi="宋体" w:cs="宋体" w:hint="eastAsia"/>
                <w:b/>
                <w:bCs/>
                <w:color w:val="000000"/>
                <w:kern w:val="0"/>
                <w:sz w:val="24"/>
              </w:rPr>
              <w:t>体检意义</w:t>
            </w:r>
          </w:p>
        </w:tc>
      </w:tr>
      <w:tr w:rsidR="007B7300" w:rsidRPr="004977AF" w:rsidTr="002414CC">
        <w:trPr>
          <w:trHeight w:val="825"/>
        </w:trPr>
        <w:tc>
          <w:tcPr>
            <w:tcW w:w="1008" w:type="dxa"/>
            <w:vMerge w:val="restart"/>
            <w:noWrap/>
            <w:hideMark/>
          </w:tcPr>
          <w:p w:rsidR="007B7300" w:rsidRPr="004977AF" w:rsidRDefault="007B7300" w:rsidP="002414CC">
            <w:pPr>
              <w:widowControl/>
              <w:jc w:val="center"/>
              <w:rPr>
                <w:rFonts w:ascii="黑体" w:eastAsia="黑体" w:hAnsi="黑体" w:cs="宋体"/>
                <w:color w:val="000000"/>
                <w:kern w:val="0"/>
                <w:sz w:val="24"/>
              </w:rPr>
            </w:pPr>
            <w:r w:rsidRPr="004977AF">
              <w:rPr>
                <w:rFonts w:ascii="黑体" w:eastAsia="黑体" w:hAnsi="黑体" w:cs="宋体" w:hint="eastAsia"/>
                <w:color w:val="000000"/>
                <w:kern w:val="0"/>
                <w:sz w:val="24"/>
              </w:rPr>
              <w:t>临床检查</w:t>
            </w: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病史采集</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主要方法是问诊，内容包括现病史、既往史、手术史、过敏史、传染病史、家族史、吸烟饮酒史等资料的收集．</w:t>
            </w:r>
          </w:p>
        </w:tc>
      </w:tr>
      <w:tr w:rsidR="007B7300" w:rsidRPr="004977AF" w:rsidTr="002414CC">
        <w:trPr>
          <w:trHeight w:val="1155"/>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内科查体（血压、身高、体重、查体等）</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内科检查是指医师运用自己的感官并借助于简单的检查工具，如听诊器等，客观了解和评估人体状况的一系列最基本的检查方法．</w:t>
            </w:r>
          </w:p>
        </w:tc>
      </w:tr>
      <w:tr w:rsidR="007B7300" w:rsidRPr="004977AF" w:rsidTr="002414CC">
        <w:trPr>
          <w:trHeight w:val="129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妇科（液基薄层细胞学检查）【限已婚女性】</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妇科检查包括检查外阴、阴道、子宫颈和子宫、输卵管、卵巢及宫旁组织和骨盆腔内的情况。液基薄层细胞检测是采用液基薄层细胞检测系统检测宫颈细胞并进行细胞学的分类珍断．</w:t>
            </w:r>
          </w:p>
        </w:tc>
      </w:tr>
      <w:tr w:rsidR="007B7300" w:rsidRPr="004977AF" w:rsidTr="002414CC">
        <w:trPr>
          <w:trHeight w:val="915"/>
        </w:trPr>
        <w:tc>
          <w:tcPr>
            <w:tcW w:w="1008" w:type="dxa"/>
            <w:vMerge w:val="restart"/>
            <w:noWrap/>
            <w:hideMark/>
          </w:tcPr>
          <w:p w:rsidR="007B7300" w:rsidRPr="004977AF" w:rsidRDefault="007B7300" w:rsidP="002414CC">
            <w:pPr>
              <w:widowControl/>
              <w:jc w:val="center"/>
              <w:rPr>
                <w:rFonts w:ascii="黑体" w:eastAsia="黑体" w:hAnsi="黑体" w:cs="宋体"/>
                <w:color w:val="000000"/>
                <w:kern w:val="0"/>
                <w:sz w:val="24"/>
              </w:rPr>
            </w:pPr>
            <w:r w:rsidRPr="004977AF">
              <w:rPr>
                <w:rFonts w:ascii="黑体" w:eastAsia="黑体" w:hAnsi="黑体" w:cs="宋体" w:hint="eastAsia"/>
                <w:color w:val="000000"/>
                <w:kern w:val="0"/>
                <w:sz w:val="24"/>
              </w:rPr>
              <w:t>化验检查</w:t>
            </w: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血细胞分析（21项）</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又称血常规，是指通过观察血细胞的数量变化及形态分布从而判断血液状况及疾病的检查．</w:t>
            </w:r>
          </w:p>
        </w:tc>
      </w:tr>
      <w:tr w:rsidR="007B7300" w:rsidRPr="004977AF" w:rsidTr="002414CC">
        <w:trPr>
          <w:trHeight w:val="162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生化1（肝功全套12项；肾功：尿素氮、肌酐、尿酸、胱抑素C ；血糖；血脂全套：高低密度脂蛋白，胆固醇，甘油三脂；肌酶；滤过率；胆汁酸）</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主要包括血糖、血脂（血浆中甘泊三脂、胆固醇、磷脂和游离脂肪酸的总称）、肝功、肾功、肌酶（乳酸脱氢酶、肌酸激酶、羟丁酸脱氢酶〉滤过率、胆汁酸等指标．</w:t>
            </w:r>
          </w:p>
        </w:tc>
      </w:tr>
      <w:tr w:rsidR="007B7300" w:rsidRPr="004977AF" w:rsidTr="002414CC">
        <w:trPr>
          <w:trHeight w:val="855"/>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甲胎蛋白AFP（肝癌早期指标）</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主要用于筛查和协助诊断肝癌，也可用于筛查胚胎性肿瘤（辜丸、卵巢等〉．</w:t>
            </w:r>
          </w:p>
        </w:tc>
      </w:tr>
      <w:tr w:rsidR="007B7300" w:rsidRPr="004977AF" w:rsidTr="002414CC">
        <w:trPr>
          <w:trHeight w:val="765"/>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癌胚抗原CEA（肺癌、消化道癌早期指标）</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主要用于筛查和协助诊断胰腺癌、结肠癌、直肠癌、乳腺癌、胃癌、肺癌等.</w:t>
            </w:r>
          </w:p>
        </w:tc>
      </w:tr>
      <w:tr w:rsidR="007B7300" w:rsidRPr="004977AF" w:rsidTr="002414CC">
        <w:trPr>
          <w:trHeight w:val="78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总前列腺特异性抗原PSA（前列腺癌早期指标）【限男性】</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主要用于前列腺癌的筛查和早期辅助诊断.</w:t>
            </w:r>
          </w:p>
        </w:tc>
      </w:tr>
      <w:tr w:rsidR="007B7300" w:rsidRPr="004977AF" w:rsidTr="002414CC">
        <w:trPr>
          <w:trHeight w:val="93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游离前列腺特异性抗原(FreePSA)【限男性】</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总前列腺特异性抗原及游离前列腺特异性抗原比值用于男性前列腺癌的辅助诊断.</w:t>
            </w:r>
          </w:p>
        </w:tc>
      </w:tr>
      <w:tr w:rsidR="007B7300" w:rsidRPr="004977AF" w:rsidTr="002414CC">
        <w:trPr>
          <w:trHeight w:val="84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糖类抗原CA153（乳腺及卵巢肿瘤早期指标）【限女性】</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是乳腺癌的最重要的特异性标志物.</w:t>
            </w:r>
          </w:p>
        </w:tc>
      </w:tr>
      <w:tr w:rsidR="007B7300" w:rsidRPr="004977AF" w:rsidTr="002414CC">
        <w:trPr>
          <w:trHeight w:val="93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糖类抗原CA199（胰腺、结直肠肿瘤早期指标）</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主要用于胰腺癌、胆囊癌和胆管癌、胃癌、结肠癌、直肠癌患者的早期辅助诊断.</w:t>
            </w:r>
          </w:p>
        </w:tc>
      </w:tr>
      <w:tr w:rsidR="007B7300" w:rsidRPr="004977AF" w:rsidTr="002414CC">
        <w:trPr>
          <w:trHeight w:val="435"/>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糖类抗原72-4（CA72-4）</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主要用于胃癌、肠癌等肿瘤的辅助诊断指标.</w:t>
            </w:r>
          </w:p>
        </w:tc>
      </w:tr>
      <w:tr w:rsidR="007B7300" w:rsidRPr="004977AF" w:rsidTr="002414CC">
        <w:trPr>
          <w:trHeight w:val="126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糖化血红蛋白(HBAIC)</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糖化血红蛋白主要是用于评定糖尿病的控制程度，反映过去6-8周的血糖控制水平，也可作为判断预后、研究糖尿病血管并发症与血糖控制关系的指标.</w:t>
            </w:r>
          </w:p>
        </w:tc>
      </w:tr>
      <w:tr w:rsidR="007B7300" w:rsidRPr="004977AF" w:rsidTr="002414CC">
        <w:trPr>
          <w:trHeight w:val="87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甲功5项（FT3、FT4、TSH、TGAb、TPOAb）</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通过测定几种激素水平可以判断甲亢或甲减及其他甲状腺相关疾病的辅助诊断.</w:t>
            </w:r>
          </w:p>
        </w:tc>
      </w:tr>
      <w:tr w:rsidR="007B7300" w:rsidRPr="004977AF" w:rsidTr="002414CC">
        <w:trPr>
          <w:trHeight w:val="42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急性冠脉综合征风险评估</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用于了解血液中板块的稳定状况，预测心梗发生风险.</w:t>
            </w:r>
          </w:p>
        </w:tc>
      </w:tr>
      <w:tr w:rsidR="007B7300" w:rsidRPr="004977AF" w:rsidTr="002414CC">
        <w:trPr>
          <w:trHeight w:val="420"/>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同型半胱氨酸(Hcy)</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评估脑卒中发生的危险因素.</w:t>
            </w:r>
          </w:p>
        </w:tc>
      </w:tr>
      <w:tr w:rsidR="007B7300" w:rsidRPr="004977AF" w:rsidTr="002414CC">
        <w:trPr>
          <w:trHeight w:val="1335"/>
        </w:trPr>
        <w:tc>
          <w:tcPr>
            <w:tcW w:w="1008" w:type="dxa"/>
            <w:vMerge/>
            <w:hideMark/>
          </w:tcPr>
          <w:p w:rsidR="007B7300" w:rsidRPr="004977AF" w:rsidRDefault="007B7300" w:rsidP="002414CC">
            <w:pPr>
              <w:widowControl/>
              <w:jc w:val="left"/>
              <w:rPr>
                <w:rFonts w:ascii="黑体" w:eastAsia="黑体" w:hAnsi="黑体" w:cs="宋体"/>
                <w:color w:val="000000"/>
                <w:kern w:val="0"/>
                <w:sz w:val="24"/>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全自动尿沉渣（26项）</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是泌尿系统疾病最常用的不可替代的首选项目，为定量检测尿液中的红细胞、白细胞、管型、上皮细胞、细菌等，有助于尿路感染、肾盂肾炎、肾小球肾炎等泌尿系统疾病诊断．</w:t>
            </w:r>
          </w:p>
        </w:tc>
      </w:tr>
      <w:tr w:rsidR="007B7300" w:rsidRPr="004977AF" w:rsidTr="002414CC">
        <w:trPr>
          <w:trHeight w:val="799"/>
        </w:trPr>
        <w:tc>
          <w:tcPr>
            <w:tcW w:w="1008" w:type="dxa"/>
            <w:vMerge w:val="restart"/>
            <w:noWrap/>
            <w:hideMark/>
          </w:tcPr>
          <w:p w:rsidR="007B7300" w:rsidRPr="004977AF" w:rsidRDefault="007B7300" w:rsidP="002414CC">
            <w:pPr>
              <w:widowControl/>
              <w:jc w:val="center"/>
              <w:rPr>
                <w:rFonts w:ascii="黑体" w:eastAsia="黑体" w:hAnsi="黑体" w:cs="宋体"/>
                <w:color w:val="000000"/>
                <w:kern w:val="0"/>
                <w:sz w:val="24"/>
              </w:rPr>
            </w:pPr>
            <w:r w:rsidRPr="004977AF">
              <w:rPr>
                <w:rFonts w:ascii="黑体" w:eastAsia="黑体" w:hAnsi="黑体" w:cs="宋体" w:hint="eastAsia"/>
                <w:color w:val="000000"/>
                <w:kern w:val="0"/>
                <w:sz w:val="24"/>
              </w:rPr>
              <w:t>物理检查</w:t>
            </w: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CT胸部平扫</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用于胸壁，肺脏，纵隔等疾病的诊断，能清晰地显示肺部结构，病变位置和形态特征。</w:t>
            </w:r>
          </w:p>
        </w:tc>
      </w:tr>
      <w:tr w:rsidR="007B7300" w:rsidRPr="004977AF" w:rsidTr="002414CC">
        <w:trPr>
          <w:trHeight w:val="1230"/>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彩超上腹部（肝、胆、脾、胰、双肾）</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是肝胆胰脾肾相关疾病的首选检查方法，主要是对脏器疾病的诊断与鉴别诊断，如脂肪肝、肝囊肿、胆结石、肾结石、肾囊肿、脾脏长大等。</w:t>
            </w:r>
          </w:p>
        </w:tc>
      </w:tr>
      <w:tr w:rsidR="007B7300" w:rsidRPr="004977AF" w:rsidTr="002414CC">
        <w:trPr>
          <w:trHeight w:val="705"/>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彩超泌尿系男（膀胱、输尿管、前列腺）【限男性】</w:t>
            </w:r>
          </w:p>
        </w:tc>
        <w:tc>
          <w:tcPr>
            <w:tcW w:w="5812" w:type="dxa"/>
            <w:vMerge w:val="restart"/>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输尿管、前列腺、膀胱相关疾病的首选检查方法，主要是对脏器疾病的诊断与鉴别诊断，如膀胱结石、慢性膀胱炎、前列腺增生、前列腺占位、输尿管狭窄等。</w:t>
            </w:r>
          </w:p>
        </w:tc>
      </w:tr>
      <w:tr w:rsidR="007B7300" w:rsidRPr="004977AF" w:rsidTr="002414CC">
        <w:trPr>
          <w:trHeight w:val="705"/>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彩超泌尿系女（膀胱、输尿管）【限女性】</w:t>
            </w:r>
          </w:p>
        </w:tc>
        <w:tc>
          <w:tcPr>
            <w:tcW w:w="5812" w:type="dxa"/>
            <w:vMerge/>
            <w:hideMark/>
          </w:tcPr>
          <w:p w:rsidR="007B7300" w:rsidRPr="004977AF" w:rsidRDefault="007B7300" w:rsidP="002414CC">
            <w:pPr>
              <w:widowControl/>
              <w:jc w:val="left"/>
              <w:rPr>
                <w:rFonts w:ascii="宋体" w:hAnsi="宋体" w:cs="宋体"/>
                <w:color w:val="000000"/>
                <w:kern w:val="0"/>
                <w:szCs w:val="21"/>
              </w:rPr>
            </w:pPr>
          </w:p>
        </w:tc>
      </w:tr>
      <w:tr w:rsidR="007B7300" w:rsidRPr="004977AF" w:rsidTr="002414CC">
        <w:trPr>
          <w:trHeight w:val="799"/>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彩超妇科（子宫、附件）【限女性】</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主要用于子宫及卵巢疾病的检查，如子宫内膜疾病、子宫肌瘤、子宫腺肌症、卵巢囊肿及卵巢癌。</w:t>
            </w:r>
          </w:p>
        </w:tc>
      </w:tr>
      <w:tr w:rsidR="007B7300" w:rsidRPr="004977AF" w:rsidTr="002414CC">
        <w:trPr>
          <w:trHeight w:val="885"/>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12导联心电图</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是测量和诊断异常心脏节律的最好的方法，可诊断心电传导组织受损或电解质平衡失调引起的心脏节律的异常。</w:t>
            </w:r>
          </w:p>
        </w:tc>
      </w:tr>
      <w:tr w:rsidR="007B7300" w:rsidRPr="004977AF" w:rsidTr="002414CC">
        <w:trPr>
          <w:trHeight w:val="630"/>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眼底照相【限75岁及以下】</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筛查眼底血管有无出血、动脉硬化、黄斑及视盘、视网膜等有无病变</w:t>
            </w:r>
          </w:p>
        </w:tc>
      </w:tr>
      <w:tr w:rsidR="007B7300" w:rsidRPr="004977AF" w:rsidTr="002414CC">
        <w:trPr>
          <w:trHeight w:val="630"/>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无创性动脉硬化测定【限20岁至79岁】</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脉搏波PWV传导原理检测动脉弹性、僵硬度。</w:t>
            </w:r>
          </w:p>
        </w:tc>
      </w:tr>
      <w:tr w:rsidR="007B7300" w:rsidRPr="004977AF" w:rsidTr="002414CC">
        <w:trPr>
          <w:trHeight w:val="735"/>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经颅多普勒超声TCD（了解颅内供血、供氧情况）【限80岁及以下】</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指脑血流图检查，判断脑血管是否狭窄、闭塞或痉挛、以及病变的部位、范围及程度.</w:t>
            </w:r>
          </w:p>
        </w:tc>
      </w:tr>
      <w:tr w:rsidR="007B7300" w:rsidRPr="004977AF" w:rsidTr="002414CC">
        <w:trPr>
          <w:trHeight w:val="795"/>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13碳尿素呼气试验</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判断胃、十二指肠有无幽门螺旋杆菌感染及抗幽门螺旋杆菌药物治疗后的疗效评价.</w:t>
            </w:r>
          </w:p>
        </w:tc>
      </w:tr>
      <w:tr w:rsidR="007B7300" w:rsidRPr="004977AF" w:rsidTr="002414CC">
        <w:trPr>
          <w:trHeight w:val="795"/>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乳腺彩超【限女性】</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是乳腺疾病首选的检查方法，主要用于筛查乳腺的各种疾病，如乳腺囊肿，乳腺结节等.</w:t>
            </w:r>
          </w:p>
        </w:tc>
      </w:tr>
      <w:tr w:rsidR="007B7300" w:rsidRPr="004977AF" w:rsidTr="002414CC">
        <w:trPr>
          <w:trHeight w:val="720"/>
        </w:trPr>
        <w:tc>
          <w:tcPr>
            <w:tcW w:w="1008" w:type="dxa"/>
            <w:vMerge/>
            <w:hideMark/>
          </w:tcPr>
          <w:p w:rsidR="007B7300" w:rsidRPr="004977AF" w:rsidRDefault="007B7300" w:rsidP="002414CC">
            <w:pPr>
              <w:widowControl/>
              <w:jc w:val="left"/>
              <w:rPr>
                <w:rFonts w:ascii="宋体" w:hAnsi="宋体" w:cs="宋体"/>
                <w:color w:val="000000"/>
                <w:kern w:val="0"/>
                <w:szCs w:val="21"/>
              </w:rPr>
            </w:pPr>
          </w:p>
        </w:tc>
        <w:tc>
          <w:tcPr>
            <w:tcW w:w="2558"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甲状腺彩超</w:t>
            </w:r>
          </w:p>
        </w:tc>
        <w:tc>
          <w:tcPr>
            <w:tcW w:w="5812" w:type="dxa"/>
            <w:hideMark/>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通过彩超探头直观的显示体检者的甲状腺器官有没有肿大、包块、结节等.</w:t>
            </w:r>
          </w:p>
        </w:tc>
      </w:tr>
      <w:tr w:rsidR="007B7300" w:rsidRPr="004977AF" w:rsidTr="002414CC">
        <w:tc>
          <w:tcPr>
            <w:tcW w:w="1008" w:type="dxa"/>
            <w:vMerge w:val="restart"/>
            <w:vAlign w:val="center"/>
          </w:tcPr>
          <w:p w:rsidR="007B7300" w:rsidRPr="004977AF" w:rsidRDefault="007B7300" w:rsidP="002414CC">
            <w:pPr>
              <w:spacing w:line="360" w:lineRule="auto"/>
              <w:jc w:val="center"/>
              <w:rPr>
                <w:rFonts w:ascii="宋体" w:hAnsi="宋体" w:cs="宋体"/>
                <w:sz w:val="24"/>
              </w:rPr>
            </w:pPr>
            <w:r w:rsidRPr="004977AF">
              <w:rPr>
                <w:rFonts w:ascii="宋体" w:hAnsi="宋体" w:cs="宋体" w:hint="eastAsia"/>
                <w:sz w:val="24"/>
              </w:rPr>
              <w:t>其他</w:t>
            </w:r>
          </w:p>
        </w:tc>
        <w:tc>
          <w:tcPr>
            <w:tcW w:w="2558" w:type="dxa"/>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总检报告、健康建议、健康咨询</w:t>
            </w:r>
          </w:p>
        </w:tc>
        <w:tc>
          <w:tcPr>
            <w:tcW w:w="5812" w:type="dxa"/>
          </w:tcPr>
          <w:p w:rsidR="007B7300" w:rsidRPr="004977AF" w:rsidRDefault="007B7300" w:rsidP="002414CC">
            <w:pPr>
              <w:spacing w:line="360" w:lineRule="auto"/>
              <w:rPr>
                <w:rFonts w:ascii="宋体" w:hAnsi="宋体" w:cs="宋体"/>
                <w:sz w:val="24"/>
              </w:rPr>
            </w:pPr>
          </w:p>
        </w:tc>
      </w:tr>
      <w:tr w:rsidR="007B7300" w:rsidRPr="004977AF" w:rsidTr="002414CC">
        <w:tc>
          <w:tcPr>
            <w:tcW w:w="1008" w:type="dxa"/>
            <w:vMerge/>
          </w:tcPr>
          <w:p w:rsidR="007B7300" w:rsidRPr="004977AF" w:rsidRDefault="007B7300" w:rsidP="002414CC">
            <w:pPr>
              <w:spacing w:line="360" w:lineRule="auto"/>
              <w:rPr>
                <w:rFonts w:ascii="宋体" w:hAnsi="宋体" w:cs="宋体"/>
                <w:sz w:val="24"/>
              </w:rPr>
            </w:pPr>
          </w:p>
        </w:tc>
        <w:tc>
          <w:tcPr>
            <w:tcW w:w="2558" w:type="dxa"/>
          </w:tcPr>
          <w:p w:rsidR="007B7300" w:rsidRPr="004977AF" w:rsidRDefault="007B7300" w:rsidP="002414CC">
            <w:pPr>
              <w:widowControl/>
              <w:jc w:val="left"/>
              <w:rPr>
                <w:rFonts w:ascii="宋体" w:hAnsi="宋体" w:cs="宋体"/>
                <w:color w:val="000000"/>
                <w:kern w:val="0"/>
                <w:szCs w:val="21"/>
              </w:rPr>
            </w:pPr>
            <w:r w:rsidRPr="004977AF">
              <w:rPr>
                <w:rFonts w:ascii="宋体" w:hAnsi="宋体" w:cs="宋体" w:hint="eastAsia"/>
                <w:color w:val="000000"/>
                <w:kern w:val="0"/>
                <w:szCs w:val="21"/>
              </w:rPr>
              <w:t>建档、静脉采血、真空采血管、彩超计算机图文报</w:t>
            </w:r>
            <w:r w:rsidRPr="004977AF">
              <w:rPr>
                <w:rFonts w:ascii="宋体" w:hAnsi="宋体" w:cs="宋体" w:hint="eastAsia"/>
                <w:color w:val="000000"/>
                <w:kern w:val="0"/>
                <w:szCs w:val="21"/>
              </w:rPr>
              <w:lastRenderedPageBreak/>
              <w:t>告等</w:t>
            </w:r>
          </w:p>
        </w:tc>
        <w:tc>
          <w:tcPr>
            <w:tcW w:w="5812" w:type="dxa"/>
          </w:tcPr>
          <w:p w:rsidR="007B7300" w:rsidRPr="004977AF" w:rsidRDefault="007B7300" w:rsidP="002414CC">
            <w:pPr>
              <w:spacing w:line="360" w:lineRule="auto"/>
              <w:rPr>
                <w:rFonts w:ascii="宋体" w:hAnsi="宋体" w:cs="宋体"/>
                <w:sz w:val="24"/>
              </w:rPr>
            </w:pPr>
          </w:p>
        </w:tc>
      </w:tr>
    </w:tbl>
    <w:p w:rsidR="007B7300" w:rsidRPr="00D842C1" w:rsidRDefault="007B7300" w:rsidP="007B7300">
      <w:pPr>
        <w:spacing w:line="360" w:lineRule="auto"/>
        <w:ind w:firstLineChars="150" w:firstLine="360"/>
        <w:rPr>
          <w:rFonts w:ascii="黑体" w:eastAsia="黑体" w:hAnsi="黑体"/>
          <w:sz w:val="24"/>
        </w:rPr>
      </w:pPr>
      <w:r>
        <w:rPr>
          <w:rFonts w:ascii="黑体" w:eastAsia="黑体" w:hAnsi="黑体" w:cs="宋体" w:hint="eastAsia"/>
          <w:sz w:val="24"/>
        </w:rPr>
        <w:lastRenderedPageBreak/>
        <w:t>（三）</w:t>
      </w:r>
      <w:r w:rsidRPr="00D842C1">
        <w:rPr>
          <w:rFonts w:ascii="黑体" w:eastAsia="黑体" w:hAnsi="黑体" w:cs="宋体" w:hint="eastAsia"/>
          <w:sz w:val="24"/>
        </w:rPr>
        <w:t>其他要求</w:t>
      </w:r>
    </w:p>
    <w:p w:rsidR="007B7300" w:rsidRPr="00D842C1" w:rsidRDefault="007B7300" w:rsidP="007B7300">
      <w:pPr>
        <w:spacing w:line="360" w:lineRule="auto"/>
        <w:ind w:firstLineChars="200" w:firstLine="480"/>
        <w:rPr>
          <w:rFonts w:ascii="宋体" w:hAnsi="宋体" w:cs="宋体"/>
          <w:color w:val="000000"/>
          <w:sz w:val="24"/>
        </w:rPr>
      </w:pPr>
      <w:r w:rsidRPr="00D842C1">
        <w:rPr>
          <w:rFonts w:ascii="宋体" w:hAnsi="宋体" w:cs="宋体" w:hint="eastAsia"/>
          <w:color w:val="000000"/>
          <w:sz w:val="24"/>
        </w:rPr>
        <w:t>1、体检个人所有项目完成后10个工作日内出具体检报告。</w:t>
      </w:r>
    </w:p>
    <w:p w:rsidR="007B7300" w:rsidRPr="00D842C1" w:rsidRDefault="007B7300" w:rsidP="007B7300">
      <w:pPr>
        <w:spacing w:line="360" w:lineRule="auto"/>
        <w:ind w:firstLineChars="200" w:firstLine="480"/>
        <w:rPr>
          <w:rFonts w:ascii="宋体" w:hAnsi="宋体" w:cs="宋体"/>
          <w:color w:val="000000"/>
          <w:sz w:val="24"/>
        </w:rPr>
      </w:pPr>
      <w:r w:rsidRPr="00D842C1">
        <w:rPr>
          <w:rFonts w:ascii="宋体" w:hAnsi="宋体" w:cs="宋体" w:hint="eastAsia"/>
          <w:color w:val="000000"/>
          <w:sz w:val="24"/>
        </w:rPr>
        <w:t>2、投标人在体检结束后向采购人送达体检报告，具体内容包括每位参检者独立的纸质体检报告（包括本人的体检结果和总检医师的健康情况分析及个性化指导建议），同时还有参检员工电子版体检结果汇总分析（包括姓名、单位、联系电话）及实际体检人员名单明细表。</w:t>
      </w:r>
    </w:p>
    <w:p w:rsidR="007B7300" w:rsidRPr="00D842C1" w:rsidRDefault="007B7300" w:rsidP="007B7300">
      <w:pPr>
        <w:spacing w:line="360" w:lineRule="auto"/>
        <w:ind w:firstLineChars="200" w:firstLine="480"/>
        <w:rPr>
          <w:rFonts w:ascii="宋体" w:hAnsi="宋体" w:cs="宋体"/>
          <w:color w:val="000000"/>
          <w:sz w:val="24"/>
        </w:rPr>
      </w:pPr>
      <w:r w:rsidRPr="00D842C1">
        <w:rPr>
          <w:rFonts w:ascii="宋体" w:hAnsi="宋体" w:cs="宋体" w:hint="eastAsia"/>
          <w:color w:val="000000"/>
          <w:sz w:val="24"/>
        </w:rPr>
        <w:t>3、投标人在体检结束后须派医务工作人员到采购人处提供体检报告的解读及咨询答疑服务，所派医务工作人员需耐心细致，能认真仔细回复体检职工的相关疑问。</w:t>
      </w:r>
    </w:p>
    <w:p w:rsidR="007B7300" w:rsidRPr="00D842C1" w:rsidRDefault="007B7300" w:rsidP="007B7300">
      <w:pPr>
        <w:spacing w:line="360" w:lineRule="auto"/>
        <w:ind w:firstLineChars="200" w:firstLine="480"/>
        <w:rPr>
          <w:rFonts w:ascii="宋体" w:hAnsi="宋体" w:cs="宋体"/>
          <w:sz w:val="24"/>
        </w:rPr>
      </w:pPr>
      <w:r w:rsidRPr="00D842C1">
        <w:rPr>
          <w:rFonts w:ascii="宋体" w:hAnsi="宋体" w:cs="宋体" w:hint="eastAsia"/>
          <w:color w:val="000000"/>
          <w:sz w:val="24"/>
        </w:rPr>
        <w:t>4、投标人需落实保密制度，对异常结果凡需进一步检查确诊的，由投标人向本人提出并给予安排，进一步检查的费用由复检本人自行承担，费用不计入本次体检经费内。</w:t>
      </w:r>
    </w:p>
    <w:p w:rsidR="007B7300" w:rsidRPr="00D842C1" w:rsidRDefault="007B7300" w:rsidP="007B7300">
      <w:pPr>
        <w:pStyle w:val="a5"/>
        <w:spacing w:line="360" w:lineRule="auto"/>
        <w:ind w:firstLine="482"/>
        <w:rPr>
          <w:rFonts w:ascii="宋体" w:hAnsi="宋体"/>
          <w:b/>
          <w:kern w:val="0"/>
          <w:sz w:val="24"/>
        </w:rPr>
      </w:pPr>
      <w:r w:rsidRPr="00D842C1">
        <w:rPr>
          <w:rFonts w:ascii="宋体" w:hAnsi="宋体" w:hint="eastAsia"/>
          <w:b/>
          <w:kern w:val="0"/>
          <w:sz w:val="24"/>
        </w:rPr>
        <w:t>注：1.带“★”号的内容为本次</w:t>
      </w:r>
      <w:r>
        <w:rPr>
          <w:rFonts w:ascii="宋体" w:hAnsi="宋体" w:hint="eastAsia"/>
          <w:b/>
          <w:kern w:val="0"/>
          <w:sz w:val="24"/>
        </w:rPr>
        <w:t>采购</w:t>
      </w:r>
      <w:r w:rsidRPr="00D842C1">
        <w:rPr>
          <w:rFonts w:ascii="宋体" w:hAnsi="宋体" w:hint="eastAsia"/>
          <w:b/>
          <w:kern w:val="0"/>
          <w:sz w:val="24"/>
        </w:rPr>
        <w:t>项目的实质性要求，不允许有负偏离，否则作无效投标处理。</w:t>
      </w:r>
    </w:p>
    <w:p w:rsidR="007B7300" w:rsidRPr="00D842C1" w:rsidRDefault="007B7300" w:rsidP="007B7300">
      <w:pPr>
        <w:spacing w:line="360" w:lineRule="auto"/>
        <w:ind w:firstLineChars="298" w:firstLine="718"/>
        <w:rPr>
          <w:rFonts w:ascii="宋体" w:hAnsi="宋体"/>
          <w:b/>
          <w:kern w:val="0"/>
          <w:sz w:val="24"/>
        </w:rPr>
      </w:pPr>
      <w:r w:rsidRPr="00D842C1">
        <w:rPr>
          <w:rFonts w:ascii="宋体" w:hAnsi="宋体" w:hint="eastAsia"/>
          <w:b/>
          <w:kern w:val="0"/>
          <w:sz w:val="24"/>
        </w:rPr>
        <w:t>2.带“</w:t>
      </w:r>
      <w:r w:rsidRPr="00D842C1">
        <w:rPr>
          <w:rFonts w:ascii="宋体" w:hAnsi="宋体" w:hint="eastAsia"/>
          <w:sz w:val="24"/>
        </w:rPr>
        <w:t>▲</w:t>
      </w:r>
      <w:r w:rsidRPr="00D842C1">
        <w:rPr>
          <w:rFonts w:ascii="宋体" w:hAnsi="宋体" w:hint="eastAsia"/>
          <w:b/>
          <w:kern w:val="0"/>
          <w:sz w:val="24"/>
        </w:rPr>
        <w:t>”号的内容为本次</w:t>
      </w:r>
      <w:r>
        <w:rPr>
          <w:rFonts w:ascii="宋体" w:hAnsi="宋体" w:hint="eastAsia"/>
          <w:b/>
          <w:kern w:val="0"/>
          <w:sz w:val="24"/>
        </w:rPr>
        <w:t>采购</w:t>
      </w:r>
      <w:r w:rsidRPr="00D842C1">
        <w:rPr>
          <w:rFonts w:ascii="宋体" w:hAnsi="宋体" w:hint="eastAsia"/>
          <w:b/>
          <w:kern w:val="0"/>
          <w:sz w:val="24"/>
        </w:rPr>
        <w:t>项目的重要条款，其余为一般条款。</w:t>
      </w:r>
    </w:p>
    <w:p w:rsidR="007B7300" w:rsidRPr="00735BA0" w:rsidRDefault="007B7300" w:rsidP="007B7300">
      <w:pPr>
        <w:spacing w:line="360" w:lineRule="auto"/>
        <w:ind w:firstLineChars="196" w:firstLine="470"/>
        <w:rPr>
          <w:sz w:val="24"/>
        </w:rPr>
      </w:pPr>
    </w:p>
    <w:p w:rsidR="007B7300" w:rsidRDefault="007B7300" w:rsidP="007B7300">
      <w:pPr>
        <w:spacing w:line="360" w:lineRule="auto"/>
        <w:ind w:firstLineChars="200" w:firstLine="482"/>
        <w:outlineLvl w:val="0"/>
        <w:rPr>
          <w:b/>
          <w:sz w:val="24"/>
        </w:rPr>
      </w:pPr>
      <w:r>
        <w:rPr>
          <w:rFonts w:hint="eastAsia"/>
          <w:b/>
          <w:sz w:val="24"/>
        </w:rPr>
        <w:t>包件二</w:t>
      </w:r>
      <w:r w:rsidRPr="004A579C">
        <w:rPr>
          <w:rFonts w:hint="eastAsia"/>
          <w:b/>
          <w:sz w:val="24"/>
        </w:rPr>
        <w:t>“技术参数和配置等标准要求”</w:t>
      </w:r>
    </w:p>
    <w:p w:rsidR="007B7300" w:rsidRPr="003D52AC" w:rsidRDefault="007B7300" w:rsidP="007B7300">
      <w:pPr>
        <w:spacing w:line="360" w:lineRule="auto"/>
        <w:ind w:firstLineChars="200" w:firstLine="482"/>
        <w:outlineLvl w:val="0"/>
        <w:rPr>
          <w:b/>
          <w:sz w:val="24"/>
        </w:rPr>
      </w:pPr>
      <w:r w:rsidRPr="003D52AC">
        <w:rPr>
          <w:rFonts w:hint="eastAsia"/>
          <w:b/>
          <w:sz w:val="24"/>
        </w:rPr>
        <w:t>一、项目概况</w:t>
      </w:r>
    </w:p>
    <w:p w:rsidR="007B7300" w:rsidRDefault="007B7300" w:rsidP="007B7300">
      <w:pPr>
        <w:pStyle w:val="Default"/>
        <w:spacing w:line="360" w:lineRule="auto"/>
        <w:ind w:firstLineChars="200" w:firstLine="480"/>
        <w:rPr>
          <w:rFonts w:hAnsi="宋体"/>
        </w:rPr>
      </w:pPr>
      <w:r>
        <w:rPr>
          <w:rFonts w:hint="eastAsia"/>
        </w:rPr>
        <w:t>本次服务内容为成都市公安局</w:t>
      </w:r>
      <w:r>
        <w:rPr>
          <w:rFonts w:hAnsi="宋体" w:hint="eastAsia"/>
        </w:rPr>
        <w:t>双流区分局民辅警及退休人员</w:t>
      </w:r>
      <w:r w:rsidR="00485B09">
        <w:rPr>
          <w:rFonts w:hAnsi="宋体" w:hint="eastAsia"/>
        </w:rPr>
        <w:t>健康检查</w:t>
      </w:r>
      <w:r>
        <w:rPr>
          <w:rFonts w:hAnsi="宋体" w:hint="eastAsia"/>
        </w:rPr>
        <w:t>服务。</w:t>
      </w:r>
      <w:r w:rsidRPr="00F13343">
        <w:rPr>
          <w:rFonts w:hAnsi="宋体" w:hint="eastAsia"/>
        </w:rPr>
        <w:t>包件二体检人员为辅警，人数约11</w:t>
      </w:r>
      <w:r w:rsidR="004A52A4" w:rsidRPr="00F13343">
        <w:rPr>
          <w:rFonts w:hAnsi="宋体" w:hint="eastAsia"/>
        </w:rPr>
        <w:t>36</w:t>
      </w:r>
      <w:r w:rsidRPr="00F13343">
        <w:rPr>
          <w:rFonts w:hAnsi="宋体" w:hint="eastAsia"/>
        </w:rPr>
        <w:t>人，男：8</w:t>
      </w:r>
      <w:r w:rsidR="004A52A4" w:rsidRPr="00F13343">
        <w:rPr>
          <w:rFonts w:hAnsi="宋体" w:hint="eastAsia"/>
        </w:rPr>
        <w:t>36</w:t>
      </w:r>
      <w:r w:rsidRPr="00F13343">
        <w:rPr>
          <w:rFonts w:hAnsi="宋体" w:hint="eastAsia"/>
        </w:rPr>
        <w:t>人，女：</w:t>
      </w:r>
      <w:r w:rsidR="004A52A4" w:rsidRPr="00F13343">
        <w:rPr>
          <w:rFonts w:hAnsi="宋体" w:hint="eastAsia"/>
        </w:rPr>
        <w:t>300</w:t>
      </w:r>
      <w:r w:rsidRPr="00F13343">
        <w:rPr>
          <w:rFonts w:hAnsi="宋体" w:hint="eastAsia"/>
        </w:rPr>
        <w:t>人，结算以实际体检人数为准。</w:t>
      </w:r>
      <w:r>
        <w:rPr>
          <w:rFonts w:hAnsi="宋体" w:hint="eastAsia"/>
        </w:rPr>
        <w:t>体检清单为采购人必检项。</w:t>
      </w:r>
    </w:p>
    <w:p w:rsidR="007B7300" w:rsidRDefault="007B7300" w:rsidP="007B7300">
      <w:pPr>
        <w:spacing w:line="360" w:lineRule="auto"/>
        <w:ind w:firstLineChars="200" w:firstLine="482"/>
        <w:rPr>
          <w:rFonts w:ascii="宋体" w:hAnsi="宋体" w:cs="宋体"/>
          <w:b/>
          <w:color w:val="0D0D0D"/>
          <w:sz w:val="24"/>
        </w:rPr>
      </w:pPr>
    </w:p>
    <w:p w:rsidR="007B7300" w:rsidRPr="003D52AC" w:rsidRDefault="007B7300" w:rsidP="007B7300">
      <w:pPr>
        <w:spacing w:line="360" w:lineRule="auto"/>
        <w:ind w:firstLineChars="200" w:firstLine="482"/>
        <w:outlineLvl w:val="0"/>
        <w:rPr>
          <w:b/>
          <w:sz w:val="24"/>
        </w:rPr>
      </w:pPr>
      <w:r w:rsidRPr="003D52AC">
        <w:rPr>
          <w:rFonts w:hint="eastAsia"/>
          <w:b/>
          <w:sz w:val="24"/>
        </w:rPr>
        <w:t>二、</w:t>
      </w:r>
      <w:r>
        <w:rPr>
          <w:rFonts w:hint="eastAsia"/>
          <w:b/>
          <w:sz w:val="24"/>
        </w:rPr>
        <w:t>服务内容及</w:t>
      </w:r>
      <w:r w:rsidRPr="003D52AC">
        <w:rPr>
          <w:rFonts w:hint="eastAsia"/>
          <w:b/>
          <w:sz w:val="24"/>
        </w:rPr>
        <w:t>要求</w:t>
      </w:r>
    </w:p>
    <w:p w:rsidR="007B7300" w:rsidRDefault="007B7300" w:rsidP="007B7300">
      <w:pPr>
        <w:pStyle w:val="Default"/>
        <w:spacing w:line="360" w:lineRule="auto"/>
        <w:ind w:firstLineChars="200" w:firstLine="480"/>
        <w:rPr>
          <w:rFonts w:hAnsi="宋体"/>
          <w:b/>
          <w:bCs/>
          <w:color w:val="auto"/>
        </w:rPr>
      </w:pPr>
      <w:r>
        <w:rPr>
          <w:rFonts w:hAnsi="宋体" w:hint="eastAsia"/>
          <w:color w:val="auto"/>
        </w:rPr>
        <w:t>（1）投标人有义务协助采购人选择体检项目。</w:t>
      </w:r>
    </w:p>
    <w:p w:rsidR="007B7300" w:rsidRDefault="007B7300" w:rsidP="007B7300">
      <w:pPr>
        <w:pStyle w:val="Default"/>
        <w:spacing w:line="360" w:lineRule="auto"/>
        <w:ind w:firstLineChars="200" w:firstLine="480"/>
        <w:rPr>
          <w:rFonts w:hAnsi="宋体"/>
          <w:color w:val="auto"/>
        </w:rPr>
      </w:pPr>
      <w:r>
        <w:rPr>
          <w:rFonts w:hAnsi="宋体" w:hint="eastAsia"/>
          <w:color w:val="auto"/>
        </w:rPr>
        <w:t>（2）投标人应该具有独立的体检场所、能做到检患分离，避免交叉感染。</w:t>
      </w:r>
    </w:p>
    <w:p w:rsidR="007B7300" w:rsidRDefault="007B7300" w:rsidP="007B7300">
      <w:pPr>
        <w:pStyle w:val="Default"/>
        <w:spacing w:line="360" w:lineRule="auto"/>
        <w:ind w:firstLineChars="200" w:firstLine="480"/>
        <w:rPr>
          <w:rFonts w:hAnsi="宋体"/>
          <w:color w:val="auto"/>
        </w:rPr>
      </w:pPr>
      <w:r>
        <w:rPr>
          <w:rFonts w:hAnsi="宋体" w:hint="eastAsia"/>
          <w:color w:val="auto"/>
        </w:rPr>
        <w:t>（3）对异常结果凡需进一步检查确诊的，由投标人向本人提出并给予安排，进一步检查的费用由需复检本人自行承担，费用不计入体检经费内。</w:t>
      </w:r>
    </w:p>
    <w:p w:rsidR="007B7300" w:rsidRDefault="007B7300" w:rsidP="007B7300">
      <w:pPr>
        <w:pStyle w:val="Default"/>
        <w:spacing w:line="360" w:lineRule="auto"/>
        <w:ind w:firstLineChars="200" w:firstLine="480"/>
        <w:rPr>
          <w:rFonts w:hAnsi="宋体"/>
          <w:color w:val="auto"/>
        </w:rPr>
      </w:pPr>
      <w:r>
        <w:rPr>
          <w:rFonts w:hAnsi="宋体" w:hint="eastAsia"/>
          <w:color w:val="auto"/>
        </w:rPr>
        <w:t>（4）投标人应落实保密制度，对有可疑肿瘤或其它危害身体健康较大的疾病，由体检医生直接通知员工本人，以便及时就诊或进一步检查。</w:t>
      </w:r>
    </w:p>
    <w:p w:rsidR="007B7300" w:rsidRDefault="007B7300" w:rsidP="007B7300">
      <w:pPr>
        <w:pStyle w:val="Default"/>
        <w:spacing w:line="360" w:lineRule="auto"/>
        <w:ind w:firstLineChars="200" w:firstLine="480"/>
        <w:rPr>
          <w:rFonts w:hAnsi="宋体"/>
          <w:color w:val="auto"/>
        </w:rPr>
      </w:pPr>
      <w:r>
        <w:rPr>
          <w:rFonts w:hAnsi="宋体" w:hint="eastAsia"/>
          <w:color w:val="auto"/>
        </w:rPr>
        <w:lastRenderedPageBreak/>
        <w:t>（5）投标人应提供所有参检人员的体检报告，体检报告中除进行常规的数据分析外，应提供相应的保健知识，以及个性化的健康促进计划。</w:t>
      </w:r>
    </w:p>
    <w:p w:rsidR="007B7300" w:rsidRDefault="007B7300" w:rsidP="007B7300">
      <w:pPr>
        <w:pStyle w:val="Default"/>
        <w:spacing w:line="360" w:lineRule="auto"/>
        <w:ind w:firstLineChars="200" w:firstLine="480"/>
        <w:rPr>
          <w:rFonts w:hAnsi="宋体"/>
          <w:color w:val="auto"/>
        </w:rPr>
      </w:pPr>
      <w:r>
        <w:rPr>
          <w:rFonts w:hAnsi="宋体" w:hint="eastAsia"/>
          <w:color w:val="auto"/>
        </w:rPr>
        <w:t>（6）为采购人提供检后咨询服</w:t>
      </w:r>
      <w:r w:rsidRPr="00F33EB2">
        <w:rPr>
          <w:rFonts w:hAnsi="宋体" w:hint="eastAsia"/>
          <w:color w:val="auto"/>
        </w:rPr>
        <w:t>务，投标人可提供MRI、胃肠镜等延伸检查。</w:t>
      </w:r>
    </w:p>
    <w:p w:rsidR="007B7300" w:rsidRDefault="007B7300" w:rsidP="007B7300">
      <w:pPr>
        <w:pStyle w:val="Default"/>
        <w:spacing w:line="360" w:lineRule="auto"/>
        <w:ind w:firstLineChars="200" w:firstLine="480"/>
        <w:rPr>
          <w:rFonts w:hAnsi="宋体"/>
          <w:color w:val="auto"/>
        </w:rPr>
      </w:pPr>
      <w:r>
        <w:rPr>
          <w:rFonts w:hAnsi="宋体" w:hint="eastAsia"/>
          <w:color w:val="auto"/>
        </w:rPr>
        <w:t>（7）在采购人参加体检人员的总检报告完成后为采购人提供团队检查的健康总结报告，供领导全面了解员工的健康状况。</w:t>
      </w:r>
      <w:r>
        <w:rPr>
          <w:rFonts w:hAnsi="宋体" w:hint="eastAsia"/>
          <w:color w:val="auto"/>
        </w:rPr>
        <w:br/>
        <w:t xml:space="preserve">    （8）每批次体检工作结束后15个工作日内由投标人统一送采购人，再由采购人转发给体检人员。</w:t>
      </w:r>
    </w:p>
    <w:p w:rsidR="007B7300" w:rsidRDefault="007B7300" w:rsidP="007B7300">
      <w:pPr>
        <w:pStyle w:val="Default"/>
        <w:spacing w:line="360" w:lineRule="auto"/>
        <w:ind w:firstLineChars="200" w:firstLine="480"/>
        <w:rPr>
          <w:rFonts w:hAnsi="宋体"/>
          <w:color w:val="auto"/>
        </w:rPr>
      </w:pPr>
      <w:r>
        <w:rPr>
          <w:rFonts w:hAnsi="宋体" w:hint="eastAsia"/>
          <w:color w:val="auto"/>
        </w:rPr>
        <w:t>（9）体检机构要提供清晰准确的检前注意事项。如饮食、作息等方面准确的建议。</w:t>
      </w:r>
    </w:p>
    <w:p w:rsidR="007B7300" w:rsidRDefault="007B7300" w:rsidP="007B7300">
      <w:pPr>
        <w:pStyle w:val="Default"/>
        <w:spacing w:line="360" w:lineRule="auto"/>
        <w:ind w:firstLineChars="200" w:firstLine="480"/>
        <w:rPr>
          <w:rFonts w:hAnsi="宋体"/>
          <w:color w:val="auto"/>
        </w:rPr>
      </w:pPr>
      <w:r>
        <w:rPr>
          <w:rFonts w:hAnsi="宋体" w:hint="eastAsia"/>
          <w:color w:val="auto"/>
        </w:rPr>
        <w:t>（10）设有餐厅并准备早餐，统一安排体检人员在检后用餐。</w:t>
      </w:r>
    </w:p>
    <w:p w:rsidR="007B7300" w:rsidRDefault="007B7300" w:rsidP="000F7459">
      <w:pPr>
        <w:pStyle w:val="Default"/>
        <w:spacing w:beforeLines="50" w:before="120" w:line="360" w:lineRule="auto"/>
        <w:ind w:leftChars="200" w:left="420"/>
        <w:rPr>
          <w:rFonts w:hAnsi="宋体"/>
          <w:b/>
          <w:bCs/>
          <w:color w:val="auto"/>
        </w:rPr>
      </w:pPr>
      <w:r w:rsidRPr="00D842C1">
        <w:rPr>
          <w:rFonts w:hAnsi="宋体" w:hint="eastAsia"/>
          <w:b/>
        </w:rPr>
        <w:t>★</w:t>
      </w:r>
      <w:r>
        <w:rPr>
          <w:rFonts w:hAnsi="宋体" w:hint="eastAsia"/>
          <w:b/>
          <w:bCs/>
          <w:color w:val="auto"/>
        </w:rPr>
        <w:t>（二）体检清单</w:t>
      </w:r>
    </w:p>
    <w:tbl>
      <w:tblPr>
        <w:tblW w:w="8520" w:type="dxa"/>
        <w:jc w:val="center"/>
        <w:tblLook w:val="04A0" w:firstRow="1" w:lastRow="0" w:firstColumn="1" w:lastColumn="0" w:noHBand="0" w:noVBand="1"/>
      </w:tblPr>
      <w:tblGrid>
        <w:gridCol w:w="720"/>
        <w:gridCol w:w="2130"/>
        <w:gridCol w:w="5670"/>
      </w:tblGrid>
      <w:tr w:rsidR="007B7300" w:rsidRPr="00F33EB2" w:rsidTr="002414CC">
        <w:trPr>
          <w:trHeight w:val="312"/>
          <w:jc w:val="center"/>
        </w:trPr>
        <w:tc>
          <w:tcPr>
            <w:tcW w:w="720" w:type="dxa"/>
            <w:vMerge w:val="restart"/>
            <w:tcBorders>
              <w:top w:val="single" w:sz="4" w:space="0" w:color="auto"/>
              <w:left w:val="single" w:sz="4" w:space="0" w:color="auto"/>
              <w:bottom w:val="single" w:sz="4" w:space="0" w:color="auto"/>
              <w:right w:val="single" w:sz="4" w:space="0" w:color="auto"/>
            </w:tcBorders>
            <w:shd w:val="clear" w:color="000000" w:fill="CCE8CF"/>
            <w:noWrap/>
            <w:vAlign w:val="center"/>
            <w:hideMark/>
          </w:tcPr>
          <w:p w:rsidR="007B7300" w:rsidRPr="00F33EB2" w:rsidRDefault="007B7300" w:rsidP="002414CC">
            <w:pPr>
              <w:widowControl/>
              <w:jc w:val="center"/>
              <w:rPr>
                <w:rFonts w:ascii="宋体" w:hAnsi="宋体" w:cs="宋体"/>
                <w:b/>
                <w:bCs/>
                <w:kern w:val="0"/>
                <w:sz w:val="22"/>
              </w:rPr>
            </w:pPr>
            <w:r w:rsidRPr="00F33EB2">
              <w:rPr>
                <w:rFonts w:ascii="宋体" w:hAnsi="宋体" w:cs="宋体" w:hint="eastAsia"/>
                <w:b/>
                <w:bCs/>
                <w:kern w:val="0"/>
                <w:sz w:val="22"/>
              </w:rPr>
              <w:t xml:space="preserve">　</w:t>
            </w:r>
          </w:p>
        </w:tc>
        <w:tc>
          <w:tcPr>
            <w:tcW w:w="2130" w:type="dxa"/>
            <w:vMerge w:val="restart"/>
            <w:tcBorders>
              <w:top w:val="single" w:sz="4" w:space="0" w:color="auto"/>
              <w:left w:val="single" w:sz="4" w:space="0" w:color="auto"/>
              <w:bottom w:val="single" w:sz="4" w:space="0" w:color="auto"/>
              <w:right w:val="single" w:sz="4" w:space="0" w:color="auto"/>
            </w:tcBorders>
            <w:shd w:val="clear" w:color="000000" w:fill="CCE8CF"/>
            <w:noWrap/>
            <w:vAlign w:val="center"/>
            <w:hideMark/>
          </w:tcPr>
          <w:p w:rsidR="007B7300" w:rsidRPr="00F33EB2" w:rsidRDefault="007B7300" w:rsidP="002414CC">
            <w:pPr>
              <w:widowControl/>
              <w:jc w:val="center"/>
              <w:rPr>
                <w:rFonts w:ascii="宋体" w:hAnsi="宋体" w:cs="宋体"/>
                <w:b/>
                <w:bCs/>
                <w:kern w:val="0"/>
                <w:sz w:val="22"/>
              </w:rPr>
            </w:pPr>
            <w:r w:rsidRPr="00F33EB2">
              <w:rPr>
                <w:rFonts w:ascii="宋体" w:hAnsi="宋体" w:cs="宋体" w:hint="eastAsia"/>
                <w:b/>
                <w:bCs/>
                <w:kern w:val="0"/>
                <w:sz w:val="22"/>
              </w:rPr>
              <w:t>体检项目</w:t>
            </w:r>
          </w:p>
        </w:tc>
        <w:tc>
          <w:tcPr>
            <w:tcW w:w="5670" w:type="dxa"/>
            <w:vMerge w:val="restart"/>
            <w:tcBorders>
              <w:top w:val="single" w:sz="4" w:space="0" w:color="auto"/>
              <w:left w:val="single" w:sz="4" w:space="0" w:color="auto"/>
              <w:bottom w:val="single" w:sz="4" w:space="0" w:color="000000"/>
              <w:right w:val="single" w:sz="4" w:space="0" w:color="auto"/>
            </w:tcBorders>
            <w:shd w:val="clear" w:color="000000" w:fill="CCE8CF"/>
            <w:noWrap/>
            <w:vAlign w:val="center"/>
            <w:hideMark/>
          </w:tcPr>
          <w:p w:rsidR="007B7300" w:rsidRPr="00F33EB2" w:rsidRDefault="007B7300" w:rsidP="002414CC">
            <w:pPr>
              <w:widowControl/>
              <w:jc w:val="center"/>
              <w:rPr>
                <w:rFonts w:ascii="宋体" w:hAnsi="宋体" w:cs="宋体"/>
                <w:b/>
                <w:bCs/>
                <w:kern w:val="0"/>
                <w:sz w:val="22"/>
              </w:rPr>
            </w:pPr>
            <w:r w:rsidRPr="00F33EB2">
              <w:rPr>
                <w:rFonts w:ascii="宋体" w:hAnsi="宋体" w:cs="宋体" w:hint="eastAsia"/>
                <w:b/>
                <w:bCs/>
                <w:kern w:val="0"/>
                <w:sz w:val="22"/>
              </w:rPr>
              <w:t>检查意义</w:t>
            </w:r>
          </w:p>
        </w:tc>
      </w:tr>
      <w:tr w:rsidR="007B7300" w:rsidRPr="00F33EB2" w:rsidTr="002414CC">
        <w:trPr>
          <w:trHeight w:val="312"/>
          <w:jc w:val="center"/>
        </w:trPr>
        <w:tc>
          <w:tcPr>
            <w:tcW w:w="720" w:type="dxa"/>
            <w:vMerge/>
            <w:tcBorders>
              <w:top w:val="single" w:sz="4" w:space="0" w:color="auto"/>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vMerge/>
            <w:tcBorders>
              <w:top w:val="single" w:sz="4" w:space="0" w:color="auto"/>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5670" w:type="dxa"/>
            <w:vMerge/>
            <w:tcBorders>
              <w:top w:val="single" w:sz="4" w:space="0" w:color="auto"/>
              <w:left w:val="single" w:sz="4" w:space="0" w:color="auto"/>
              <w:bottom w:val="single" w:sz="4" w:space="0" w:color="000000"/>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r>
      <w:tr w:rsidR="007B7300" w:rsidRPr="00F33EB2" w:rsidTr="002414CC">
        <w:trPr>
          <w:trHeight w:val="1020"/>
          <w:jc w:val="center"/>
        </w:trPr>
        <w:tc>
          <w:tcPr>
            <w:tcW w:w="720" w:type="dxa"/>
            <w:vMerge w:val="restart"/>
            <w:tcBorders>
              <w:top w:val="nil"/>
              <w:left w:val="single" w:sz="4" w:space="0" w:color="auto"/>
              <w:bottom w:val="single" w:sz="4" w:space="0" w:color="auto"/>
              <w:right w:val="single" w:sz="4" w:space="0" w:color="auto"/>
            </w:tcBorders>
            <w:shd w:val="clear" w:color="000000" w:fill="CCE8CF"/>
            <w:vAlign w:val="center"/>
            <w:hideMark/>
          </w:tcPr>
          <w:p w:rsidR="007B7300" w:rsidRPr="00F33EB2" w:rsidRDefault="007B7300" w:rsidP="002414CC">
            <w:pPr>
              <w:widowControl/>
              <w:jc w:val="center"/>
              <w:rPr>
                <w:rFonts w:ascii="宋体" w:hAnsi="宋体" w:cs="宋体"/>
                <w:b/>
                <w:bCs/>
                <w:kern w:val="0"/>
                <w:sz w:val="22"/>
              </w:rPr>
            </w:pPr>
            <w:r w:rsidRPr="00F33EB2">
              <w:rPr>
                <w:rFonts w:ascii="宋体" w:hAnsi="宋体" w:cs="宋体" w:hint="eastAsia"/>
                <w:b/>
                <w:bCs/>
                <w:kern w:val="0"/>
                <w:sz w:val="22"/>
              </w:rPr>
              <w:t>化验检查</w:t>
            </w: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血细胞分析</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主要包含白细胞计数及其分类、红细胞，血红蛋白、血小板等检测，筛查常见感染性疾病及血液系统疾病。</w:t>
            </w:r>
          </w:p>
        </w:tc>
      </w:tr>
      <w:tr w:rsidR="007B7300" w:rsidRPr="00F33EB2" w:rsidTr="002414CC">
        <w:trPr>
          <w:trHeight w:val="133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肝功能I</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主要包含谷丙转氨酶、谷草转氨酶、r-谷氨酰转肽酶、总蛋白、白蛋白、球蛋白、总胆红素、直接胆红素、间接胆红素等，评估肝脏功能，筛查肝炎、肝硬化、黄疸、低蛋白血症等疾病。</w:t>
            </w:r>
          </w:p>
        </w:tc>
      </w:tr>
      <w:tr w:rsidR="007B7300" w:rsidRPr="00F33EB2" w:rsidTr="002414CC">
        <w:trPr>
          <w:trHeight w:val="109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肾功能I</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主要包含：尿素、肌酐、血尿酸、血钙、葡萄糖、胱抑素C，用于评估肾脏功能，筛查肾脏疾病及糖尿病。</w:t>
            </w:r>
          </w:p>
        </w:tc>
      </w:tr>
      <w:tr w:rsidR="007B7300" w:rsidRPr="00F33EB2" w:rsidTr="002414CC">
        <w:trPr>
          <w:trHeight w:val="100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血脂I、II（四项）</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主要包含：总胆固醇；甘油三酯；高密度脂蛋白胆固醇；低密度脂蛋白胆固醇，筛查高脂血症，为心脑血管疾病危险因素的评估指标。</w:t>
            </w:r>
          </w:p>
        </w:tc>
      </w:tr>
      <w:tr w:rsidR="007B7300" w:rsidRPr="00F33EB2" w:rsidTr="002414CC">
        <w:trPr>
          <w:trHeight w:val="55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 </w:t>
            </w:r>
            <w:r w:rsidRPr="00F33EB2">
              <w:rPr>
                <w:rFonts w:ascii="宋体" w:hAnsi="宋体" w:cs="宋体" w:hint="eastAsia"/>
                <w:kern w:val="0"/>
                <w:sz w:val="22"/>
                <w:vertAlign w:val="superscript"/>
              </w:rPr>
              <w:t>13</w:t>
            </w:r>
            <w:r w:rsidRPr="00F33EB2">
              <w:rPr>
                <w:rFonts w:ascii="宋体" w:hAnsi="宋体" w:cs="宋体" w:hint="eastAsia"/>
                <w:kern w:val="0"/>
                <w:sz w:val="22"/>
              </w:rPr>
              <w:t>C呼气试验（男性检查）</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评估有无幽门螺旋杆菌的感染。</w:t>
            </w:r>
          </w:p>
        </w:tc>
      </w:tr>
      <w:tr w:rsidR="007B7300" w:rsidRPr="00F33EB2" w:rsidTr="002414CC">
        <w:trPr>
          <w:trHeight w:val="70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肿瘤标志物</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AFP、CEA、PSA、FPSA（男）（早期初筛肝癌、消化道肿瘤、男性前列腺肿瘤）</w:t>
            </w:r>
          </w:p>
        </w:tc>
      </w:tr>
      <w:tr w:rsidR="007B7300" w:rsidRPr="00F33EB2" w:rsidTr="002414CC">
        <w:trPr>
          <w:trHeight w:val="1020"/>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尿常规</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主要包括尿液中尿蛋白、红细胞、白细胞、管型、细菌等项目的检测，有助于糖尿病、尿路感染、肾盂肾炎、肾小球肾炎、肾病等疾病诊断。</w:t>
            </w:r>
          </w:p>
        </w:tc>
      </w:tr>
      <w:tr w:rsidR="007B7300" w:rsidRPr="00F33EB2" w:rsidTr="002414CC">
        <w:trPr>
          <w:trHeight w:val="1005"/>
          <w:jc w:val="center"/>
        </w:trPr>
        <w:tc>
          <w:tcPr>
            <w:tcW w:w="720" w:type="dxa"/>
            <w:vMerge w:val="restart"/>
            <w:tcBorders>
              <w:top w:val="nil"/>
              <w:left w:val="single" w:sz="4" w:space="0" w:color="auto"/>
              <w:bottom w:val="single" w:sz="4" w:space="0" w:color="auto"/>
              <w:right w:val="single" w:sz="4" w:space="0" w:color="auto"/>
            </w:tcBorders>
            <w:shd w:val="clear" w:color="000000" w:fill="CCE8CF"/>
            <w:vAlign w:val="center"/>
            <w:hideMark/>
          </w:tcPr>
          <w:p w:rsidR="007B7300" w:rsidRPr="00F33EB2" w:rsidRDefault="007B7300" w:rsidP="002414CC">
            <w:pPr>
              <w:widowControl/>
              <w:jc w:val="center"/>
              <w:rPr>
                <w:rFonts w:ascii="宋体" w:hAnsi="宋体" w:cs="宋体"/>
                <w:b/>
                <w:bCs/>
                <w:kern w:val="0"/>
                <w:sz w:val="22"/>
              </w:rPr>
            </w:pPr>
            <w:r w:rsidRPr="00F33EB2">
              <w:rPr>
                <w:rFonts w:ascii="宋体" w:hAnsi="宋体" w:cs="宋体" w:hint="eastAsia"/>
                <w:b/>
                <w:bCs/>
                <w:kern w:val="0"/>
                <w:sz w:val="22"/>
              </w:rPr>
              <w:t>常规检查</w:t>
            </w: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男性彩超（肝胆胰脾肾输尿管膀胱前列腺）</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筛查肝、胆、胰、脾、双肾、输尿管、膀胱、前列腺的结构、形态、大小，筛查各脏器有无良恶性病变。</w:t>
            </w:r>
          </w:p>
        </w:tc>
      </w:tr>
      <w:tr w:rsidR="007B7300" w:rsidRPr="00F33EB2" w:rsidTr="002414CC">
        <w:trPr>
          <w:trHeight w:val="97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女性彩超（肝胆胰脾肾输尿管膀胱子宫附件）</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筛查肝、胆、胰、脾、双肾、输尿管、膀胱、子宫、附件的结构、形态、大小，筛查各脏器有无良恶性病变。</w:t>
            </w:r>
          </w:p>
        </w:tc>
      </w:tr>
      <w:tr w:rsidR="007B7300" w:rsidRPr="00F33EB2" w:rsidTr="002414CC">
        <w:trPr>
          <w:trHeight w:val="780"/>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乳腺及腋下淋巴结彩超</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筛查有无乳腺增生症、乳腺囊肿、乳腺肿瘤及淋巴结有无异常等。</w:t>
            </w:r>
          </w:p>
        </w:tc>
      </w:tr>
      <w:tr w:rsidR="007B7300" w:rsidRPr="00F33EB2" w:rsidTr="002414CC">
        <w:trPr>
          <w:trHeight w:val="85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甲状腺及颈部淋巴结彩超</w:t>
            </w:r>
          </w:p>
        </w:tc>
        <w:tc>
          <w:tcPr>
            <w:tcW w:w="5670" w:type="dxa"/>
            <w:tcBorders>
              <w:top w:val="nil"/>
              <w:left w:val="nil"/>
              <w:bottom w:val="single" w:sz="4" w:space="0" w:color="auto"/>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了解甲状腺的结构及血流情况等，筛查有无甲状腺结节、囊肿、肿瘤等病变。</w:t>
            </w:r>
          </w:p>
        </w:tc>
      </w:tr>
      <w:tr w:rsidR="007B7300" w:rsidRPr="00F33EB2" w:rsidTr="002414CC">
        <w:trPr>
          <w:trHeight w:val="810"/>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胸部正侧位片</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筛查支气管、肺部和纵隔有无占位性病变及肺气肿、气胸、胸腔积液、炎症、结核等疾病。</w:t>
            </w:r>
          </w:p>
        </w:tc>
      </w:tr>
      <w:tr w:rsidR="007B7300" w:rsidRPr="00F33EB2" w:rsidTr="002414CC">
        <w:trPr>
          <w:trHeight w:val="825"/>
          <w:jc w:val="center"/>
        </w:trPr>
        <w:tc>
          <w:tcPr>
            <w:tcW w:w="720" w:type="dxa"/>
            <w:vMerge/>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12导联心电图</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筛查有无心肌缺血、心肌梗塞、房室传导阻滞、心律失常等疾病。</w:t>
            </w:r>
          </w:p>
        </w:tc>
      </w:tr>
      <w:tr w:rsidR="007B7300" w:rsidRPr="00F33EB2" w:rsidTr="002414CC">
        <w:trPr>
          <w:trHeight w:val="1095"/>
          <w:jc w:val="center"/>
        </w:trPr>
        <w:tc>
          <w:tcPr>
            <w:tcW w:w="720" w:type="dxa"/>
            <w:vMerge w:val="restart"/>
            <w:tcBorders>
              <w:top w:val="nil"/>
              <w:left w:val="single" w:sz="4" w:space="0" w:color="auto"/>
              <w:bottom w:val="single" w:sz="4" w:space="0" w:color="auto"/>
              <w:right w:val="single" w:sz="4" w:space="0" w:color="auto"/>
            </w:tcBorders>
            <w:shd w:val="clear" w:color="000000" w:fill="CCE8CF"/>
            <w:vAlign w:val="center"/>
            <w:hideMark/>
          </w:tcPr>
          <w:p w:rsidR="007B7300" w:rsidRPr="00F33EB2" w:rsidRDefault="007B7300" w:rsidP="002414CC">
            <w:pPr>
              <w:widowControl/>
              <w:jc w:val="center"/>
              <w:rPr>
                <w:rFonts w:ascii="宋体" w:hAnsi="宋体" w:cs="宋体"/>
                <w:b/>
                <w:bCs/>
                <w:kern w:val="0"/>
                <w:sz w:val="22"/>
              </w:rPr>
            </w:pPr>
            <w:r w:rsidRPr="00F33EB2">
              <w:rPr>
                <w:rFonts w:ascii="宋体" w:hAnsi="宋体" w:cs="宋体" w:hint="eastAsia"/>
                <w:b/>
                <w:bCs/>
                <w:kern w:val="0"/>
                <w:sz w:val="22"/>
              </w:rPr>
              <w:t>临床体格检查</w:t>
            </w:r>
          </w:p>
        </w:tc>
        <w:tc>
          <w:tcPr>
            <w:tcW w:w="213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一般检查</w:t>
            </w:r>
          </w:p>
        </w:tc>
        <w:tc>
          <w:tcPr>
            <w:tcW w:w="5670" w:type="dxa"/>
            <w:tcBorders>
              <w:top w:val="nil"/>
              <w:left w:val="nil"/>
              <w:bottom w:val="single" w:sz="4" w:space="0" w:color="auto"/>
              <w:right w:val="single" w:sz="4" w:space="0" w:color="auto"/>
            </w:tcBorders>
            <w:shd w:val="clear" w:color="000000" w:fill="CCE8CF"/>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检查身高、体重、血压、腰围、臀围，评估心脑血管疾病危险因素，辅助判断危险程度。健康评估证据和健康计划依据。</w:t>
            </w:r>
          </w:p>
        </w:tc>
      </w:tr>
      <w:tr w:rsidR="007B7300" w:rsidRPr="00F33EB2" w:rsidTr="002414CC">
        <w:trPr>
          <w:trHeight w:val="1335"/>
          <w:jc w:val="center"/>
        </w:trPr>
        <w:tc>
          <w:tcPr>
            <w:tcW w:w="720" w:type="dxa"/>
            <w:vMerge/>
            <w:tcBorders>
              <w:top w:val="nil"/>
              <w:left w:val="single" w:sz="4" w:space="0" w:color="auto"/>
              <w:bottom w:val="nil"/>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nil"/>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妇科体格检查+宫颈液基细胞学检查</w:t>
            </w:r>
          </w:p>
        </w:tc>
        <w:tc>
          <w:tcPr>
            <w:tcW w:w="5670" w:type="dxa"/>
            <w:tcBorders>
              <w:top w:val="nil"/>
              <w:left w:val="nil"/>
              <w:bottom w:val="nil"/>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r w:rsidRPr="00F33EB2">
              <w:rPr>
                <w:rFonts w:ascii="宋体" w:hAnsi="宋体" w:cs="宋体" w:hint="eastAsia"/>
                <w:kern w:val="0"/>
                <w:sz w:val="22"/>
              </w:rPr>
              <w:t>了解女性的外阴、阴道、宫颈、子宫及附件的基本状况，宫颈液基细胞学检查用于初筛有无炎症及宫颈癌前病变、宫颈癌等（仅限有性生活史的女性检查）</w:t>
            </w:r>
          </w:p>
        </w:tc>
      </w:tr>
      <w:tr w:rsidR="007B7300" w:rsidRPr="00F33EB2" w:rsidTr="002414CC">
        <w:trPr>
          <w:trHeight w:val="80"/>
          <w:jc w:val="center"/>
        </w:trPr>
        <w:tc>
          <w:tcPr>
            <w:tcW w:w="720" w:type="dxa"/>
            <w:tcBorders>
              <w:top w:val="nil"/>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p>
        </w:tc>
        <w:tc>
          <w:tcPr>
            <w:tcW w:w="2130" w:type="dxa"/>
            <w:tcBorders>
              <w:top w:val="nil"/>
              <w:left w:val="nil"/>
              <w:bottom w:val="single" w:sz="4" w:space="0" w:color="auto"/>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p>
        </w:tc>
        <w:tc>
          <w:tcPr>
            <w:tcW w:w="5670" w:type="dxa"/>
            <w:tcBorders>
              <w:top w:val="nil"/>
              <w:left w:val="nil"/>
              <w:bottom w:val="single" w:sz="4" w:space="0" w:color="auto"/>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p>
        </w:tc>
      </w:tr>
      <w:tr w:rsidR="007B7300" w:rsidRPr="00F33EB2" w:rsidTr="002414CC">
        <w:trPr>
          <w:trHeight w:val="1110"/>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7B7300" w:rsidRPr="00F33EB2" w:rsidRDefault="007B7300" w:rsidP="002414CC">
            <w:pPr>
              <w:widowControl/>
              <w:jc w:val="left"/>
              <w:rPr>
                <w:rFonts w:ascii="宋体" w:hAnsi="宋体" w:cs="宋体"/>
                <w:b/>
                <w:bCs/>
                <w:kern w:val="0"/>
                <w:sz w:val="22"/>
              </w:rPr>
            </w:pPr>
            <w:r>
              <w:rPr>
                <w:rFonts w:ascii="宋体" w:hAnsi="宋体" w:cs="宋体" w:hint="eastAsia"/>
                <w:b/>
                <w:bCs/>
                <w:kern w:val="0"/>
                <w:sz w:val="22"/>
              </w:rPr>
              <w:t>其他</w:t>
            </w:r>
          </w:p>
        </w:tc>
        <w:tc>
          <w:tcPr>
            <w:tcW w:w="2130" w:type="dxa"/>
            <w:tcBorders>
              <w:top w:val="single" w:sz="4" w:space="0" w:color="auto"/>
              <w:left w:val="nil"/>
              <w:bottom w:val="single" w:sz="4" w:space="0" w:color="auto"/>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r>
              <w:rPr>
                <w:rFonts w:ascii="宋体" w:hAnsi="宋体" w:cs="宋体" w:hint="eastAsia"/>
                <w:kern w:val="0"/>
                <w:sz w:val="22"/>
              </w:rPr>
              <w:t>健康档案、专家咨询、健康报告、静脉采血等</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rsidR="007B7300" w:rsidRPr="00F33EB2" w:rsidRDefault="007B7300" w:rsidP="002414CC">
            <w:pPr>
              <w:widowControl/>
              <w:jc w:val="left"/>
              <w:rPr>
                <w:rFonts w:ascii="宋体" w:hAnsi="宋体" w:cs="宋体"/>
                <w:kern w:val="0"/>
                <w:sz w:val="22"/>
              </w:rPr>
            </w:pPr>
          </w:p>
        </w:tc>
      </w:tr>
    </w:tbl>
    <w:p w:rsidR="007B7300" w:rsidRPr="001C30AD" w:rsidRDefault="007B7300" w:rsidP="007B7300">
      <w:pPr>
        <w:pStyle w:val="afa"/>
        <w:spacing w:line="360" w:lineRule="auto"/>
        <w:rPr>
          <w:rFonts w:ascii="宋体" w:hAnsi="宋体" w:cs="宋体"/>
          <w:sz w:val="24"/>
        </w:rPr>
      </w:pPr>
    </w:p>
    <w:p w:rsidR="007B7300" w:rsidRPr="006B6124" w:rsidRDefault="006B6124" w:rsidP="006B6124">
      <w:pPr>
        <w:spacing w:line="360" w:lineRule="auto"/>
        <w:ind w:firstLineChars="196" w:firstLine="472"/>
        <w:rPr>
          <w:b/>
          <w:sz w:val="24"/>
        </w:rPr>
      </w:pPr>
      <w:r w:rsidRPr="00D842C1">
        <w:rPr>
          <w:rFonts w:hAnsi="宋体" w:hint="eastAsia"/>
          <w:b/>
          <w:kern w:val="0"/>
          <w:sz w:val="24"/>
        </w:rPr>
        <w:t>★</w:t>
      </w:r>
      <w:r w:rsidRPr="006B6124">
        <w:rPr>
          <w:rFonts w:hint="eastAsia"/>
          <w:b/>
          <w:sz w:val="24"/>
        </w:rPr>
        <w:t>商务要求</w:t>
      </w:r>
    </w:p>
    <w:p w:rsidR="007B7300" w:rsidRPr="003D52AC" w:rsidRDefault="007B7300" w:rsidP="0095467B">
      <w:pPr>
        <w:spacing w:line="360" w:lineRule="auto"/>
        <w:ind w:firstLineChars="196" w:firstLine="472"/>
        <w:rPr>
          <w:sz w:val="24"/>
        </w:rPr>
      </w:pPr>
      <w:r>
        <w:rPr>
          <w:rFonts w:hint="eastAsia"/>
          <w:b/>
          <w:sz w:val="24"/>
        </w:rPr>
        <w:t>包件一</w:t>
      </w:r>
      <w:r w:rsidRPr="003D52AC">
        <w:rPr>
          <w:rFonts w:hint="eastAsia"/>
          <w:b/>
          <w:sz w:val="24"/>
        </w:rPr>
        <w:t>商务要求</w:t>
      </w:r>
    </w:p>
    <w:p w:rsidR="007B7300" w:rsidRPr="00D842C1" w:rsidRDefault="007B7300" w:rsidP="0095467B">
      <w:pPr>
        <w:spacing w:line="360" w:lineRule="auto"/>
        <w:ind w:firstLineChars="200" w:firstLine="480"/>
        <w:rPr>
          <w:rFonts w:ascii="宋体" w:hAnsi="宋体" w:cs="宋体"/>
          <w:sz w:val="24"/>
        </w:rPr>
      </w:pPr>
      <w:r>
        <w:rPr>
          <w:rFonts w:ascii="宋体" w:hAnsi="宋体" w:cs="宋体" w:hint="eastAsia"/>
          <w:sz w:val="24"/>
        </w:rPr>
        <w:t>（1）</w:t>
      </w:r>
      <w:r w:rsidRPr="00D842C1">
        <w:rPr>
          <w:rFonts w:ascii="宋体" w:hAnsi="宋体" w:cs="宋体" w:hint="eastAsia"/>
          <w:sz w:val="24"/>
        </w:rPr>
        <w:t>服务期限：</w:t>
      </w:r>
      <w:r>
        <w:rPr>
          <w:rFonts w:ascii="宋体" w:hAnsi="宋体" w:cs="宋体" w:hint="eastAsia"/>
          <w:sz w:val="24"/>
        </w:rPr>
        <w:t>三年，合同一年一签，</w:t>
      </w:r>
      <w:r w:rsidRPr="00845CAA">
        <w:rPr>
          <w:rFonts w:ascii="宋体" w:hAnsi="宋体" w:cs="宋体" w:hint="eastAsia"/>
          <w:color w:val="000000"/>
          <w:sz w:val="24"/>
        </w:rPr>
        <w:t>合同签订后</w:t>
      </w:r>
      <w:r>
        <w:rPr>
          <w:rFonts w:ascii="宋体" w:hAnsi="宋体" w:cs="宋体" w:hint="eastAsia"/>
          <w:color w:val="000000"/>
          <w:sz w:val="24"/>
        </w:rPr>
        <w:t>成交人</w:t>
      </w:r>
      <w:r w:rsidRPr="00845CAA">
        <w:rPr>
          <w:rFonts w:ascii="宋体" w:hAnsi="宋体" w:cs="宋体" w:hint="eastAsia"/>
          <w:color w:val="000000"/>
          <w:sz w:val="24"/>
        </w:rPr>
        <w:t>提供体检服务，</w:t>
      </w:r>
      <w:r>
        <w:rPr>
          <w:rFonts w:ascii="宋体" w:hAnsi="宋体" w:cs="宋体" w:hint="eastAsia"/>
          <w:sz w:val="24"/>
        </w:rPr>
        <w:t>体检工作应在60个工作日内完成。体检人员因特殊原因未能在上述时间内参加体检的，成交供应商应协商安排补检时间。</w:t>
      </w:r>
    </w:p>
    <w:p w:rsidR="007B7300" w:rsidRPr="00D842C1" w:rsidRDefault="007B7300" w:rsidP="0095467B">
      <w:pPr>
        <w:spacing w:line="360" w:lineRule="auto"/>
        <w:ind w:firstLineChars="200" w:firstLine="480"/>
        <w:rPr>
          <w:rFonts w:ascii="宋体" w:hAnsi="宋体" w:cs="宋体"/>
          <w:sz w:val="24"/>
        </w:rPr>
      </w:pPr>
      <w:r>
        <w:rPr>
          <w:rFonts w:ascii="宋体" w:hAnsi="宋体" w:cs="宋体" w:hint="eastAsia"/>
          <w:sz w:val="24"/>
        </w:rPr>
        <w:t>（2）</w:t>
      </w:r>
      <w:r w:rsidRPr="00D842C1">
        <w:rPr>
          <w:rFonts w:ascii="宋体" w:hAnsi="宋体" w:cs="宋体" w:hint="eastAsia"/>
          <w:sz w:val="24"/>
        </w:rPr>
        <w:t>付款方式：待</w:t>
      </w:r>
      <w:r w:rsidRPr="00D842C1">
        <w:rPr>
          <w:rFonts w:ascii="宋体" w:hAnsi="宋体" w:cs="宋体" w:hint="eastAsia"/>
          <w:bCs/>
          <w:color w:val="0D0D0D"/>
          <w:sz w:val="24"/>
        </w:rPr>
        <w:t>体检完成后</w:t>
      </w:r>
      <w:r w:rsidR="00FD715B">
        <w:rPr>
          <w:rFonts w:ascii="宋体" w:hAnsi="宋体" w:cs="宋体" w:hint="eastAsia"/>
          <w:sz w:val="24"/>
        </w:rPr>
        <w:t>按实际</w:t>
      </w:r>
      <w:r w:rsidR="00FD715B" w:rsidRPr="00F13343">
        <w:rPr>
          <w:rFonts w:ascii="宋体" w:hAnsi="宋体" w:cs="宋体" w:hint="eastAsia"/>
          <w:sz w:val="24"/>
        </w:rPr>
        <w:t>参检人数、</w:t>
      </w:r>
      <w:r w:rsidRPr="00F13343">
        <w:rPr>
          <w:rFonts w:ascii="宋体" w:hAnsi="宋体" w:cs="宋体" w:hint="eastAsia"/>
          <w:sz w:val="24"/>
        </w:rPr>
        <w:t>内容</w:t>
      </w:r>
      <w:r w:rsidR="00FD715B" w:rsidRPr="00F13343">
        <w:rPr>
          <w:rFonts w:ascii="宋体" w:hAnsi="宋体" w:cs="宋体" w:hint="eastAsia"/>
          <w:sz w:val="24"/>
        </w:rPr>
        <w:t>及单价</w:t>
      </w:r>
      <w:r w:rsidRPr="00A96D12">
        <w:rPr>
          <w:rFonts w:ascii="宋体" w:hAnsi="宋体" w:cs="宋体" w:hint="eastAsia"/>
          <w:sz w:val="24"/>
        </w:rPr>
        <w:t>据实结算</w:t>
      </w:r>
      <w:r w:rsidR="00322406">
        <w:rPr>
          <w:rFonts w:ascii="宋体" w:hAnsi="宋体" w:cs="宋体" w:hint="eastAsia"/>
          <w:sz w:val="24"/>
        </w:rPr>
        <w:t>，</w:t>
      </w:r>
      <w:r w:rsidR="00461C6A">
        <w:rPr>
          <w:rFonts w:ascii="宋体" w:hAnsi="宋体" w:cs="宋体" w:hint="eastAsia"/>
          <w:color w:val="000000"/>
          <w:sz w:val="24"/>
        </w:rPr>
        <w:t>收到供应商全额发票后</w:t>
      </w:r>
      <w:r w:rsidR="00322406">
        <w:rPr>
          <w:rFonts w:ascii="宋体" w:hAnsi="宋体" w:cs="宋体" w:hint="eastAsia"/>
          <w:color w:val="000000"/>
          <w:sz w:val="24"/>
        </w:rPr>
        <w:t>30日</w:t>
      </w:r>
      <w:r w:rsidR="000D1E1C">
        <w:rPr>
          <w:rFonts w:ascii="宋体" w:hAnsi="宋体" w:cs="宋体" w:hint="eastAsia"/>
          <w:color w:val="000000"/>
          <w:sz w:val="24"/>
        </w:rPr>
        <w:t>内</w:t>
      </w:r>
      <w:r w:rsidR="00322406">
        <w:rPr>
          <w:rFonts w:ascii="宋体" w:hAnsi="宋体" w:cs="宋体" w:hint="eastAsia"/>
          <w:color w:val="000000"/>
          <w:sz w:val="24"/>
        </w:rPr>
        <w:t>付款</w:t>
      </w:r>
      <w:r w:rsidRPr="00A96D12">
        <w:rPr>
          <w:rFonts w:ascii="宋体" w:hAnsi="宋体" w:cs="宋体" w:hint="eastAsia"/>
          <w:sz w:val="24"/>
        </w:rPr>
        <w:t>。</w:t>
      </w:r>
    </w:p>
    <w:p w:rsidR="007B7300" w:rsidRDefault="007B7300" w:rsidP="0095467B">
      <w:pPr>
        <w:spacing w:line="360" w:lineRule="auto"/>
        <w:ind w:firstLineChars="200" w:firstLine="480"/>
        <w:rPr>
          <w:rFonts w:ascii="宋体" w:hAnsi="宋体" w:cs="宋体"/>
          <w:sz w:val="24"/>
        </w:rPr>
      </w:pPr>
      <w:r>
        <w:rPr>
          <w:rFonts w:ascii="宋体" w:hAnsi="宋体" w:cs="宋体" w:hint="eastAsia"/>
          <w:sz w:val="24"/>
        </w:rPr>
        <w:t>（3）验收标准和方法：双方严格按照《财政部关于进一步加强政府采购需求和履约验收管理的知道意见》（财库〔2016〕205号）相关规定执行。</w:t>
      </w:r>
    </w:p>
    <w:p w:rsidR="007B7300" w:rsidRPr="003D52AC" w:rsidRDefault="007B7300" w:rsidP="0095467B">
      <w:pPr>
        <w:pStyle w:val="a9"/>
        <w:snapToGrid w:val="0"/>
        <w:spacing w:line="360" w:lineRule="auto"/>
        <w:rPr>
          <w:sz w:val="24"/>
        </w:rPr>
      </w:pPr>
      <w:r>
        <w:rPr>
          <w:rFonts w:hAnsi="宋体" w:cs="宋体" w:hint="eastAsia"/>
          <w:sz w:val="24"/>
        </w:rPr>
        <w:t>（4）其他未尽事宜双方按合同约定。</w:t>
      </w:r>
    </w:p>
    <w:p w:rsidR="007B7300" w:rsidRPr="003D52AC" w:rsidRDefault="007B7300" w:rsidP="007B7300">
      <w:pPr>
        <w:pStyle w:val="a9"/>
        <w:snapToGrid w:val="0"/>
        <w:spacing w:line="300" w:lineRule="auto"/>
        <w:rPr>
          <w:sz w:val="24"/>
        </w:rPr>
      </w:pPr>
    </w:p>
    <w:p w:rsidR="007B7300" w:rsidRPr="003D52AC" w:rsidRDefault="007B7300" w:rsidP="007B7300">
      <w:pPr>
        <w:spacing w:line="360" w:lineRule="auto"/>
        <w:ind w:firstLineChars="196" w:firstLine="472"/>
        <w:rPr>
          <w:sz w:val="24"/>
        </w:rPr>
      </w:pPr>
      <w:r>
        <w:rPr>
          <w:rFonts w:hint="eastAsia"/>
          <w:b/>
          <w:sz w:val="24"/>
        </w:rPr>
        <w:t>包件二</w:t>
      </w:r>
      <w:r w:rsidRPr="003D52AC">
        <w:rPr>
          <w:rFonts w:hint="eastAsia"/>
          <w:b/>
          <w:sz w:val="24"/>
        </w:rPr>
        <w:t>商务要求</w:t>
      </w:r>
    </w:p>
    <w:p w:rsidR="007B7300" w:rsidRDefault="007B7300" w:rsidP="007B7300">
      <w:pPr>
        <w:spacing w:line="360" w:lineRule="auto"/>
        <w:ind w:firstLineChars="200" w:firstLine="480"/>
        <w:rPr>
          <w:rFonts w:ascii="宋体" w:hAnsi="宋体" w:cs="宋体"/>
          <w:sz w:val="24"/>
        </w:rPr>
      </w:pPr>
      <w:r>
        <w:rPr>
          <w:rFonts w:ascii="宋体" w:hAnsi="宋体" w:cs="宋体" w:hint="eastAsia"/>
          <w:sz w:val="24"/>
        </w:rPr>
        <w:lastRenderedPageBreak/>
        <w:t>（一）服务时间：三年，合同一年一签，</w:t>
      </w:r>
      <w:r w:rsidRPr="009C683C">
        <w:rPr>
          <w:rFonts w:ascii="宋体" w:hAnsi="宋体" w:cs="宋体" w:hint="eastAsia"/>
          <w:color w:val="000000"/>
          <w:sz w:val="24"/>
        </w:rPr>
        <w:t>合同签订后提供体检服务，</w:t>
      </w:r>
      <w:r>
        <w:rPr>
          <w:rFonts w:ascii="宋体" w:hAnsi="宋体" w:cs="宋体" w:hint="eastAsia"/>
          <w:sz w:val="24"/>
        </w:rPr>
        <w:t>体检工作应在60个工作日内完成体检工作。体检人员因特殊原因未能在上述时间内参加体检的，成交人应协商安排补检时间。</w:t>
      </w:r>
    </w:p>
    <w:p w:rsidR="007B7300" w:rsidRDefault="007B7300" w:rsidP="007B7300">
      <w:pPr>
        <w:spacing w:line="360" w:lineRule="auto"/>
        <w:ind w:firstLineChars="200" w:firstLine="480"/>
        <w:rPr>
          <w:rFonts w:ascii="宋体" w:hAnsi="宋体" w:cs="宋体"/>
          <w:sz w:val="24"/>
        </w:rPr>
      </w:pPr>
      <w:r>
        <w:rPr>
          <w:rFonts w:ascii="宋体" w:hAnsi="宋体" w:cs="宋体" w:hint="eastAsia"/>
          <w:sz w:val="24"/>
        </w:rPr>
        <w:t>（二）付款支付：</w:t>
      </w:r>
      <w:r w:rsidRPr="00D842C1">
        <w:rPr>
          <w:rFonts w:ascii="宋体" w:hAnsi="宋体" w:cs="宋体" w:hint="eastAsia"/>
          <w:sz w:val="24"/>
        </w:rPr>
        <w:t>待</w:t>
      </w:r>
      <w:r w:rsidRPr="00D842C1">
        <w:rPr>
          <w:rFonts w:ascii="宋体" w:hAnsi="宋体" w:cs="宋体" w:hint="eastAsia"/>
          <w:bCs/>
          <w:color w:val="0D0D0D"/>
          <w:sz w:val="24"/>
        </w:rPr>
        <w:t>体检完成后</w:t>
      </w:r>
      <w:r w:rsidRPr="00D842C1">
        <w:rPr>
          <w:rFonts w:ascii="宋体" w:hAnsi="宋体" w:cs="宋体" w:hint="eastAsia"/>
          <w:sz w:val="24"/>
        </w:rPr>
        <w:t>按实际</w:t>
      </w:r>
      <w:r w:rsidR="00FD715B" w:rsidRPr="00F13343">
        <w:rPr>
          <w:rFonts w:ascii="宋体" w:hAnsi="宋体" w:cs="宋体" w:hint="eastAsia"/>
          <w:sz w:val="24"/>
        </w:rPr>
        <w:t>参检人数、内容及单价</w:t>
      </w:r>
      <w:r w:rsidRPr="00D842C1">
        <w:rPr>
          <w:rFonts w:ascii="宋体" w:hAnsi="宋体" w:cs="宋体" w:hint="eastAsia"/>
          <w:sz w:val="24"/>
        </w:rPr>
        <w:t>据实结</w:t>
      </w:r>
      <w:r>
        <w:rPr>
          <w:rFonts w:ascii="宋体" w:hAnsi="宋体" w:cs="宋体" w:hint="eastAsia"/>
          <w:sz w:val="24"/>
        </w:rPr>
        <w:t>算</w:t>
      </w:r>
      <w:r w:rsidR="00322406">
        <w:rPr>
          <w:rFonts w:ascii="宋体" w:hAnsi="宋体" w:cs="宋体" w:hint="eastAsia"/>
          <w:sz w:val="24"/>
        </w:rPr>
        <w:t>，</w:t>
      </w:r>
      <w:r w:rsidR="00461C6A">
        <w:rPr>
          <w:rFonts w:ascii="宋体" w:hAnsi="宋体" w:cs="宋体" w:hint="eastAsia"/>
          <w:color w:val="000000"/>
          <w:sz w:val="24"/>
        </w:rPr>
        <w:t>收到供应商全额发票后30日内付款</w:t>
      </w:r>
      <w:r w:rsidR="00322406" w:rsidRPr="00A96D12">
        <w:rPr>
          <w:rFonts w:ascii="宋体" w:hAnsi="宋体" w:cs="宋体" w:hint="eastAsia"/>
          <w:sz w:val="24"/>
        </w:rPr>
        <w:t>。</w:t>
      </w:r>
    </w:p>
    <w:p w:rsidR="007B7300" w:rsidRDefault="007B7300" w:rsidP="007B7300">
      <w:pPr>
        <w:spacing w:line="360" w:lineRule="auto"/>
        <w:ind w:firstLineChars="200" w:firstLine="480"/>
        <w:rPr>
          <w:rFonts w:ascii="宋体" w:hAnsi="宋体" w:cs="宋体"/>
          <w:sz w:val="24"/>
        </w:rPr>
      </w:pPr>
      <w:r>
        <w:rPr>
          <w:rFonts w:ascii="宋体" w:hAnsi="宋体" w:cs="宋体" w:hint="eastAsia"/>
          <w:sz w:val="24"/>
        </w:rPr>
        <w:t>（三）验收标准和方法：双方严格按照《财政部关于进一步加强政府采购需求和履约验收管理的知道意见》（财库〔2016〕205号）相关规定执行。</w:t>
      </w:r>
    </w:p>
    <w:p w:rsidR="007B7300" w:rsidRDefault="007B7300" w:rsidP="007B7300">
      <w:pPr>
        <w:spacing w:line="360" w:lineRule="auto"/>
        <w:ind w:firstLineChars="200" w:firstLine="480"/>
        <w:rPr>
          <w:rFonts w:ascii="宋体" w:hAnsi="宋体" w:cs="宋体"/>
          <w:sz w:val="24"/>
        </w:rPr>
      </w:pPr>
      <w:r>
        <w:rPr>
          <w:rFonts w:ascii="宋体" w:hAnsi="宋体" w:cs="宋体" w:hint="eastAsia"/>
          <w:sz w:val="24"/>
        </w:rPr>
        <w:t>（四）其他未尽事宜双方按合同约定。</w:t>
      </w:r>
    </w:p>
    <w:p w:rsidR="007B7300" w:rsidRDefault="007B7300" w:rsidP="007B7300">
      <w:pPr>
        <w:rPr>
          <w:rFonts w:ascii="宋体" w:hAnsi="宋体" w:cs="宋体"/>
          <w:sz w:val="24"/>
        </w:rPr>
      </w:pPr>
    </w:p>
    <w:p w:rsidR="007B7300" w:rsidRPr="003D52AC" w:rsidRDefault="007B7300" w:rsidP="007B7300">
      <w:pPr>
        <w:pStyle w:val="a9"/>
        <w:snapToGrid w:val="0"/>
        <w:spacing w:line="300" w:lineRule="auto"/>
        <w:rPr>
          <w:sz w:val="24"/>
        </w:rPr>
      </w:pPr>
      <w:r w:rsidRPr="005D3207">
        <w:rPr>
          <w:rFonts w:hAnsi="宋体" w:cs="宋体" w:hint="eastAsia"/>
          <w:b/>
          <w:sz w:val="24"/>
        </w:rPr>
        <w:t>注：</w:t>
      </w:r>
      <w:r w:rsidR="005D3207" w:rsidRPr="00D842C1">
        <w:rPr>
          <w:rFonts w:hAnsi="宋体" w:hint="eastAsia"/>
          <w:b/>
          <w:kern w:val="0"/>
          <w:sz w:val="24"/>
        </w:rPr>
        <w:t>带“★”号的内容为本次</w:t>
      </w:r>
      <w:r w:rsidR="005D3207">
        <w:rPr>
          <w:rFonts w:hAnsi="宋体" w:hint="eastAsia"/>
          <w:b/>
          <w:kern w:val="0"/>
          <w:sz w:val="24"/>
        </w:rPr>
        <w:t>采购</w:t>
      </w:r>
      <w:r w:rsidR="005D3207" w:rsidRPr="00D842C1">
        <w:rPr>
          <w:rFonts w:hAnsi="宋体" w:hint="eastAsia"/>
          <w:b/>
          <w:kern w:val="0"/>
          <w:sz w:val="24"/>
        </w:rPr>
        <w:t>项目的实质性要求，不允许有负偏离，否则作无效投标处理。</w:t>
      </w:r>
    </w:p>
    <w:p w:rsidR="00DC72DC" w:rsidRPr="007B7300" w:rsidRDefault="00DC72DC" w:rsidP="00DC72DC">
      <w:pPr>
        <w:spacing w:line="460" w:lineRule="exact"/>
        <w:ind w:firstLineChars="200" w:firstLine="482"/>
        <w:rPr>
          <w:rFonts w:ascii="仿宋" w:eastAsia="仿宋" w:hAnsi="仿宋" w:cs="仿宋"/>
          <w:b/>
          <w:bCs/>
          <w:sz w:val="24"/>
        </w:rPr>
      </w:pPr>
    </w:p>
    <w:p w:rsidR="00036A7C" w:rsidRPr="002C5D3A" w:rsidRDefault="00EE5E27" w:rsidP="005B2294">
      <w:pPr>
        <w:pStyle w:val="af7"/>
        <w:rPr>
          <w:rFonts w:ascii="仿宋" w:eastAsia="仿宋" w:hAnsi="仿宋"/>
          <w:b w:val="0"/>
        </w:rPr>
      </w:pPr>
      <w:r w:rsidRPr="002C5D3A">
        <w:rPr>
          <w:rFonts w:ascii="仿宋" w:eastAsia="仿宋" w:hAnsi="仿宋"/>
          <w:b w:val="0"/>
          <w:sz w:val="24"/>
        </w:rPr>
        <w:br w:type="page"/>
      </w:r>
      <w:bookmarkStart w:id="81" w:name="_Toc511205303"/>
      <w:bookmarkStart w:id="82" w:name="_Toc183582232"/>
      <w:bookmarkStart w:id="83" w:name="_Toc183682369"/>
      <w:bookmarkStart w:id="84" w:name="_Toc217446057"/>
      <w:bookmarkEnd w:id="66"/>
      <w:bookmarkEnd w:id="67"/>
      <w:bookmarkEnd w:id="68"/>
      <w:bookmarkEnd w:id="69"/>
      <w:bookmarkEnd w:id="70"/>
      <w:r w:rsidRPr="002C5D3A">
        <w:rPr>
          <w:rFonts w:ascii="仿宋" w:eastAsia="仿宋" w:hAnsi="仿宋" w:hint="eastAsia"/>
          <w:b w:val="0"/>
        </w:rPr>
        <w:lastRenderedPageBreak/>
        <w:t>第</w:t>
      </w:r>
      <w:r w:rsidR="00011D5F" w:rsidRPr="002C5D3A">
        <w:rPr>
          <w:rFonts w:ascii="仿宋" w:eastAsia="仿宋" w:hAnsi="仿宋" w:hint="eastAsia"/>
          <w:b w:val="0"/>
        </w:rPr>
        <w:t>六</w:t>
      </w:r>
      <w:r w:rsidRPr="002C5D3A">
        <w:rPr>
          <w:rFonts w:ascii="仿宋" w:eastAsia="仿宋" w:hAnsi="仿宋" w:hint="eastAsia"/>
          <w:b w:val="0"/>
        </w:rPr>
        <w:t>章  磋商内容、磋商过程中可实质性变动的内容</w:t>
      </w:r>
      <w:bookmarkEnd w:id="81"/>
    </w:p>
    <w:p w:rsidR="00036A7C" w:rsidRPr="002C5D3A" w:rsidRDefault="00036A7C">
      <w:pPr>
        <w:pStyle w:val="2"/>
        <w:keepNext w:val="0"/>
        <w:keepLines w:val="0"/>
        <w:spacing w:before="0" w:after="0" w:line="400" w:lineRule="exact"/>
        <w:rPr>
          <w:rFonts w:ascii="仿宋" w:eastAsia="仿宋" w:hAnsi="仿宋"/>
          <w:b w:val="0"/>
          <w:sz w:val="24"/>
          <w:szCs w:val="24"/>
        </w:rPr>
      </w:pPr>
    </w:p>
    <w:p w:rsidR="00036A7C" w:rsidRPr="002C5D3A" w:rsidRDefault="00036A7C">
      <w:pPr>
        <w:tabs>
          <w:tab w:val="left" w:pos="7665"/>
        </w:tabs>
        <w:spacing w:line="400" w:lineRule="exact"/>
        <w:ind w:firstLine="480"/>
        <w:rPr>
          <w:rFonts w:ascii="仿宋" w:eastAsia="仿宋" w:hAnsi="仿宋"/>
          <w:bCs/>
          <w:sz w:val="24"/>
        </w:rPr>
      </w:pPr>
    </w:p>
    <w:p w:rsidR="00036A7C" w:rsidRPr="002C5D3A" w:rsidRDefault="00EE5E27" w:rsidP="0095467B">
      <w:pPr>
        <w:tabs>
          <w:tab w:val="left" w:pos="7665"/>
        </w:tabs>
        <w:spacing w:line="360" w:lineRule="auto"/>
        <w:ind w:firstLine="480"/>
        <w:rPr>
          <w:rFonts w:ascii="仿宋" w:eastAsia="仿宋" w:hAnsi="仿宋"/>
          <w:bCs/>
          <w:sz w:val="24"/>
        </w:rPr>
      </w:pPr>
      <w:bookmarkStart w:id="85" w:name="PO_默认文件内容_28"/>
      <w:r w:rsidRPr="002C5D3A">
        <w:rPr>
          <w:rFonts w:ascii="仿宋" w:eastAsia="仿宋" w:hAnsi="仿宋"/>
          <w:sz w:val="24"/>
        </w:rPr>
        <w:t>针对</w:t>
      </w:r>
      <w:r w:rsidRPr="002C5D3A">
        <w:rPr>
          <w:rFonts w:ascii="仿宋" w:eastAsia="仿宋" w:hAnsi="仿宋" w:hint="eastAsia"/>
          <w:sz w:val="24"/>
        </w:rPr>
        <w:t>第五章、第</w:t>
      </w:r>
      <w:r w:rsidR="00446D90" w:rsidRPr="002C5D3A">
        <w:rPr>
          <w:rFonts w:ascii="仿宋" w:eastAsia="仿宋" w:hAnsi="仿宋" w:hint="eastAsia"/>
          <w:sz w:val="24"/>
        </w:rPr>
        <w:t>九</w:t>
      </w:r>
      <w:r w:rsidRPr="002C5D3A">
        <w:rPr>
          <w:rFonts w:ascii="仿宋" w:eastAsia="仿宋" w:hAnsi="仿宋" w:hint="eastAsia"/>
          <w:sz w:val="24"/>
        </w:rPr>
        <w:t>章</w:t>
      </w:r>
      <w:r w:rsidRPr="002C5D3A">
        <w:rPr>
          <w:rFonts w:ascii="仿宋" w:eastAsia="仿宋" w:hAnsi="仿宋"/>
          <w:sz w:val="24"/>
        </w:rPr>
        <w:t>所包含的</w:t>
      </w:r>
      <w:r w:rsidRPr="002C5D3A">
        <w:rPr>
          <w:rFonts w:ascii="仿宋" w:eastAsia="仿宋" w:hAnsi="仿宋" w:hint="eastAsia"/>
          <w:sz w:val="24"/>
        </w:rPr>
        <w:t>技术、服务要求以及合同草案条款</w:t>
      </w:r>
      <w:r w:rsidRPr="002C5D3A">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036A7C" w:rsidRPr="002C5D3A" w:rsidRDefault="00036A7C" w:rsidP="0086300D">
      <w:pPr>
        <w:tabs>
          <w:tab w:val="left" w:pos="7665"/>
        </w:tabs>
        <w:spacing w:line="400" w:lineRule="exact"/>
        <w:rPr>
          <w:rFonts w:ascii="仿宋" w:eastAsia="仿宋" w:hAnsi="仿宋"/>
          <w:bCs/>
          <w:sz w:val="32"/>
          <w:szCs w:val="32"/>
        </w:rPr>
      </w:pPr>
    </w:p>
    <w:p w:rsidR="00036A7C" w:rsidRPr="002C5D3A" w:rsidRDefault="00036A7C">
      <w:pPr>
        <w:tabs>
          <w:tab w:val="left" w:pos="7665"/>
        </w:tabs>
        <w:spacing w:line="400" w:lineRule="exact"/>
        <w:ind w:firstLine="480"/>
        <w:rPr>
          <w:rFonts w:ascii="仿宋" w:eastAsia="仿宋" w:hAnsi="仿宋"/>
          <w:bCs/>
          <w:sz w:val="24"/>
        </w:rPr>
      </w:pPr>
    </w:p>
    <w:p w:rsidR="00036A7C" w:rsidRPr="002C5D3A" w:rsidRDefault="00036A7C">
      <w:pPr>
        <w:tabs>
          <w:tab w:val="left" w:pos="7665"/>
        </w:tabs>
        <w:spacing w:line="400" w:lineRule="exact"/>
        <w:ind w:firstLine="480"/>
        <w:rPr>
          <w:rFonts w:ascii="仿宋" w:eastAsia="仿宋" w:hAnsi="仿宋"/>
          <w:bCs/>
          <w:sz w:val="32"/>
          <w:szCs w:val="32"/>
        </w:rPr>
      </w:pPr>
    </w:p>
    <w:p w:rsidR="005D35B0" w:rsidRPr="002C5D3A" w:rsidRDefault="005D35B0">
      <w:pPr>
        <w:widowControl/>
        <w:jc w:val="left"/>
        <w:rPr>
          <w:rFonts w:ascii="仿宋" w:eastAsia="仿宋" w:hAnsi="仿宋" w:cstheme="majorBidi"/>
          <w:bCs/>
          <w:sz w:val="32"/>
          <w:szCs w:val="32"/>
        </w:rPr>
      </w:pPr>
      <w:bookmarkStart w:id="86" w:name="_Toc511205304"/>
      <w:bookmarkEnd w:id="85"/>
      <w:r w:rsidRPr="002C5D3A">
        <w:rPr>
          <w:rFonts w:ascii="仿宋" w:eastAsia="仿宋" w:hAnsi="仿宋"/>
        </w:rPr>
        <w:br w:type="page"/>
      </w:r>
    </w:p>
    <w:p w:rsidR="00036A7C" w:rsidRPr="002C5D3A" w:rsidRDefault="00EE5E27" w:rsidP="005B2294">
      <w:pPr>
        <w:pStyle w:val="af7"/>
        <w:rPr>
          <w:rFonts w:ascii="仿宋" w:eastAsia="仿宋" w:hAnsi="仿宋"/>
          <w:b w:val="0"/>
          <w:bCs w:val="0"/>
        </w:rPr>
      </w:pPr>
      <w:r w:rsidRPr="002C5D3A">
        <w:rPr>
          <w:rFonts w:ascii="仿宋" w:eastAsia="仿宋" w:hAnsi="仿宋" w:hint="eastAsia"/>
          <w:b w:val="0"/>
        </w:rPr>
        <w:lastRenderedPageBreak/>
        <w:t>第</w:t>
      </w:r>
      <w:r w:rsidR="00DE624E" w:rsidRPr="002C5D3A">
        <w:rPr>
          <w:rFonts w:ascii="仿宋" w:eastAsia="仿宋" w:hAnsi="仿宋" w:hint="eastAsia"/>
          <w:b w:val="0"/>
        </w:rPr>
        <w:t>七</w:t>
      </w:r>
      <w:r w:rsidRPr="002C5D3A">
        <w:rPr>
          <w:rFonts w:ascii="仿宋" w:eastAsia="仿宋" w:hAnsi="仿宋" w:hint="eastAsia"/>
          <w:b w:val="0"/>
        </w:rPr>
        <w:t>章  响应文件格式</w:t>
      </w:r>
      <w:bookmarkEnd w:id="86"/>
    </w:p>
    <w:p w:rsidR="00036A7C" w:rsidRPr="002C5D3A" w:rsidRDefault="00036A7C">
      <w:pPr>
        <w:tabs>
          <w:tab w:val="left" w:pos="7665"/>
        </w:tabs>
        <w:spacing w:line="400" w:lineRule="exact"/>
        <w:ind w:firstLine="480"/>
        <w:rPr>
          <w:rFonts w:ascii="仿宋" w:eastAsia="仿宋" w:hAnsi="仿宋"/>
          <w:bCs/>
          <w:sz w:val="24"/>
        </w:rPr>
      </w:pPr>
    </w:p>
    <w:p w:rsidR="00036A7C" w:rsidRPr="002C5D3A" w:rsidRDefault="00036A7C">
      <w:pPr>
        <w:jc w:val="left"/>
        <w:rPr>
          <w:rFonts w:ascii="仿宋" w:eastAsia="仿宋" w:hAnsi="仿宋"/>
          <w:sz w:val="32"/>
          <w:szCs w:val="32"/>
        </w:rPr>
      </w:pPr>
    </w:p>
    <w:p w:rsidR="00036A7C" w:rsidRPr="002C5D3A" w:rsidRDefault="00EE5E27" w:rsidP="0095467B">
      <w:pPr>
        <w:spacing w:line="360" w:lineRule="auto"/>
        <w:rPr>
          <w:rFonts w:ascii="仿宋" w:eastAsia="仿宋" w:hAnsi="仿宋"/>
          <w:sz w:val="24"/>
        </w:rPr>
      </w:pPr>
      <w:bookmarkStart w:id="87" w:name="PO_默认文件内容_29"/>
      <w:r w:rsidRPr="002C5D3A">
        <w:rPr>
          <w:rFonts w:ascii="仿宋" w:eastAsia="仿宋" w:hAnsi="仿宋" w:hint="eastAsia"/>
          <w:sz w:val="24"/>
        </w:rPr>
        <w:t>一、本章所制响应文件格式，除格式中明确将该格式作为实质性要求的，一律不具有强制性。</w:t>
      </w:r>
    </w:p>
    <w:p w:rsidR="00036A7C" w:rsidRPr="002C5D3A" w:rsidRDefault="00EE5E27" w:rsidP="0095467B">
      <w:pPr>
        <w:spacing w:line="360" w:lineRule="auto"/>
        <w:rPr>
          <w:rFonts w:ascii="仿宋" w:eastAsia="仿宋" w:hAnsi="仿宋"/>
          <w:sz w:val="24"/>
        </w:rPr>
      </w:pPr>
      <w:r w:rsidRPr="002C5D3A">
        <w:rPr>
          <w:rFonts w:ascii="仿宋" w:eastAsia="仿宋" w:hAnsi="仿宋" w:hint="eastAsia"/>
          <w:sz w:val="24"/>
        </w:rPr>
        <w:t>二、本章所制响应文件格式有关表格中的备注栏，由供应商根据自身响应情况作解释性说明，不作为必填项。</w:t>
      </w:r>
    </w:p>
    <w:p w:rsidR="00036A7C" w:rsidRPr="002C5D3A" w:rsidRDefault="00EE5E27" w:rsidP="0095467B">
      <w:pPr>
        <w:spacing w:line="360" w:lineRule="auto"/>
        <w:ind w:firstLineChars="200" w:firstLine="480"/>
        <w:rPr>
          <w:rFonts w:ascii="仿宋" w:eastAsia="仿宋" w:hAnsi="仿宋"/>
          <w:sz w:val="24"/>
        </w:rPr>
      </w:pPr>
      <w:r w:rsidRPr="002C5D3A">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87"/>
    </w:p>
    <w:p w:rsidR="00036A7C" w:rsidRPr="002C5D3A" w:rsidRDefault="00036A7C">
      <w:pPr>
        <w:jc w:val="center"/>
        <w:rPr>
          <w:rFonts w:ascii="仿宋" w:eastAsia="仿宋" w:hAnsi="仿宋"/>
          <w:sz w:val="32"/>
          <w:szCs w:val="32"/>
        </w:rPr>
      </w:pPr>
    </w:p>
    <w:p w:rsidR="00036A7C" w:rsidRPr="002C5D3A" w:rsidRDefault="00EE5E27">
      <w:pPr>
        <w:jc w:val="center"/>
        <w:rPr>
          <w:rFonts w:ascii="仿宋" w:eastAsia="仿宋" w:hAnsi="仿宋"/>
          <w:sz w:val="32"/>
          <w:szCs w:val="32"/>
        </w:rPr>
      </w:pPr>
      <w:r w:rsidRPr="002C5D3A">
        <w:rPr>
          <w:rFonts w:ascii="仿宋" w:eastAsia="仿宋" w:hAnsi="仿宋"/>
          <w:sz w:val="32"/>
          <w:szCs w:val="32"/>
        </w:rPr>
        <w:br w:type="page"/>
      </w:r>
      <w:bookmarkStart w:id="88" w:name="PO_默认文件内容_22"/>
      <w:r w:rsidRPr="002C5D3A">
        <w:rPr>
          <w:rFonts w:ascii="仿宋" w:eastAsia="仿宋" w:hAnsi="仿宋"/>
          <w:sz w:val="32"/>
        </w:rPr>
        <w:lastRenderedPageBreak/>
        <w:t xml:space="preserve">第一部分     </w:t>
      </w:r>
      <w:r w:rsidRPr="002C5D3A">
        <w:rPr>
          <w:rFonts w:ascii="仿宋" w:eastAsia="仿宋" w:hAnsi="仿宋" w:hint="eastAsia"/>
          <w:sz w:val="32"/>
        </w:rPr>
        <w:t>“</w:t>
      </w:r>
      <w:r w:rsidRPr="002C5D3A">
        <w:rPr>
          <w:rFonts w:ascii="仿宋" w:eastAsia="仿宋" w:hAnsi="仿宋"/>
          <w:sz w:val="32"/>
        </w:rPr>
        <w:t>资格性</w:t>
      </w:r>
      <w:r w:rsidRPr="002C5D3A">
        <w:rPr>
          <w:rFonts w:ascii="仿宋" w:eastAsia="仿宋" w:hAnsi="仿宋" w:hint="eastAsia"/>
          <w:sz w:val="32"/>
        </w:rPr>
        <w:t>响应</w:t>
      </w:r>
      <w:r w:rsidRPr="002C5D3A">
        <w:rPr>
          <w:rFonts w:ascii="仿宋" w:eastAsia="仿宋" w:hAnsi="仿宋"/>
          <w:sz w:val="32"/>
        </w:rPr>
        <w:t>文件</w:t>
      </w:r>
      <w:r w:rsidRPr="002C5D3A">
        <w:rPr>
          <w:rFonts w:ascii="仿宋" w:eastAsia="仿宋" w:hAnsi="仿宋" w:hint="eastAsia"/>
          <w:sz w:val="32"/>
        </w:rPr>
        <w:t>”</w:t>
      </w:r>
      <w:r w:rsidRPr="002C5D3A">
        <w:rPr>
          <w:rFonts w:ascii="仿宋" w:eastAsia="仿宋" w:hAnsi="仿宋"/>
          <w:sz w:val="32"/>
        </w:rPr>
        <w:t>格式</w:t>
      </w:r>
    </w:p>
    <w:p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t>格式1-1</w:t>
      </w:r>
    </w:p>
    <w:p w:rsidR="00036A7C" w:rsidRPr="002C5D3A" w:rsidRDefault="00036A7C">
      <w:pPr>
        <w:jc w:val="center"/>
        <w:rPr>
          <w:rFonts w:ascii="仿宋" w:eastAsia="仿宋" w:hAnsi="仿宋"/>
          <w:sz w:val="32"/>
          <w:szCs w:val="32"/>
        </w:rPr>
      </w:pPr>
    </w:p>
    <w:p w:rsidR="00036A7C" w:rsidRPr="002C5D3A" w:rsidRDefault="00EE5E27">
      <w:pPr>
        <w:jc w:val="right"/>
        <w:rPr>
          <w:rFonts w:ascii="仿宋" w:eastAsia="仿宋" w:hAnsi="仿宋"/>
          <w:sz w:val="36"/>
        </w:rPr>
      </w:pPr>
      <w:r w:rsidRPr="002C5D3A">
        <w:rPr>
          <w:rFonts w:ascii="仿宋" w:eastAsia="仿宋" w:hAnsi="仿宋"/>
          <w:sz w:val="36"/>
        </w:rPr>
        <w:t>（正本/副本）</w:t>
      </w:r>
    </w:p>
    <w:p w:rsidR="00036A7C" w:rsidRPr="002C5D3A" w:rsidRDefault="00036A7C">
      <w:pPr>
        <w:rPr>
          <w:rFonts w:ascii="仿宋" w:eastAsia="仿宋" w:hAnsi="仿宋"/>
          <w:sz w:val="72"/>
        </w:rPr>
      </w:pPr>
    </w:p>
    <w:p w:rsidR="00036A7C" w:rsidRPr="002C5D3A" w:rsidRDefault="005B16CB">
      <w:pPr>
        <w:spacing w:line="360" w:lineRule="auto"/>
        <w:jc w:val="center"/>
        <w:rPr>
          <w:rFonts w:ascii="仿宋" w:eastAsia="仿宋" w:hAnsi="仿宋"/>
          <w:sz w:val="72"/>
        </w:rPr>
      </w:pPr>
      <w:r w:rsidRPr="002C5D3A">
        <w:rPr>
          <w:rFonts w:ascii="仿宋" w:eastAsia="仿宋" w:hAnsi="仿宋"/>
          <w:sz w:val="40"/>
          <w:szCs w:val="48"/>
        </w:rPr>
        <w:t>xxxx</w:t>
      </w:r>
      <w:r w:rsidRPr="002C5D3A">
        <w:rPr>
          <w:rFonts w:ascii="仿宋" w:eastAsia="仿宋" w:hAnsi="仿宋" w:hint="eastAsia"/>
          <w:sz w:val="40"/>
          <w:szCs w:val="48"/>
        </w:rPr>
        <w:t>项目</w:t>
      </w:r>
    </w:p>
    <w:p w:rsidR="00036A7C" w:rsidRPr="002C5D3A" w:rsidRDefault="00036A7C">
      <w:pPr>
        <w:spacing w:line="360" w:lineRule="auto"/>
        <w:rPr>
          <w:rFonts w:ascii="仿宋" w:eastAsia="仿宋" w:hAnsi="仿宋"/>
          <w:sz w:val="52"/>
          <w:szCs w:val="52"/>
        </w:rPr>
      </w:pPr>
    </w:p>
    <w:p w:rsidR="00036A7C" w:rsidRPr="002C5D3A" w:rsidRDefault="00EE5E27">
      <w:pPr>
        <w:spacing w:line="360" w:lineRule="auto"/>
        <w:jc w:val="center"/>
        <w:rPr>
          <w:rFonts w:ascii="仿宋" w:eastAsia="仿宋" w:hAnsi="仿宋"/>
          <w:sz w:val="32"/>
          <w:szCs w:val="32"/>
        </w:rPr>
      </w:pPr>
      <w:r w:rsidRPr="002C5D3A">
        <w:rPr>
          <w:rFonts w:ascii="仿宋" w:eastAsia="仿宋" w:hAnsi="仿宋" w:hint="eastAsia"/>
          <w:sz w:val="52"/>
          <w:szCs w:val="52"/>
        </w:rPr>
        <w:t>资格性响应文件</w:t>
      </w:r>
    </w:p>
    <w:p w:rsidR="00036A7C" w:rsidRPr="002C5D3A" w:rsidRDefault="00036A7C">
      <w:pPr>
        <w:spacing w:line="360" w:lineRule="auto"/>
        <w:rPr>
          <w:rFonts w:ascii="仿宋" w:eastAsia="仿宋" w:hAnsi="仿宋"/>
          <w:sz w:val="36"/>
        </w:rPr>
      </w:pPr>
    </w:p>
    <w:p w:rsidR="00036A7C" w:rsidRPr="002C5D3A" w:rsidRDefault="00036A7C">
      <w:pPr>
        <w:spacing w:line="360" w:lineRule="auto"/>
        <w:rPr>
          <w:rFonts w:ascii="仿宋" w:eastAsia="仿宋" w:hAnsi="仿宋"/>
          <w:sz w:val="36"/>
        </w:rPr>
      </w:pPr>
    </w:p>
    <w:p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供 应 商</w:t>
      </w:r>
      <w:r w:rsidRPr="002C5D3A">
        <w:rPr>
          <w:rFonts w:ascii="仿宋" w:eastAsia="仿宋" w:hAnsi="仿宋"/>
          <w:sz w:val="32"/>
        </w:rPr>
        <w:t>名称：</w:t>
      </w:r>
    </w:p>
    <w:p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采购项目</w:t>
      </w:r>
      <w:r w:rsidRPr="002C5D3A">
        <w:rPr>
          <w:rFonts w:ascii="仿宋" w:eastAsia="仿宋" w:hAnsi="仿宋"/>
          <w:sz w:val="32"/>
        </w:rPr>
        <w:t>编号：</w:t>
      </w:r>
    </w:p>
    <w:p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包        号</w:t>
      </w:r>
      <w:r w:rsidRPr="002C5D3A">
        <w:rPr>
          <w:rFonts w:ascii="仿宋" w:eastAsia="仿宋" w:hAnsi="仿宋"/>
          <w:sz w:val="32"/>
        </w:rPr>
        <w:t>：</w:t>
      </w:r>
    </w:p>
    <w:p w:rsidR="00036A7C" w:rsidRPr="002C5D3A" w:rsidRDefault="00036A7C">
      <w:pPr>
        <w:jc w:val="center"/>
        <w:rPr>
          <w:rFonts w:ascii="仿宋" w:eastAsia="仿宋" w:hAnsi="仿宋"/>
          <w:sz w:val="36"/>
        </w:rPr>
      </w:pPr>
    </w:p>
    <w:p w:rsidR="00036A7C" w:rsidRPr="002C5D3A" w:rsidRDefault="00036A7C">
      <w:pPr>
        <w:jc w:val="center"/>
        <w:rPr>
          <w:rFonts w:ascii="仿宋" w:eastAsia="仿宋" w:hAnsi="仿宋"/>
          <w:sz w:val="32"/>
          <w:szCs w:val="32"/>
        </w:rPr>
      </w:pPr>
    </w:p>
    <w:p w:rsidR="00036A7C" w:rsidRPr="002C5D3A" w:rsidRDefault="00036A7C">
      <w:pPr>
        <w:jc w:val="center"/>
        <w:rPr>
          <w:rFonts w:ascii="仿宋" w:eastAsia="仿宋" w:hAnsi="仿宋"/>
          <w:sz w:val="36"/>
        </w:rPr>
      </w:pPr>
    </w:p>
    <w:p w:rsidR="00036A7C" w:rsidRPr="002C5D3A" w:rsidRDefault="00036A7C">
      <w:pPr>
        <w:jc w:val="center"/>
        <w:rPr>
          <w:rFonts w:ascii="仿宋" w:eastAsia="仿宋" w:hAnsi="仿宋"/>
          <w:sz w:val="36"/>
        </w:rPr>
      </w:pPr>
    </w:p>
    <w:p w:rsidR="00036A7C" w:rsidRPr="002C5D3A" w:rsidRDefault="00036A7C">
      <w:pPr>
        <w:spacing w:line="440" w:lineRule="exact"/>
        <w:jc w:val="center"/>
        <w:rPr>
          <w:rFonts w:ascii="仿宋" w:eastAsia="仿宋" w:hAnsi="仿宋"/>
          <w:sz w:val="36"/>
        </w:rPr>
      </w:pPr>
    </w:p>
    <w:p w:rsidR="00036A7C" w:rsidRPr="002C5D3A" w:rsidRDefault="00EE5E27">
      <w:pPr>
        <w:jc w:val="center"/>
        <w:rPr>
          <w:rFonts w:ascii="仿宋" w:eastAsia="仿宋" w:hAnsi="仿宋" w:cs="Arial"/>
          <w:bCs/>
          <w:sz w:val="32"/>
          <w:szCs w:val="32"/>
        </w:rPr>
      </w:pPr>
      <w:r w:rsidRPr="002C5D3A">
        <w:rPr>
          <w:rFonts w:ascii="仿宋" w:eastAsia="仿宋" w:hAnsi="仿宋"/>
          <w:sz w:val="32"/>
        </w:rPr>
        <w:t>日期：</w:t>
      </w:r>
      <w:r w:rsidR="00A8282F" w:rsidRPr="002C5D3A">
        <w:rPr>
          <w:rFonts w:ascii="仿宋" w:eastAsia="仿宋" w:hAnsi="仿宋" w:hint="eastAsia"/>
          <w:sz w:val="32"/>
        </w:rPr>
        <w:t>XX</w:t>
      </w:r>
      <w:r w:rsidRPr="002C5D3A">
        <w:rPr>
          <w:rFonts w:ascii="仿宋" w:eastAsia="仿宋" w:hAnsi="仿宋" w:hint="eastAsia"/>
          <w:sz w:val="32"/>
        </w:rPr>
        <w:t>年XX</w:t>
      </w:r>
      <w:r w:rsidRPr="002C5D3A">
        <w:rPr>
          <w:rFonts w:ascii="仿宋" w:eastAsia="仿宋" w:hAnsi="仿宋"/>
          <w:sz w:val="32"/>
        </w:rPr>
        <w:t>月</w:t>
      </w:r>
      <w:r w:rsidRPr="002C5D3A">
        <w:rPr>
          <w:rFonts w:ascii="仿宋" w:eastAsia="仿宋" w:hAnsi="仿宋" w:hint="eastAsia"/>
          <w:sz w:val="32"/>
        </w:rPr>
        <w:t>XX</w:t>
      </w:r>
      <w:r w:rsidRPr="002C5D3A">
        <w:rPr>
          <w:rFonts w:ascii="仿宋" w:eastAsia="仿宋" w:hAnsi="仿宋"/>
          <w:sz w:val="32"/>
        </w:rPr>
        <w:t>日</w:t>
      </w:r>
    </w:p>
    <w:p w:rsidR="00FF5184" w:rsidRPr="002C5D3A" w:rsidRDefault="00FF5184">
      <w:pPr>
        <w:widowControl/>
        <w:jc w:val="left"/>
        <w:rPr>
          <w:rFonts w:ascii="仿宋" w:eastAsia="仿宋" w:hAnsi="仿宋" w:cs="Arial"/>
          <w:bCs/>
          <w:sz w:val="32"/>
          <w:szCs w:val="32"/>
        </w:rPr>
      </w:pPr>
      <w:r w:rsidRPr="002C5D3A">
        <w:rPr>
          <w:rFonts w:ascii="仿宋" w:eastAsia="仿宋" w:hAnsi="仿宋" w:cs="Arial"/>
          <w:bCs/>
          <w:sz w:val="32"/>
          <w:szCs w:val="32"/>
        </w:rPr>
        <w:br w:type="page"/>
      </w:r>
    </w:p>
    <w:p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lastRenderedPageBreak/>
        <w:t>格式1-2</w:t>
      </w:r>
    </w:p>
    <w:p w:rsidR="00036A7C" w:rsidRPr="002C5D3A" w:rsidRDefault="00EE5E27" w:rsidP="002A4650">
      <w:pPr>
        <w:spacing w:line="360" w:lineRule="auto"/>
        <w:ind w:firstLineChars="246" w:firstLine="787"/>
        <w:jc w:val="center"/>
        <w:rPr>
          <w:rFonts w:ascii="仿宋" w:eastAsia="仿宋" w:hAnsi="仿宋"/>
          <w:sz w:val="32"/>
          <w:szCs w:val="32"/>
        </w:rPr>
      </w:pPr>
      <w:r w:rsidRPr="002C5D3A">
        <w:rPr>
          <w:rFonts w:ascii="仿宋" w:eastAsia="仿宋" w:hAnsi="仿宋" w:hint="eastAsia"/>
          <w:sz w:val="32"/>
          <w:szCs w:val="32"/>
        </w:rPr>
        <w:t>一、</w:t>
      </w:r>
      <w:r w:rsidR="00826DB4" w:rsidRPr="002C5D3A">
        <w:rPr>
          <w:rFonts w:ascii="仿宋" w:eastAsia="仿宋" w:hAnsi="仿宋" w:hint="eastAsia"/>
          <w:sz w:val="32"/>
          <w:szCs w:val="32"/>
        </w:rPr>
        <w:t>法定代表人/单位负责人</w:t>
      </w:r>
      <w:r w:rsidRPr="002C5D3A">
        <w:rPr>
          <w:rFonts w:ascii="仿宋" w:eastAsia="仿宋" w:hAnsi="仿宋" w:hint="eastAsia"/>
          <w:sz w:val="32"/>
          <w:szCs w:val="32"/>
        </w:rPr>
        <w:t>授权书</w:t>
      </w:r>
    </w:p>
    <w:p w:rsidR="00036A7C" w:rsidRPr="002C5D3A" w:rsidRDefault="00036A7C">
      <w:pPr>
        <w:widowControl/>
        <w:spacing w:line="360" w:lineRule="atLeast"/>
        <w:ind w:firstLineChars="196" w:firstLine="470"/>
        <w:jc w:val="left"/>
        <w:outlineLvl w:val="1"/>
        <w:rPr>
          <w:rFonts w:ascii="仿宋" w:eastAsia="仿宋" w:hAnsi="仿宋"/>
          <w:sz w:val="24"/>
        </w:rPr>
      </w:pPr>
    </w:p>
    <w:p w:rsidR="00036A7C" w:rsidRPr="002C5D3A" w:rsidRDefault="00036A7C">
      <w:pPr>
        <w:widowControl/>
        <w:spacing w:line="360" w:lineRule="atLeast"/>
        <w:ind w:firstLineChars="196" w:firstLine="470"/>
        <w:jc w:val="left"/>
        <w:outlineLvl w:val="1"/>
        <w:rPr>
          <w:rFonts w:ascii="仿宋" w:eastAsia="仿宋" w:hAnsi="仿宋"/>
          <w:sz w:val="24"/>
        </w:rPr>
      </w:pPr>
    </w:p>
    <w:p w:rsidR="00036A7C" w:rsidRPr="002C5D3A" w:rsidRDefault="00EE5E27">
      <w:pPr>
        <w:widowControl/>
        <w:spacing w:line="360" w:lineRule="atLeast"/>
        <w:jc w:val="left"/>
        <w:outlineLvl w:val="1"/>
        <w:rPr>
          <w:rFonts w:ascii="仿宋" w:eastAsia="仿宋" w:hAnsi="仿宋"/>
          <w:sz w:val="24"/>
        </w:rPr>
      </w:pPr>
      <w:r w:rsidRPr="002C5D3A">
        <w:rPr>
          <w:rFonts w:ascii="仿宋" w:eastAsia="仿宋" w:hAnsi="仿宋" w:hint="eastAsia"/>
          <w:sz w:val="24"/>
        </w:rPr>
        <w:t>XXXXXXXX（采购代理机构名称）：</w:t>
      </w:r>
    </w:p>
    <w:p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本授权声明： XXXX（供应商名称）XXXX（</w:t>
      </w:r>
      <w:r w:rsidR="00826DB4" w:rsidRPr="002C5D3A">
        <w:rPr>
          <w:rFonts w:ascii="仿宋" w:eastAsia="仿宋" w:hAnsi="仿宋" w:hint="eastAsia"/>
          <w:sz w:val="24"/>
        </w:rPr>
        <w:t>法定代表人/单位负责人</w:t>
      </w:r>
      <w:r w:rsidRPr="002C5D3A">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特此声明。</w:t>
      </w:r>
    </w:p>
    <w:p w:rsidR="00036A7C" w:rsidRPr="002C5D3A" w:rsidRDefault="00036A7C">
      <w:pPr>
        <w:widowControl/>
        <w:spacing w:line="360" w:lineRule="atLeast"/>
        <w:ind w:firstLineChars="196" w:firstLine="470"/>
        <w:jc w:val="left"/>
        <w:outlineLvl w:val="1"/>
        <w:rPr>
          <w:rFonts w:ascii="仿宋" w:eastAsia="仿宋" w:hAnsi="仿宋"/>
          <w:sz w:val="24"/>
        </w:rPr>
      </w:pPr>
    </w:p>
    <w:p w:rsidR="00036A7C" w:rsidRPr="002C5D3A" w:rsidRDefault="00826DB4">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（委托人）签字或加盖个人印章：XXXX。</w:t>
      </w:r>
    </w:p>
    <w:p w:rsidR="00036A7C" w:rsidRPr="002C5D3A" w:rsidRDefault="00036A7C">
      <w:pPr>
        <w:widowControl/>
        <w:spacing w:line="360" w:lineRule="atLeast"/>
        <w:ind w:firstLineChars="196" w:firstLine="470"/>
        <w:jc w:val="left"/>
        <w:outlineLvl w:val="1"/>
        <w:rPr>
          <w:rFonts w:ascii="仿宋" w:eastAsia="仿宋" w:hAnsi="仿宋"/>
          <w:sz w:val="24"/>
        </w:rPr>
      </w:pPr>
    </w:p>
    <w:p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授权代表（被授权人）签字：XXXX。</w:t>
      </w:r>
    </w:p>
    <w:p w:rsidR="00036A7C" w:rsidRPr="002C5D3A" w:rsidRDefault="00036A7C">
      <w:pPr>
        <w:widowControl/>
        <w:spacing w:line="360" w:lineRule="atLeast"/>
        <w:ind w:firstLineChars="196" w:firstLine="470"/>
        <w:jc w:val="left"/>
        <w:outlineLvl w:val="1"/>
        <w:rPr>
          <w:rFonts w:ascii="仿宋" w:eastAsia="仿宋" w:hAnsi="仿宋"/>
          <w:sz w:val="24"/>
        </w:rPr>
      </w:pPr>
    </w:p>
    <w:p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供应商名称：XXXX（单位盖章）。</w:t>
      </w:r>
    </w:p>
    <w:p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日    期：XXXX。</w:t>
      </w:r>
    </w:p>
    <w:p w:rsidR="00036A7C" w:rsidRPr="002C5D3A" w:rsidRDefault="00036A7C">
      <w:pPr>
        <w:widowControl/>
        <w:spacing w:line="360" w:lineRule="atLeast"/>
        <w:jc w:val="left"/>
        <w:outlineLvl w:val="1"/>
        <w:rPr>
          <w:rFonts w:ascii="仿宋" w:eastAsia="仿宋" w:hAnsi="仿宋"/>
          <w:sz w:val="24"/>
        </w:rPr>
      </w:pPr>
      <w:bookmarkStart w:id="89" w:name="_Toc217446084"/>
    </w:p>
    <w:p w:rsidR="00036A7C" w:rsidRPr="002C5D3A" w:rsidRDefault="00036A7C">
      <w:pPr>
        <w:widowControl/>
        <w:spacing w:line="360" w:lineRule="atLeast"/>
        <w:jc w:val="left"/>
        <w:outlineLvl w:val="1"/>
        <w:rPr>
          <w:rFonts w:ascii="仿宋" w:eastAsia="仿宋" w:hAnsi="仿宋"/>
          <w:sz w:val="24"/>
        </w:rPr>
      </w:pPr>
    </w:p>
    <w:p w:rsidR="00036A7C" w:rsidRPr="002C5D3A" w:rsidRDefault="00036A7C">
      <w:pPr>
        <w:widowControl/>
        <w:spacing w:line="360" w:lineRule="atLeast"/>
        <w:jc w:val="left"/>
        <w:outlineLvl w:val="1"/>
        <w:rPr>
          <w:rFonts w:ascii="仿宋" w:eastAsia="仿宋" w:hAnsi="仿宋"/>
          <w:sz w:val="24"/>
        </w:rPr>
      </w:pPr>
    </w:p>
    <w:p w:rsidR="00036A7C" w:rsidRPr="002C5D3A" w:rsidRDefault="00036A7C">
      <w:pPr>
        <w:widowControl/>
        <w:spacing w:line="360" w:lineRule="atLeast"/>
        <w:jc w:val="left"/>
        <w:outlineLvl w:val="1"/>
        <w:rPr>
          <w:rFonts w:ascii="仿宋" w:eastAsia="仿宋" w:hAnsi="仿宋"/>
          <w:sz w:val="24"/>
        </w:rPr>
      </w:pPr>
    </w:p>
    <w:p w:rsidR="00036A7C" w:rsidRPr="002C5D3A" w:rsidRDefault="00EE5E27">
      <w:pPr>
        <w:spacing w:line="400" w:lineRule="exact"/>
        <w:ind w:left="840" w:hangingChars="350" w:hanging="840"/>
        <w:jc w:val="left"/>
        <w:rPr>
          <w:rFonts w:ascii="仿宋" w:eastAsia="仿宋" w:hAnsi="仿宋"/>
          <w:sz w:val="24"/>
        </w:rPr>
      </w:pPr>
      <w:r w:rsidRPr="002C5D3A">
        <w:rPr>
          <w:rFonts w:ascii="仿宋" w:eastAsia="仿宋" w:hAnsi="仿宋" w:hint="eastAsia"/>
          <w:sz w:val="24"/>
        </w:rPr>
        <w:t>注：</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2、应附法定代表人/单位负责人身份证明材料复印件和授权代表身份证明材料复印件。</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3、身份证明材料包括居民身份证或户口本或军官证或护照等。</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4、身份证明材料应同时提供其在有效期的材料，如居民身份证正、反面复印件。</w:t>
      </w:r>
    </w:p>
    <w:p w:rsidR="00036A7C" w:rsidRPr="002C5D3A" w:rsidRDefault="00036A7C">
      <w:pPr>
        <w:widowControl/>
        <w:spacing w:line="360" w:lineRule="atLeast"/>
        <w:jc w:val="left"/>
        <w:outlineLvl w:val="1"/>
        <w:rPr>
          <w:rFonts w:ascii="仿宋" w:eastAsia="仿宋" w:hAnsi="仿宋"/>
          <w:sz w:val="24"/>
        </w:rPr>
      </w:pPr>
    </w:p>
    <w:bookmarkEnd w:id="89"/>
    <w:p w:rsidR="00036A7C" w:rsidRPr="002C5D3A" w:rsidRDefault="00036A7C">
      <w:pPr>
        <w:spacing w:line="360" w:lineRule="auto"/>
        <w:ind w:firstLineChars="246" w:firstLine="787"/>
        <w:jc w:val="center"/>
        <w:rPr>
          <w:rFonts w:ascii="仿宋" w:eastAsia="仿宋" w:hAnsi="仿宋"/>
          <w:sz w:val="32"/>
        </w:rPr>
      </w:pPr>
    </w:p>
    <w:p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br w:type="page"/>
      </w:r>
      <w:r w:rsidRPr="002C5D3A">
        <w:rPr>
          <w:rFonts w:ascii="仿宋" w:eastAsia="仿宋" w:hAnsi="仿宋" w:hint="eastAsia"/>
          <w:sz w:val="32"/>
          <w:szCs w:val="32"/>
        </w:rPr>
        <w:lastRenderedPageBreak/>
        <w:t>格式1-3</w:t>
      </w:r>
    </w:p>
    <w:p w:rsidR="00036A7C" w:rsidRPr="002C5D3A" w:rsidRDefault="00EE5E27">
      <w:pPr>
        <w:widowControl/>
        <w:spacing w:line="360" w:lineRule="atLeast"/>
        <w:jc w:val="center"/>
        <w:outlineLvl w:val="1"/>
        <w:rPr>
          <w:rFonts w:ascii="仿宋" w:eastAsia="仿宋" w:hAnsi="仿宋"/>
          <w:sz w:val="32"/>
          <w:szCs w:val="32"/>
        </w:rPr>
      </w:pPr>
      <w:r w:rsidRPr="002C5D3A">
        <w:rPr>
          <w:rFonts w:ascii="仿宋" w:eastAsia="仿宋" w:hAnsi="仿宋" w:hint="eastAsia"/>
          <w:sz w:val="32"/>
          <w:szCs w:val="32"/>
        </w:rPr>
        <w:t>二、承诺函</w:t>
      </w:r>
    </w:p>
    <w:p w:rsidR="00036A7C" w:rsidRPr="002C5D3A" w:rsidRDefault="00036A7C">
      <w:pPr>
        <w:widowControl/>
        <w:spacing w:line="360" w:lineRule="atLeast"/>
        <w:jc w:val="center"/>
        <w:outlineLvl w:val="1"/>
        <w:rPr>
          <w:rFonts w:ascii="仿宋" w:eastAsia="仿宋" w:hAnsi="仿宋"/>
          <w:sz w:val="24"/>
        </w:rPr>
      </w:pPr>
    </w:p>
    <w:p w:rsidR="00036A7C" w:rsidRPr="002C5D3A" w:rsidRDefault="00EE5E27">
      <w:pPr>
        <w:widowControl/>
        <w:spacing w:line="360" w:lineRule="atLeast"/>
        <w:jc w:val="left"/>
        <w:outlineLvl w:val="1"/>
        <w:rPr>
          <w:rFonts w:ascii="仿宋" w:eastAsia="仿宋" w:hAnsi="仿宋"/>
          <w:sz w:val="24"/>
        </w:rPr>
      </w:pPr>
      <w:r w:rsidRPr="002C5D3A">
        <w:rPr>
          <w:rFonts w:ascii="仿宋" w:eastAsia="仿宋" w:hAnsi="仿宋" w:hint="eastAsia"/>
          <w:sz w:val="24"/>
        </w:rPr>
        <w:t>XXXX（采购代理机构名称）：</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我单位作为本次采购项目的供应商，根据磋商文件要求，现郑重承诺如下：</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一、具备《中华人民共和国政府采购法》第二十二条第一款和本项目规定的条件：</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（一）具有独立承担民事责任的能力；</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（二）具有良好的商业信誉和健全的财务会计制度；</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（三）具有履行合同所必需的设备和专业技术能力；</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（四）有依法缴纳税收和社会保障资金的良好记录；</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（五）参加政府采购活动前三年内，在经营活动中没有重大违法记录；</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（六）法律、行政法规规定的其他条件；</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（七）根据采购项目提出的特殊条件</w:t>
      </w:r>
      <w:r w:rsidRPr="002C5D3A">
        <w:rPr>
          <w:rFonts w:ascii="仿宋" w:eastAsia="仿宋" w:hAnsi="仿宋"/>
          <w:sz w:val="24"/>
        </w:rPr>
        <w:t>。</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二、截至响应文件递交截止日未被列入失信被执行人、重大税收违法案件当事人名单、政府采购严重违法失信行为记录名单。</w:t>
      </w:r>
    </w:p>
    <w:p w:rsidR="00036A7C" w:rsidRPr="002C5D3A" w:rsidRDefault="00EE5E27">
      <w:pPr>
        <w:widowControl/>
        <w:spacing w:line="360" w:lineRule="atLeast"/>
        <w:ind w:firstLineChars="200" w:firstLine="480"/>
        <w:jc w:val="left"/>
        <w:outlineLvl w:val="1"/>
        <w:rPr>
          <w:rFonts w:ascii="仿宋" w:eastAsia="仿宋" w:hAnsi="仿宋"/>
          <w:sz w:val="24"/>
        </w:rPr>
      </w:pPr>
      <w:r w:rsidRPr="002C5D3A">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2C5D3A" w:rsidRDefault="00036A7C">
      <w:pPr>
        <w:widowControl/>
        <w:spacing w:line="360" w:lineRule="atLeast"/>
        <w:ind w:firstLineChars="196" w:firstLine="470"/>
        <w:jc w:val="left"/>
        <w:outlineLvl w:val="1"/>
        <w:rPr>
          <w:rFonts w:ascii="仿宋" w:eastAsia="仿宋" w:hAnsi="仿宋"/>
          <w:sz w:val="24"/>
        </w:rPr>
      </w:pPr>
    </w:p>
    <w:p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供应商名称：XXXX（单位公章）。</w:t>
      </w:r>
    </w:p>
    <w:p w:rsidR="00036A7C" w:rsidRPr="002C5D3A" w:rsidRDefault="00826DB4">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或授权代表（签字或加盖个人印章）：XXXX。</w:t>
      </w:r>
    </w:p>
    <w:p w:rsidR="00036A7C" w:rsidRPr="002C5D3A" w:rsidRDefault="00EE5E27">
      <w:pPr>
        <w:widowControl/>
        <w:spacing w:line="360" w:lineRule="atLeast"/>
        <w:ind w:firstLineChars="196" w:firstLine="470"/>
        <w:jc w:val="left"/>
        <w:outlineLvl w:val="1"/>
        <w:rPr>
          <w:rFonts w:ascii="仿宋" w:eastAsia="仿宋" w:hAnsi="仿宋"/>
          <w:sz w:val="24"/>
        </w:rPr>
      </w:pPr>
      <w:r w:rsidRPr="002C5D3A">
        <w:rPr>
          <w:rFonts w:ascii="仿宋" w:eastAsia="仿宋" w:hAnsi="仿宋" w:hint="eastAsia"/>
          <w:sz w:val="24"/>
        </w:rPr>
        <w:t>日    期：XXXX。</w:t>
      </w:r>
    </w:p>
    <w:p w:rsidR="00036A7C" w:rsidRPr="002C5D3A" w:rsidRDefault="00EE5E27">
      <w:pPr>
        <w:spacing w:line="360" w:lineRule="auto"/>
        <w:rPr>
          <w:rFonts w:ascii="仿宋" w:eastAsia="仿宋" w:hAnsi="仿宋"/>
          <w:sz w:val="32"/>
          <w:szCs w:val="32"/>
        </w:rPr>
      </w:pPr>
      <w:r w:rsidRPr="002C5D3A">
        <w:rPr>
          <w:rFonts w:ascii="仿宋" w:eastAsia="仿宋" w:hAnsi="仿宋" w:hint="eastAsia"/>
          <w:sz w:val="24"/>
        </w:rPr>
        <w:br w:type="page"/>
      </w:r>
      <w:r w:rsidRPr="002C5D3A">
        <w:rPr>
          <w:rFonts w:ascii="仿宋" w:eastAsia="仿宋" w:hAnsi="仿宋" w:hint="eastAsia"/>
          <w:sz w:val="32"/>
          <w:szCs w:val="32"/>
        </w:rPr>
        <w:lastRenderedPageBreak/>
        <w:t>格式1-4</w:t>
      </w:r>
    </w:p>
    <w:p w:rsidR="00036A7C" w:rsidRPr="002C5D3A" w:rsidRDefault="00EE5E27" w:rsidP="002A4650">
      <w:pPr>
        <w:spacing w:line="360" w:lineRule="auto"/>
        <w:ind w:firstLineChars="246" w:firstLine="787"/>
        <w:jc w:val="center"/>
        <w:rPr>
          <w:rFonts w:ascii="仿宋" w:eastAsia="仿宋" w:hAnsi="仿宋"/>
          <w:sz w:val="32"/>
          <w:szCs w:val="32"/>
        </w:rPr>
      </w:pPr>
      <w:r w:rsidRPr="002C5D3A">
        <w:rPr>
          <w:rFonts w:ascii="仿宋" w:eastAsia="仿宋" w:hAnsi="仿宋" w:hint="eastAsia"/>
          <w:sz w:val="32"/>
          <w:szCs w:val="32"/>
        </w:rPr>
        <w:t>供应商和报价产品其他资格、资质性及其他类似效力要求的相关证明材料</w:t>
      </w:r>
    </w:p>
    <w:p w:rsidR="00036A7C" w:rsidRPr="002C5D3A" w:rsidRDefault="00EE5E27">
      <w:pPr>
        <w:spacing w:line="360" w:lineRule="auto"/>
        <w:rPr>
          <w:rFonts w:ascii="仿宋" w:eastAsia="仿宋" w:hAnsi="仿宋" w:cs="宋体"/>
          <w:bCs/>
          <w:sz w:val="24"/>
        </w:rPr>
      </w:pPr>
      <w:r w:rsidRPr="002C5D3A">
        <w:rPr>
          <w:rFonts w:ascii="仿宋" w:eastAsia="仿宋" w:hAnsi="仿宋" w:cs="宋体" w:hint="eastAsia"/>
          <w:bCs/>
          <w:sz w:val="24"/>
        </w:rPr>
        <w:t>注：供应商应按磋商文件第四章相关要求提供佐证材料，有格式要求的从其要求，无格式要求的格式自拟。</w:t>
      </w:r>
    </w:p>
    <w:p w:rsidR="00F96D29" w:rsidRPr="002C5D3A" w:rsidRDefault="00F96D29">
      <w:pPr>
        <w:widowControl/>
        <w:jc w:val="left"/>
        <w:rPr>
          <w:rFonts w:ascii="仿宋" w:eastAsia="仿宋" w:hAnsi="仿宋" w:cs="宋体"/>
          <w:bCs/>
          <w:sz w:val="24"/>
        </w:rPr>
      </w:pPr>
      <w:r w:rsidRPr="002C5D3A">
        <w:rPr>
          <w:rFonts w:ascii="仿宋" w:eastAsia="仿宋" w:hAnsi="仿宋" w:cs="宋体"/>
          <w:bCs/>
          <w:sz w:val="24"/>
        </w:rPr>
        <w:br w:type="page"/>
      </w:r>
    </w:p>
    <w:p w:rsidR="00F96D29" w:rsidRPr="002C5D3A" w:rsidRDefault="00F96D29" w:rsidP="00F96D29">
      <w:pPr>
        <w:widowControl/>
        <w:spacing w:line="360" w:lineRule="atLeast"/>
        <w:jc w:val="left"/>
        <w:outlineLvl w:val="1"/>
        <w:rPr>
          <w:rFonts w:ascii="仿宋" w:eastAsia="仿宋" w:hAnsi="仿宋"/>
          <w:sz w:val="32"/>
          <w:szCs w:val="32"/>
        </w:rPr>
      </w:pPr>
      <w:r w:rsidRPr="002C5D3A">
        <w:rPr>
          <w:rFonts w:ascii="仿宋" w:eastAsia="仿宋" w:hAnsi="仿宋" w:hint="eastAsia"/>
          <w:sz w:val="32"/>
          <w:szCs w:val="32"/>
        </w:rPr>
        <w:lastRenderedPageBreak/>
        <w:t>格式1-5</w:t>
      </w:r>
    </w:p>
    <w:p w:rsidR="00F96D29" w:rsidRPr="002C5D3A" w:rsidRDefault="00F96D29" w:rsidP="00F96D29">
      <w:pPr>
        <w:widowControl/>
        <w:spacing w:line="360" w:lineRule="atLeast"/>
        <w:jc w:val="center"/>
        <w:outlineLvl w:val="1"/>
        <w:rPr>
          <w:rFonts w:ascii="仿宋" w:eastAsia="仿宋" w:hAnsi="仿宋"/>
          <w:sz w:val="32"/>
          <w:szCs w:val="32"/>
        </w:rPr>
      </w:pPr>
      <w:r w:rsidRPr="002C5D3A">
        <w:rPr>
          <w:rFonts w:ascii="仿宋" w:eastAsia="仿宋" w:hAnsi="仿宋" w:hint="eastAsia"/>
          <w:sz w:val="32"/>
          <w:szCs w:val="32"/>
        </w:rPr>
        <w:t>承诺函（如涉及）</w:t>
      </w:r>
    </w:p>
    <w:p w:rsidR="00F96D29" w:rsidRPr="002C5D3A" w:rsidRDefault="00F96D29" w:rsidP="00F96D29">
      <w:pPr>
        <w:widowControl/>
        <w:spacing w:line="360" w:lineRule="atLeast"/>
        <w:jc w:val="center"/>
        <w:outlineLvl w:val="1"/>
        <w:rPr>
          <w:rFonts w:ascii="仿宋" w:eastAsia="仿宋" w:hAnsi="仿宋"/>
          <w:sz w:val="24"/>
        </w:rPr>
      </w:pPr>
    </w:p>
    <w:p w:rsidR="00F96D29" w:rsidRPr="002C5D3A" w:rsidRDefault="00F96D29" w:rsidP="00F96D29">
      <w:pPr>
        <w:spacing w:line="360" w:lineRule="auto"/>
        <w:rPr>
          <w:rFonts w:ascii="仿宋" w:eastAsia="仿宋" w:hAnsi="仿宋" w:cs="宋体"/>
          <w:bCs/>
          <w:sz w:val="24"/>
        </w:rPr>
      </w:pPr>
      <w:r w:rsidRPr="002C5D3A">
        <w:rPr>
          <w:rFonts w:ascii="仿宋" w:eastAsia="仿宋" w:hAnsi="仿宋" w:cs="宋体" w:hint="eastAsia"/>
          <w:bCs/>
          <w:sz w:val="24"/>
        </w:rPr>
        <w:t>XXXX（采购代理机构名称）：</w:t>
      </w:r>
    </w:p>
    <w:p w:rsidR="00F96D29" w:rsidRPr="002C5D3A" w:rsidRDefault="00F96D29" w:rsidP="00F96D29">
      <w:pPr>
        <w:spacing w:line="360" w:lineRule="auto"/>
        <w:rPr>
          <w:rFonts w:ascii="仿宋" w:eastAsia="仿宋" w:hAnsi="仿宋" w:cs="宋体"/>
          <w:bCs/>
          <w:sz w:val="24"/>
        </w:rPr>
      </w:pPr>
      <w:r w:rsidRPr="002C5D3A">
        <w:rPr>
          <w:rFonts w:ascii="仿宋" w:eastAsia="仿宋" w:hAnsi="仿宋" w:cs="宋体" w:hint="eastAsia"/>
          <w:bCs/>
          <w:sz w:val="24"/>
        </w:rPr>
        <w:t>我单位作为本次采购项目的供应商，现郑重承诺如下：</w:t>
      </w:r>
    </w:p>
    <w:p w:rsidR="00F96D29" w:rsidRPr="002C5D3A" w:rsidRDefault="00F96D29" w:rsidP="00F96D29">
      <w:pPr>
        <w:spacing w:line="360" w:lineRule="auto"/>
        <w:rPr>
          <w:rFonts w:ascii="仿宋" w:eastAsia="仿宋" w:hAnsi="仿宋" w:cs="宋体"/>
          <w:bCs/>
          <w:sz w:val="24"/>
        </w:rPr>
      </w:pPr>
      <w:r w:rsidRPr="002C5D3A">
        <w:rPr>
          <w:rFonts w:ascii="仿宋" w:eastAsia="仿宋" w:hAnsi="仿宋" w:cs="宋体" w:hint="eastAsia"/>
          <w:bCs/>
          <w:sz w:val="24"/>
        </w:rPr>
        <w:t>根据本项目</w:t>
      </w:r>
      <w:r w:rsidR="00535541" w:rsidRPr="002C5D3A">
        <w:rPr>
          <w:rFonts w:ascii="仿宋" w:eastAsia="仿宋" w:hAnsi="仿宋" w:cs="宋体" w:hint="eastAsia"/>
          <w:bCs/>
          <w:sz w:val="24"/>
        </w:rPr>
        <w:t>竞争性磋商</w:t>
      </w:r>
      <w:r w:rsidR="00747346" w:rsidRPr="002C5D3A">
        <w:rPr>
          <w:rFonts w:ascii="仿宋" w:eastAsia="仿宋" w:hAnsi="仿宋" w:cs="宋体" w:hint="eastAsia"/>
          <w:bCs/>
          <w:sz w:val="24"/>
        </w:rPr>
        <w:t>文件</w:t>
      </w:r>
      <w:r w:rsidRPr="002C5D3A">
        <w:rPr>
          <w:rFonts w:ascii="仿宋" w:eastAsia="仿宋" w:hAnsi="仿宋" w:cs="宋体"/>
          <w:bCs/>
          <w:sz w:val="24"/>
        </w:rPr>
        <w:t>第</w:t>
      </w:r>
      <w:r w:rsidR="00211967" w:rsidRPr="002C5D3A">
        <w:rPr>
          <w:rFonts w:ascii="仿宋" w:eastAsia="仿宋" w:hAnsi="仿宋" w:cs="宋体" w:hint="eastAsia"/>
          <w:bCs/>
          <w:sz w:val="24"/>
        </w:rPr>
        <w:t>三</w:t>
      </w:r>
      <w:r w:rsidRPr="002C5D3A">
        <w:rPr>
          <w:rFonts w:ascii="仿宋" w:eastAsia="仿宋" w:hAnsi="仿宋" w:cs="宋体"/>
          <w:bCs/>
          <w:sz w:val="24"/>
        </w:rPr>
        <w:t>章资格证明要求中第</w:t>
      </w:r>
      <w:r w:rsidR="000D694B" w:rsidRPr="002C5D3A">
        <w:rPr>
          <w:rFonts w:ascii="仿宋" w:eastAsia="仿宋" w:hAnsi="仿宋" w:cs="宋体" w:hint="eastAsia"/>
          <w:bCs/>
          <w:sz w:val="24"/>
          <w:u w:val="single"/>
        </w:rPr>
        <w:t xml:space="preserve"> </w:t>
      </w:r>
      <w:r w:rsidR="000D694B" w:rsidRPr="002C5D3A">
        <w:rPr>
          <w:rFonts w:ascii="仿宋" w:eastAsia="仿宋" w:hAnsi="仿宋" w:cs="宋体"/>
          <w:bCs/>
          <w:sz w:val="24"/>
          <w:u w:val="single"/>
        </w:rPr>
        <w:t xml:space="preserve"> </w:t>
      </w:r>
      <w:r w:rsidRPr="002C5D3A">
        <w:rPr>
          <w:rFonts w:ascii="仿宋" w:eastAsia="仿宋" w:hAnsi="仿宋" w:cs="宋体" w:hint="eastAsia"/>
          <w:bCs/>
          <w:sz w:val="24"/>
        </w:rPr>
        <w:t>项，</w:t>
      </w:r>
      <w:r w:rsidRPr="002C5D3A">
        <w:rPr>
          <w:rFonts w:ascii="仿宋" w:eastAsia="仿宋" w:hAnsi="仿宋" w:cs="宋体"/>
          <w:bCs/>
          <w:sz w:val="24"/>
        </w:rPr>
        <w:t>我</w:t>
      </w:r>
      <w:r w:rsidRPr="002C5D3A">
        <w:rPr>
          <w:rFonts w:ascii="仿宋" w:eastAsia="仿宋" w:hAnsi="仿宋" w:cs="宋体" w:hint="eastAsia"/>
          <w:bCs/>
          <w:sz w:val="24"/>
        </w:rPr>
        <w:t>单位</w:t>
      </w:r>
      <w:r w:rsidRPr="002C5D3A">
        <w:rPr>
          <w:rFonts w:ascii="仿宋" w:eastAsia="仿宋" w:hAnsi="仿宋" w:cs="宋体"/>
          <w:bCs/>
          <w:sz w:val="24"/>
        </w:rPr>
        <w:t>应具备</w:t>
      </w:r>
      <w:r w:rsidR="000D694B" w:rsidRPr="002C5D3A">
        <w:rPr>
          <w:rFonts w:ascii="仿宋" w:eastAsia="仿宋" w:hAnsi="仿宋" w:cs="宋体" w:hint="eastAsia"/>
          <w:bCs/>
          <w:sz w:val="24"/>
        </w:rPr>
        <w:t xml:space="preserve"> </w:t>
      </w:r>
      <w:r w:rsidR="000D694B" w:rsidRPr="002C5D3A">
        <w:rPr>
          <w:rFonts w:ascii="仿宋" w:eastAsia="仿宋" w:hAnsi="仿宋" w:cs="宋体"/>
          <w:bCs/>
          <w:sz w:val="24"/>
          <w:u w:val="single"/>
        </w:rPr>
        <w:t xml:space="preserve">        </w:t>
      </w:r>
      <w:r w:rsidRPr="002C5D3A">
        <w:rPr>
          <w:rFonts w:ascii="仿宋" w:eastAsia="仿宋" w:hAnsi="仿宋" w:cs="宋体" w:hint="eastAsia"/>
          <w:bCs/>
          <w:sz w:val="24"/>
        </w:rPr>
        <w:t>（备案</w:t>
      </w:r>
      <w:r w:rsidRPr="002C5D3A">
        <w:rPr>
          <w:rFonts w:ascii="仿宋" w:eastAsia="仿宋" w:hAnsi="仿宋" w:cs="宋体"/>
          <w:bCs/>
          <w:sz w:val="24"/>
        </w:rPr>
        <w:t>、登记、其他证照</w:t>
      </w:r>
      <w:r w:rsidRPr="002C5D3A">
        <w:rPr>
          <w:rFonts w:ascii="仿宋" w:eastAsia="仿宋" w:hAnsi="仿宋" w:cs="宋体" w:hint="eastAsia"/>
          <w:bCs/>
          <w:sz w:val="24"/>
        </w:rPr>
        <w:t>）。但因</w:t>
      </w:r>
      <w:r w:rsidRPr="002C5D3A">
        <w:rPr>
          <w:rFonts w:ascii="仿宋" w:eastAsia="仿宋" w:hAnsi="仿宋" w:cs="宋体"/>
          <w:bCs/>
          <w:sz w:val="24"/>
        </w:rPr>
        <w:t>我单位所在地</w:t>
      </w:r>
      <w:r w:rsidRPr="002C5D3A">
        <w:rPr>
          <w:rFonts w:ascii="仿宋" w:eastAsia="仿宋" w:hAnsi="仿宋" w:cs="宋体" w:hint="eastAsia"/>
          <w:bCs/>
          <w:sz w:val="24"/>
        </w:rPr>
        <w:t>已对</w:t>
      </w:r>
      <w:r w:rsidRPr="002C5D3A">
        <w:rPr>
          <w:rFonts w:ascii="仿宋" w:eastAsia="仿宋" w:hAnsi="仿宋" w:cs="宋体"/>
          <w:bCs/>
          <w:sz w:val="24"/>
        </w:rPr>
        <w:t>上述</w:t>
      </w:r>
      <w:r w:rsidRPr="002C5D3A">
        <w:rPr>
          <w:rFonts w:ascii="仿宋" w:eastAsia="仿宋" w:hAnsi="仿宋" w:cs="宋体" w:hint="eastAsia"/>
          <w:bCs/>
          <w:sz w:val="24"/>
        </w:rPr>
        <w:t>备案</w:t>
      </w:r>
      <w:r w:rsidRPr="002C5D3A">
        <w:rPr>
          <w:rFonts w:ascii="仿宋" w:eastAsia="仿宋" w:hAnsi="仿宋" w:cs="宋体"/>
          <w:bCs/>
          <w:sz w:val="24"/>
        </w:rPr>
        <w:t>、登记、其他证照</w:t>
      </w:r>
      <w:r w:rsidRPr="002C5D3A">
        <w:rPr>
          <w:rFonts w:ascii="仿宋" w:eastAsia="仿宋" w:hAnsi="仿宋" w:cs="宋体" w:hint="eastAsia"/>
          <w:bCs/>
          <w:sz w:val="24"/>
        </w:rPr>
        <w:t>实行</w:t>
      </w:r>
      <w:r w:rsidRPr="002C5D3A">
        <w:rPr>
          <w:rFonts w:ascii="仿宋" w:eastAsia="仿宋" w:hAnsi="仿宋" w:cs="宋体"/>
          <w:bCs/>
          <w:sz w:val="24"/>
        </w:rPr>
        <w:t>“</w:t>
      </w:r>
      <w:r w:rsidRPr="002C5D3A">
        <w:rPr>
          <w:rFonts w:ascii="仿宋" w:eastAsia="仿宋" w:hAnsi="仿宋" w:cs="宋体" w:hint="eastAsia"/>
          <w:bCs/>
          <w:sz w:val="24"/>
        </w:rPr>
        <w:t>多证合一</w:t>
      </w:r>
      <w:r w:rsidRPr="002C5D3A">
        <w:rPr>
          <w:rFonts w:ascii="仿宋" w:eastAsia="仿宋" w:hAnsi="仿宋" w:cs="宋体"/>
          <w:bCs/>
          <w:sz w:val="24"/>
        </w:rPr>
        <w:t>”</w:t>
      </w:r>
      <w:r w:rsidRPr="002C5D3A">
        <w:rPr>
          <w:rFonts w:ascii="仿宋" w:eastAsia="仿宋" w:hAnsi="仿宋" w:cs="宋体" w:hint="eastAsia"/>
          <w:bCs/>
          <w:sz w:val="24"/>
        </w:rPr>
        <w:t>，</w:t>
      </w:r>
      <w:r w:rsidRPr="002C5D3A">
        <w:rPr>
          <w:rFonts w:ascii="仿宋" w:eastAsia="仿宋" w:hAnsi="仿宋" w:cs="宋体"/>
          <w:bCs/>
          <w:sz w:val="24"/>
        </w:rPr>
        <w:t>故在此次采购活动</w:t>
      </w:r>
      <w:r w:rsidRPr="002C5D3A">
        <w:rPr>
          <w:rFonts w:ascii="仿宋" w:eastAsia="仿宋" w:hAnsi="仿宋" w:cs="宋体" w:hint="eastAsia"/>
          <w:bCs/>
          <w:sz w:val="24"/>
        </w:rPr>
        <w:t>中</w:t>
      </w:r>
      <w:r w:rsidRPr="002C5D3A">
        <w:rPr>
          <w:rFonts w:ascii="仿宋" w:eastAsia="仿宋" w:hAnsi="仿宋" w:cs="宋体"/>
          <w:bCs/>
          <w:sz w:val="24"/>
        </w:rPr>
        <w:t>提供</w:t>
      </w:r>
      <w:r w:rsidRPr="002C5D3A">
        <w:rPr>
          <w:rFonts w:ascii="仿宋" w:eastAsia="仿宋" w:hAnsi="仿宋" w:cs="宋体" w:hint="eastAsia"/>
          <w:bCs/>
          <w:sz w:val="24"/>
        </w:rPr>
        <w:t>满足</w:t>
      </w:r>
      <w:r w:rsidRPr="002C5D3A">
        <w:rPr>
          <w:rFonts w:ascii="仿宋" w:eastAsia="仿宋" w:hAnsi="仿宋" w:cs="宋体"/>
          <w:bCs/>
          <w:sz w:val="24"/>
        </w:rPr>
        <w:t>资格要求</w:t>
      </w:r>
      <w:r w:rsidRPr="002C5D3A">
        <w:rPr>
          <w:rFonts w:ascii="仿宋" w:eastAsia="仿宋" w:hAnsi="仿宋" w:cs="宋体" w:hint="eastAsia"/>
          <w:bCs/>
          <w:sz w:val="24"/>
        </w:rPr>
        <w:t>：</w:t>
      </w:r>
      <w:r w:rsidR="000D694B" w:rsidRPr="002C5D3A">
        <w:rPr>
          <w:rFonts w:ascii="仿宋" w:eastAsia="仿宋" w:hAnsi="仿宋" w:cs="宋体" w:hint="eastAsia"/>
          <w:bCs/>
          <w:sz w:val="24"/>
          <w:u w:val="single"/>
        </w:rPr>
        <w:t xml:space="preserve">         </w:t>
      </w:r>
      <w:r w:rsidRPr="002C5D3A">
        <w:rPr>
          <w:rFonts w:ascii="仿宋" w:eastAsia="仿宋" w:hAnsi="仿宋" w:cs="宋体" w:hint="eastAsia"/>
          <w:bCs/>
          <w:sz w:val="24"/>
        </w:rPr>
        <w:t>（营业执照</w:t>
      </w:r>
      <w:r w:rsidRPr="002C5D3A">
        <w:rPr>
          <w:rFonts w:ascii="仿宋" w:eastAsia="仿宋" w:hAnsi="仿宋" w:cs="宋体"/>
          <w:bCs/>
          <w:sz w:val="24"/>
        </w:rPr>
        <w:t>中对</w:t>
      </w:r>
      <w:r w:rsidRPr="002C5D3A">
        <w:rPr>
          <w:rFonts w:ascii="仿宋" w:eastAsia="仿宋" w:hAnsi="仿宋" w:cs="宋体" w:hint="eastAsia"/>
          <w:bCs/>
          <w:sz w:val="24"/>
        </w:rPr>
        <w:t>该备案</w:t>
      </w:r>
      <w:r w:rsidRPr="002C5D3A">
        <w:rPr>
          <w:rFonts w:ascii="仿宋" w:eastAsia="仿宋" w:hAnsi="仿宋" w:cs="宋体"/>
          <w:bCs/>
          <w:sz w:val="24"/>
        </w:rPr>
        <w:t>、登记、其他证照</w:t>
      </w:r>
      <w:r w:rsidRPr="002C5D3A">
        <w:rPr>
          <w:rFonts w:ascii="仿宋" w:eastAsia="仿宋" w:hAnsi="仿宋" w:cs="宋体" w:hint="eastAsia"/>
          <w:bCs/>
          <w:sz w:val="24"/>
        </w:rPr>
        <w:t>的</w:t>
      </w:r>
      <w:r w:rsidRPr="002C5D3A">
        <w:rPr>
          <w:rFonts w:ascii="仿宋" w:eastAsia="仿宋" w:hAnsi="仿宋" w:cs="宋体"/>
          <w:bCs/>
          <w:sz w:val="24"/>
        </w:rPr>
        <w:t>描述</w:t>
      </w:r>
      <w:r w:rsidRPr="002C5D3A">
        <w:rPr>
          <w:rFonts w:ascii="仿宋" w:eastAsia="仿宋" w:hAnsi="仿宋" w:cs="宋体" w:hint="eastAsia"/>
          <w:bCs/>
          <w:sz w:val="24"/>
        </w:rPr>
        <w:t>）的</w:t>
      </w:r>
      <w:r w:rsidRPr="002C5D3A">
        <w:rPr>
          <w:rFonts w:ascii="仿宋" w:eastAsia="仿宋" w:hAnsi="仿宋" w:cs="宋体"/>
          <w:bCs/>
          <w:sz w:val="24"/>
        </w:rPr>
        <w:t>“</w:t>
      </w:r>
      <w:r w:rsidRPr="002C5D3A">
        <w:rPr>
          <w:rFonts w:ascii="仿宋" w:eastAsia="仿宋" w:hAnsi="仿宋" w:cs="宋体" w:hint="eastAsia"/>
          <w:bCs/>
          <w:sz w:val="24"/>
        </w:rPr>
        <w:t>多证合一</w:t>
      </w:r>
      <w:r w:rsidRPr="002C5D3A">
        <w:rPr>
          <w:rFonts w:ascii="仿宋" w:eastAsia="仿宋" w:hAnsi="仿宋" w:cs="宋体"/>
          <w:bCs/>
          <w:sz w:val="24"/>
        </w:rPr>
        <w:t>”</w:t>
      </w:r>
      <w:r w:rsidRPr="002C5D3A">
        <w:rPr>
          <w:rFonts w:ascii="仿宋" w:eastAsia="仿宋" w:hAnsi="仿宋" w:cs="宋体" w:hint="eastAsia"/>
          <w:bCs/>
          <w:sz w:val="24"/>
        </w:rPr>
        <w:t>营业执照</w:t>
      </w:r>
      <w:r w:rsidRPr="002C5D3A">
        <w:rPr>
          <w:rFonts w:ascii="仿宋" w:eastAsia="仿宋" w:hAnsi="仿宋" w:cs="宋体"/>
          <w:bCs/>
          <w:sz w:val="24"/>
        </w:rPr>
        <w:t>。</w:t>
      </w:r>
    </w:p>
    <w:p w:rsidR="00F96D29" w:rsidRPr="002C5D3A" w:rsidRDefault="00F96D29" w:rsidP="00F96D29">
      <w:pPr>
        <w:spacing w:line="360" w:lineRule="auto"/>
        <w:rPr>
          <w:rFonts w:ascii="仿宋" w:eastAsia="仿宋" w:hAnsi="仿宋" w:cs="宋体"/>
          <w:bCs/>
          <w:sz w:val="24"/>
        </w:rPr>
      </w:pPr>
    </w:p>
    <w:p w:rsidR="00F96D29" w:rsidRPr="002C5D3A" w:rsidRDefault="00F96D29" w:rsidP="00F96D29">
      <w:pPr>
        <w:spacing w:line="360" w:lineRule="auto"/>
        <w:rPr>
          <w:rFonts w:ascii="仿宋" w:eastAsia="仿宋" w:hAnsi="仿宋" w:cs="宋体"/>
          <w:bCs/>
          <w:sz w:val="24"/>
        </w:rPr>
      </w:pPr>
      <w:r w:rsidRPr="002C5D3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2C5D3A" w:rsidRDefault="00F96D29" w:rsidP="00F96D29">
      <w:pPr>
        <w:spacing w:line="360" w:lineRule="auto"/>
        <w:rPr>
          <w:rFonts w:ascii="仿宋" w:eastAsia="仿宋" w:hAnsi="仿宋" w:cs="宋体"/>
          <w:bCs/>
          <w:sz w:val="24"/>
        </w:rPr>
      </w:pPr>
    </w:p>
    <w:p w:rsidR="00F96D29" w:rsidRPr="002C5D3A" w:rsidRDefault="00F96D29" w:rsidP="00F96D29">
      <w:pPr>
        <w:spacing w:line="360" w:lineRule="auto"/>
        <w:rPr>
          <w:rFonts w:ascii="仿宋" w:eastAsia="仿宋" w:hAnsi="仿宋" w:cs="宋体"/>
          <w:bCs/>
          <w:sz w:val="24"/>
        </w:rPr>
      </w:pPr>
      <w:r w:rsidRPr="002C5D3A">
        <w:rPr>
          <w:rFonts w:ascii="仿宋" w:eastAsia="仿宋" w:hAnsi="仿宋" w:cs="宋体" w:hint="eastAsia"/>
          <w:bCs/>
          <w:sz w:val="24"/>
        </w:rPr>
        <w:t>供应商名称：XXXX（单位公章）。</w:t>
      </w:r>
    </w:p>
    <w:p w:rsidR="00F96D29" w:rsidRPr="002C5D3A" w:rsidRDefault="00826DB4" w:rsidP="00F96D29">
      <w:pPr>
        <w:spacing w:line="360" w:lineRule="auto"/>
        <w:rPr>
          <w:rFonts w:ascii="仿宋" w:eastAsia="仿宋" w:hAnsi="仿宋" w:cs="宋体"/>
          <w:bCs/>
          <w:sz w:val="24"/>
        </w:rPr>
      </w:pPr>
      <w:r w:rsidRPr="002C5D3A">
        <w:rPr>
          <w:rFonts w:ascii="仿宋" w:eastAsia="仿宋" w:hAnsi="仿宋" w:cs="宋体" w:hint="eastAsia"/>
          <w:bCs/>
          <w:sz w:val="24"/>
        </w:rPr>
        <w:t>法定代表人/单位负责人</w:t>
      </w:r>
      <w:r w:rsidR="00F96D29" w:rsidRPr="002C5D3A">
        <w:rPr>
          <w:rFonts w:ascii="仿宋" w:eastAsia="仿宋" w:hAnsi="仿宋" w:cs="宋体" w:hint="eastAsia"/>
          <w:bCs/>
          <w:sz w:val="24"/>
        </w:rPr>
        <w:t>或授权代表（签字或加盖个人印章）：XXXX。</w:t>
      </w:r>
    </w:p>
    <w:p w:rsidR="00F96D29" w:rsidRPr="002C5D3A" w:rsidRDefault="00F96D29" w:rsidP="00F96D29">
      <w:pPr>
        <w:spacing w:line="360" w:lineRule="auto"/>
        <w:rPr>
          <w:rFonts w:ascii="仿宋" w:eastAsia="仿宋" w:hAnsi="仿宋" w:cs="宋体"/>
          <w:bCs/>
          <w:sz w:val="24"/>
        </w:rPr>
      </w:pPr>
      <w:r w:rsidRPr="002C5D3A">
        <w:rPr>
          <w:rFonts w:ascii="仿宋" w:eastAsia="仿宋" w:hAnsi="仿宋" w:cs="宋体" w:hint="eastAsia"/>
          <w:bCs/>
          <w:sz w:val="24"/>
        </w:rPr>
        <w:t>日    期：XXXX。</w:t>
      </w:r>
    </w:p>
    <w:p w:rsidR="00F96D29" w:rsidRPr="002C5D3A" w:rsidRDefault="00F96D29" w:rsidP="00F96D29">
      <w:pPr>
        <w:spacing w:line="360" w:lineRule="auto"/>
        <w:rPr>
          <w:rFonts w:ascii="仿宋" w:eastAsia="仿宋" w:hAnsi="仿宋" w:cs="宋体"/>
          <w:bCs/>
          <w:sz w:val="24"/>
        </w:rPr>
      </w:pPr>
      <w:r w:rsidRPr="002C5D3A">
        <w:rPr>
          <w:rFonts w:ascii="仿宋" w:eastAsia="仿宋" w:hAnsi="仿宋" w:cs="宋体" w:hint="eastAsia"/>
          <w:bCs/>
          <w:sz w:val="24"/>
        </w:rPr>
        <w:t>注：1.</w:t>
      </w:r>
      <w:r w:rsidRPr="002C5D3A">
        <w:rPr>
          <w:rFonts w:ascii="仿宋" w:eastAsia="仿宋" w:hAnsi="仿宋" w:cs="宋体"/>
          <w:bCs/>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w:t>
      </w:r>
      <w:r w:rsidRPr="002C5D3A">
        <w:rPr>
          <w:rFonts w:ascii="仿宋" w:eastAsia="仿宋" w:hAnsi="仿宋" w:cs="宋体" w:hint="eastAsia"/>
          <w:bCs/>
          <w:sz w:val="24"/>
        </w:rPr>
        <w:t>该</w:t>
      </w:r>
      <w:r w:rsidRPr="002C5D3A">
        <w:rPr>
          <w:rFonts w:ascii="仿宋" w:eastAsia="仿宋" w:hAnsi="仿宋" w:cs="宋体"/>
          <w:bCs/>
          <w:sz w:val="24"/>
        </w:rPr>
        <w:t>承诺。</w:t>
      </w:r>
    </w:p>
    <w:p w:rsidR="00F96D29" w:rsidRPr="002C5D3A" w:rsidRDefault="00F96D29" w:rsidP="00F96D29">
      <w:pPr>
        <w:spacing w:line="360" w:lineRule="auto"/>
        <w:ind w:firstLineChars="150" w:firstLine="360"/>
        <w:rPr>
          <w:rFonts w:ascii="仿宋" w:eastAsia="仿宋" w:hAnsi="仿宋" w:cs="宋体"/>
          <w:bCs/>
          <w:sz w:val="24"/>
        </w:rPr>
      </w:pPr>
      <w:r w:rsidRPr="002C5D3A">
        <w:rPr>
          <w:rFonts w:ascii="仿宋" w:eastAsia="仿宋" w:hAnsi="仿宋" w:cs="宋体" w:hint="eastAsia"/>
          <w:bCs/>
          <w:sz w:val="24"/>
        </w:rPr>
        <w:t>2.若已提供</w:t>
      </w:r>
      <w:r w:rsidRPr="002C5D3A">
        <w:rPr>
          <w:rFonts w:ascii="仿宋" w:eastAsia="仿宋" w:hAnsi="仿宋" w:cs="宋体"/>
          <w:bCs/>
          <w:sz w:val="24"/>
        </w:rPr>
        <w:t>资格要求涉及的登记、备案等有关事项和各类证照</w:t>
      </w:r>
      <w:r w:rsidRPr="002C5D3A">
        <w:rPr>
          <w:rFonts w:ascii="仿宋" w:eastAsia="仿宋" w:hAnsi="仿宋" w:cs="宋体" w:hint="eastAsia"/>
          <w:bCs/>
          <w:sz w:val="24"/>
        </w:rPr>
        <w:t>的证明材料，无需提供该承诺。</w:t>
      </w:r>
    </w:p>
    <w:p w:rsidR="00036A7C" w:rsidRPr="002C5D3A" w:rsidRDefault="00F96D29" w:rsidP="000D6DB4">
      <w:pPr>
        <w:spacing w:line="360" w:lineRule="auto"/>
        <w:ind w:firstLineChars="150" w:firstLine="360"/>
        <w:rPr>
          <w:rFonts w:ascii="仿宋" w:eastAsia="仿宋" w:hAnsi="仿宋" w:cs="宋体"/>
          <w:bCs/>
          <w:sz w:val="24"/>
        </w:rPr>
      </w:pPr>
      <w:r w:rsidRPr="002C5D3A">
        <w:rPr>
          <w:rFonts w:ascii="仿宋" w:eastAsia="仿宋" w:hAnsi="仿宋" w:cs="宋体" w:hint="eastAsia"/>
          <w:bCs/>
          <w:sz w:val="24"/>
        </w:rPr>
        <w:t>3.若本项目资格要求不涉及，无需提供该承诺。</w:t>
      </w:r>
    </w:p>
    <w:p w:rsidR="00036A7C" w:rsidRPr="002C5D3A" w:rsidRDefault="00EE5E27">
      <w:pPr>
        <w:tabs>
          <w:tab w:val="left" w:pos="900"/>
        </w:tabs>
        <w:spacing w:line="360" w:lineRule="auto"/>
        <w:jc w:val="center"/>
        <w:rPr>
          <w:rFonts w:ascii="仿宋" w:eastAsia="仿宋" w:hAnsi="仿宋"/>
          <w:sz w:val="32"/>
        </w:rPr>
      </w:pPr>
      <w:r w:rsidRPr="002C5D3A">
        <w:rPr>
          <w:rFonts w:ascii="仿宋" w:eastAsia="仿宋" w:hAnsi="仿宋" w:hint="eastAsia"/>
          <w:sz w:val="32"/>
          <w:szCs w:val="32"/>
        </w:rPr>
        <w:br w:type="page"/>
      </w:r>
      <w:r w:rsidRPr="002C5D3A">
        <w:rPr>
          <w:rFonts w:ascii="仿宋" w:eastAsia="仿宋" w:hAnsi="仿宋"/>
          <w:sz w:val="32"/>
        </w:rPr>
        <w:lastRenderedPageBreak/>
        <w:t>第</w:t>
      </w:r>
      <w:r w:rsidRPr="002C5D3A">
        <w:rPr>
          <w:rFonts w:ascii="仿宋" w:eastAsia="仿宋" w:hAnsi="仿宋" w:hint="eastAsia"/>
          <w:sz w:val="32"/>
        </w:rPr>
        <w:t>二</w:t>
      </w:r>
      <w:r w:rsidRPr="002C5D3A">
        <w:rPr>
          <w:rFonts w:ascii="仿宋" w:eastAsia="仿宋" w:hAnsi="仿宋"/>
          <w:sz w:val="32"/>
        </w:rPr>
        <w:t xml:space="preserve">部分     </w:t>
      </w:r>
      <w:r w:rsidRPr="002C5D3A">
        <w:rPr>
          <w:rFonts w:ascii="仿宋" w:eastAsia="仿宋" w:hAnsi="仿宋" w:hint="eastAsia"/>
          <w:sz w:val="32"/>
        </w:rPr>
        <w:t>“其他响应</w:t>
      </w:r>
      <w:r w:rsidRPr="002C5D3A">
        <w:rPr>
          <w:rFonts w:ascii="仿宋" w:eastAsia="仿宋" w:hAnsi="仿宋"/>
          <w:sz w:val="32"/>
        </w:rPr>
        <w:t>文件</w:t>
      </w:r>
      <w:r w:rsidRPr="002C5D3A">
        <w:rPr>
          <w:rFonts w:ascii="仿宋" w:eastAsia="仿宋" w:hAnsi="仿宋" w:hint="eastAsia"/>
          <w:sz w:val="32"/>
        </w:rPr>
        <w:t>”</w:t>
      </w:r>
      <w:r w:rsidRPr="002C5D3A">
        <w:rPr>
          <w:rFonts w:ascii="仿宋" w:eastAsia="仿宋" w:hAnsi="仿宋"/>
          <w:sz w:val="32"/>
        </w:rPr>
        <w:t>格式</w:t>
      </w:r>
    </w:p>
    <w:p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t>格式2-1</w:t>
      </w:r>
    </w:p>
    <w:p w:rsidR="00036A7C" w:rsidRPr="002C5D3A" w:rsidRDefault="00EE5E27">
      <w:pPr>
        <w:spacing w:line="360" w:lineRule="auto"/>
        <w:rPr>
          <w:rFonts w:ascii="仿宋" w:eastAsia="仿宋" w:hAnsi="仿宋"/>
          <w:sz w:val="32"/>
          <w:szCs w:val="32"/>
        </w:rPr>
      </w:pPr>
      <w:r w:rsidRPr="002C5D3A">
        <w:rPr>
          <w:rFonts w:ascii="仿宋" w:eastAsia="仿宋" w:hAnsi="仿宋" w:hint="eastAsia"/>
          <w:sz w:val="32"/>
          <w:szCs w:val="32"/>
        </w:rPr>
        <w:t>封面：</w:t>
      </w:r>
    </w:p>
    <w:p w:rsidR="00036A7C" w:rsidRPr="002C5D3A" w:rsidRDefault="00EE5E27">
      <w:pPr>
        <w:spacing w:line="360" w:lineRule="auto"/>
        <w:jc w:val="right"/>
        <w:rPr>
          <w:rFonts w:ascii="仿宋" w:eastAsia="仿宋" w:hAnsi="仿宋"/>
          <w:sz w:val="36"/>
        </w:rPr>
      </w:pPr>
      <w:r w:rsidRPr="002C5D3A">
        <w:rPr>
          <w:rFonts w:ascii="仿宋" w:eastAsia="仿宋" w:hAnsi="仿宋"/>
          <w:sz w:val="36"/>
        </w:rPr>
        <w:t>（正本/副本）</w:t>
      </w:r>
    </w:p>
    <w:p w:rsidR="00036A7C" w:rsidRPr="002C5D3A" w:rsidRDefault="00036A7C">
      <w:pPr>
        <w:spacing w:line="360" w:lineRule="auto"/>
        <w:rPr>
          <w:rFonts w:ascii="仿宋" w:eastAsia="仿宋" w:hAnsi="仿宋"/>
          <w:sz w:val="32"/>
          <w:szCs w:val="32"/>
        </w:rPr>
      </w:pPr>
    </w:p>
    <w:p w:rsidR="00036A7C" w:rsidRPr="002C5D3A" w:rsidRDefault="00036A7C">
      <w:pPr>
        <w:spacing w:line="360" w:lineRule="auto"/>
        <w:rPr>
          <w:rFonts w:ascii="仿宋" w:eastAsia="仿宋" w:hAnsi="仿宋"/>
          <w:sz w:val="32"/>
          <w:szCs w:val="32"/>
        </w:rPr>
      </w:pPr>
    </w:p>
    <w:p w:rsidR="00036A7C" w:rsidRPr="002C5D3A" w:rsidRDefault="00EE5E27">
      <w:pPr>
        <w:spacing w:line="360" w:lineRule="auto"/>
        <w:jc w:val="center"/>
        <w:rPr>
          <w:rFonts w:ascii="仿宋" w:eastAsia="仿宋" w:hAnsi="仿宋"/>
          <w:sz w:val="72"/>
        </w:rPr>
      </w:pPr>
      <w:r w:rsidRPr="002C5D3A">
        <w:rPr>
          <w:rFonts w:ascii="仿宋" w:eastAsia="仿宋" w:hAnsi="仿宋" w:hint="eastAsia"/>
          <w:sz w:val="40"/>
          <w:szCs w:val="48"/>
        </w:rPr>
        <w:t>XX项目</w:t>
      </w:r>
    </w:p>
    <w:p w:rsidR="00036A7C" w:rsidRPr="002C5D3A" w:rsidRDefault="00036A7C">
      <w:pPr>
        <w:spacing w:line="360" w:lineRule="auto"/>
        <w:rPr>
          <w:rFonts w:ascii="仿宋" w:eastAsia="仿宋" w:hAnsi="仿宋"/>
          <w:sz w:val="52"/>
          <w:szCs w:val="52"/>
        </w:rPr>
      </w:pPr>
    </w:p>
    <w:p w:rsidR="00036A7C" w:rsidRPr="002C5D3A" w:rsidRDefault="00EE5E27">
      <w:pPr>
        <w:spacing w:line="360" w:lineRule="auto"/>
        <w:jc w:val="center"/>
        <w:rPr>
          <w:rFonts w:ascii="仿宋" w:eastAsia="仿宋" w:hAnsi="仿宋"/>
          <w:sz w:val="32"/>
          <w:szCs w:val="32"/>
        </w:rPr>
      </w:pPr>
      <w:r w:rsidRPr="002C5D3A">
        <w:rPr>
          <w:rFonts w:ascii="仿宋" w:eastAsia="仿宋" w:hAnsi="仿宋" w:hint="eastAsia"/>
          <w:sz w:val="52"/>
          <w:szCs w:val="52"/>
        </w:rPr>
        <w:t>其他响应文件</w:t>
      </w:r>
    </w:p>
    <w:p w:rsidR="00036A7C" w:rsidRPr="002C5D3A" w:rsidRDefault="00036A7C">
      <w:pPr>
        <w:spacing w:line="360" w:lineRule="auto"/>
        <w:rPr>
          <w:rFonts w:ascii="仿宋" w:eastAsia="仿宋" w:hAnsi="仿宋"/>
          <w:sz w:val="36"/>
        </w:rPr>
      </w:pPr>
    </w:p>
    <w:p w:rsidR="00036A7C" w:rsidRPr="002C5D3A" w:rsidRDefault="00036A7C">
      <w:pPr>
        <w:spacing w:line="360" w:lineRule="auto"/>
        <w:rPr>
          <w:rFonts w:ascii="仿宋" w:eastAsia="仿宋" w:hAnsi="仿宋"/>
          <w:sz w:val="36"/>
        </w:rPr>
      </w:pPr>
    </w:p>
    <w:p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供 应 商</w:t>
      </w:r>
      <w:r w:rsidRPr="002C5D3A">
        <w:rPr>
          <w:rFonts w:ascii="仿宋" w:eastAsia="仿宋" w:hAnsi="仿宋"/>
          <w:sz w:val="32"/>
        </w:rPr>
        <w:t>名称：</w:t>
      </w:r>
    </w:p>
    <w:p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采购项目</w:t>
      </w:r>
      <w:r w:rsidRPr="002C5D3A">
        <w:rPr>
          <w:rFonts w:ascii="仿宋" w:eastAsia="仿宋" w:hAnsi="仿宋"/>
          <w:sz w:val="32"/>
        </w:rPr>
        <w:t>编号：</w:t>
      </w:r>
    </w:p>
    <w:p w:rsidR="00036A7C" w:rsidRPr="002C5D3A" w:rsidRDefault="00EE5E27">
      <w:pPr>
        <w:spacing w:line="360" w:lineRule="auto"/>
        <w:ind w:firstLineChars="200" w:firstLine="640"/>
        <w:jc w:val="left"/>
        <w:rPr>
          <w:rFonts w:ascii="仿宋" w:eastAsia="仿宋" w:hAnsi="仿宋"/>
          <w:sz w:val="32"/>
          <w:u w:val="single"/>
        </w:rPr>
      </w:pPr>
      <w:r w:rsidRPr="002C5D3A">
        <w:rPr>
          <w:rFonts w:ascii="仿宋" w:eastAsia="仿宋" w:hAnsi="仿宋" w:hint="eastAsia"/>
          <w:sz w:val="32"/>
        </w:rPr>
        <w:t>包        号</w:t>
      </w:r>
      <w:r w:rsidRPr="002C5D3A">
        <w:rPr>
          <w:rFonts w:ascii="仿宋" w:eastAsia="仿宋" w:hAnsi="仿宋"/>
          <w:sz w:val="32"/>
        </w:rPr>
        <w:t>：</w:t>
      </w:r>
    </w:p>
    <w:p w:rsidR="00036A7C" w:rsidRPr="002C5D3A" w:rsidRDefault="00036A7C">
      <w:pPr>
        <w:spacing w:line="360" w:lineRule="auto"/>
        <w:ind w:firstLineChars="246" w:firstLine="787"/>
        <w:jc w:val="center"/>
        <w:rPr>
          <w:rFonts w:ascii="仿宋" w:eastAsia="仿宋" w:hAnsi="仿宋"/>
          <w:sz w:val="32"/>
        </w:rPr>
      </w:pPr>
    </w:p>
    <w:p w:rsidR="00036A7C" w:rsidRPr="002C5D3A" w:rsidRDefault="00EE5E27">
      <w:pPr>
        <w:spacing w:line="360" w:lineRule="auto"/>
        <w:ind w:firstLineChars="246" w:firstLine="787"/>
        <w:jc w:val="center"/>
        <w:rPr>
          <w:rFonts w:ascii="仿宋" w:eastAsia="仿宋" w:hAnsi="仿宋"/>
          <w:sz w:val="32"/>
        </w:rPr>
      </w:pPr>
      <w:r w:rsidRPr="002C5D3A">
        <w:rPr>
          <w:rFonts w:ascii="仿宋" w:eastAsia="仿宋" w:hAnsi="仿宋" w:hint="eastAsia"/>
          <w:sz w:val="32"/>
        </w:rPr>
        <w:t>时间</w:t>
      </w:r>
      <w:r w:rsidRPr="002C5D3A">
        <w:rPr>
          <w:rFonts w:ascii="仿宋" w:eastAsia="仿宋" w:hAnsi="仿宋"/>
          <w:sz w:val="32"/>
        </w:rPr>
        <w:t>：</w:t>
      </w:r>
      <w:r w:rsidR="00302060" w:rsidRPr="002C5D3A">
        <w:rPr>
          <w:rFonts w:ascii="仿宋" w:eastAsia="仿宋" w:hAnsi="仿宋" w:hint="eastAsia"/>
          <w:sz w:val="32"/>
        </w:rPr>
        <w:t>XX</w:t>
      </w:r>
      <w:r w:rsidRPr="002C5D3A">
        <w:rPr>
          <w:rFonts w:ascii="仿宋" w:eastAsia="仿宋" w:hAnsi="仿宋" w:hint="eastAsia"/>
          <w:sz w:val="32"/>
        </w:rPr>
        <w:t>年XX</w:t>
      </w:r>
      <w:r w:rsidRPr="002C5D3A">
        <w:rPr>
          <w:rFonts w:ascii="仿宋" w:eastAsia="仿宋" w:hAnsi="仿宋"/>
          <w:sz w:val="32"/>
        </w:rPr>
        <w:t>月</w:t>
      </w:r>
      <w:r w:rsidRPr="002C5D3A">
        <w:rPr>
          <w:rFonts w:ascii="仿宋" w:eastAsia="仿宋" w:hAnsi="仿宋" w:hint="eastAsia"/>
          <w:sz w:val="32"/>
        </w:rPr>
        <w:t>XX</w:t>
      </w:r>
      <w:r w:rsidRPr="002C5D3A">
        <w:rPr>
          <w:rFonts w:ascii="仿宋" w:eastAsia="仿宋" w:hAnsi="仿宋"/>
          <w:sz w:val="32"/>
        </w:rPr>
        <w:t>日</w:t>
      </w:r>
    </w:p>
    <w:p w:rsidR="00036A7C" w:rsidRPr="002C5D3A" w:rsidRDefault="00EE5E27">
      <w:pPr>
        <w:spacing w:line="360" w:lineRule="auto"/>
        <w:rPr>
          <w:rFonts w:ascii="仿宋" w:eastAsia="仿宋" w:hAnsi="仿宋"/>
          <w:sz w:val="32"/>
          <w:szCs w:val="32"/>
        </w:rPr>
      </w:pPr>
      <w:r w:rsidRPr="002C5D3A">
        <w:rPr>
          <w:rFonts w:ascii="仿宋" w:eastAsia="仿宋" w:hAnsi="仿宋"/>
          <w:sz w:val="32"/>
        </w:rPr>
        <w:br w:type="page"/>
      </w:r>
      <w:r w:rsidRPr="002C5D3A">
        <w:rPr>
          <w:rFonts w:ascii="仿宋" w:eastAsia="仿宋" w:hAnsi="仿宋" w:hint="eastAsia"/>
          <w:sz w:val="32"/>
          <w:szCs w:val="32"/>
        </w:rPr>
        <w:lastRenderedPageBreak/>
        <w:t>格式2-2</w:t>
      </w:r>
    </w:p>
    <w:p w:rsidR="00036A7C" w:rsidRPr="002C5D3A" w:rsidRDefault="00E343A4">
      <w:pPr>
        <w:jc w:val="center"/>
        <w:rPr>
          <w:rFonts w:ascii="仿宋" w:eastAsia="仿宋" w:hAnsi="仿宋"/>
          <w:sz w:val="32"/>
          <w:szCs w:val="32"/>
        </w:rPr>
      </w:pPr>
      <w:bookmarkStart w:id="90" w:name="_Toc308164824"/>
      <w:r w:rsidRPr="002C5D3A">
        <w:rPr>
          <w:rFonts w:ascii="仿宋" w:eastAsia="仿宋" w:hAnsi="仿宋" w:hint="eastAsia"/>
          <w:sz w:val="32"/>
          <w:szCs w:val="32"/>
        </w:rPr>
        <w:t xml:space="preserve"> </w:t>
      </w:r>
      <w:r w:rsidR="006B36FD" w:rsidRPr="002C5D3A">
        <w:rPr>
          <w:rFonts w:ascii="仿宋" w:eastAsia="仿宋" w:hAnsi="仿宋" w:hint="eastAsia"/>
          <w:sz w:val="32"/>
          <w:szCs w:val="32"/>
        </w:rPr>
        <w:t>响应</w:t>
      </w:r>
      <w:r w:rsidR="00EE5E27" w:rsidRPr="002C5D3A">
        <w:rPr>
          <w:rFonts w:ascii="仿宋" w:eastAsia="仿宋" w:hAnsi="仿宋" w:hint="eastAsia"/>
          <w:sz w:val="32"/>
          <w:szCs w:val="32"/>
        </w:rPr>
        <w:t>函</w:t>
      </w:r>
    </w:p>
    <w:p w:rsidR="00036A7C" w:rsidRPr="002C5D3A" w:rsidRDefault="00036A7C">
      <w:pPr>
        <w:spacing w:line="360" w:lineRule="auto"/>
        <w:rPr>
          <w:rFonts w:ascii="仿宋" w:eastAsia="仿宋" w:hAnsi="仿宋"/>
          <w:sz w:val="24"/>
        </w:rPr>
      </w:pPr>
    </w:p>
    <w:p w:rsidR="00036A7C" w:rsidRPr="002C5D3A" w:rsidRDefault="00EE5E27">
      <w:pPr>
        <w:spacing w:line="360" w:lineRule="auto"/>
        <w:rPr>
          <w:rFonts w:ascii="仿宋" w:eastAsia="仿宋" w:hAnsi="仿宋"/>
          <w:sz w:val="24"/>
        </w:rPr>
      </w:pPr>
      <w:r w:rsidRPr="002C5D3A">
        <w:rPr>
          <w:rFonts w:ascii="仿宋" w:eastAsia="仿宋" w:hAnsi="仿宋" w:hint="eastAsia"/>
          <w:sz w:val="24"/>
        </w:rPr>
        <w:t>XXX（采购代理机构名称）：</w:t>
      </w:r>
    </w:p>
    <w:p w:rsidR="00036A7C" w:rsidRPr="002C5D3A" w:rsidRDefault="00EE5E27">
      <w:pPr>
        <w:spacing w:line="360" w:lineRule="auto"/>
        <w:ind w:firstLineChars="200" w:firstLine="480"/>
        <w:jc w:val="left"/>
        <w:rPr>
          <w:rFonts w:ascii="仿宋" w:eastAsia="仿宋" w:hAnsi="仿宋"/>
          <w:sz w:val="24"/>
        </w:rPr>
      </w:pPr>
      <w:r w:rsidRPr="002C5D3A">
        <w:rPr>
          <w:rFonts w:ascii="仿宋" w:eastAsia="仿宋" w:hAnsi="仿宋" w:hint="eastAsia"/>
          <w:sz w:val="24"/>
        </w:rPr>
        <w:t>我方全面研究了“XXXXXX”项目磋商文件（项目编号：XXXX），决定参加贵单位组织的本项目磋商采购。</w:t>
      </w:r>
    </w:p>
    <w:p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1</w:t>
      </w:r>
      <w:r w:rsidR="00EE5E27" w:rsidRPr="002C5D3A">
        <w:rPr>
          <w:rFonts w:ascii="仿宋" w:eastAsia="仿宋" w:hAnsi="仿宋" w:hint="eastAsia"/>
          <w:sz w:val="24"/>
        </w:rPr>
        <w:t>.我方自愿按照磋商文件规定的各项要求向采购人提供所需货物/服务。</w:t>
      </w:r>
    </w:p>
    <w:p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2</w:t>
      </w:r>
      <w:r w:rsidR="00EE5E27" w:rsidRPr="002C5D3A">
        <w:rPr>
          <w:rFonts w:ascii="仿宋" w:eastAsia="仿宋" w:hAnsi="仿宋" w:hint="eastAsia"/>
          <w:sz w:val="24"/>
        </w:rPr>
        <w:t>.一旦我方成交，我方将严格履行政府采购合同规定的责任和义务。</w:t>
      </w:r>
    </w:p>
    <w:p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3</w:t>
      </w:r>
      <w:r w:rsidR="00EE5E27" w:rsidRPr="002C5D3A">
        <w:rPr>
          <w:rFonts w:ascii="仿宋" w:eastAsia="仿宋" w:hAnsi="仿宋" w:hint="eastAsia"/>
          <w:sz w:val="24"/>
        </w:rPr>
        <w:t>.</w:t>
      </w:r>
      <w:r w:rsidRPr="002C5D3A">
        <w:rPr>
          <w:rFonts w:ascii="仿宋" w:eastAsia="仿宋" w:hAnsi="仿宋"/>
          <w:sz w:val="24"/>
        </w:rPr>
        <w:t xml:space="preserve"> </w:t>
      </w:r>
      <w:r w:rsidRPr="002C5D3A">
        <w:rPr>
          <w:rFonts w:ascii="仿宋" w:eastAsia="仿宋" w:hAnsi="仿宋" w:hint="eastAsia"/>
          <w:sz w:val="24"/>
        </w:rPr>
        <w:t>我方为本项目提交的响应文件正本1份，副本</w:t>
      </w:r>
      <w:r w:rsidR="00386FE2">
        <w:rPr>
          <w:rFonts w:ascii="仿宋" w:eastAsia="仿宋" w:hAnsi="仿宋" w:hint="eastAsia"/>
          <w:sz w:val="24"/>
        </w:rPr>
        <w:t>2</w:t>
      </w:r>
      <w:r w:rsidRPr="002C5D3A">
        <w:rPr>
          <w:rFonts w:ascii="仿宋" w:eastAsia="仿宋" w:hAnsi="仿宋" w:hint="eastAsia"/>
          <w:sz w:val="24"/>
        </w:rPr>
        <w:t>份，用于磋商响应。</w:t>
      </w:r>
    </w:p>
    <w:p w:rsidR="00036A7C" w:rsidRPr="002C5D3A" w:rsidRDefault="000B7932">
      <w:pPr>
        <w:spacing w:line="360" w:lineRule="auto"/>
        <w:ind w:firstLineChars="200" w:firstLine="480"/>
        <w:jc w:val="left"/>
        <w:rPr>
          <w:rFonts w:ascii="仿宋" w:eastAsia="仿宋" w:hAnsi="仿宋"/>
          <w:sz w:val="24"/>
        </w:rPr>
      </w:pPr>
      <w:r>
        <w:rPr>
          <w:rFonts w:ascii="仿宋" w:eastAsia="仿宋" w:hAnsi="仿宋"/>
          <w:sz w:val="24"/>
        </w:rPr>
        <w:t>4</w:t>
      </w:r>
      <w:r w:rsidR="00EE5E27" w:rsidRPr="002C5D3A">
        <w:rPr>
          <w:rFonts w:ascii="仿宋" w:eastAsia="仿宋" w:hAnsi="仿宋" w:hint="eastAsia"/>
          <w:sz w:val="24"/>
        </w:rPr>
        <w:t>.</w:t>
      </w:r>
      <w:r w:rsidRPr="002C5D3A">
        <w:rPr>
          <w:rFonts w:ascii="仿宋" w:eastAsia="仿宋" w:hAnsi="仿宋"/>
          <w:sz w:val="24"/>
        </w:rPr>
        <w:t xml:space="preserve"> </w:t>
      </w:r>
      <w:r w:rsidRPr="002C5D3A">
        <w:rPr>
          <w:rFonts w:ascii="仿宋" w:eastAsia="仿宋" w:hAnsi="仿宋" w:hint="eastAsia"/>
          <w:sz w:val="24"/>
        </w:rPr>
        <w:t>我方愿意提供贵单位可能另外要求的，与磋商响应有关的文件资料，并保证我方已提供和将要提供的文件资料是真实、准确的。</w:t>
      </w:r>
    </w:p>
    <w:p w:rsidR="00036A7C" w:rsidRPr="002C5D3A" w:rsidRDefault="000B7932" w:rsidP="000B7932">
      <w:pPr>
        <w:spacing w:line="360" w:lineRule="auto"/>
        <w:ind w:firstLineChars="200" w:firstLine="480"/>
        <w:jc w:val="left"/>
        <w:rPr>
          <w:rFonts w:ascii="仿宋" w:eastAsia="仿宋" w:hAnsi="仿宋"/>
          <w:sz w:val="24"/>
        </w:rPr>
      </w:pPr>
      <w:r>
        <w:rPr>
          <w:rFonts w:ascii="仿宋" w:eastAsia="仿宋" w:hAnsi="仿宋"/>
          <w:sz w:val="24"/>
        </w:rPr>
        <w:t>5</w:t>
      </w:r>
      <w:r w:rsidR="00EE5E27" w:rsidRPr="002C5D3A">
        <w:rPr>
          <w:rFonts w:ascii="仿宋" w:eastAsia="仿宋" w:hAnsi="仿宋" w:hint="eastAsia"/>
          <w:sz w:val="24"/>
        </w:rPr>
        <w:t>.</w:t>
      </w:r>
      <w:r w:rsidRPr="002C5D3A">
        <w:rPr>
          <w:rFonts w:ascii="仿宋" w:eastAsia="仿宋" w:hAnsi="仿宋"/>
          <w:sz w:val="24"/>
        </w:rPr>
        <w:t xml:space="preserve"> </w:t>
      </w:r>
      <w:r w:rsidRPr="002C5D3A">
        <w:rPr>
          <w:rFonts w:ascii="仿宋" w:eastAsia="仿宋" w:hAnsi="仿宋" w:hint="eastAsia"/>
          <w:sz w:val="24"/>
        </w:rPr>
        <w:t>本次磋商，我方递交的响应文件有效期为磋商文件规定起算之日起</w:t>
      </w:r>
      <w:r w:rsidR="00386FE2">
        <w:rPr>
          <w:rFonts w:ascii="仿宋" w:eastAsia="仿宋" w:hAnsi="仿宋" w:hint="eastAsia"/>
          <w:sz w:val="24"/>
        </w:rPr>
        <w:t>90</w:t>
      </w:r>
      <w:r w:rsidRPr="002C5D3A">
        <w:rPr>
          <w:rFonts w:ascii="仿宋" w:eastAsia="仿宋" w:hAnsi="仿宋" w:hint="eastAsia"/>
          <w:sz w:val="24"/>
        </w:rPr>
        <w:t>天。</w:t>
      </w:r>
    </w:p>
    <w:p w:rsidR="00036A7C" w:rsidRPr="002C5D3A" w:rsidRDefault="00036A7C">
      <w:pPr>
        <w:adjustRightInd w:val="0"/>
        <w:spacing w:line="400" w:lineRule="exact"/>
        <w:ind w:firstLineChars="200" w:firstLine="480"/>
        <w:jc w:val="left"/>
        <w:rPr>
          <w:rFonts w:ascii="仿宋" w:eastAsia="仿宋" w:hAnsi="仿宋"/>
          <w:sz w:val="24"/>
        </w:rPr>
      </w:pPr>
    </w:p>
    <w:p w:rsidR="00036A7C" w:rsidRPr="002C5D3A" w:rsidRDefault="00036A7C">
      <w:pPr>
        <w:adjustRightInd w:val="0"/>
        <w:spacing w:line="400" w:lineRule="exact"/>
        <w:ind w:firstLineChars="200" w:firstLine="480"/>
        <w:jc w:val="left"/>
        <w:rPr>
          <w:rFonts w:ascii="仿宋" w:eastAsia="仿宋" w:hAnsi="仿宋"/>
          <w:sz w:val="24"/>
        </w:rPr>
      </w:pPr>
    </w:p>
    <w:p w:rsidR="00036A7C" w:rsidRPr="002C5D3A" w:rsidRDefault="00EE5E27">
      <w:pPr>
        <w:adjustRightInd w:val="0"/>
        <w:spacing w:line="400" w:lineRule="exact"/>
        <w:ind w:firstLineChars="200" w:firstLine="480"/>
        <w:jc w:val="left"/>
        <w:rPr>
          <w:rFonts w:ascii="仿宋" w:eastAsia="仿宋" w:hAnsi="仿宋"/>
          <w:sz w:val="24"/>
        </w:rPr>
      </w:pPr>
      <w:r w:rsidRPr="002C5D3A">
        <w:rPr>
          <w:rFonts w:ascii="仿宋" w:eastAsia="仿宋" w:hAnsi="仿宋" w:hint="eastAsia"/>
          <w:sz w:val="24"/>
        </w:rPr>
        <w:t>供应商名称：XXX（盖单位公章）</w:t>
      </w:r>
    </w:p>
    <w:p w:rsidR="00036A7C" w:rsidRPr="002C5D3A" w:rsidRDefault="00826DB4">
      <w:pPr>
        <w:spacing w:line="400" w:lineRule="exact"/>
        <w:ind w:firstLineChars="196" w:firstLine="470"/>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通讯地址：XXX</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邮政编码：XXX</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联系电话：XXX</w:t>
      </w:r>
    </w:p>
    <w:p w:rsidR="00036A7C" w:rsidRPr="002C5D3A" w:rsidRDefault="00EE5E27">
      <w:pPr>
        <w:spacing w:line="400" w:lineRule="exact"/>
        <w:ind w:firstLineChars="196" w:firstLine="470"/>
        <w:rPr>
          <w:rFonts w:ascii="仿宋" w:eastAsia="仿宋" w:hAnsi="仿宋"/>
          <w:sz w:val="24"/>
        </w:rPr>
      </w:pPr>
      <w:r w:rsidRPr="002C5D3A">
        <w:rPr>
          <w:rFonts w:ascii="仿宋" w:eastAsia="仿宋" w:hAnsi="仿宋" w:hint="eastAsia"/>
          <w:sz w:val="24"/>
        </w:rPr>
        <w:t>传    真：XXX</w:t>
      </w:r>
    </w:p>
    <w:p w:rsidR="000D6DB4" w:rsidRPr="002C5D3A" w:rsidRDefault="00EE5E27" w:rsidP="0095467B">
      <w:pPr>
        <w:ind w:firstLineChars="200" w:firstLine="480"/>
        <w:rPr>
          <w:rFonts w:ascii="仿宋" w:eastAsia="仿宋" w:hAnsi="仿宋"/>
          <w:b/>
          <w:sz w:val="32"/>
          <w:szCs w:val="32"/>
        </w:rPr>
      </w:pPr>
      <w:r w:rsidRPr="002C5D3A">
        <w:rPr>
          <w:rFonts w:ascii="仿宋" w:eastAsia="仿宋" w:hAnsi="仿宋" w:hint="eastAsia"/>
          <w:sz w:val="24"/>
        </w:rPr>
        <w:t>日    期：XXX年XXX月XXX日</w:t>
      </w:r>
      <w:r w:rsidRPr="002C5D3A">
        <w:rPr>
          <w:rFonts w:ascii="仿宋" w:eastAsia="仿宋" w:hAnsi="仿宋" w:hint="eastAsia"/>
          <w:sz w:val="32"/>
          <w:szCs w:val="32"/>
        </w:rPr>
        <w:br w:type="page"/>
      </w:r>
      <w:r w:rsidR="000D6DB4" w:rsidRPr="002C5D3A">
        <w:rPr>
          <w:rFonts w:ascii="仿宋" w:eastAsia="仿宋" w:hAnsi="仿宋" w:hint="eastAsia"/>
          <w:b/>
          <w:sz w:val="32"/>
          <w:szCs w:val="32"/>
        </w:rPr>
        <w:lastRenderedPageBreak/>
        <w:t>格式2-3</w:t>
      </w:r>
    </w:p>
    <w:p w:rsidR="000D6DB4" w:rsidRPr="002C5D3A" w:rsidRDefault="000D6DB4" w:rsidP="000D6DB4">
      <w:pPr>
        <w:widowControl/>
        <w:jc w:val="center"/>
        <w:outlineLvl w:val="1"/>
        <w:rPr>
          <w:rFonts w:ascii="仿宋" w:eastAsia="仿宋" w:hAnsi="仿宋"/>
          <w:b/>
          <w:sz w:val="32"/>
          <w:szCs w:val="32"/>
        </w:rPr>
      </w:pPr>
      <w:r w:rsidRPr="002C5D3A">
        <w:rPr>
          <w:rFonts w:ascii="仿宋" w:eastAsia="仿宋" w:hAnsi="仿宋" w:hint="eastAsia"/>
          <w:b/>
          <w:sz w:val="32"/>
          <w:szCs w:val="32"/>
        </w:rPr>
        <w:t xml:space="preserve"> 承诺函（实质性要求）</w:t>
      </w:r>
    </w:p>
    <w:p w:rsidR="000D6DB4" w:rsidRPr="002C5D3A" w:rsidRDefault="000D6DB4" w:rsidP="000D6DB4">
      <w:pPr>
        <w:widowControl/>
        <w:jc w:val="center"/>
        <w:outlineLvl w:val="1"/>
        <w:rPr>
          <w:rFonts w:ascii="仿宋" w:eastAsia="仿宋" w:hAnsi="仿宋"/>
          <w:b/>
          <w:sz w:val="24"/>
        </w:rPr>
      </w:pPr>
    </w:p>
    <w:p w:rsidR="000D6DB4" w:rsidRPr="002C5D3A" w:rsidRDefault="000D6DB4" w:rsidP="000D6DB4">
      <w:pPr>
        <w:rPr>
          <w:rFonts w:ascii="仿宋" w:eastAsia="仿宋" w:hAnsi="仿宋"/>
          <w:sz w:val="24"/>
        </w:rPr>
      </w:pPr>
      <w:r w:rsidRPr="002C5D3A">
        <w:rPr>
          <w:rFonts w:ascii="仿宋" w:eastAsia="仿宋" w:hAnsi="仿宋" w:hint="eastAsia"/>
          <w:sz w:val="24"/>
        </w:rPr>
        <w:t>XXX（采购代理机构名称）：</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我方作为本次采购项目的供应商，根据磋商文件要求，现郑重承诺如下：</w:t>
      </w:r>
    </w:p>
    <w:p w:rsidR="000D6DB4" w:rsidRPr="002C5D3A"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一、我方已认真阅读并接受本项目</w:t>
      </w:r>
      <w:r w:rsidRPr="002C5D3A">
        <w:rPr>
          <w:rFonts w:ascii="仿宋" w:eastAsia="仿宋" w:hAnsi="仿宋"/>
          <w:sz w:val="24"/>
        </w:rPr>
        <w:t>磋商</w:t>
      </w:r>
      <w:r w:rsidRPr="002C5D3A">
        <w:rPr>
          <w:rFonts w:ascii="仿宋" w:eastAsia="仿宋" w:hAnsi="仿宋" w:hint="eastAsia"/>
          <w:sz w:val="24"/>
        </w:rPr>
        <w:t>文件第二章的全部实质性要求</w:t>
      </w:r>
      <w:r w:rsidRPr="002C5D3A">
        <w:rPr>
          <w:rFonts w:ascii="仿宋" w:eastAsia="仿宋" w:hAnsi="仿宋"/>
          <w:sz w:val="24"/>
        </w:rPr>
        <w:t>，如对磋商</w:t>
      </w:r>
      <w:r w:rsidRPr="002C5D3A">
        <w:rPr>
          <w:rFonts w:ascii="仿宋" w:eastAsia="仿宋" w:hAnsi="仿宋" w:hint="eastAsia"/>
          <w:sz w:val="24"/>
        </w:rPr>
        <w:t>文件</w:t>
      </w:r>
      <w:r w:rsidRPr="002C5D3A">
        <w:rPr>
          <w:rFonts w:ascii="仿宋" w:eastAsia="仿宋" w:hAnsi="仿宋"/>
          <w:sz w:val="24"/>
        </w:rPr>
        <w:t>有异议，</w:t>
      </w:r>
      <w:r w:rsidRPr="002C5D3A">
        <w:rPr>
          <w:rFonts w:ascii="仿宋" w:eastAsia="仿宋" w:hAnsi="仿宋" w:hint="eastAsia"/>
          <w:sz w:val="24"/>
        </w:rPr>
        <w:t>已</w:t>
      </w:r>
      <w:r w:rsidRPr="002C5D3A">
        <w:rPr>
          <w:rFonts w:ascii="仿宋" w:eastAsia="仿宋" w:hAnsi="仿宋"/>
          <w:sz w:val="24"/>
        </w:rPr>
        <w:t>依法进行维权救济，不存在对磋商</w:t>
      </w:r>
      <w:r w:rsidRPr="002C5D3A">
        <w:rPr>
          <w:rFonts w:ascii="仿宋" w:eastAsia="仿宋" w:hAnsi="仿宋" w:hint="eastAsia"/>
          <w:sz w:val="24"/>
        </w:rPr>
        <w:t>文件</w:t>
      </w:r>
      <w:r w:rsidRPr="002C5D3A">
        <w:rPr>
          <w:rFonts w:ascii="仿宋" w:eastAsia="仿宋" w:hAnsi="仿宋"/>
          <w:sz w:val="24"/>
        </w:rPr>
        <w:t>有异议的同时又参加</w:t>
      </w:r>
      <w:r w:rsidRPr="002C5D3A">
        <w:rPr>
          <w:rFonts w:ascii="仿宋" w:eastAsia="仿宋" w:hAnsi="仿宋" w:hint="eastAsia"/>
          <w:sz w:val="24"/>
        </w:rPr>
        <w:t>磋商</w:t>
      </w:r>
      <w:r w:rsidRPr="002C5D3A">
        <w:rPr>
          <w:rFonts w:ascii="仿宋" w:eastAsia="仿宋" w:hAnsi="仿宋"/>
          <w:sz w:val="24"/>
        </w:rPr>
        <w:t>以求侥幸</w:t>
      </w:r>
      <w:r w:rsidRPr="002C5D3A">
        <w:rPr>
          <w:rFonts w:ascii="仿宋" w:eastAsia="仿宋" w:hAnsi="仿宋" w:hint="eastAsia"/>
          <w:sz w:val="24"/>
        </w:rPr>
        <w:t>成交</w:t>
      </w:r>
      <w:r w:rsidRPr="002C5D3A">
        <w:rPr>
          <w:rFonts w:ascii="仿宋" w:eastAsia="仿宋" w:hAnsi="仿宋"/>
          <w:sz w:val="24"/>
        </w:rPr>
        <w:t>或者为实现其他非法目的的行为。</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0D6DB4" w:rsidRPr="002C5D3A"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三</w:t>
      </w:r>
      <w:r w:rsidRPr="002C5D3A">
        <w:rPr>
          <w:rFonts w:ascii="仿宋" w:eastAsia="仿宋" w:hAnsi="仿宋"/>
          <w:sz w:val="24"/>
        </w:rPr>
        <w:t>、</w:t>
      </w:r>
      <w:r w:rsidRPr="002C5D3A">
        <w:rPr>
          <w:rFonts w:ascii="仿宋" w:eastAsia="仿宋" w:hAnsi="仿宋" w:hint="eastAsia"/>
          <w:sz w:val="24"/>
        </w:rPr>
        <w:t>为采购项目提供整体设计、规范编制或者项目管理、监理、检测等服务的供应商，不得再参加该采购项目的其他采购活动，我方</w:t>
      </w:r>
      <w:r w:rsidRPr="002C5D3A">
        <w:rPr>
          <w:rFonts w:ascii="仿宋" w:eastAsia="仿宋" w:hAnsi="仿宋"/>
          <w:sz w:val="24"/>
        </w:rPr>
        <w:t>承诺</w:t>
      </w:r>
      <w:r w:rsidRPr="002C5D3A">
        <w:rPr>
          <w:rFonts w:ascii="仿宋" w:eastAsia="仿宋" w:hAnsi="仿宋" w:hint="eastAsia"/>
          <w:sz w:val="24"/>
        </w:rPr>
        <w:t>不属于此类禁止参加本项目的供应商</w:t>
      </w:r>
      <w:r w:rsidRPr="002C5D3A">
        <w:rPr>
          <w:rFonts w:ascii="仿宋" w:eastAsia="仿宋" w:hAnsi="仿宋"/>
          <w:sz w:val="24"/>
        </w:rPr>
        <w:t>。</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0D6DB4" w:rsidRPr="002C5D3A" w:rsidRDefault="000D6DB4" w:rsidP="000D6DB4">
      <w:pPr>
        <w:pStyle w:val="10"/>
        <w:spacing w:line="240" w:lineRule="auto"/>
        <w:rPr>
          <w:rFonts w:ascii="仿宋" w:eastAsia="仿宋" w:hAnsi="仿宋"/>
          <w:sz w:val="24"/>
        </w:rPr>
      </w:pPr>
      <w:r w:rsidRPr="002C5D3A">
        <w:rPr>
          <w:rFonts w:ascii="仿宋" w:eastAsia="仿宋" w:hAnsi="仿宋" w:hint="eastAsia"/>
          <w:sz w:val="24"/>
        </w:rPr>
        <w:t xml:space="preserve">    五、我方实际控制人或者中高级管理人员，不存在同时是采购代理机构工作人员的情形。</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六、不存在同一母公司的两家以上的子公司，以不同供应商身份同时参加本项目同一合同项下的采购活动的</w:t>
      </w:r>
      <w:r w:rsidRPr="002C5D3A">
        <w:rPr>
          <w:rFonts w:ascii="仿宋" w:eastAsia="仿宋" w:hAnsi="仿宋"/>
          <w:sz w:val="24"/>
        </w:rPr>
        <w:t>情形</w:t>
      </w:r>
      <w:r w:rsidRPr="002C5D3A">
        <w:rPr>
          <w:rFonts w:ascii="仿宋" w:eastAsia="仿宋" w:hAnsi="仿宋" w:hint="eastAsia"/>
          <w:sz w:val="24"/>
        </w:rPr>
        <w:t>。</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七、我方与采购代理机构不存在关联关系，也不是采购代理机构的母公司或子公司。</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八、</w:t>
      </w:r>
      <w:r w:rsidR="000B7932" w:rsidRPr="002C5D3A">
        <w:rPr>
          <w:rFonts w:ascii="仿宋" w:eastAsia="仿宋" w:hAnsi="仿宋" w:hint="eastAsia"/>
          <w:sz w:val="24"/>
        </w:rPr>
        <w:t>响应文件中提供的任何资料和技术、服务、商务等响应承诺情况都是真实的、有效的、合法的。</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九、</w:t>
      </w:r>
      <w:r w:rsidR="000B7932" w:rsidRPr="002C5D3A">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十、</w:t>
      </w:r>
      <w:r w:rsidR="000B7932" w:rsidRPr="002C5D3A">
        <w:rPr>
          <w:rFonts w:ascii="仿宋" w:eastAsia="仿宋" w:hAnsi="仿宋" w:hint="eastAsia"/>
          <w:sz w:val="24"/>
        </w:rPr>
        <w:t>国家或行业主管部门对采购产品的技术标准、质量标准和资格资质条件等有强制性规定的，我方</w:t>
      </w:r>
      <w:r w:rsidR="000B7932" w:rsidRPr="002C5D3A">
        <w:rPr>
          <w:rFonts w:ascii="仿宋" w:eastAsia="仿宋" w:hAnsi="仿宋"/>
          <w:sz w:val="24"/>
        </w:rPr>
        <w:t>承诺符合其要求。</w:t>
      </w:r>
    </w:p>
    <w:p w:rsidR="000D6DB4" w:rsidRPr="002C5D3A" w:rsidRDefault="000D6DB4" w:rsidP="000B7932">
      <w:pPr>
        <w:widowControl/>
        <w:ind w:firstLineChars="200" w:firstLine="480"/>
        <w:jc w:val="left"/>
        <w:outlineLvl w:val="1"/>
        <w:rPr>
          <w:rFonts w:ascii="仿宋" w:eastAsia="仿宋" w:hAnsi="仿宋"/>
          <w:sz w:val="24"/>
        </w:rPr>
      </w:pPr>
      <w:r w:rsidRPr="002C5D3A">
        <w:rPr>
          <w:rFonts w:ascii="仿宋" w:eastAsia="仿宋" w:hAnsi="仿宋" w:hint="eastAsia"/>
          <w:sz w:val="24"/>
        </w:rPr>
        <w:t>十一、参加本次采购活动，我方完全同意磋商</w:t>
      </w:r>
      <w:r w:rsidRPr="002C5D3A">
        <w:rPr>
          <w:rFonts w:ascii="仿宋" w:eastAsia="仿宋" w:hAnsi="仿宋"/>
          <w:sz w:val="24"/>
        </w:rPr>
        <w:t>文件第二章关于</w:t>
      </w:r>
      <w:r w:rsidR="004B436D" w:rsidRPr="002C5D3A">
        <w:rPr>
          <w:rFonts w:ascii="仿宋" w:eastAsia="仿宋" w:hAnsi="仿宋" w:hint="eastAsia"/>
          <w:sz w:val="24"/>
        </w:rPr>
        <w:t>“磋商费用”、</w:t>
      </w:r>
      <w:r w:rsidRPr="002C5D3A">
        <w:rPr>
          <w:rFonts w:ascii="仿宋" w:eastAsia="仿宋" w:hAnsi="仿宋" w:hint="eastAsia"/>
          <w:sz w:val="24"/>
        </w:rPr>
        <w:t>“合同</w:t>
      </w:r>
      <w:r w:rsidRPr="002C5D3A">
        <w:rPr>
          <w:rFonts w:ascii="仿宋" w:eastAsia="仿宋" w:hAnsi="仿宋"/>
          <w:sz w:val="24"/>
        </w:rPr>
        <w:t>分包</w:t>
      </w:r>
      <w:r w:rsidRPr="002C5D3A">
        <w:rPr>
          <w:rFonts w:ascii="仿宋" w:eastAsia="仿宋" w:hAnsi="仿宋" w:hint="eastAsia"/>
          <w:sz w:val="24"/>
        </w:rPr>
        <w:t>”、</w:t>
      </w:r>
      <w:r w:rsidRPr="002C5D3A">
        <w:rPr>
          <w:rFonts w:ascii="仿宋" w:eastAsia="仿宋" w:hAnsi="仿宋"/>
          <w:sz w:val="24"/>
        </w:rPr>
        <w:t>“</w:t>
      </w:r>
      <w:r w:rsidRPr="002C5D3A">
        <w:rPr>
          <w:rFonts w:ascii="仿宋" w:eastAsia="仿宋" w:hAnsi="仿宋" w:hint="eastAsia"/>
          <w:sz w:val="24"/>
        </w:rPr>
        <w:t>合同</w:t>
      </w:r>
      <w:r w:rsidRPr="002C5D3A">
        <w:rPr>
          <w:rFonts w:ascii="仿宋" w:eastAsia="仿宋" w:hAnsi="仿宋"/>
          <w:sz w:val="24"/>
        </w:rPr>
        <w:t>转包”</w:t>
      </w:r>
      <w:r w:rsidR="004B436D" w:rsidRPr="002C5D3A">
        <w:rPr>
          <w:rFonts w:ascii="仿宋" w:eastAsia="仿宋" w:hAnsi="仿宋" w:hint="eastAsia"/>
          <w:sz w:val="24"/>
        </w:rPr>
        <w:t>、</w:t>
      </w:r>
      <w:r w:rsidRPr="002C5D3A">
        <w:rPr>
          <w:rFonts w:ascii="仿宋" w:eastAsia="仿宋" w:hAnsi="仿宋"/>
          <w:sz w:val="24"/>
        </w:rPr>
        <w:t>“</w:t>
      </w:r>
      <w:r w:rsidRPr="002C5D3A">
        <w:rPr>
          <w:rFonts w:ascii="仿宋" w:eastAsia="仿宋" w:hAnsi="仿宋" w:hint="eastAsia"/>
          <w:sz w:val="24"/>
        </w:rPr>
        <w:t>履约</w:t>
      </w:r>
      <w:r w:rsidRPr="002C5D3A">
        <w:rPr>
          <w:rFonts w:ascii="仿宋" w:eastAsia="仿宋" w:hAnsi="仿宋"/>
          <w:sz w:val="24"/>
        </w:rPr>
        <w:t>保证金”</w:t>
      </w:r>
      <w:r w:rsidRPr="002C5D3A">
        <w:rPr>
          <w:rFonts w:ascii="仿宋" w:eastAsia="仿宋" w:hAnsi="仿宋" w:hint="eastAsia"/>
          <w:sz w:val="24"/>
        </w:rPr>
        <w:t>的</w:t>
      </w:r>
      <w:r w:rsidRPr="002C5D3A">
        <w:rPr>
          <w:rFonts w:ascii="仿宋" w:eastAsia="仿宋" w:hAnsi="仿宋"/>
          <w:sz w:val="24"/>
        </w:rPr>
        <w:t>实质性要求</w:t>
      </w:r>
      <w:r w:rsidRPr="002C5D3A">
        <w:rPr>
          <w:rFonts w:ascii="仿宋" w:eastAsia="仿宋" w:hAnsi="仿宋" w:hint="eastAsia"/>
          <w:sz w:val="24"/>
        </w:rPr>
        <w:t>，</w:t>
      </w:r>
      <w:r w:rsidRPr="002C5D3A">
        <w:rPr>
          <w:rFonts w:ascii="仿宋" w:eastAsia="仿宋" w:hAnsi="仿宋"/>
          <w:sz w:val="24"/>
        </w:rPr>
        <w:t>并承诺严格按照</w:t>
      </w:r>
      <w:r w:rsidRPr="002C5D3A">
        <w:rPr>
          <w:rFonts w:ascii="仿宋" w:eastAsia="仿宋" w:hAnsi="仿宋" w:hint="eastAsia"/>
          <w:sz w:val="24"/>
        </w:rPr>
        <w:t>磋商</w:t>
      </w:r>
      <w:r w:rsidRPr="002C5D3A">
        <w:rPr>
          <w:rFonts w:ascii="仿宋" w:eastAsia="仿宋" w:hAnsi="仿宋"/>
          <w:sz w:val="24"/>
        </w:rPr>
        <w:t>文件要求</w:t>
      </w:r>
      <w:r w:rsidRPr="002C5D3A">
        <w:rPr>
          <w:rFonts w:ascii="仿宋" w:eastAsia="仿宋" w:hAnsi="仿宋" w:hint="eastAsia"/>
          <w:sz w:val="24"/>
        </w:rPr>
        <w:t>履行</w:t>
      </w:r>
      <w:r w:rsidRPr="002C5D3A">
        <w:rPr>
          <w:rFonts w:ascii="仿宋" w:eastAsia="仿宋" w:hAnsi="仿宋"/>
          <w:sz w:val="24"/>
        </w:rPr>
        <w:t>。</w:t>
      </w:r>
    </w:p>
    <w:p w:rsidR="000D6DB4" w:rsidRPr="002C5D3A"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十</w:t>
      </w:r>
      <w:r w:rsidR="000B7932">
        <w:rPr>
          <w:rFonts w:ascii="仿宋" w:eastAsia="仿宋" w:hAnsi="仿宋" w:hint="eastAsia"/>
          <w:sz w:val="24"/>
        </w:rPr>
        <w:t>二</w:t>
      </w:r>
      <w:r w:rsidRPr="002C5D3A">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Pr="002C5D3A">
        <w:rPr>
          <w:rFonts w:ascii="仿宋" w:eastAsia="仿宋" w:hAnsi="仿宋"/>
          <w:sz w:val="24"/>
        </w:rPr>
        <w:t>我</w:t>
      </w:r>
      <w:r w:rsidRPr="002C5D3A">
        <w:rPr>
          <w:rFonts w:ascii="仿宋" w:eastAsia="仿宋" w:hAnsi="仿宋" w:hint="eastAsia"/>
          <w:sz w:val="24"/>
        </w:rPr>
        <w:t>方</w:t>
      </w:r>
      <w:r w:rsidRPr="002C5D3A">
        <w:rPr>
          <w:rFonts w:ascii="仿宋" w:eastAsia="仿宋" w:hAnsi="仿宋"/>
          <w:sz w:val="24"/>
        </w:rPr>
        <w:t>承诺符合</w:t>
      </w:r>
      <w:r w:rsidRPr="002C5D3A">
        <w:rPr>
          <w:rFonts w:ascii="仿宋" w:eastAsia="仿宋" w:hAnsi="仿宋" w:hint="eastAsia"/>
          <w:sz w:val="24"/>
        </w:rPr>
        <w:t>该</w:t>
      </w:r>
      <w:r w:rsidRPr="002C5D3A">
        <w:rPr>
          <w:rFonts w:ascii="仿宋" w:eastAsia="仿宋" w:hAnsi="仿宋"/>
          <w:sz w:val="24"/>
        </w:rPr>
        <w:t>要求。</w:t>
      </w:r>
    </w:p>
    <w:p w:rsidR="000D6DB4" w:rsidRDefault="000D6DB4" w:rsidP="000D6DB4">
      <w:pPr>
        <w:widowControl/>
        <w:ind w:firstLineChars="200" w:firstLine="480"/>
        <w:jc w:val="left"/>
        <w:outlineLvl w:val="1"/>
        <w:rPr>
          <w:rFonts w:ascii="仿宋" w:eastAsia="仿宋" w:hAnsi="仿宋"/>
          <w:sz w:val="24"/>
        </w:rPr>
      </w:pPr>
      <w:r w:rsidRPr="002C5D3A">
        <w:rPr>
          <w:rFonts w:ascii="仿宋" w:eastAsia="仿宋" w:hAnsi="仿宋" w:hint="eastAsia"/>
          <w:sz w:val="24"/>
        </w:rPr>
        <w:t>十</w:t>
      </w:r>
      <w:r w:rsidR="000B7932">
        <w:rPr>
          <w:rFonts w:ascii="仿宋" w:eastAsia="仿宋" w:hAnsi="仿宋" w:hint="eastAsia"/>
          <w:sz w:val="24"/>
        </w:rPr>
        <w:t>三</w:t>
      </w:r>
      <w:r w:rsidRPr="002C5D3A">
        <w:rPr>
          <w:rFonts w:ascii="仿宋" w:eastAsia="仿宋" w:hAnsi="仿宋"/>
          <w:sz w:val="24"/>
        </w:rPr>
        <w:t>、</w:t>
      </w:r>
      <w:r w:rsidRPr="002C5D3A">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Pr="002C5D3A">
        <w:rPr>
          <w:rFonts w:ascii="仿宋" w:eastAsia="仿宋" w:hAnsi="仿宋"/>
          <w:sz w:val="24"/>
        </w:rPr>
        <w:t>承诺</w:t>
      </w:r>
      <w:r w:rsidRPr="002C5D3A">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A6375" w:rsidRPr="002C5D3A" w:rsidRDefault="007A6375" w:rsidP="000D6DB4">
      <w:pPr>
        <w:widowControl/>
        <w:ind w:firstLineChars="200" w:firstLine="480"/>
        <w:jc w:val="left"/>
        <w:outlineLvl w:val="1"/>
        <w:rPr>
          <w:rFonts w:ascii="仿宋" w:eastAsia="仿宋" w:hAnsi="仿宋"/>
          <w:sz w:val="24"/>
        </w:rPr>
      </w:pPr>
      <w:r w:rsidRPr="007A6375">
        <w:rPr>
          <w:rFonts w:ascii="仿宋" w:eastAsia="仿宋" w:hAnsi="仿宋" w:hint="eastAsia"/>
          <w:sz w:val="24"/>
        </w:rPr>
        <w:t>十</w:t>
      </w:r>
      <w:r w:rsidR="000B7932">
        <w:rPr>
          <w:rFonts w:ascii="仿宋" w:eastAsia="仿宋" w:hAnsi="仿宋" w:hint="eastAsia"/>
          <w:sz w:val="24"/>
        </w:rPr>
        <w:t>四</w:t>
      </w:r>
      <w:r w:rsidRPr="007A6375">
        <w:rPr>
          <w:rFonts w:ascii="仿宋" w:eastAsia="仿宋" w:hAnsi="仿宋" w:hint="eastAsia"/>
          <w:sz w:val="24"/>
        </w:rPr>
        <w:t>、与我方存在直接控股</w:t>
      </w:r>
      <w:r w:rsidR="00A00DF5">
        <w:rPr>
          <w:rFonts w:ascii="仿宋" w:eastAsia="仿宋" w:hAnsi="仿宋" w:hint="eastAsia"/>
          <w:sz w:val="24"/>
        </w:rPr>
        <w:t>关系</w:t>
      </w:r>
      <w:r w:rsidRPr="007A6375">
        <w:rPr>
          <w:rFonts w:ascii="仿宋" w:eastAsia="仿宋" w:hAnsi="仿宋" w:hint="eastAsia"/>
          <w:sz w:val="24"/>
        </w:rPr>
        <w:t>的单位为：XXX；存在管理关系单位为：XXX</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rsidR="000D6DB4" w:rsidRPr="002C5D3A" w:rsidRDefault="000D6DB4" w:rsidP="000D6DB4">
      <w:pPr>
        <w:rPr>
          <w:rFonts w:ascii="仿宋" w:eastAsia="仿宋" w:hAnsi="仿宋"/>
          <w:sz w:val="24"/>
        </w:rPr>
      </w:pPr>
    </w:p>
    <w:p w:rsidR="000D6DB4" w:rsidRPr="002C5D3A" w:rsidRDefault="000D6DB4" w:rsidP="000D6DB4">
      <w:pPr>
        <w:rPr>
          <w:rFonts w:ascii="仿宋" w:eastAsia="仿宋" w:hAnsi="仿宋"/>
          <w:sz w:val="24"/>
        </w:rPr>
      </w:pPr>
    </w:p>
    <w:p w:rsidR="00817A15" w:rsidRPr="002C5D3A" w:rsidRDefault="00817A15" w:rsidP="00817A15">
      <w:pPr>
        <w:spacing w:line="400" w:lineRule="exact"/>
        <w:ind w:firstLineChars="196" w:firstLine="470"/>
        <w:rPr>
          <w:rFonts w:ascii="仿宋" w:eastAsia="仿宋" w:hAnsi="仿宋"/>
          <w:sz w:val="24"/>
        </w:rPr>
      </w:pPr>
      <w:r w:rsidRPr="002C5D3A">
        <w:rPr>
          <w:rFonts w:ascii="仿宋" w:eastAsia="仿宋" w:hAnsi="仿宋" w:hint="eastAsia"/>
          <w:sz w:val="24"/>
        </w:rPr>
        <w:t>法定代表人/单位负责人或授权代表（签字或加盖个人印章）：XXX</w:t>
      </w:r>
    </w:p>
    <w:p w:rsidR="000D6DB4" w:rsidRPr="002C5D3A" w:rsidRDefault="000D6DB4" w:rsidP="000D6DB4">
      <w:pPr>
        <w:ind w:firstLineChars="200" w:firstLine="480"/>
        <w:rPr>
          <w:rFonts w:ascii="仿宋" w:eastAsia="仿宋" w:hAnsi="仿宋"/>
          <w:sz w:val="24"/>
        </w:rPr>
      </w:pPr>
      <w:r w:rsidRPr="002C5D3A">
        <w:rPr>
          <w:rFonts w:ascii="仿宋" w:eastAsia="仿宋" w:hAnsi="仿宋" w:hint="eastAsia"/>
          <w:sz w:val="24"/>
        </w:rPr>
        <w:t>供应商名称：XXXX（盖章）</w:t>
      </w:r>
    </w:p>
    <w:p w:rsidR="000D6DB4" w:rsidRPr="002C5D3A" w:rsidRDefault="000D6DB4" w:rsidP="000D6DB4">
      <w:pPr>
        <w:ind w:firstLineChars="200" w:firstLine="480"/>
        <w:rPr>
          <w:rFonts w:ascii="仿宋" w:eastAsia="仿宋" w:hAnsi="仿宋"/>
          <w:bCs/>
          <w:sz w:val="24"/>
          <w:szCs w:val="30"/>
        </w:rPr>
      </w:pPr>
      <w:r w:rsidRPr="002C5D3A">
        <w:rPr>
          <w:rFonts w:ascii="仿宋" w:eastAsia="仿宋" w:hAnsi="仿宋" w:hint="eastAsia"/>
          <w:sz w:val="24"/>
        </w:rPr>
        <w:t>日    期：XXX年XXX月XXX日</w:t>
      </w:r>
    </w:p>
    <w:p w:rsidR="00036A7C" w:rsidRPr="002C5D3A" w:rsidRDefault="00036A7C" w:rsidP="000D6DB4">
      <w:pPr>
        <w:spacing w:line="360" w:lineRule="auto"/>
        <w:ind w:firstLineChars="200" w:firstLine="480"/>
        <w:rPr>
          <w:rFonts w:ascii="仿宋" w:eastAsia="仿宋" w:hAnsi="仿宋"/>
          <w:sz w:val="24"/>
        </w:rPr>
      </w:pPr>
    </w:p>
    <w:p w:rsidR="00453207" w:rsidRPr="002C5D3A" w:rsidRDefault="00EE5E27" w:rsidP="00453207">
      <w:pPr>
        <w:spacing w:line="360" w:lineRule="auto"/>
        <w:ind w:firstLine="628"/>
        <w:rPr>
          <w:rFonts w:ascii="仿宋" w:eastAsia="仿宋" w:hAnsi="仿宋"/>
          <w:sz w:val="32"/>
          <w:szCs w:val="32"/>
        </w:rPr>
      </w:pPr>
      <w:r w:rsidRPr="002C5D3A">
        <w:rPr>
          <w:rFonts w:ascii="仿宋" w:eastAsia="仿宋" w:hAnsi="仿宋" w:hint="eastAsia"/>
          <w:sz w:val="32"/>
          <w:szCs w:val="32"/>
        </w:rPr>
        <w:br w:type="page"/>
      </w:r>
      <w:bookmarkStart w:id="91" w:name="_Toc217446087"/>
      <w:bookmarkEnd w:id="90"/>
    </w:p>
    <w:p w:rsidR="005507C0" w:rsidRDefault="005507C0">
      <w:pPr>
        <w:widowControl/>
        <w:spacing w:line="360" w:lineRule="atLeast"/>
        <w:jc w:val="left"/>
        <w:outlineLvl w:val="1"/>
        <w:rPr>
          <w:rFonts w:ascii="仿宋" w:eastAsia="仿宋" w:hAnsi="仿宋"/>
          <w:sz w:val="32"/>
          <w:szCs w:val="32"/>
        </w:rPr>
        <w:sectPr w:rsidR="005507C0" w:rsidSect="007D5E81">
          <w:pgSz w:w="11907" w:h="16840" w:code="9"/>
          <w:pgMar w:top="1440" w:right="1842" w:bottom="1440" w:left="1474" w:header="851" w:footer="992" w:gutter="0"/>
          <w:cols w:space="425"/>
          <w:titlePg/>
          <w:docGrid w:linePitch="312"/>
        </w:sectPr>
      </w:pPr>
    </w:p>
    <w:p w:rsidR="005507C0" w:rsidRDefault="005507C0" w:rsidP="005507C0">
      <w:pPr>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2-4</w:t>
      </w:r>
    </w:p>
    <w:p w:rsidR="005507C0" w:rsidRPr="00F13343" w:rsidRDefault="005507C0" w:rsidP="005507C0">
      <w:pPr>
        <w:spacing w:line="400" w:lineRule="exact"/>
        <w:ind w:firstLineChars="200" w:firstLine="643"/>
        <w:jc w:val="center"/>
        <w:rPr>
          <w:rFonts w:ascii="仿宋" w:eastAsia="仿宋" w:hAnsi="仿宋"/>
          <w:b/>
          <w:sz w:val="32"/>
          <w:szCs w:val="32"/>
        </w:rPr>
      </w:pPr>
      <w:bookmarkStart w:id="92" w:name="_Toc217446085"/>
      <w:r w:rsidRPr="00F13343">
        <w:rPr>
          <w:rFonts w:ascii="仿宋" w:eastAsia="仿宋" w:hAnsi="仿宋" w:hint="eastAsia"/>
          <w:b/>
          <w:sz w:val="32"/>
          <w:szCs w:val="32"/>
        </w:rPr>
        <w:t>报价一览表</w:t>
      </w:r>
      <w:bookmarkEnd w:id="92"/>
    </w:p>
    <w:p w:rsidR="005507C0" w:rsidRPr="00F13343" w:rsidRDefault="005507C0" w:rsidP="005507C0">
      <w:pPr>
        <w:widowControl/>
        <w:spacing w:line="360" w:lineRule="atLeast"/>
        <w:ind w:firstLineChars="196" w:firstLine="470"/>
        <w:jc w:val="left"/>
        <w:outlineLvl w:val="1"/>
        <w:rPr>
          <w:rFonts w:ascii="仿宋" w:eastAsia="仿宋" w:hAnsi="仿宋"/>
          <w:sz w:val="24"/>
        </w:rPr>
      </w:pPr>
      <w:r w:rsidRPr="00F13343">
        <w:rPr>
          <w:rFonts w:ascii="仿宋" w:eastAsia="仿宋" w:hAnsi="仿宋" w:hint="eastAsia"/>
          <w:sz w:val="24"/>
        </w:rPr>
        <w:t>第XX包</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2416"/>
        <w:gridCol w:w="1142"/>
        <w:gridCol w:w="1571"/>
        <w:gridCol w:w="2485"/>
        <w:gridCol w:w="1971"/>
      </w:tblGrid>
      <w:tr w:rsidR="006B4656" w:rsidRPr="00F13343" w:rsidTr="0002706D">
        <w:trPr>
          <w:trHeight w:val="925"/>
          <w:jc w:val="center"/>
        </w:trPr>
        <w:tc>
          <w:tcPr>
            <w:tcW w:w="574" w:type="dxa"/>
            <w:vAlign w:val="center"/>
          </w:tcPr>
          <w:p w:rsidR="006B4656" w:rsidRPr="00F13343" w:rsidRDefault="006B4656" w:rsidP="00845D6E">
            <w:pPr>
              <w:widowControl/>
              <w:spacing w:line="276" w:lineRule="auto"/>
              <w:jc w:val="center"/>
              <w:rPr>
                <w:rFonts w:ascii="仿宋" w:eastAsia="仿宋" w:hAnsi="仿宋" w:cs="宋体"/>
                <w:bCs/>
                <w:kern w:val="0"/>
                <w:sz w:val="24"/>
              </w:rPr>
            </w:pPr>
            <w:r w:rsidRPr="00F13343">
              <w:rPr>
                <w:rFonts w:ascii="仿宋" w:eastAsia="仿宋" w:hAnsi="仿宋" w:cs="宋体" w:hint="eastAsia"/>
                <w:bCs/>
                <w:kern w:val="0"/>
                <w:sz w:val="24"/>
              </w:rPr>
              <w:t>序号</w:t>
            </w:r>
          </w:p>
        </w:tc>
        <w:tc>
          <w:tcPr>
            <w:tcW w:w="2416" w:type="dxa"/>
            <w:vAlign w:val="center"/>
          </w:tcPr>
          <w:p w:rsidR="006B4656" w:rsidRPr="00F13343" w:rsidRDefault="006B4656" w:rsidP="00845D6E">
            <w:pPr>
              <w:widowControl/>
              <w:spacing w:line="276" w:lineRule="auto"/>
              <w:jc w:val="center"/>
              <w:rPr>
                <w:rFonts w:ascii="仿宋" w:eastAsia="仿宋" w:hAnsi="仿宋" w:cs="宋体"/>
                <w:bCs/>
                <w:kern w:val="0"/>
                <w:sz w:val="24"/>
              </w:rPr>
            </w:pPr>
            <w:r w:rsidRPr="00F13343">
              <w:rPr>
                <w:rFonts w:ascii="仿宋" w:eastAsia="仿宋" w:hAnsi="仿宋" w:cs="宋体" w:hint="eastAsia"/>
                <w:bCs/>
                <w:kern w:val="0"/>
                <w:sz w:val="24"/>
              </w:rPr>
              <w:t>采购内容</w:t>
            </w:r>
          </w:p>
        </w:tc>
        <w:tc>
          <w:tcPr>
            <w:tcW w:w="2713" w:type="dxa"/>
            <w:gridSpan w:val="2"/>
            <w:vAlign w:val="center"/>
          </w:tcPr>
          <w:p w:rsidR="006B4656" w:rsidRPr="00F13343" w:rsidRDefault="006B4656" w:rsidP="006B4656">
            <w:pPr>
              <w:widowControl/>
              <w:spacing w:line="276" w:lineRule="auto"/>
              <w:jc w:val="center"/>
              <w:rPr>
                <w:rFonts w:ascii="仿宋" w:eastAsia="仿宋" w:hAnsi="仿宋" w:cs="宋体"/>
                <w:bCs/>
                <w:kern w:val="0"/>
                <w:sz w:val="24"/>
              </w:rPr>
            </w:pPr>
            <w:r w:rsidRPr="00F13343">
              <w:rPr>
                <w:rFonts w:ascii="仿宋" w:eastAsia="仿宋" w:hAnsi="仿宋" w:cs="宋体" w:hint="eastAsia"/>
                <w:bCs/>
                <w:kern w:val="0"/>
                <w:sz w:val="24"/>
              </w:rPr>
              <w:t>分项报价(单价</w:t>
            </w:r>
            <w:r w:rsidR="00A42AB2" w:rsidRPr="00F13343">
              <w:rPr>
                <w:rFonts w:ascii="仿宋" w:eastAsia="仿宋" w:hAnsi="仿宋" w:cs="宋体" w:hint="eastAsia"/>
                <w:bCs/>
                <w:kern w:val="0"/>
                <w:sz w:val="24"/>
              </w:rPr>
              <w:t>:元/人</w:t>
            </w:r>
            <w:r w:rsidRPr="00F13343">
              <w:rPr>
                <w:rFonts w:ascii="仿宋" w:eastAsia="仿宋" w:hAnsi="仿宋" w:cs="宋体" w:hint="eastAsia"/>
                <w:bCs/>
                <w:kern w:val="0"/>
                <w:sz w:val="24"/>
              </w:rPr>
              <w:t>)</w:t>
            </w:r>
          </w:p>
        </w:tc>
        <w:tc>
          <w:tcPr>
            <w:tcW w:w="2485" w:type="dxa"/>
            <w:vAlign w:val="center"/>
          </w:tcPr>
          <w:p w:rsidR="006B4656" w:rsidRPr="00F13343" w:rsidRDefault="006B4656" w:rsidP="008F03A1">
            <w:pPr>
              <w:widowControl/>
              <w:spacing w:line="276" w:lineRule="auto"/>
              <w:jc w:val="center"/>
              <w:rPr>
                <w:rFonts w:ascii="仿宋" w:eastAsia="仿宋" w:hAnsi="仿宋" w:cs="宋体"/>
                <w:bCs/>
                <w:kern w:val="0"/>
                <w:sz w:val="24"/>
              </w:rPr>
            </w:pPr>
            <w:r w:rsidRPr="00F13343">
              <w:rPr>
                <w:rFonts w:ascii="仿宋" w:eastAsia="仿宋" w:hAnsi="仿宋" w:cs="宋体" w:hint="eastAsia"/>
                <w:bCs/>
                <w:kern w:val="0"/>
                <w:sz w:val="24"/>
              </w:rPr>
              <w:t>投标总价（万元/年）</w:t>
            </w:r>
          </w:p>
        </w:tc>
        <w:tc>
          <w:tcPr>
            <w:tcW w:w="1971" w:type="dxa"/>
            <w:vAlign w:val="center"/>
          </w:tcPr>
          <w:p w:rsidR="006B4656" w:rsidRPr="00F13343" w:rsidRDefault="006B4656" w:rsidP="005507C0">
            <w:pPr>
              <w:widowControl/>
              <w:spacing w:line="360" w:lineRule="auto"/>
              <w:jc w:val="center"/>
              <w:rPr>
                <w:rFonts w:ascii="仿宋" w:eastAsia="仿宋" w:hAnsi="仿宋" w:cs="宋体"/>
                <w:bCs/>
                <w:kern w:val="0"/>
                <w:sz w:val="24"/>
              </w:rPr>
            </w:pPr>
            <w:r w:rsidRPr="00F13343">
              <w:rPr>
                <w:rFonts w:ascii="仿宋" w:eastAsia="仿宋" w:hAnsi="仿宋" w:cs="宋体" w:hint="eastAsia"/>
                <w:bCs/>
                <w:kern w:val="0"/>
                <w:sz w:val="24"/>
              </w:rPr>
              <w:t>备注</w:t>
            </w:r>
          </w:p>
        </w:tc>
      </w:tr>
      <w:tr w:rsidR="006B4656" w:rsidTr="0002706D">
        <w:trPr>
          <w:trHeight w:val="702"/>
          <w:jc w:val="center"/>
        </w:trPr>
        <w:tc>
          <w:tcPr>
            <w:tcW w:w="574" w:type="dxa"/>
            <w:vMerge w:val="restart"/>
            <w:vAlign w:val="center"/>
          </w:tcPr>
          <w:p w:rsidR="006B4656" w:rsidRPr="00F13343" w:rsidRDefault="006B4656" w:rsidP="00845D6E">
            <w:pPr>
              <w:widowControl/>
              <w:spacing w:line="276" w:lineRule="auto"/>
              <w:jc w:val="center"/>
              <w:rPr>
                <w:rFonts w:ascii="仿宋" w:eastAsia="仿宋" w:hAnsi="仿宋" w:cs="宋体"/>
                <w:bCs/>
                <w:kern w:val="0"/>
                <w:sz w:val="24"/>
              </w:rPr>
            </w:pPr>
            <w:r w:rsidRPr="00F13343">
              <w:rPr>
                <w:rFonts w:ascii="仿宋" w:eastAsia="仿宋" w:hAnsi="仿宋" w:cs="宋体"/>
                <w:bCs/>
                <w:kern w:val="0"/>
                <w:sz w:val="24"/>
              </w:rPr>
              <w:t>1</w:t>
            </w:r>
          </w:p>
        </w:tc>
        <w:tc>
          <w:tcPr>
            <w:tcW w:w="2416" w:type="dxa"/>
            <w:vMerge w:val="restart"/>
            <w:vAlign w:val="center"/>
          </w:tcPr>
          <w:p w:rsidR="006B4656" w:rsidRPr="00F13343" w:rsidRDefault="006B4656" w:rsidP="00764583">
            <w:pPr>
              <w:widowControl/>
              <w:spacing w:line="360" w:lineRule="atLeast"/>
              <w:jc w:val="left"/>
              <w:outlineLvl w:val="1"/>
              <w:rPr>
                <w:rFonts w:ascii="仿宋" w:eastAsia="仿宋" w:hAnsi="仿宋"/>
                <w:sz w:val="24"/>
              </w:rPr>
            </w:pPr>
            <w:r w:rsidRPr="00F13343">
              <w:rPr>
                <w:rFonts w:ascii="仿宋" w:eastAsia="仿宋" w:hAnsi="仿宋" w:cs="宋体" w:hint="eastAsia"/>
                <w:sz w:val="24"/>
              </w:rPr>
              <w:t>成都市公安局双流区分局民辅警及退休人员健康</w:t>
            </w:r>
            <w:r w:rsidR="00764583" w:rsidRPr="00F13343">
              <w:rPr>
                <w:rFonts w:ascii="仿宋" w:eastAsia="仿宋" w:hAnsi="仿宋" w:cs="宋体" w:hint="eastAsia"/>
                <w:sz w:val="24"/>
              </w:rPr>
              <w:t>检查</w:t>
            </w:r>
            <w:r w:rsidRPr="00F13343">
              <w:rPr>
                <w:rFonts w:ascii="仿宋" w:eastAsia="仿宋" w:hAnsi="仿宋" w:cs="宋体" w:hint="eastAsia"/>
                <w:sz w:val="24"/>
              </w:rPr>
              <w:t>服务采购项目（</w:t>
            </w:r>
            <w:r w:rsidRPr="00F13343">
              <w:rPr>
                <w:rFonts w:ascii="仿宋" w:eastAsia="仿宋" w:hAnsi="仿宋" w:hint="eastAsia"/>
                <w:sz w:val="24"/>
              </w:rPr>
              <w:t>第XX包</w:t>
            </w:r>
            <w:r w:rsidRPr="00F13343">
              <w:rPr>
                <w:rFonts w:ascii="仿宋" w:eastAsia="仿宋" w:hAnsi="仿宋" w:cs="宋体" w:hint="eastAsia"/>
                <w:sz w:val="24"/>
              </w:rPr>
              <w:t>）</w:t>
            </w:r>
          </w:p>
        </w:tc>
        <w:tc>
          <w:tcPr>
            <w:tcW w:w="1142" w:type="dxa"/>
            <w:vAlign w:val="center"/>
          </w:tcPr>
          <w:p w:rsidR="006B4656" w:rsidRPr="00F13343" w:rsidRDefault="006B4656" w:rsidP="006B4656">
            <w:pPr>
              <w:widowControl/>
              <w:spacing w:line="276" w:lineRule="auto"/>
              <w:jc w:val="center"/>
              <w:rPr>
                <w:rFonts w:ascii="仿宋" w:eastAsia="仿宋" w:hAnsi="仿宋" w:cs="宋体"/>
                <w:bCs/>
                <w:kern w:val="0"/>
                <w:sz w:val="24"/>
              </w:rPr>
            </w:pPr>
            <w:r w:rsidRPr="00F13343">
              <w:rPr>
                <w:rFonts w:ascii="仿宋" w:eastAsia="仿宋" w:hAnsi="仿宋" w:cs="宋体" w:hint="eastAsia"/>
                <w:bCs/>
                <w:kern w:val="0"/>
                <w:sz w:val="24"/>
              </w:rPr>
              <w:t>男</w:t>
            </w:r>
          </w:p>
        </w:tc>
        <w:tc>
          <w:tcPr>
            <w:tcW w:w="1571" w:type="dxa"/>
            <w:vAlign w:val="center"/>
          </w:tcPr>
          <w:p w:rsidR="006B4656" w:rsidRPr="007751ED" w:rsidRDefault="006B4656" w:rsidP="006B4656">
            <w:pPr>
              <w:widowControl/>
              <w:spacing w:line="276" w:lineRule="auto"/>
              <w:jc w:val="center"/>
              <w:rPr>
                <w:rFonts w:ascii="仿宋" w:eastAsia="仿宋" w:hAnsi="仿宋" w:cs="宋体"/>
                <w:bCs/>
                <w:kern w:val="0"/>
                <w:sz w:val="24"/>
              </w:rPr>
            </w:pPr>
            <w:r w:rsidRPr="00F13343">
              <w:rPr>
                <w:rFonts w:ascii="仿宋" w:eastAsia="仿宋" w:hAnsi="仿宋" w:cs="宋体" w:hint="eastAsia"/>
                <w:bCs/>
                <w:kern w:val="0"/>
                <w:sz w:val="24"/>
              </w:rPr>
              <w:t>女</w:t>
            </w:r>
          </w:p>
        </w:tc>
        <w:tc>
          <w:tcPr>
            <w:tcW w:w="2485" w:type="dxa"/>
            <w:vMerge w:val="restart"/>
            <w:vAlign w:val="center"/>
          </w:tcPr>
          <w:p w:rsidR="006B4656" w:rsidRPr="007751ED" w:rsidRDefault="006B4656" w:rsidP="00845D6E">
            <w:pPr>
              <w:widowControl/>
              <w:spacing w:line="276" w:lineRule="auto"/>
              <w:jc w:val="center"/>
              <w:rPr>
                <w:rFonts w:ascii="仿宋" w:eastAsia="仿宋" w:hAnsi="仿宋" w:cs="宋体"/>
                <w:bCs/>
                <w:kern w:val="0"/>
                <w:sz w:val="24"/>
              </w:rPr>
            </w:pPr>
          </w:p>
        </w:tc>
        <w:tc>
          <w:tcPr>
            <w:tcW w:w="1971" w:type="dxa"/>
            <w:vMerge w:val="restart"/>
            <w:vAlign w:val="center"/>
          </w:tcPr>
          <w:p w:rsidR="006B4656" w:rsidRPr="00B03A29" w:rsidRDefault="006B4656" w:rsidP="005507C0">
            <w:pPr>
              <w:widowControl/>
              <w:spacing w:line="276" w:lineRule="auto"/>
              <w:jc w:val="center"/>
              <w:rPr>
                <w:rFonts w:ascii="仿宋" w:eastAsia="仿宋" w:hAnsi="仿宋" w:cs="宋体"/>
                <w:bCs/>
                <w:kern w:val="0"/>
                <w:sz w:val="24"/>
              </w:rPr>
            </w:pPr>
          </w:p>
        </w:tc>
      </w:tr>
      <w:tr w:rsidR="006B4656" w:rsidTr="0002706D">
        <w:trPr>
          <w:trHeight w:val="702"/>
          <w:jc w:val="center"/>
        </w:trPr>
        <w:tc>
          <w:tcPr>
            <w:tcW w:w="574" w:type="dxa"/>
            <w:vMerge/>
            <w:vAlign w:val="center"/>
          </w:tcPr>
          <w:p w:rsidR="006B4656" w:rsidRPr="00B03A29" w:rsidRDefault="006B4656" w:rsidP="00845D6E">
            <w:pPr>
              <w:widowControl/>
              <w:spacing w:line="276" w:lineRule="auto"/>
              <w:jc w:val="center"/>
              <w:rPr>
                <w:rFonts w:ascii="仿宋" w:eastAsia="仿宋" w:hAnsi="仿宋" w:cs="宋体"/>
                <w:bCs/>
                <w:kern w:val="0"/>
                <w:sz w:val="24"/>
              </w:rPr>
            </w:pPr>
          </w:p>
        </w:tc>
        <w:tc>
          <w:tcPr>
            <w:tcW w:w="2416" w:type="dxa"/>
            <w:vMerge/>
            <w:vAlign w:val="center"/>
          </w:tcPr>
          <w:p w:rsidR="006B4656" w:rsidRPr="00470C50" w:rsidRDefault="006B4656" w:rsidP="002F7267">
            <w:pPr>
              <w:widowControl/>
              <w:spacing w:line="360" w:lineRule="atLeast"/>
              <w:jc w:val="left"/>
              <w:outlineLvl w:val="1"/>
              <w:rPr>
                <w:rFonts w:ascii="仿宋" w:eastAsia="仿宋" w:hAnsi="仿宋" w:cs="宋体"/>
                <w:sz w:val="24"/>
              </w:rPr>
            </w:pPr>
          </w:p>
        </w:tc>
        <w:tc>
          <w:tcPr>
            <w:tcW w:w="1142" w:type="dxa"/>
            <w:vAlign w:val="center"/>
          </w:tcPr>
          <w:p w:rsidR="006B4656" w:rsidRPr="007751ED" w:rsidRDefault="006B4656" w:rsidP="006B4656">
            <w:pPr>
              <w:widowControl/>
              <w:spacing w:line="276" w:lineRule="auto"/>
              <w:jc w:val="center"/>
              <w:rPr>
                <w:rFonts w:ascii="仿宋" w:eastAsia="仿宋" w:hAnsi="仿宋" w:cs="宋体"/>
                <w:bCs/>
                <w:kern w:val="0"/>
                <w:sz w:val="24"/>
              </w:rPr>
            </w:pPr>
          </w:p>
        </w:tc>
        <w:tc>
          <w:tcPr>
            <w:tcW w:w="1571" w:type="dxa"/>
            <w:vAlign w:val="center"/>
          </w:tcPr>
          <w:p w:rsidR="006B4656" w:rsidRPr="007751ED" w:rsidRDefault="006B4656" w:rsidP="006B4656">
            <w:pPr>
              <w:widowControl/>
              <w:spacing w:line="276" w:lineRule="auto"/>
              <w:jc w:val="center"/>
              <w:rPr>
                <w:rFonts w:ascii="仿宋" w:eastAsia="仿宋" w:hAnsi="仿宋" w:cs="宋体"/>
                <w:bCs/>
                <w:kern w:val="0"/>
                <w:sz w:val="24"/>
              </w:rPr>
            </w:pPr>
          </w:p>
        </w:tc>
        <w:tc>
          <w:tcPr>
            <w:tcW w:w="2485" w:type="dxa"/>
            <w:vMerge/>
            <w:vAlign w:val="center"/>
          </w:tcPr>
          <w:p w:rsidR="006B4656" w:rsidRPr="007751ED" w:rsidRDefault="006B4656" w:rsidP="00845D6E">
            <w:pPr>
              <w:widowControl/>
              <w:spacing w:line="276" w:lineRule="auto"/>
              <w:jc w:val="center"/>
              <w:rPr>
                <w:rFonts w:ascii="仿宋" w:eastAsia="仿宋" w:hAnsi="仿宋" w:cs="宋体"/>
                <w:bCs/>
                <w:kern w:val="0"/>
                <w:sz w:val="24"/>
              </w:rPr>
            </w:pPr>
          </w:p>
        </w:tc>
        <w:tc>
          <w:tcPr>
            <w:tcW w:w="1971" w:type="dxa"/>
            <w:vMerge/>
            <w:vAlign w:val="center"/>
          </w:tcPr>
          <w:p w:rsidR="006B4656" w:rsidRPr="00B03A29" w:rsidRDefault="006B4656" w:rsidP="005507C0">
            <w:pPr>
              <w:widowControl/>
              <w:spacing w:line="276" w:lineRule="auto"/>
              <w:jc w:val="center"/>
              <w:rPr>
                <w:rFonts w:ascii="仿宋" w:eastAsia="仿宋" w:hAnsi="仿宋" w:cs="宋体"/>
                <w:bCs/>
                <w:kern w:val="0"/>
                <w:sz w:val="24"/>
              </w:rPr>
            </w:pPr>
          </w:p>
        </w:tc>
      </w:tr>
    </w:tbl>
    <w:p w:rsidR="005507C0" w:rsidRDefault="005507C0" w:rsidP="005507C0">
      <w:pPr>
        <w:widowControl/>
        <w:spacing w:line="276" w:lineRule="auto"/>
        <w:jc w:val="left"/>
        <w:outlineLvl w:val="1"/>
        <w:rPr>
          <w:rFonts w:ascii="仿宋" w:eastAsia="仿宋" w:hAnsi="仿宋"/>
          <w:sz w:val="24"/>
        </w:rPr>
      </w:pPr>
    </w:p>
    <w:p w:rsidR="005507C0" w:rsidRDefault="005507C0" w:rsidP="005507C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5507C0" w:rsidRDefault="005507C0" w:rsidP="005507C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w:t>
      </w:r>
      <w:r w:rsidR="00D75D53">
        <w:rPr>
          <w:rFonts w:ascii="仿宋" w:eastAsia="仿宋" w:hAnsi="仿宋" w:hint="eastAsia"/>
          <w:sz w:val="24"/>
        </w:rPr>
        <w:t>报价</w:t>
      </w:r>
      <w:r>
        <w:rPr>
          <w:rFonts w:ascii="仿宋" w:eastAsia="仿宋" w:hAnsi="仿宋" w:hint="eastAsia"/>
          <w:sz w:val="24"/>
        </w:rPr>
        <w:t>一览表”为多页的，每页均须加盖投标人印章。</w:t>
      </w:r>
    </w:p>
    <w:p w:rsidR="005507C0" w:rsidRDefault="005507C0" w:rsidP="005507C0">
      <w:pPr>
        <w:spacing w:line="400" w:lineRule="exact"/>
        <w:ind w:firstLineChars="200" w:firstLine="480"/>
        <w:rPr>
          <w:rFonts w:ascii="仿宋" w:eastAsia="仿宋" w:hAnsi="仿宋"/>
          <w:sz w:val="24"/>
        </w:rPr>
      </w:pPr>
      <w:r>
        <w:rPr>
          <w:rFonts w:ascii="仿宋" w:eastAsia="仿宋" w:hAnsi="仿宋" w:hint="eastAsia"/>
          <w:sz w:val="24"/>
        </w:rPr>
        <w:t>3、“</w:t>
      </w:r>
      <w:r w:rsidR="00D75D53">
        <w:rPr>
          <w:rFonts w:ascii="仿宋" w:eastAsia="仿宋" w:hAnsi="仿宋" w:hint="eastAsia"/>
          <w:sz w:val="24"/>
        </w:rPr>
        <w:t>报价</w:t>
      </w:r>
      <w:r>
        <w:rPr>
          <w:rFonts w:ascii="仿宋" w:eastAsia="仿宋" w:hAnsi="仿宋" w:hint="eastAsia"/>
          <w:sz w:val="24"/>
        </w:rPr>
        <w:t>一览表”以包为单位填写。</w:t>
      </w:r>
    </w:p>
    <w:p w:rsidR="005507C0" w:rsidRDefault="005507C0" w:rsidP="005507C0">
      <w:pPr>
        <w:spacing w:line="400" w:lineRule="exact"/>
        <w:ind w:firstLineChars="200" w:firstLine="480"/>
        <w:rPr>
          <w:rFonts w:ascii="仿宋" w:eastAsia="仿宋" w:hAnsi="仿宋"/>
          <w:sz w:val="24"/>
        </w:rPr>
      </w:pPr>
      <w:r>
        <w:rPr>
          <w:rFonts w:ascii="仿宋" w:eastAsia="仿宋" w:hAnsi="仿宋"/>
          <w:sz w:val="24"/>
        </w:rPr>
        <w:t>4、如是进口设备，须在表格中标明“进口”。招标文件未明确“允许进口”的，供应商以进口产品进行投标时，将视为无效投标。</w:t>
      </w:r>
    </w:p>
    <w:p w:rsidR="005507C0" w:rsidRDefault="005507C0" w:rsidP="005507C0">
      <w:pPr>
        <w:spacing w:line="400" w:lineRule="exact"/>
        <w:ind w:firstLineChars="200" w:firstLine="480"/>
        <w:rPr>
          <w:rFonts w:ascii="仿宋" w:eastAsia="仿宋" w:hAnsi="仿宋"/>
          <w:sz w:val="24"/>
        </w:rPr>
      </w:pPr>
      <w:r>
        <w:rPr>
          <w:rFonts w:ascii="仿宋" w:eastAsia="仿宋" w:hAnsi="仿宋" w:hint="eastAsia"/>
          <w:sz w:val="24"/>
        </w:rPr>
        <w:t>5、按投标总价进行价格评审。</w:t>
      </w:r>
    </w:p>
    <w:p w:rsidR="005507C0" w:rsidRDefault="005507C0" w:rsidP="005507C0">
      <w:pPr>
        <w:widowControl/>
        <w:spacing w:line="360" w:lineRule="atLeast"/>
        <w:ind w:firstLineChars="196" w:firstLine="470"/>
        <w:jc w:val="left"/>
        <w:outlineLvl w:val="1"/>
        <w:rPr>
          <w:rFonts w:ascii="仿宋" w:eastAsia="仿宋" w:hAnsi="仿宋"/>
          <w:sz w:val="24"/>
        </w:rPr>
      </w:pPr>
    </w:p>
    <w:p w:rsidR="005507C0" w:rsidRDefault="008F03A1" w:rsidP="005507C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w:t>
      </w:r>
      <w:r w:rsidR="005507C0">
        <w:rPr>
          <w:rFonts w:ascii="仿宋" w:eastAsia="仿宋" w:hAnsi="仿宋" w:hint="eastAsia"/>
          <w:sz w:val="24"/>
        </w:rPr>
        <w:t>名称：XXXX（单位公章）。</w:t>
      </w:r>
    </w:p>
    <w:p w:rsidR="005507C0" w:rsidRDefault="005507C0" w:rsidP="005507C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5507C0" w:rsidRDefault="005507C0" w:rsidP="005507C0">
      <w:pPr>
        <w:widowControl/>
        <w:spacing w:line="360" w:lineRule="atLeast"/>
        <w:ind w:firstLineChars="196" w:firstLine="470"/>
        <w:jc w:val="left"/>
        <w:outlineLvl w:val="1"/>
        <w:rPr>
          <w:rFonts w:ascii="仿宋" w:eastAsia="仿宋" w:hAnsi="仿宋"/>
          <w:b/>
          <w:sz w:val="24"/>
        </w:rPr>
        <w:sectPr w:rsidR="005507C0">
          <w:pgSz w:w="11907" w:h="16840"/>
          <w:pgMar w:top="1440" w:right="1474" w:bottom="1440" w:left="1474" w:header="851" w:footer="992" w:gutter="0"/>
          <w:cols w:space="720"/>
          <w:docGrid w:linePitch="312"/>
        </w:sectPr>
      </w:pPr>
      <w:r>
        <w:rPr>
          <w:rFonts w:ascii="仿宋" w:eastAsia="仿宋" w:hAnsi="仿宋" w:hint="eastAsia"/>
          <w:sz w:val="24"/>
        </w:rPr>
        <w:t>日期：XXXX。</w:t>
      </w:r>
    </w:p>
    <w:p w:rsidR="00036A7C" w:rsidRPr="002C5D3A" w:rsidRDefault="00EE5E27">
      <w:pPr>
        <w:widowControl/>
        <w:spacing w:line="360" w:lineRule="atLeast"/>
        <w:jc w:val="left"/>
        <w:outlineLvl w:val="1"/>
        <w:rPr>
          <w:rFonts w:ascii="仿宋" w:eastAsia="仿宋" w:hAnsi="仿宋"/>
          <w:sz w:val="24"/>
        </w:rPr>
      </w:pPr>
      <w:r w:rsidRPr="002C5D3A">
        <w:rPr>
          <w:rFonts w:ascii="仿宋" w:eastAsia="仿宋" w:hAnsi="仿宋" w:hint="eastAsia"/>
          <w:sz w:val="32"/>
          <w:szCs w:val="32"/>
        </w:rPr>
        <w:lastRenderedPageBreak/>
        <w:t>格式</w:t>
      </w:r>
      <w:r w:rsidR="004853A0" w:rsidRPr="002C5D3A">
        <w:rPr>
          <w:rFonts w:ascii="仿宋" w:eastAsia="仿宋" w:hAnsi="仿宋" w:hint="eastAsia"/>
          <w:sz w:val="32"/>
          <w:szCs w:val="32"/>
        </w:rPr>
        <w:t>2-</w:t>
      </w:r>
      <w:r w:rsidR="00D6244B">
        <w:rPr>
          <w:rFonts w:ascii="仿宋" w:eastAsia="仿宋" w:hAnsi="仿宋" w:hint="eastAsia"/>
          <w:sz w:val="32"/>
          <w:szCs w:val="32"/>
        </w:rPr>
        <w:t>5</w:t>
      </w:r>
    </w:p>
    <w:p w:rsidR="00036A7C" w:rsidRPr="002C5D3A" w:rsidRDefault="00E343A4">
      <w:pPr>
        <w:jc w:val="center"/>
        <w:rPr>
          <w:rFonts w:ascii="仿宋" w:eastAsia="仿宋" w:hAnsi="仿宋" w:cs="Arial"/>
          <w:bCs/>
          <w:sz w:val="32"/>
          <w:szCs w:val="32"/>
        </w:rPr>
      </w:pPr>
      <w:r w:rsidRPr="002C5D3A">
        <w:rPr>
          <w:rFonts w:ascii="仿宋" w:eastAsia="仿宋" w:hAnsi="仿宋" w:cs="Arial" w:hint="eastAsia"/>
          <w:bCs/>
          <w:sz w:val="32"/>
          <w:szCs w:val="32"/>
        </w:rPr>
        <w:t xml:space="preserve"> </w:t>
      </w:r>
      <w:r w:rsidR="00EE5E27" w:rsidRPr="002C5D3A">
        <w:rPr>
          <w:rFonts w:ascii="仿宋" w:eastAsia="仿宋" w:hAnsi="仿宋" w:cs="Arial" w:hint="eastAsia"/>
          <w:bCs/>
          <w:sz w:val="32"/>
          <w:szCs w:val="32"/>
        </w:rPr>
        <w:t>供应商基本情况表</w:t>
      </w:r>
    </w:p>
    <w:p w:rsidR="00036A7C" w:rsidRPr="002C5D3A" w:rsidRDefault="00036A7C">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A6824" w:rsidRPr="002C5D3A">
        <w:trPr>
          <w:trHeight w:val="610"/>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供应商名称</w:t>
            </w:r>
          </w:p>
        </w:tc>
        <w:tc>
          <w:tcPr>
            <w:tcW w:w="7560" w:type="dxa"/>
            <w:gridSpan w:val="11"/>
            <w:vAlign w:val="center"/>
          </w:tcPr>
          <w:p w:rsidR="00036A7C" w:rsidRPr="002C5D3A" w:rsidRDefault="00036A7C">
            <w:pPr>
              <w:jc w:val="center"/>
              <w:rPr>
                <w:rFonts w:ascii="仿宋" w:eastAsia="仿宋" w:hAnsi="仿宋" w:cs="Arial"/>
                <w:bCs/>
                <w:szCs w:val="21"/>
              </w:rPr>
            </w:pPr>
          </w:p>
        </w:tc>
      </w:tr>
      <w:tr w:rsidR="001A6824" w:rsidRPr="002C5D3A">
        <w:trPr>
          <w:trHeight w:val="618"/>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注册地址</w:t>
            </w:r>
          </w:p>
        </w:tc>
        <w:tc>
          <w:tcPr>
            <w:tcW w:w="4680" w:type="dxa"/>
            <w:gridSpan w:val="6"/>
            <w:shd w:val="clear" w:color="auto" w:fill="auto"/>
            <w:vAlign w:val="center"/>
          </w:tcPr>
          <w:p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邮政编码</w:t>
            </w:r>
          </w:p>
        </w:tc>
        <w:tc>
          <w:tcPr>
            <w:tcW w:w="1620" w:type="dxa"/>
            <w:gridSpan w:val="2"/>
            <w:vAlign w:val="center"/>
          </w:tcPr>
          <w:p w:rsidR="00036A7C" w:rsidRPr="002C5D3A" w:rsidRDefault="00036A7C">
            <w:pPr>
              <w:jc w:val="center"/>
              <w:rPr>
                <w:rFonts w:ascii="仿宋" w:eastAsia="仿宋" w:hAnsi="仿宋" w:cs="Arial"/>
                <w:bCs/>
                <w:szCs w:val="21"/>
              </w:rPr>
            </w:pPr>
          </w:p>
        </w:tc>
      </w:tr>
      <w:tr w:rsidR="001A6824" w:rsidRPr="002C5D3A">
        <w:trPr>
          <w:trHeight w:val="612"/>
          <w:jc w:val="center"/>
        </w:trPr>
        <w:tc>
          <w:tcPr>
            <w:tcW w:w="1620" w:type="dxa"/>
            <w:vMerge w:val="restart"/>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联系方式</w:t>
            </w:r>
          </w:p>
        </w:tc>
        <w:tc>
          <w:tcPr>
            <w:tcW w:w="1080" w:type="dxa"/>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联系人</w:t>
            </w:r>
          </w:p>
        </w:tc>
        <w:tc>
          <w:tcPr>
            <w:tcW w:w="3600" w:type="dxa"/>
            <w:gridSpan w:val="5"/>
            <w:shd w:val="clear" w:color="auto" w:fill="auto"/>
            <w:vAlign w:val="center"/>
          </w:tcPr>
          <w:p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联系电话</w:t>
            </w:r>
          </w:p>
        </w:tc>
        <w:tc>
          <w:tcPr>
            <w:tcW w:w="1620" w:type="dxa"/>
            <w:gridSpan w:val="2"/>
            <w:vAlign w:val="center"/>
          </w:tcPr>
          <w:p w:rsidR="00036A7C" w:rsidRPr="002C5D3A" w:rsidRDefault="00036A7C">
            <w:pPr>
              <w:jc w:val="center"/>
              <w:rPr>
                <w:rFonts w:ascii="仿宋" w:eastAsia="仿宋" w:hAnsi="仿宋" w:cs="Arial"/>
                <w:bCs/>
                <w:szCs w:val="21"/>
              </w:rPr>
            </w:pPr>
          </w:p>
        </w:tc>
      </w:tr>
      <w:tr w:rsidR="001A6824" w:rsidRPr="002C5D3A">
        <w:trPr>
          <w:trHeight w:val="688"/>
          <w:jc w:val="center"/>
        </w:trPr>
        <w:tc>
          <w:tcPr>
            <w:tcW w:w="1620" w:type="dxa"/>
            <w:vMerge/>
            <w:vAlign w:val="center"/>
          </w:tcPr>
          <w:p w:rsidR="00036A7C" w:rsidRPr="002C5D3A" w:rsidRDefault="00036A7C">
            <w:pPr>
              <w:jc w:val="center"/>
              <w:rPr>
                <w:rFonts w:ascii="仿宋" w:eastAsia="仿宋" w:hAnsi="仿宋" w:cs="Arial"/>
                <w:bCs/>
                <w:szCs w:val="21"/>
              </w:rPr>
            </w:pPr>
          </w:p>
        </w:tc>
        <w:tc>
          <w:tcPr>
            <w:tcW w:w="1080" w:type="dxa"/>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传真</w:t>
            </w:r>
          </w:p>
        </w:tc>
        <w:tc>
          <w:tcPr>
            <w:tcW w:w="3600" w:type="dxa"/>
            <w:gridSpan w:val="5"/>
            <w:shd w:val="clear" w:color="auto" w:fill="auto"/>
            <w:vAlign w:val="center"/>
          </w:tcPr>
          <w:p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网址</w:t>
            </w:r>
          </w:p>
        </w:tc>
        <w:tc>
          <w:tcPr>
            <w:tcW w:w="1620" w:type="dxa"/>
            <w:gridSpan w:val="2"/>
            <w:vAlign w:val="center"/>
          </w:tcPr>
          <w:p w:rsidR="00036A7C" w:rsidRPr="002C5D3A" w:rsidRDefault="00036A7C">
            <w:pPr>
              <w:jc w:val="center"/>
              <w:rPr>
                <w:rFonts w:ascii="仿宋" w:eastAsia="仿宋" w:hAnsi="仿宋" w:cs="Arial"/>
                <w:bCs/>
                <w:szCs w:val="21"/>
              </w:rPr>
            </w:pPr>
          </w:p>
        </w:tc>
      </w:tr>
      <w:tr w:rsidR="001A6824" w:rsidRPr="002C5D3A">
        <w:trPr>
          <w:trHeight w:val="545"/>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组织结构</w:t>
            </w:r>
          </w:p>
        </w:tc>
        <w:tc>
          <w:tcPr>
            <w:tcW w:w="7560" w:type="dxa"/>
            <w:gridSpan w:val="11"/>
            <w:vAlign w:val="center"/>
          </w:tcPr>
          <w:p w:rsidR="00036A7C" w:rsidRPr="002C5D3A" w:rsidRDefault="00036A7C">
            <w:pPr>
              <w:jc w:val="center"/>
              <w:rPr>
                <w:rFonts w:ascii="仿宋" w:eastAsia="仿宋" w:hAnsi="仿宋" w:cs="Arial"/>
                <w:bCs/>
                <w:szCs w:val="21"/>
              </w:rPr>
            </w:pPr>
          </w:p>
        </w:tc>
      </w:tr>
      <w:tr w:rsidR="001A6824" w:rsidRPr="002C5D3A">
        <w:trPr>
          <w:trHeight w:val="453"/>
          <w:jc w:val="center"/>
        </w:trPr>
        <w:tc>
          <w:tcPr>
            <w:tcW w:w="1620" w:type="dxa"/>
            <w:vAlign w:val="center"/>
          </w:tcPr>
          <w:p w:rsidR="00036A7C" w:rsidRPr="002C5D3A" w:rsidRDefault="00826DB4">
            <w:pPr>
              <w:jc w:val="center"/>
              <w:rPr>
                <w:rFonts w:ascii="仿宋" w:eastAsia="仿宋" w:hAnsi="仿宋" w:cs="Arial"/>
                <w:bCs/>
                <w:szCs w:val="21"/>
              </w:rPr>
            </w:pPr>
            <w:r w:rsidRPr="002C5D3A">
              <w:rPr>
                <w:rFonts w:ascii="仿宋" w:eastAsia="仿宋" w:hAnsi="仿宋" w:cs="Arial" w:hint="eastAsia"/>
                <w:bCs/>
                <w:szCs w:val="21"/>
              </w:rPr>
              <w:t>法定代表人/单位负责人</w:t>
            </w:r>
          </w:p>
        </w:tc>
        <w:tc>
          <w:tcPr>
            <w:tcW w:w="1260" w:type="dxa"/>
            <w:gridSpan w:val="2"/>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姓名</w:t>
            </w:r>
          </w:p>
        </w:tc>
        <w:tc>
          <w:tcPr>
            <w:tcW w:w="1260" w:type="dxa"/>
            <w:shd w:val="clear" w:color="auto" w:fill="auto"/>
            <w:vAlign w:val="center"/>
          </w:tcPr>
          <w:p w:rsidR="00036A7C" w:rsidRPr="002C5D3A" w:rsidRDefault="00036A7C">
            <w:pPr>
              <w:jc w:val="center"/>
              <w:rPr>
                <w:rFonts w:ascii="仿宋" w:eastAsia="仿宋" w:hAnsi="仿宋" w:cs="Arial"/>
                <w:bCs/>
                <w:szCs w:val="21"/>
              </w:rPr>
            </w:pPr>
          </w:p>
        </w:tc>
        <w:tc>
          <w:tcPr>
            <w:tcW w:w="1260" w:type="dxa"/>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技术职称</w:t>
            </w:r>
          </w:p>
        </w:tc>
        <w:tc>
          <w:tcPr>
            <w:tcW w:w="1260" w:type="dxa"/>
            <w:gridSpan w:val="3"/>
            <w:shd w:val="clear" w:color="auto" w:fill="auto"/>
            <w:vAlign w:val="center"/>
          </w:tcPr>
          <w:p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联系电话</w:t>
            </w:r>
          </w:p>
        </w:tc>
        <w:tc>
          <w:tcPr>
            <w:tcW w:w="1260" w:type="dxa"/>
            <w:shd w:val="clear" w:color="auto" w:fill="auto"/>
            <w:vAlign w:val="center"/>
          </w:tcPr>
          <w:p w:rsidR="00036A7C" w:rsidRPr="002C5D3A" w:rsidRDefault="00036A7C">
            <w:pPr>
              <w:jc w:val="center"/>
              <w:rPr>
                <w:rFonts w:ascii="仿宋" w:eastAsia="仿宋" w:hAnsi="仿宋" w:cs="Arial"/>
                <w:bCs/>
                <w:szCs w:val="21"/>
              </w:rPr>
            </w:pPr>
          </w:p>
        </w:tc>
      </w:tr>
      <w:tr w:rsidR="001A6824" w:rsidRPr="002C5D3A">
        <w:trPr>
          <w:trHeight w:val="458"/>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技术负责人</w:t>
            </w:r>
          </w:p>
        </w:tc>
        <w:tc>
          <w:tcPr>
            <w:tcW w:w="1260" w:type="dxa"/>
            <w:gridSpan w:val="2"/>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姓名</w:t>
            </w:r>
          </w:p>
        </w:tc>
        <w:tc>
          <w:tcPr>
            <w:tcW w:w="1260" w:type="dxa"/>
            <w:shd w:val="clear" w:color="auto" w:fill="auto"/>
            <w:vAlign w:val="center"/>
          </w:tcPr>
          <w:p w:rsidR="00036A7C" w:rsidRPr="002C5D3A" w:rsidRDefault="00036A7C">
            <w:pPr>
              <w:jc w:val="center"/>
              <w:rPr>
                <w:rFonts w:ascii="仿宋" w:eastAsia="仿宋" w:hAnsi="仿宋" w:cs="Arial"/>
                <w:bCs/>
                <w:szCs w:val="21"/>
              </w:rPr>
            </w:pPr>
          </w:p>
        </w:tc>
        <w:tc>
          <w:tcPr>
            <w:tcW w:w="1260" w:type="dxa"/>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技术职称</w:t>
            </w:r>
          </w:p>
        </w:tc>
        <w:tc>
          <w:tcPr>
            <w:tcW w:w="1260" w:type="dxa"/>
            <w:gridSpan w:val="3"/>
            <w:shd w:val="clear" w:color="auto" w:fill="auto"/>
            <w:vAlign w:val="center"/>
          </w:tcPr>
          <w:p w:rsidR="00036A7C" w:rsidRPr="002C5D3A" w:rsidRDefault="00036A7C">
            <w:pPr>
              <w:jc w:val="center"/>
              <w:rPr>
                <w:rFonts w:ascii="仿宋" w:eastAsia="仿宋" w:hAnsi="仿宋" w:cs="Arial"/>
                <w:bCs/>
                <w:szCs w:val="21"/>
              </w:rPr>
            </w:pPr>
          </w:p>
        </w:tc>
        <w:tc>
          <w:tcPr>
            <w:tcW w:w="126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联系电话</w:t>
            </w:r>
          </w:p>
        </w:tc>
        <w:tc>
          <w:tcPr>
            <w:tcW w:w="1260" w:type="dxa"/>
            <w:shd w:val="clear" w:color="auto" w:fill="auto"/>
            <w:vAlign w:val="center"/>
          </w:tcPr>
          <w:p w:rsidR="00036A7C" w:rsidRPr="002C5D3A" w:rsidRDefault="00036A7C">
            <w:pPr>
              <w:jc w:val="center"/>
              <w:rPr>
                <w:rFonts w:ascii="仿宋" w:eastAsia="仿宋" w:hAnsi="仿宋" w:cs="Arial"/>
                <w:bCs/>
                <w:szCs w:val="21"/>
              </w:rPr>
            </w:pPr>
          </w:p>
        </w:tc>
      </w:tr>
      <w:tr w:rsidR="001A6824" w:rsidRPr="002C5D3A">
        <w:trPr>
          <w:trHeight w:val="450"/>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成立时间</w:t>
            </w:r>
          </w:p>
        </w:tc>
        <w:tc>
          <w:tcPr>
            <w:tcW w:w="2520" w:type="dxa"/>
            <w:gridSpan w:val="3"/>
            <w:vAlign w:val="center"/>
          </w:tcPr>
          <w:p w:rsidR="00036A7C" w:rsidRPr="002C5D3A" w:rsidRDefault="00036A7C">
            <w:pPr>
              <w:jc w:val="center"/>
              <w:rPr>
                <w:rFonts w:ascii="仿宋" w:eastAsia="仿宋" w:hAnsi="仿宋" w:cs="Arial"/>
                <w:bCs/>
                <w:szCs w:val="21"/>
              </w:rPr>
            </w:pPr>
          </w:p>
        </w:tc>
        <w:tc>
          <w:tcPr>
            <w:tcW w:w="5040" w:type="dxa"/>
            <w:gridSpan w:val="8"/>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员工总人数：</w:t>
            </w:r>
          </w:p>
        </w:tc>
      </w:tr>
      <w:tr w:rsidR="001A6824" w:rsidRPr="002C5D3A">
        <w:trPr>
          <w:trHeight w:val="456"/>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企业资质等级</w:t>
            </w:r>
          </w:p>
        </w:tc>
        <w:tc>
          <w:tcPr>
            <w:tcW w:w="2520" w:type="dxa"/>
            <w:gridSpan w:val="3"/>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2"/>
            <w:vMerge w:val="restart"/>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其中</w:t>
            </w:r>
          </w:p>
        </w:tc>
        <w:tc>
          <w:tcPr>
            <w:tcW w:w="168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项目经理</w:t>
            </w:r>
          </w:p>
        </w:tc>
        <w:tc>
          <w:tcPr>
            <w:tcW w:w="1680" w:type="dxa"/>
            <w:gridSpan w:val="3"/>
            <w:shd w:val="clear" w:color="auto" w:fill="auto"/>
            <w:vAlign w:val="center"/>
          </w:tcPr>
          <w:p w:rsidR="00036A7C" w:rsidRPr="002C5D3A" w:rsidRDefault="00036A7C">
            <w:pPr>
              <w:jc w:val="center"/>
              <w:rPr>
                <w:rFonts w:ascii="仿宋" w:eastAsia="仿宋" w:hAnsi="仿宋" w:cs="Arial"/>
                <w:bCs/>
                <w:szCs w:val="21"/>
              </w:rPr>
            </w:pPr>
          </w:p>
        </w:tc>
      </w:tr>
      <w:tr w:rsidR="001A6824" w:rsidRPr="002C5D3A">
        <w:trPr>
          <w:trHeight w:val="463"/>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营业执照</w:t>
            </w:r>
            <w:r w:rsidRPr="002C5D3A">
              <w:rPr>
                <w:rFonts w:ascii="仿宋" w:eastAsia="仿宋" w:hAnsi="仿宋" w:hint="eastAsia"/>
              </w:rPr>
              <w:t>号</w:t>
            </w:r>
          </w:p>
        </w:tc>
        <w:tc>
          <w:tcPr>
            <w:tcW w:w="2520" w:type="dxa"/>
            <w:gridSpan w:val="3"/>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高级职称人员</w:t>
            </w:r>
          </w:p>
        </w:tc>
        <w:tc>
          <w:tcPr>
            <w:tcW w:w="1680" w:type="dxa"/>
            <w:gridSpan w:val="3"/>
            <w:shd w:val="clear" w:color="auto" w:fill="auto"/>
            <w:vAlign w:val="center"/>
          </w:tcPr>
          <w:p w:rsidR="00036A7C" w:rsidRPr="002C5D3A" w:rsidRDefault="00036A7C">
            <w:pPr>
              <w:jc w:val="center"/>
              <w:rPr>
                <w:rFonts w:ascii="仿宋" w:eastAsia="仿宋" w:hAnsi="仿宋" w:cs="Arial"/>
                <w:bCs/>
                <w:szCs w:val="21"/>
              </w:rPr>
            </w:pPr>
          </w:p>
        </w:tc>
      </w:tr>
      <w:tr w:rsidR="001A6824" w:rsidRPr="002C5D3A">
        <w:trPr>
          <w:trHeight w:val="441"/>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注册资金</w:t>
            </w:r>
          </w:p>
        </w:tc>
        <w:tc>
          <w:tcPr>
            <w:tcW w:w="2520" w:type="dxa"/>
            <w:gridSpan w:val="3"/>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中级职称人员</w:t>
            </w:r>
          </w:p>
        </w:tc>
        <w:tc>
          <w:tcPr>
            <w:tcW w:w="1680" w:type="dxa"/>
            <w:gridSpan w:val="3"/>
            <w:shd w:val="clear" w:color="auto" w:fill="auto"/>
            <w:vAlign w:val="center"/>
          </w:tcPr>
          <w:p w:rsidR="00036A7C" w:rsidRPr="002C5D3A" w:rsidRDefault="00036A7C">
            <w:pPr>
              <w:jc w:val="center"/>
              <w:rPr>
                <w:rFonts w:ascii="仿宋" w:eastAsia="仿宋" w:hAnsi="仿宋" w:cs="Arial"/>
                <w:bCs/>
                <w:szCs w:val="21"/>
              </w:rPr>
            </w:pPr>
          </w:p>
        </w:tc>
      </w:tr>
      <w:tr w:rsidR="001A6824" w:rsidRPr="002C5D3A">
        <w:trPr>
          <w:trHeight w:val="461"/>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开户银行</w:t>
            </w:r>
          </w:p>
        </w:tc>
        <w:tc>
          <w:tcPr>
            <w:tcW w:w="2520" w:type="dxa"/>
            <w:gridSpan w:val="3"/>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初级职称人员</w:t>
            </w:r>
          </w:p>
        </w:tc>
        <w:tc>
          <w:tcPr>
            <w:tcW w:w="1680" w:type="dxa"/>
            <w:gridSpan w:val="3"/>
            <w:shd w:val="clear" w:color="auto" w:fill="auto"/>
            <w:vAlign w:val="center"/>
          </w:tcPr>
          <w:p w:rsidR="00036A7C" w:rsidRPr="002C5D3A" w:rsidRDefault="00036A7C">
            <w:pPr>
              <w:jc w:val="center"/>
              <w:rPr>
                <w:rFonts w:ascii="仿宋" w:eastAsia="仿宋" w:hAnsi="仿宋" w:cs="Arial"/>
                <w:bCs/>
                <w:szCs w:val="21"/>
              </w:rPr>
            </w:pPr>
          </w:p>
        </w:tc>
      </w:tr>
      <w:tr w:rsidR="001A6824" w:rsidRPr="002C5D3A">
        <w:trPr>
          <w:trHeight w:val="466"/>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账号</w:t>
            </w:r>
          </w:p>
        </w:tc>
        <w:tc>
          <w:tcPr>
            <w:tcW w:w="2520" w:type="dxa"/>
            <w:gridSpan w:val="3"/>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2"/>
            <w:vMerge/>
            <w:shd w:val="clear" w:color="auto" w:fill="auto"/>
            <w:vAlign w:val="center"/>
          </w:tcPr>
          <w:p w:rsidR="00036A7C" w:rsidRPr="002C5D3A" w:rsidRDefault="00036A7C">
            <w:pPr>
              <w:jc w:val="center"/>
              <w:rPr>
                <w:rFonts w:ascii="仿宋" w:eastAsia="仿宋" w:hAnsi="仿宋" w:cs="Arial"/>
                <w:bCs/>
                <w:szCs w:val="21"/>
              </w:rPr>
            </w:pPr>
          </w:p>
        </w:tc>
        <w:tc>
          <w:tcPr>
            <w:tcW w:w="1680" w:type="dxa"/>
            <w:gridSpan w:val="3"/>
            <w:shd w:val="clear" w:color="auto" w:fill="auto"/>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技工</w:t>
            </w:r>
          </w:p>
        </w:tc>
        <w:tc>
          <w:tcPr>
            <w:tcW w:w="1680" w:type="dxa"/>
            <w:gridSpan w:val="3"/>
            <w:shd w:val="clear" w:color="auto" w:fill="auto"/>
            <w:vAlign w:val="center"/>
          </w:tcPr>
          <w:p w:rsidR="00036A7C" w:rsidRPr="002C5D3A" w:rsidRDefault="00036A7C">
            <w:pPr>
              <w:jc w:val="center"/>
              <w:rPr>
                <w:rFonts w:ascii="仿宋" w:eastAsia="仿宋" w:hAnsi="仿宋" w:cs="Arial"/>
                <w:bCs/>
                <w:szCs w:val="21"/>
              </w:rPr>
            </w:pPr>
          </w:p>
        </w:tc>
      </w:tr>
      <w:tr w:rsidR="001A6824" w:rsidRPr="002C5D3A">
        <w:trPr>
          <w:trHeight w:val="1704"/>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经营范围</w:t>
            </w:r>
          </w:p>
        </w:tc>
        <w:tc>
          <w:tcPr>
            <w:tcW w:w="7560" w:type="dxa"/>
            <w:gridSpan w:val="11"/>
            <w:vAlign w:val="center"/>
          </w:tcPr>
          <w:p w:rsidR="00036A7C" w:rsidRPr="002C5D3A" w:rsidRDefault="00036A7C">
            <w:pPr>
              <w:jc w:val="center"/>
              <w:rPr>
                <w:rFonts w:ascii="仿宋" w:eastAsia="仿宋" w:hAnsi="仿宋" w:cs="Arial"/>
                <w:bCs/>
                <w:szCs w:val="21"/>
              </w:rPr>
            </w:pPr>
          </w:p>
        </w:tc>
      </w:tr>
      <w:tr w:rsidR="00036A7C" w:rsidRPr="002C5D3A">
        <w:trPr>
          <w:trHeight w:val="717"/>
          <w:jc w:val="center"/>
        </w:trPr>
        <w:tc>
          <w:tcPr>
            <w:tcW w:w="1620" w:type="dxa"/>
            <w:vAlign w:val="center"/>
          </w:tcPr>
          <w:p w:rsidR="00036A7C" w:rsidRPr="002C5D3A" w:rsidRDefault="00EE5E27">
            <w:pPr>
              <w:jc w:val="center"/>
              <w:rPr>
                <w:rFonts w:ascii="仿宋" w:eastAsia="仿宋" w:hAnsi="仿宋" w:cs="Arial"/>
                <w:bCs/>
                <w:szCs w:val="21"/>
              </w:rPr>
            </w:pPr>
            <w:r w:rsidRPr="002C5D3A">
              <w:rPr>
                <w:rFonts w:ascii="仿宋" w:eastAsia="仿宋" w:hAnsi="仿宋" w:cs="Arial" w:hint="eastAsia"/>
                <w:bCs/>
                <w:szCs w:val="21"/>
              </w:rPr>
              <w:t>备注</w:t>
            </w:r>
          </w:p>
        </w:tc>
        <w:tc>
          <w:tcPr>
            <w:tcW w:w="7560" w:type="dxa"/>
            <w:gridSpan w:val="11"/>
            <w:vAlign w:val="center"/>
          </w:tcPr>
          <w:p w:rsidR="00036A7C" w:rsidRPr="002C5D3A" w:rsidRDefault="00036A7C">
            <w:pPr>
              <w:jc w:val="center"/>
              <w:rPr>
                <w:rFonts w:ascii="仿宋" w:eastAsia="仿宋" w:hAnsi="仿宋" w:cs="Arial"/>
                <w:bCs/>
                <w:szCs w:val="21"/>
              </w:rPr>
            </w:pPr>
          </w:p>
        </w:tc>
      </w:tr>
    </w:tbl>
    <w:p w:rsidR="00036A7C" w:rsidRPr="002C5D3A" w:rsidRDefault="00036A7C">
      <w:pPr>
        <w:adjustRightInd w:val="0"/>
        <w:spacing w:line="400" w:lineRule="exact"/>
        <w:jc w:val="left"/>
        <w:rPr>
          <w:rFonts w:ascii="仿宋" w:eastAsia="仿宋" w:hAnsi="仿宋"/>
          <w:sz w:val="24"/>
        </w:rPr>
      </w:pPr>
    </w:p>
    <w:p w:rsidR="00036A7C" w:rsidRPr="002C5D3A" w:rsidRDefault="00EE5E27">
      <w:pPr>
        <w:adjustRightInd w:val="0"/>
        <w:spacing w:line="400" w:lineRule="exact"/>
        <w:jc w:val="left"/>
        <w:rPr>
          <w:rFonts w:ascii="仿宋" w:eastAsia="仿宋" w:hAnsi="仿宋"/>
          <w:sz w:val="24"/>
        </w:rPr>
      </w:pPr>
      <w:r w:rsidRPr="002C5D3A">
        <w:rPr>
          <w:rFonts w:ascii="仿宋" w:eastAsia="仿宋" w:hAnsi="仿宋" w:hint="eastAsia"/>
          <w:sz w:val="24"/>
        </w:rPr>
        <w:t>供应商名称：XXX（盖单位公章）</w:t>
      </w:r>
    </w:p>
    <w:p w:rsidR="00036A7C" w:rsidRPr="002C5D3A" w:rsidRDefault="00826DB4">
      <w:pPr>
        <w:adjustRightInd w:val="0"/>
        <w:spacing w:line="400" w:lineRule="exact"/>
        <w:jc w:val="left"/>
        <w:rPr>
          <w:rFonts w:ascii="仿宋" w:eastAsia="仿宋" w:hAnsi="仿宋"/>
          <w:bCs/>
          <w:sz w:val="24"/>
        </w:rPr>
      </w:pPr>
      <w:r w:rsidRPr="002C5D3A">
        <w:rPr>
          <w:rFonts w:ascii="仿宋" w:eastAsia="仿宋" w:hAnsi="仿宋" w:hint="eastAsia"/>
          <w:bCs/>
          <w:sz w:val="24"/>
        </w:rPr>
        <w:t>法定代表人/单位负责人</w:t>
      </w:r>
      <w:r w:rsidR="00EE5E27" w:rsidRPr="002C5D3A">
        <w:rPr>
          <w:rFonts w:ascii="仿宋" w:eastAsia="仿宋" w:hAnsi="仿宋" w:hint="eastAsia"/>
          <w:bCs/>
          <w:sz w:val="24"/>
        </w:rPr>
        <w:t>或授权代表</w:t>
      </w:r>
      <w:r w:rsidR="00EE5E27" w:rsidRPr="002C5D3A">
        <w:rPr>
          <w:rFonts w:ascii="仿宋" w:eastAsia="仿宋" w:hAnsi="仿宋" w:hint="eastAsia"/>
          <w:sz w:val="24"/>
        </w:rPr>
        <w:t>（签字或加盖个人印章）</w:t>
      </w:r>
      <w:r w:rsidR="00EE5E27" w:rsidRPr="002C5D3A">
        <w:rPr>
          <w:rFonts w:ascii="仿宋" w:eastAsia="仿宋" w:hAnsi="仿宋" w:hint="eastAsia"/>
          <w:bCs/>
          <w:sz w:val="24"/>
        </w:rPr>
        <w:t>：XXX</w:t>
      </w:r>
    </w:p>
    <w:p w:rsidR="00036A7C" w:rsidRPr="002C5D3A" w:rsidRDefault="00EE5E27" w:rsidP="00FF0A16">
      <w:pPr>
        <w:adjustRightInd w:val="0"/>
        <w:spacing w:line="400" w:lineRule="exact"/>
        <w:jc w:val="left"/>
        <w:rPr>
          <w:rFonts w:ascii="仿宋" w:eastAsia="仿宋" w:hAnsi="仿宋"/>
          <w:sz w:val="24"/>
        </w:rPr>
      </w:pPr>
      <w:r w:rsidRPr="002C5D3A">
        <w:rPr>
          <w:rFonts w:ascii="仿宋" w:eastAsia="仿宋" w:hAnsi="仿宋" w:hint="eastAsia"/>
          <w:bCs/>
          <w:sz w:val="24"/>
        </w:rPr>
        <w:t>日期：XXX年XXX月XXX日</w:t>
      </w:r>
    </w:p>
    <w:p w:rsidR="00FF0A16" w:rsidRDefault="00FF0A16" w:rsidP="000D6DB4">
      <w:pPr>
        <w:rPr>
          <w:rFonts w:ascii="仿宋" w:eastAsia="仿宋" w:hAnsi="仿宋"/>
          <w:sz w:val="32"/>
          <w:szCs w:val="32"/>
        </w:rPr>
        <w:sectPr w:rsidR="00FF0A16" w:rsidSect="007D5E81">
          <w:pgSz w:w="11907" w:h="16840" w:code="9"/>
          <w:pgMar w:top="1440" w:right="1842" w:bottom="1440" w:left="1474" w:header="851" w:footer="992" w:gutter="0"/>
          <w:cols w:space="425"/>
          <w:titlePg/>
          <w:docGrid w:linePitch="312"/>
        </w:sectPr>
      </w:pPr>
    </w:p>
    <w:p w:rsidR="00036A7C" w:rsidRPr="002C5D3A" w:rsidRDefault="00EE5E27" w:rsidP="00FF0A16">
      <w:pPr>
        <w:widowControl/>
        <w:spacing w:line="360" w:lineRule="atLeast"/>
        <w:jc w:val="left"/>
        <w:outlineLvl w:val="1"/>
        <w:rPr>
          <w:rFonts w:ascii="仿宋" w:eastAsia="仿宋" w:hAnsi="仿宋"/>
          <w:sz w:val="32"/>
          <w:szCs w:val="32"/>
        </w:rPr>
      </w:pPr>
      <w:r w:rsidRPr="002C5D3A">
        <w:rPr>
          <w:rFonts w:ascii="仿宋" w:eastAsia="仿宋" w:hAnsi="仿宋" w:hint="eastAsia"/>
          <w:sz w:val="32"/>
          <w:szCs w:val="32"/>
        </w:rPr>
        <w:lastRenderedPageBreak/>
        <w:t>格式2-</w:t>
      </w:r>
      <w:r w:rsidR="00D6244B">
        <w:rPr>
          <w:rFonts w:ascii="仿宋" w:eastAsia="仿宋" w:hAnsi="仿宋" w:hint="eastAsia"/>
          <w:sz w:val="32"/>
          <w:szCs w:val="32"/>
        </w:rPr>
        <w:t>6</w:t>
      </w:r>
    </w:p>
    <w:p w:rsidR="00143A37" w:rsidRPr="002C5D3A" w:rsidRDefault="00E343A4" w:rsidP="00FF0A16">
      <w:pPr>
        <w:jc w:val="center"/>
        <w:rPr>
          <w:rFonts w:ascii="仿宋" w:eastAsia="仿宋" w:hAnsi="仿宋"/>
          <w:sz w:val="32"/>
          <w:szCs w:val="32"/>
        </w:rPr>
      </w:pPr>
      <w:r w:rsidRPr="002C5D3A">
        <w:rPr>
          <w:rFonts w:ascii="仿宋" w:eastAsia="仿宋" w:hAnsi="仿宋" w:hint="eastAsia"/>
          <w:sz w:val="32"/>
          <w:szCs w:val="32"/>
        </w:rPr>
        <w:t xml:space="preserve"> </w:t>
      </w:r>
      <w:r w:rsidR="00EE5E27" w:rsidRPr="00FF0A16">
        <w:rPr>
          <w:rFonts w:ascii="仿宋" w:eastAsia="仿宋" w:hAnsi="仿宋" w:cs="Arial" w:hint="eastAsia"/>
          <w:bCs/>
          <w:sz w:val="32"/>
          <w:szCs w:val="32"/>
        </w:rPr>
        <w:t>中小企业声明函</w:t>
      </w:r>
    </w:p>
    <w:p w:rsidR="00FF0A16" w:rsidRDefault="00FF0A16" w:rsidP="00143A37">
      <w:pPr>
        <w:spacing w:line="360" w:lineRule="auto"/>
        <w:ind w:firstLineChars="200" w:firstLine="480"/>
        <w:jc w:val="left"/>
        <w:rPr>
          <w:rFonts w:ascii="仿宋" w:eastAsia="仿宋" w:hAnsi="仿宋"/>
          <w:sz w:val="24"/>
        </w:rPr>
      </w:pPr>
    </w:p>
    <w:p w:rsidR="00143A37" w:rsidRPr="000860FB" w:rsidRDefault="00143A37" w:rsidP="00143A37">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93" w:name="_Toc413748654"/>
      <w:bookmarkStart w:id="94" w:name="_Toc419811733"/>
      <w:bookmarkStart w:id="95" w:name="_Toc417911732"/>
      <w:bookmarkStart w:id="96" w:name="_Toc387658050"/>
      <w:bookmarkStart w:id="97"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w:t>
      </w:r>
      <w:r w:rsidRPr="00334493">
        <w:rPr>
          <w:rFonts w:ascii="仿宋" w:eastAsia="仿宋" w:hAnsi="仿宋" w:hint="eastAsia"/>
          <w:sz w:val="24"/>
          <w:u w:val="single"/>
        </w:rPr>
        <w:t>（</w:t>
      </w:r>
      <w:r w:rsidR="00F13343" w:rsidRPr="00F13343">
        <w:rPr>
          <w:rFonts w:ascii="仿宋" w:eastAsia="仿宋" w:hAnsi="仿宋" w:hint="eastAsia"/>
          <w:sz w:val="24"/>
          <w:u w:val="single"/>
        </w:rPr>
        <w:tab/>
        <w:t>C190107健康检查服务</w:t>
      </w:r>
      <w:r w:rsidRPr="00334493">
        <w:rPr>
          <w:rFonts w:ascii="仿宋" w:eastAsia="仿宋" w:hAnsi="仿宋" w:hint="eastAsia"/>
          <w:sz w:val="24"/>
          <w:u w:val="single"/>
        </w:rPr>
        <w:t>）</w:t>
      </w:r>
      <w:r w:rsidRPr="000860FB">
        <w:rPr>
          <w:rFonts w:ascii="仿宋" w:eastAsia="仿宋" w:hAnsi="仿宋" w:hint="eastAsia"/>
          <w:sz w:val="24"/>
          <w:u w:val="single"/>
        </w:rPr>
        <w:t xml:space="preserve">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w:t>
      </w:r>
      <w:r w:rsidR="00F13343" w:rsidRPr="00F13343">
        <w:rPr>
          <w:rFonts w:ascii="仿宋" w:eastAsia="仿宋" w:hAnsi="仿宋" w:hint="eastAsia"/>
          <w:sz w:val="24"/>
          <w:u w:val="single"/>
        </w:rPr>
        <w:t>C190107健康检查服务</w:t>
      </w:r>
      <w:r w:rsidRPr="000860FB">
        <w:rPr>
          <w:rFonts w:ascii="仿宋" w:eastAsia="仿宋" w:hAnsi="仿宋" w:hint="eastAsia"/>
          <w:sz w:val="24"/>
          <w:u w:val="single"/>
        </w:rPr>
        <w:t xml:space="preserve">）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rsidR="00143A37" w:rsidRPr="000860FB" w:rsidRDefault="00143A37" w:rsidP="00143A37">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rsidR="00143A37" w:rsidRPr="000860FB" w:rsidRDefault="00143A37" w:rsidP="00143A3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rsidR="00143A37" w:rsidRDefault="00143A37" w:rsidP="00143A37">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rsidR="00143A37" w:rsidRPr="00802EA2" w:rsidRDefault="00143A37" w:rsidP="00143A37">
      <w:pPr>
        <w:spacing w:line="360" w:lineRule="auto"/>
        <w:jc w:val="left"/>
        <w:rPr>
          <w:rFonts w:ascii="仿宋" w:eastAsia="仿宋" w:hAnsi="仿宋" w:cs="宋体"/>
          <w:sz w:val="24"/>
        </w:rPr>
      </w:pPr>
      <w:r w:rsidRPr="00802EA2">
        <w:rPr>
          <w:rFonts w:ascii="仿宋" w:eastAsia="仿宋" w:hAnsi="仿宋" w:cs="宋体" w:hint="eastAsia"/>
          <w:sz w:val="24"/>
        </w:rPr>
        <w:t>注：</w:t>
      </w:r>
    </w:p>
    <w:p w:rsidR="00143A37" w:rsidRPr="00802EA2" w:rsidRDefault="00143A37" w:rsidP="000B7932">
      <w:pPr>
        <w:spacing w:line="360" w:lineRule="auto"/>
        <w:rPr>
          <w:rFonts w:ascii="仿宋" w:eastAsia="仿宋" w:hAnsi="仿宋" w:cs="宋体"/>
          <w:sz w:val="24"/>
        </w:rPr>
      </w:pPr>
      <w:r w:rsidRPr="00802EA2">
        <w:rPr>
          <w:rFonts w:ascii="仿宋" w:eastAsia="仿宋" w:hAnsi="仿宋" w:cs="宋体"/>
          <w:sz w:val="24"/>
        </w:rPr>
        <w:t>1、</w:t>
      </w:r>
      <w:bookmarkEnd w:id="93"/>
      <w:bookmarkEnd w:id="94"/>
      <w:bookmarkEnd w:id="95"/>
      <w:bookmarkEnd w:id="96"/>
      <w:bookmarkEnd w:id="97"/>
      <w:r w:rsidRPr="000860FB">
        <w:rPr>
          <w:rFonts w:ascii="仿宋" w:eastAsia="仿宋" w:hAnsi="仿宋" w:cs="宋体" w:hint="eastAsia"/>
          <w:sz w:val="24"/>
        </w:rPr>
        <w:t>从业人员、营业收入、资产总额填报上一年度数据，无上一年度数据的新成立企业可不填报。</w:t>
      </w:r>
    </w:p>
    <w:p w:rsidR="00036A7C" w:rsidRPr="002C5D3A" w:rsidRDefault="00EE5E27" w:rsidP="00FF0A16">
      <w:pPr>
        <w:widowControl/>
        <w:spacing w:line="360" w:lineRule="atLeast"/>
        <w:ind w:firstLineChars="196" w:firstLine="470"/>
        <w:jc w:val="left"/>
        <w:outlineLvl w:val="1"/>
        <w:rPr>
          <w:rFonts w:ascii="仿宋" w:eastAsia="仿宋" w:hAnsi="仿宋"/>
          <w:sz w:val="32"/>
          <w:szCs w:val="32"/>
        </w:rPr>
      </w:pPr>
      <w:r w:rsidRPr="002C5D3A">
        <w:rPr>
          <w:rFonts w:ascii="仿宋" w:eastAsia="仿宋" w:hAnsi="仿宋" w:cs="宋体" w:hint="eastAsia"/>
          <w:sz w:val="24"/>
        </w:rPr>
        <w:br w:type="page"/>
      </w:r>
      <w:r w:rsidRPr="002C5D3A">
        <w:rPr>
          <w:rFonts w:ascii="仿宋" w:eastAsia="仿宋" w:hAnsi="仿宋" w:hint="eastAsia"/>
          <w:sz w:val="32"/>
          <w:szCs w:val="32"/>
        </w:rPr>
        <w:lastRenderedPageBreak/>
        <w:t>格式2-</w:t>
      </w:r>
      <w:r w:rsidR="00D6244B">
        <w:rPr>
          <w:rFonts w:ascii="仿宋" w:eastAsia="仿宋" w:hAnsi="仿宋" w:hint="eastAsia"/>
          <w:sz w:val="32"/>
          <w:szCs w:val="32"/>
        </w:rPr>
        <w:t>7</w:t>
      </w:r>
    </w:p>
    <w:p w:rsidR="00036A7C" w:rsidRPr="002C5D3A" w:rsidRDefault="00E343A4">
      <w:pPr>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残疾人福利性单位声明函</w:t>
      </w:r>
    </w:p>
    <w:p w:rsidR="00036A7C" w:rsidRPr="002C5D3A" w:rsidRDefault="00036A7C">
      <w:pPr>
        <w:spacing w:line="588" w:lineRule="exact"/>
        <w:rPr>
          <w:rFonts w:ascii="仿宋" w:eastAsia="仿宋" w:hAnsi="仿宋" w:cs="宋体"/>
          <w:spacing w:val="6"/>
          <w:sz w:val="24"/>
        </w:rPr>
      </w:pPr>
    </w:p>
    <w:p w:rsidR="00036A7C" w:rsidRPr="002C5D3A" w:rsidRDefault="00EE5E27">
      <w:pPr>
        <w:spacing w:line="588" w:lineRule="exact"/>
        <w:ind w:firstLineChars="200" w:firstLine="504"/>
        <w:rPr>
          <w:rFonts w:ascii="仿宋" w:eastAsia="仿宋" w:hAnsi="仿宋" w:cs="宋体"/>
          <w:spacing w:val="6"/>
          <w:sz w:val="24"/>
        </w:rPr>
      </w:pPr>
      <w:r w:rsidRPr="002C5D3A">
        <w:rPr>
          <w:rFonts w:ascii="仿宋" w:eastAsia="仿宋" w:hAnsi="仿宋" w:cs="宋体" w:hint="eastAsia"/>
          <w:spacing w:val="6"/>
          <w:sz w:val="24"/>
        </w:rPr>
        <w:t>本单位郑重声明，根据《财政部 民政部 中国残疾人联合会关于促进残疾人就业政府采购政策的通知》（财库</w:t>
      </w:r>
      <w:r w:rsidRPr="002C5D3A">
        <w:rPr>
          <w:rFonts w:ascii="仿宋" w:eastAsia="仿宋" w:hAnsi="仿宋" w:cs="宋体" w:hint="eastAsia"/>
          <w:sz w:val="24"/>
        </w:rPr>
        <w:t>〔2017〕 141</w:t>
      </w:r>
      <w:r w:rsidRPr="002C5D3A">
        <w:rPr>
          <w:rFonts w:ascii="仿宋" w:eastAsia="仿宋" w:hAnsi="仿宋" w:cs="宋体" w:hint="eastAsia"/>
          <w:spacing w:val="6"/>
          <w:sz w:val="24"/>
        </w:rPr>
        <w:t>号）的规定，本单位为符合条件的残疾人福利性单位，且本单位参加</w:t>
      </w:r>
      <w:r w:rsidRPr="002C5D3A">
        <w:rPr>
          <w:rFonts w:ascii="仿宋" w:eastAsia="仿宋" w:hAnsi="仿宋" w:hint="eastAsia"/>
          <w:sz w:val="24"/>
          <w:u w:val="single"/>
        </w:rPr>
        <w:t>XXXX</w:t>
      </w:r>
      <w:r w:rsidRPr="002C5D3A">
        <w:rPr>
          <w:rFonts w:ascii="仿宋" w:eastAsia="仿宋" w:hAnsi="仿宋" w:cs="宋体" w:hint="eastAsia"/>
          <w:spacing w:val="6"/>
          <w:sz w:val="24"/>
        </w:rPr>
        <w:t>单位的</w:t>
      </w:r>
      <w:r w:rsidRPr="002C5D3A">
        <w:rPr>
          <w:rFonts w:ascii="仿宋" w:eastAsia="仿宋" w:hAnsi="仿宋" w:hint="eastAsia"/>
          <w:sz w:val="24"/>
          <w:u w:val="single"/>
        </w:rPr>
        <w:t>XXXX</w:t>
      </w:r>
      <w:r w:rsidRPr="002C5D3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36A7C" w:rsidRPr="002C5D3A" w:rsidRDefault="00EE5E27">
      <w:pPr>
        <w:spacing w:line="588" w:lineRule="exact"/>
        <w:ind w:firstLineChars="200" w:firstLine="504"/>
        <w:rPr>
          <w:rFonts w:ascii="仿宋" w:eastAsia="仿宋" w:hAnsi="仿宋" w:cs="宋体"/>
          <w:spacing w:val="6"/>
          <w:sz w:val="24"/>
        </w:rPr>
      </w:pPr>
      <w:r w:rsidRPr="002C5D3A">
        <w:rPr>
          <w:rFonts w:ascii="仿宋" w:eastAsia="仿宋" w:hAnsi="仿宋" w:cs="宋体" w:hint="eastAsia"/>
          <w:spacing w:val="6"/>
          <w:sz w:val="24"/>
        </w:rPr>
        <w:t>本单位对上述声明的真实性负责。如有虚假，将依法承担相应责任。</w:t>
      </w:r>
    </w:p>
    <w:p w:rsidR="00036A7C" w:rsidRPr="002C5D3A" w:rsidRDefault="00036A7C">
      <w:pPr>
        <w:spacing w:line="588" w:lineRule="exact"/>
        <w:rPr>
          <w:rFonts w:ascii="仿宋" w:eastAsia="仿宋" w:hAnsi="仿宋" w:cs="宋体"/>
          <w:spacing w:val="6"/>
          <w:sz w:val="24"/>
        </w:rPr>
      </w:pPr>
    </w:p>
    <w:p w:rsidR="00036A7C" w:rsidRPr="002C5D3A" w:rsidRDefault="00036A7C">
      <w:pPr>
        <w:spacing w:line="588" w:lineRule="exact"/>
        <w:rPr>
          <w:rFonts w:ascii="仿宋" w:eastAsia="仿宋" w:hAnsi="仿宋" w:cs="宋体"/>
          <w:spacing w:val="6"/>
          <w:sz w:val="24"/>
        </w:rPr>
      </w:pPr>
    </w:p>
    <w:p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单位名称：XXXX（盖单位公章）</w:t>
      </w:r>
    </w:p>
    <w:p w:rsidR="00036A7C" w:rsidRPr="002C5D3A" w:rsidRDefault="00826DB4">
      <w:pPr>
        <w:ind w:firstLineChars="200" w:firstLine="480"/>
        <w:jc w:val="left"/>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或授权代表（签字或加盖个人印章）：XXXX</w:t>
      </w:r>
    </w:p>
    <w:p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日期：XXXX</w:t>
      </w:r>
    </w:p>
    <w:p w:rsidR="00036A7C" w:rsidRPr="002C5D3A" w:rsidRDefault="00036A7C">
      <w:pPr>
        <w:spacing w:line="360" w:lineRule="auto"/>
        <w:rPr>
          <w:rFonts w:ascii="仿宋" w:eastAsia="仿宋" w:hAnsi="仿宋" w:cs="宋体"/>
          <w:sz w:val="24"/>
        </w:rPr>
      </w:pPr>
    </w:p>
    <w:p w:rsidR="00036A7C" w:rsidRPr="002C5D3A" w:rsidRDefault="00EE5E27">
      <w:pPr>
        <w:spacing w:line="360" w:lineRule="auto"/>
        <w:rPr>
          <w:rFonts w:ascii="仿宋" w:eastAsia="仿宋" w:hAnsi="仿宋" w:cs="宋体"/>
          <w:sz w:val="24"/>
        </w:rPr>
      </w:pPr>
      <w:r w:rsidRPr="002C5D3A">
        <w:rPr>
          <w:rFonts w:ascii="仿宋" w:eastAsia="仿宋" w:hAnsi="仿宋" w:cs="宋体" w:hint="eastAsia"/>
          <w:sz w:val="24"/>
        </w:rPr>
        <w:t>注：</w:t>
      </w:r>
    </w:p>
    <w:p w:rsidR="00036A7C" w:rsidRPr="002C5D3A" w:rsidRDefault="00EE5E27">
      <w:pPr>
        <w:numPr>
          <w:ilvl w:val="0"/>
          <w:numId w:val="1"/>
        </w:numPr>
        <w:spacing w:after="160" w:line="360" w:lineRule="auto"/>
        <w:rPr>
          <w:rFonts w:ascii="仿宋" w:eastAsia="仿宋" w:hAnsi="仿宋" w:cs="宋体"/>
          <w:sz w:val="24"/>
        </w:rPr>
      </w:pPr>
      <w:r w:rsidRPr="002C5D3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36A7C" w:rsidRPr="002C5D3A" w:rsidRDefault="00EE5E27">
      <w:pPr>
        <w:numPr>
          <w:ilvl w:val="0"/>
          <w:numId w:val="1"/>
        </w:numPr>
        <w:spacing w:after="160" w:line="360" w:lineRule="auto"/>
        <w:rPr>
          <w:rFonts w:ascii="仿宋" w:eastAsia="仿宋" w:hAnsi="仿宋" w:cs="宋体"/>
          <w:sz w:val="24"/>
        </w:rPr>
      </w:pPr>
      <w:r w:rsidRPr="002C5D3A">
        <w:rPr>
          <w:rFonts w:ascii="仿宋" w:eastAsia="仿宋" w:hAnsi="仿宋" w:cs="宋体" w:hint="eastAsia"/>
          <w:sz w:val="24"/>
        </w:rPr>
        <w:t>供应商为非残疾人福利性单位的，可不提供此声明。</w:t>
      </w:r>
    </w:p>
    <w:p w:rsidR="00FF5184" w:rsidRPr="002C5D3A" w:rsidRDefault="00FF5184">
      <w:pPr>
        <w:widowControl/>
        <w:jc w:val="left"/>
        <w:rPr>
          <w:rFonts w:ascii="仿宋" w:eastAsia="仿宋" w:hAnsi="仿宋"/>
          <w:sz w:val="24"/>
        </w:rPr>
      </w:pPr>
      <w:r w:rsidRPr="002C5D3A">
        <w:rPr>
          <w:rFonts w:ascii="仿宋" w:eastAsia="仿宋" w:hAnsi="仿宋"/>
          <w:sz w:val="24"/>
        </w:rPr>
        <w:br w:type="page"/>
      </w:r>
    </w:p>
    <w:p w:rsidR="000B7932" w:rsidRPr="002C5D3A" w:rsidRDefault="000B7932" w:rsidP="000B7932">
      <w:pPr>
        <w:widowControl/>
        <w:spacing w:line="360" w:lineRule="atLeast"/>
        <w:ind w:firstLineChars="196" w:firstLine="627"/>
        <w:jc w:val="left"/>
        <w:outlineLvl w:val="1"/>
        <w:rPr>
          <w:rFonts w:ascii="仿宋" w:eastAsia="仿宋" w:hAnsi="仿宋"/>
          <w:sz w:val="24"/>
        </w:rPr>
      </w:pPr>
      <w:r w:rsidRPr="002C5D3A">
        <w:rPr>
          <w:rFonts w:ascii="仿宋" w:eastAsia="仿宋" w:hAnsi="仿宋" w:hint="eastAsia"/>
          <w:sz w:val="32"/>
          <w:szCs w:val="32"/>
        </w:rPr>
        <w:lastRenderedPageBreak/>
        <w:t>格式2-</w:t>
      </w:r>
      <w:r w:rsidR="00D6244B">
        <w:rPr>
          <w:rFonts w:ascii="仿宋" w:eastAsia="仿宋" w:hAnsi="仿宋" w:hint="eastAsia"/>
          <w:sz w:val="32"/>
          <w:szCs w:val="32"/>
        </w:rPr>
        <w:t>8</w:t>
      </w:r>
    </w:p>
    <w:p w:rsidR="000B7932" w:rsidRPr="00FF0A16" w:rsidRDefault="000B7932" w:rsidP="00FF0A16">
      <w:pPr>
        <w:jc w:val="center"/>
        <w:rPr>
          <w:rFonts w:ascii="仿宋" w:eastAsia="仿宋" w:hAnsi="仿宋" w:cs="Arial"/>
          <w:bCs/>
          <w:sz w:val="32"/>
          <w:szCs w:val="32"/>
        </w:rPr>
      </w:pPr>
      <w:r w:rsidRPr="00FF0A16">
        <w:rPr>
          <w:rFonts w:ascii="仿宋" w:eastAsia="仿宋" w:hAnsi="仿宋" w:cs="Arial" w:hint="eastAsia"/>
          <w:bCs/>
          <w:sz w:val="32"/>
          <w:szCs w:val="32"/>
        </w:rPr>
        <w:t>监狱企业</w:t>
      </w:r>
    </w:p>
    <w:p w:rsidR="000B7932" w:rsidRDefault="000B7932" w:rsidP="000B7932">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rsidR="000B7932" w:rsidRPr="00802EA2" w:rsidRDefault="000B7932" w:rsidP="000B7932">
      <w:pPr>
        <w:spacing w:line="360" w:lineRule="auto"/>
        <w:jc w:val="left"/>
        <w:rPr>
          <w:rFonts w:ascii="仿宋" w:eastAsia="仿宋" w:hAnsi="仿宋" w:cs="宋体"/>
          <w:sz w:val="24"/>
        </w:rPr>
      </w:pPr>
      <w:r w:rsidRPr="00802EA2">
        <w:rPr>
          <w:rFonts w:ascii="仿宋" w:eastAsia="仿宋" w:hAnsi="仿宋" w:cs="宋体" w:hint="eastAsia"/>
          <w:sz w:val="24"/>
        </w:rPr>
        <w:t>注：</w:t>
      </w:r>
    </w:p>
    <w:p w:rsidR="000B7932" w:rsidRPr="00802EA2" w:rsidRDefault="000B7932" w:rsidP="000B7932">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供应商</w:t>
      </w:r>
      <w:r w:rsidRPr="00802EA2">
        <w:rPr>
          <w:rFonts w:ascii="仿宋" w:eastAsia="仿宋" w:hAnsi="仿宋" w:cs="宋体"/>
          <w:sz w:val="24"/>
        </w:rPr>
        <w:t>符合《政府采购支持监狱企业发展有关问题的通知》（财库〔2014〕68号）规定的划分标准为监狱企业适用。</w:t>
      </w:r>
    </w:p>
    <w:p w:rsidR="000B7932" w:rsidRPr="00802EA2" w:rsidRDefault="000B7932" w:rsidP="000B7932">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F0A16" w:rsidRDefault="00FF0A16">
      <w:pPr>
        <w:widowControl/>
        <w:spacing w:line="360" w:lineRule="atLeast"/>
        <w:ind w:firstLineChars="196" w:firstLine="627"/>
        <w:jc w:val="left"/>
        <w:outlineLvl w:val="1"/>
        <w:rPr>
          <w:rFonts w:ascii="仿宋" w:eastAsia="仿宋" w:hAnsi="仿宋"/>
          <w:sz w:val="32"/>
          <w:szCs w:val="32"/>
        </w:rPr>
        <w:sectPr w:rsidR="00FF0A16" w:rsidSect="007D5E81">
          <w:pgSz w:w="11907" w:h="16840" w:code="9"/>
          <w:pgMar w:top="1440" w:right="1842" w:bottom="1440" w:left="1474" w:header="851" w:footer="992" w:gutter="0"/>
          <w:cols w:space="425"/>
          <w:titlePg/>
          <w:docGrid w:linePitch="312"/>
        </w:sectPr>
      </w:pPr>
    </w:p>
    <w:p w:rsidR="00036A7C" w:rsidRPr="002C5D3A" w:rsidRDefault="00EE5E27">
      <w:pPr>
        <w:widowControl/>
        <w:spacing w:line="360" w:lineRule="atLeast"/>
        <w:ind w:firstLineChars="196" w:firstLine="627"/>
        <w:jc w:val="left"/>
        <w:outlineLvl w:val="1"/>
        <w:rPr>
          <w:rFonts w:ascii="仿宋" w:eastAsia="仿宋" w:hAnsi="仿宋"/>
          <w:sz w:val="24"/>
        </w:rPr>
      </w:pPr>
      <w:r w:rsidRPr="002C5D3A">
        <w:rPr>
          <w:rFonts w:ascii="仿宋" w:eastAsia="仿宋" w:hAnsi="仿宋" w:hint="eastAsia"/>
          <w:sz w:val="32"/>
          <w:szCs w:val="32"/>
        </w:rPr>
        <w:lastRenderedPageBreak/>
        <w:t>格式2-</w:t>
      </w:r>
      <w:r w:rsidR="00D6244B">
        <w:rPr>
          <w:rFonts w:ascii="仿宋" w:eastAsia="仿宋" w:hAnsi="仿宋" w:hint="eastAsia"/>
          <w:sz w:val="32"/>
          <w:szCs w:val="32"/>
        </w:rPr>
        <w:t>9</w:t>
      </w:r>
    </w:p>
    <w:p w:rsidR="00036A7C" w:rsidRPr="002C5D3A" w:rsidRDefault="00E343A4" w:rsidP="00FF0A16">
      <w:pPr>
        <w:jc w:val="center"/>
        <w:rPr>
          <w:rFonts w:ascii="仿宋" w:eastAsia="仿宋" w:hAnsi="仿宋"/>
          <w:b/>
          <w:bCs/>
          <w:szCs w:val="28"/>
        </w:rPr>
      </w:pPr>
      <w:r w:rsidRPr="002C5D3A">
        <w:rPr>
          <w:rFonts w:ascii="仿宋" w:eastAsia="仿宋" w:hAnsi="仿宋" w:hint="eastAsia"/>
          <w:szCs w:val="28"/>
        </w:rPr>
        <w:t xml:space="preserve"> </w:t>
      </w:r>
      <w:r w:rsidR="00EE5E27" w:rsidRPr="00FF0A16">
        <w:rPr>
          <w:rFonts w:ascii="仿宋" w:eastAsia="仿宋" w:hAnsi="仿宋" w:cs="Arial" w:hint="eastAsia"/>
          <w:bCs/>
          <w:sz w:val="32"/>
          <w:szCs w:val="32"/>
        </w:rPr>
        <w:t>制造</w:t>
      </w:r>
      <w:r w:rsidR="00F50E0A" w:rsidRPr="00FF0A16">
        <w:rPr>
          <w:rFonts w:ascii="仿宋" w:eastAsia="仿宋" w:hAnsi="仿宋" w:cs="Arial" w:hint="eastAsia"/>
          <w:bCs/>
          <w:sz w:val="32"/>
          <w:szCs w:val="32"/>
        </w:rPr>
        <w:t>厂家</w:t>
      </w:r>
      <w:r w:rsidR="00EE5E27" w:rsidRPr="00FF0A16">
        <w:rPr>
          <w:rFonts w:ascii="仿宋" w:eastAsia="仿宋" w:hAnsi="仿宋" w:cs="Arial" w:hint="eastAsia"/>
          <w:bCs/>
          <w:sz w:val="32"/>
          <w:szCs w:val="32"/>
        </w:rPr>
        <w:t>授权书</w:t>
      </w:r>
      <w:r w:rsidR="000C038E" w:rsidRPr="00FF0A16">
        <w:rPr>
          <w:rFonts w:ascii="仿宋" w:eastAsia="仿宋" w:hAnsi="仿宋" w:cs="Arial" w:hint="eastAsia"/>
          <w:bCs/>
          <w:sz w:val="32"/>
          <w:szCs w:val="32"/>
        </w:rPr>
        <w:t>（如</w:t>
      </w:r>
      <w:r w:rsidR="000C038E" w:rsidRPr="00FF0A16">
        <w:rPr>
          <w:rFonts w:ascii="仿宋" w:eastAsia="仿宋" w:hAnsi="仿宋" w:cs="Arial"/>
          <w:bCs/>
          <w:sz w:val="32"/>
          <w:szCs w:val="32"/>
        </w:rPr>
        <w:t>涉及</w:t>
      </w:r>
      <w:r w:rsidR="000C038E" w:rsidRPr="00FF0A16">
        <w:rPr>
          <w:rFonts w:ascii="仿宋" w:eastAsia="仿宋" w:hAnsi="仿宋" w:cs="Arial" w:hint="eastAsia"/>
          <w:bCs/>
          <w:sz w:val="32"/>
          <w:szCs w:val="32"/>
        </w:rPr>
        <w:t>）</w:t>
      </w:r>
    </w:p>
    <w:p w:rsidR="00036A7C" w:rsidRPr="002C5D3A" w:rsidRDefault="00036A7C">
      <w:pPr>
        <w:spacing w:line="400" w:lineRule="exact"/>
        <w:jc w:val="center"/>
        <w:rPr>
          <w:rFonts w:ascii="仿宋" w:eastAsia="仿宋" w:hAnsi="仿宋"/>
          <w:sz w:val="44"/>
        </w:rPr>
      </w:pPr>
    </w:p>
    <w:p w:rsidR="00036A7C" w:rsidRPr="002C5D3A" w:rsidRDefault="00EE5E27">
      <w:pPr>
        <w:spacing w:line="400" w:lineRule="exact"/>
        <w:rPr>
          <w:rFonts w:ascii="仿宋" w:eastAsia="仿宋" w:hAnsi="仿宋"/>
          <w:sz w:val="24"/>
        </w:rPr>
      </w:pPr>
      <w:r w:rsidRPr="002C5D3A">
        <w:rPr>
          <w:rFonts w:ascii="仿宋" w:eastAsia="仿宋" w:hAnsi="仿宋" w:hint="eastAsia"/>
          <w:sz w:val="24"/>
        </w:rPr>
        <w:t>XXX（采购代理机构名称）：</w:t>
      </w:r>
    </w:p>
    <w:p w:rsidR="00036A7C" w:rsidRPr="002C5D3A" w:rsidRDefault="00EE5E27">
      <w:pPr>
        <w:spacing w:line="400" w:lineRule="exact"/>
        <w:ind w:firstLineChars="200" w:firstLine="480"/>
        <w:jc w:val="left"/>
        <w:rPr>
          <w:rFonts w:ascii="仿宋" w:eastAsia="仿宋" w:hAnsi="仿宋"/>
          <w:sz w:val="24"/>
        </w:rPr>
      </w:pPr>
      <w:r w:rsidRPr="002C5D3A">
        <w:rPr>
          <w:rFonts w:ascii="仿宋" w:eastAsia="仿宋" w:hAnsi="仿宋" w:hint="eastAsia"/>
          <w:sz w:val="24"/>
        </w:rPr>
        <w:t>XXX（制造</w:t>
      </w:r>
      <w:r w:rsidR="00F50E0A">
        <w:rPr>
          <w:rFonts w:ascii="仿宋" w:eastAsia="仿宋" w:hAnsi="仿宋" w:hint="eastAsia"/>
          <w:sz w:val="24"/>
        </w:rPr>
        <w:t>厂家</w:t>
      </w:r>
      <w:r w:rsidRPr="002C5D3A">
        <w:rPr>
          <w:rFonts w:ascii="仿宋" w:eastAsia="仿宋" w:hAnsi="仿宋" w:hint="eastAsia"/>
          <w:sz w:val="24"/>
        </w:rPr>
        <w:t>名称）是在XXX（国名）依法登记注册的，其厂址现在XXX。</w:t>
      </w:r>
    </w:p>
    <w:p w:rsidR="00036A7C" w:rsidRPr="002C5D3A" w:rsidRDefault="00EE5E27">
      <w:pPr>
        <w:spacing w:line="400" w:lineRule="exact"/>
        <w:ind w:firstLineChars="200" w:firstLine="480"/>
        <w:jc w:val="left"/>
        <w:rPr>
          <w:rFonts w:ascii="仿宋" w:eastAsia="仿宋" w:hAnsi="仿宋"/>
          <w:sz w:val="24"/>
        </w:rPr>
      </w:pPr>
      <w:r w:rsidRPr="002C5D3A">
        <w:rPr>
          <w:rFonts w:ascii="仿宋" w:eastAsia="仿宋" w:hAnsi="仿宋" w:hint="eastAsia"/>
          <w:sz w:val="24"/>
        </w:rPr>
        <w:t>XXX（被授权公司名称）是在XXX（国名）依法登记注册的，其主要营业地点现在XXXX。</w:t>
      </w:r>
    </w:p>
    <w:p w:rsidR="00036A7C" w:rsidRPr="002C5D3A" w:rsidRDefault="00EE5E27">
      <w:pPr>
        <w:spacing w:line="400" w:lineRule="exact"/>
        <w:ind w:firstLineChars="200" w:firstLine="480"/>
        <w:jc w:val="left"/>
        <w:rPr>
          <w:rFonts w:ascii="仿宋" w:eastAsia="仿宋" w:hAnsi="仿宋"/>
          <w:sz w:val="24"/>
        </w:rPr>
      </w:pPr>
      <w:r w:rsidRPr="002C5D3A">
        <w:rPr>
          <w:rFonts w:ascii="仿宋" w:eastAsia="仿宋" w:hAnsi="仿宋" w:hint="eastAsia"/>
          <w:sz w:val="24"/>
        </w:rPr>
        <w:t>XXX（制造</w:t>
      </w:r>
      <w:r w:rsidR="00F50E0A">
        <w:rPr>
          <w:rFonts w:ascii="仿宋" w:eastAsia="仿宋" w:hAnsi="仿宋" w:hint="eastAsia"/>
          <w:sz w:val="24"/>
        </w:rPr>
        <w:t>厂家</w:t>
      </w:r>
      <w:r w:rsidRPr="002C5D3A">
        <w:rPr>
          <w:rFonts w:ascii="仿宋" w:eastAsia="仿宋" w:hAnsi="仿宋" w:hint="eastAsia"/>
          <w:sz w:val="24"/>
        </w:rPr>
        <w:t>名称）授权XXX（被授权公司名称）为我方制造的XXX品牌产品的合法销售商（授权销售的产品清单附后），参加XXX项目第XXX包的报价，全权处理与该产品采购的有关事宜，并对我方具有约束力。</w:t>
      </w:r>
    </w:p>
    <w:p w:rsidR="00036A7C" w:rsidRPr="002C5D3A" w:rsidRDefault="00EE5E27">
      <w:pPr>
        <w:pStyle w:val="a8"/>
        <w:spacing w:line="400" w:lineRule="exact"/>
        <w:rPr>
          <w:rFonts w:ascii="仿宋" w:eastAsia="仿宋" w:hAnsi="仿宋"/>
          <w:sz w:val="24"/>
          <w:szCs w:val="24"/>
        </w:rPr>
      </w:pPr>
      <w:r w:rsidRPr="002C5D3A">
        <w:rPr>
          <w:rFonts w:ascii="仿宋" w:eastAsia="仿宋" w:hAnsi="仿宋" w:hint="eastAsia"/>
          <w:sz w:val="24"/>
          <w:szCs w:val="24"/>
        </w:rPr>
        <w:t>作为制造</w:t>
      </w:r>
      <w:r w:rsidR="00F50E0A">
        <w:rPr>
          <w:rFonts w:ascii="仿宋" w:eastAsia="仿宋" w:hAnsi="仿宋" w:hint="eastAsia"/>
          <w:sz w:val="24"/>
          <w:szCs w:val="24"/>
        </w:rPr>
        <w:t>厂家</w:t>
      </w:r>
      <w:r w:rsidRPr="002C5D3A">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rsidR="00036A7C" w:rsidRPr="002C5D3A" w:rsidRDefault="00036A7C">
      <w:pPr>
        <w:spacing w:line="400" w:lineRule="exact"/>
        <w:ind w:firstLine="630"/>
        <w:rPr>
          <w:rFonts w:ascii="仿宋" w:eastAsia="仿宋" w:hAnsi="仿宋"/>
          <w:sz w:val="24"/>
        </w:rPr>
      </w:pP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 xml:space="preserve">授权单位名称：XXX（盖单位公章） </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日期：XXX年XXX月XXX日</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附：授权销售产品清单</w:t>
      </w:r>
    </w:p>
    <w:p w:rsidR="00036A7C" w:rsidRPr="002C5D3A" w:rsidRDefault="00036A7C">
      <w:pPr>
        <w:spacing w:line="400" w:lineRule="exact"/>
        <w:rPr>
          <w:rFonts w:ascii="仿宋" w:eastAsia="仿宋" w:hAnsi="仿宋"/>
          <w:sz w:val="32"/>
        </w:rPr>
      </w:pPr>
    </w:p>
    <w:p w:rsidR="00036A7C" w:rsidRPr="002C5D3A" w:rsidRDefault="00036A7C">
      <w:pPr>
        <w:pStyle w:val="GW-"/>
        <w:ind w:firstLine="480"/>
        <w:rPr>
          <w:rFonts w:ascii="仿宋" w:eastAsia="仿宋" w:hAnsi="仿宋"/>
        </w:rPr>
      </w:pPr>
    </w:p>
    <w:p w:rsidR="00036A7C" w:rsidRPr="002C5D3A" w:rsidRDefault="00EE5E27">
      <w:pPr>
        <w:spacing w:line="400" w:lineRule="exact"/>
        <w:ind w:firstLineChars="200" w:firstLine="480"/>
        <w:rPr>
          <w:rFonts w:ascii="仿宋" w:eastAsia="仿宋" w:hAnsi="仿宋"/>
          <w:kern w:val="0"/>
          <w:sz w:val="24"/>
        </w:rPr>
      </w:pPr>
      <w:r w:rsidRPr="002C5D3A">
        <w:rPr>
          <w:rFonts w:ascii="仿宋" w:eastAsia="仿宋" w:hAnsi="仿宋" w:hint="eastAsia"/>
          <w:kern w:val="0"/>
          <w:sz w:val="24"/>
        </w:rPr>
        <w:t>注：1.供应商也可提供</w:t>
      </w:r>
      <w:r w:rsidR="00F50E0A">
        <w:rPr>
          <w:rFonts w:ascii="仿宋" w:eastAsia="仿宋" w:hAnsi="仿宋" w:hint="eastAsia"/>
          <w:kern w:val="0"/>
          <w:sz w:val="24"/>
        </w:rPr>
        <w:t>制造厂</w:t>
      </w:r>
      <w:r w:rsidRPr="002C5D3A">
        <w:rPr>
          <w:rFonts w:ascii="仿宋" w:eastAsia="仿宋" w:hAnsi="仿宋" w:hint="eastAsia"/>
          <w:kern w:val="0"/>
          <w:sz w:val="24"/>
        </w:rPr>
        <w:t>家自有的授权格式文件，但授权文件中必须明确：</w:t>
      </w:r>
      <w:r w:rsidR="00F50E0A">
        <w:rPr>
          <w:rFonts w:ascii="仿宋" w:eastAsia="仿宋" w:hAnsi="仿宋" w:hint="eastAsia"/>
          <w:kern w:val="0"/>
          <w:sz w:val="24"/>
        </w:rPr>
        <w:t>制造厂家</w:t>
      </w:r>
      <w:r w:rsidRPr="002C5D3A">
        <w:rPr>
          <w:rFonts w:ascii="仿宋" w:eastAsia="仿宋" w:hAnsi="仿宋" w:hint="eastAsia"/>
          <w:kern w:val="0"/>
          <w:sz w:val="24"/>
        </w:rPr>
        <w:t>和被授权单位的名称及登记注册地、参加报价的项目及采购编号、授权产品、授权日期、授权单位的公章</w:t>
      </w:r>
      <w:r w:rsidRPr="002C5D3A">
        <w:rPr>
          <w:rFonts w:ascii="仿宋" w:eastAsia="仿宋" w:hAnsi="仿宋" w:hint="eastAsia"/>
          <w:sz w:val="24"/>
        </w:rPr>
        <w:t>。制造厂家可以是派出机构。若由代理商授权的，须同时提供证明代理商有授权资格</w:t>
      </w:r>
      <w:r w:rsidRPr="002C5D3A">
        <w:rPr>
          <w:rFonts w:ascii="仿宋" w:eastAsia="仿宋" w:hAnsi="仿宋" w:hint="eastAsia"/>
          <w:kern w:val="0"/>
          <w:sz w:val="24"/>
        </w:rPr>
        <w:t>的证明文件复印件。（若由国外制造厂家直接授权的，签字或盖章均可）</w:t>
      </w:r>
    </w:p>
    <w:p w:rsidR="00036A7C" w:rsidRPr="002C5D3A" w:rsidRDefault="00EE5E27">
      <w:pPr>
        <w:spacing w:line="400" w:lineRule="exact"/>
        <w:ind w:firstLineChars="200" w:firstLine="480"/>
        <w:rPr>
          <w:rFonts w:ascii="仿宋" w:eastAsia="仿宋" w:hAnsi="仿宋"/>
          <w:kern w:val="0"/>
          <w:sz w:val="24"/>
        </w:rPr>
      </w:pPr>
      <w:r w:rsidRPr="002C5D3A">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036A7C" w:rsidRPr="002C5D3A" w:rsidRDefault="00036A7C">
      <w:pPr>
        <w:rPr>
          <w:rFonts w:ascii="仿宋" w:eastAsia="仿宋" w:hAnsi="仿宋"/>
          <w:bCs/>
          <w:sz w:val="28"/>
          <w:szCs w:val="28"/>
        </w:rPr>
        <w:sectPr w:rsidR="00036A7C" w:rsidRPr="002C5D3A" w:rsidSect="007D5E81">
          <w:pgSz w:w="11907" w:h="16840" w:code="9"/>
          <w:pgMar w:top="1440" w:right="1842" w:bottom="1440" w:left="1474" w:header="851" w:footer="992" w:gutter="0"/>
          <w:cols w:space="425"/>
          <w:titlePg/>
          <w:docGrid w:linePitch="312"/>
        </w:sectPr>
      </w:pPr>
    </w:p>
    <w:p w:rsidR="00036A7C" w:rsidRPr="002C5D3A" w:rsidRDefault="00EE5E27">
      <w:pPr>
        <w:jc w:val="left"/>
        <w:rPr>
          <w:rFonts w:ascii="仿宋" w:eastAsia="仿宋" w:hAnsi="仿宋"/>
          <w:bCs/>
          <w:sz w:val="32"/>
          <w:szCs w:val="32"/>
        </w:rPr>
      </w:pPr>
      <w:r w:rsidRPr="002C5D3A">
        <w:rPr>
          <w:rFonts w:ascii="仿宋" w:eastAsia="仿宋" w:hAnsi="仿宋" w:hint="eastAsia"/>
          <w:sz w:val="32"/>
          <w:szCs w:val="32"/>
        </w:rPr>
        <w:lastRenderedPageBreak/>
        <w:t>格式2-</w:t>
      </w:r>
      <w:r w:rsidR="00D6244B">
        <w:rPr>
          <w:rFonts w:ascii="仿宋" w:eastAsia="仿宋" w:hAnsi="仿宋" w:hint="eastAsia"/>
          <w:sz w:val="32"/>
          <w:szCs w:val="32"/>
        </w:rPr>
        <w:t>10</w:t>
      </w:r>
    </w:p>
    <w:p w:rsidR="00AB082D" w:rsidRPr="00FA6AFE" w:rsidRDefault="00AB082D" w:rsidP="00AB082D">
      <w:pPr>
        <w:jc w:val="center"/>
        <w:rPr>
          <w:rFonts w:ascii="仿宋" w:eastAsia="仿宋" w:hAnsi="仿宋"/>
          <w:b/>
          <w:bCs/>
          <w:sz w:val="32"/>
          <w:szCs w:val="32"/>
        </w:rPr>
      </w:pPr>
      <w:r w:rsidRPr="00FA6AFE">
        <w:rPr>
          <w:rFonts w:ascii="仿宋" w:eastAsia="仿宋" w:hAnsi="仿宋" w:hint="eastAsia"/>
          <w:b/>
          <w:bCs/>
          <w:sz w:val="32"/>
          <w:szCs w:val="32"/>
        </w:rPr>
        <w:t>技术、服务要求应答表</w:t>
      </w:r>
    </w:p>
    <w:p w:rsidR="00AB082D" w:rsidRPr="00FA6AFE" w:rsidRDefault="00AB082D" w:rsidP="00AB082D">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AB082D" w:rsidRPr="00FA6AFE" w:rsidTr="007D65C8">
        <w:trPr>
          <w:trHeight w:val="606"/>
          <w:jc w:val="center"/>
        </w:trPr>
        <w:tc>
          <w:tcPr>
            <w:tcW w:w="956" w:type="dxa"/>
            <w:vAlign w:val="center"/>
          </w:tcPr>
          <w:p w:rsidR="00AB082D" w:rsidRPr="00FA6AFE" w:rsidRDefault="00AB082D" w:rsidP="007D65C8">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rsidR="00AB082D" w:rsidRPr="00FA6AFE" w:rsidRDefault="00AB082D" w:rsidP="007D65C8">
            <w:pPr>
              <w:jc w:val="center"/>
              <w:rPr>
                <w:rFonts w:ascii="仿宋" w:eastAsia="仿宋" w:hAnsi="仿宋"/>
                <w:sz w:val="24"/>
              </w:rPr>
            </w:pPr>
            <w:r w:rsidRPr="00FA6AFE">
              <w:rPr>
                <w:rFonts w:ascii="仿宋" w:eastAsia="仿宋" w:hAnsi="仿宋" w:hint="eastAsia"/>
                <w:sz w:val="24"/>
              </w:rPr>
              <w:t>包号</w:t>
            </w:r>
          </w:p>
        </w:tc>
        <w:tc>
          <w:tcPr>
            <w:tcW w:w="2795" w:type="dxa"/>
            <w:vAlign w:val="center"/>
          </w:tcPr>
          <w:p w:rsidR="00AB082D" w:rsidRPr="00FA6AFE" w:rsidRDefault="00AB082D" w:rsidP="007D65C8">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rsidR="00AB082D" w:rsidRPr="00FA6AFE" w:rsidRDefault="00AB082D" w:rsidP="007D65C8">
            <w:pPr>
              <w:jc w:val="center"/>
              <w:rPr>
                <w:rFonts w:ascii="仿宋" w:eastAsia="仿宋" w:hAnsi="仿宋"/>
                <w:sz w:val="24"/>
              </w:rPr>
            </w:pPr>
            <w:r w:rsidRPr="00FA6AFE">
              <w:rPr>
                <w:rFonts w:ascii="仿宋" w:eastAsia="仿宋" w:hAnsi="仿宋" w:hint="eastAsia"/>
                <w:sz w:val="24"/>
              </w:rPr>
              <w:t>响应文件响应</w:t>
            </w:r>
          </w:p>
        </w:tc>
      </w:tr>
      <w:tr w:rsidR="00AB082D" w:rsidRPr="00FA6AFE" w:rsidTr="007D65C8">
        <w:trPr>
          <w:trHeight w:val="1080"/>
          <w:jc w:val="center"/>
        </w:trPr>
        <w:tc>
          <w:tcPr>
            <w:tcW w:w="956"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193" w:type="dxa"/>
          </w:tcPr>
          <w:p w:rsidR="00AB082D" w:rsidRPr="00FA6AFE" w:rsidRDefault="00AB082D" w:rsidP="007D65C8">
            <w:pPr>
              <w:jc w:val="center"/>
              <w:rPr>
                <w:rFonts w:ascii="仿宋" w:eastAsia="仿宋" w:hAnsi="仿宋"/>
                <w:sz w:val="24"/>
              </w:rPr>
            </w:pPr>
          </w:p>
        </w:tc>
      </w:tr>
      <w:tr w:rsidR="00AB082D" w:rsidRPr="00FA6AFE" w:rsidTr="007D65C8">
        <w:trPr>
          <w:trHeight w:val="1080"/>
          <w:jc w:val="center"/>
        </w:trPr>
        <w:tc>
          <w:tcPr>
            <w:tcW w:w="956"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193" w:type="dxa"/>
          </w:tcPr>
          <w:p w:rsidR="00AB082D" w:rsidRPr="00FA6AFE" w:rsidRDefault="00AB082D" w:rsidP="007D65C8">
            <w:pPr>
              <w:jc w:val="center"/>
              <w:rPr>
                <w:rFonts w:ascii="仿宋" w:eastAsia="仿宋" w:hAnsi="仿宋"/>
                <w:sz w:val="24"/>
              </w:rPr>
            </w:pPr>
          </w:p>
        </w:tc>
      </w:tr>
      <w:tr w:rsidR="00AB082D" w:rsidRPr="00FA6AFE" w:rsidTr="007D65C8">
        <w:trPr>
          <w:trHeight w:val="1080"/>
          <w:jc w:val="center"/>
        </w:trPr>
        <w:tc>
          <w:tcPr>
            <w:tcW w:w="956"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193" w:type="dxa"/>
          </w:tcPr>
          <w:p w:rsidR="00AB082D" w:rsidRPr="00FA6AFE" w:rsidRDefault="00AB082D" w:rsidP="007D65C8">
            <w:pPr>
              <w:jc w:val="center"/>
              <w:rPr>
                <w:rFonts w:ascii="仿宋" w:eastAsia="仿宋" w:hAnsi="仿宋"/>
                <w:sz w:val="24"/>
              </w:rPr>
            </w:pPr>
          </w:p>
        </w:tc>
      </w:tr>
      <w:tr w:rsidR="00AB082D" w:rsidRPr="00FA6AFE" w:rsidTr="007D65C8">
        <w:trPr>
          <w:trHeight w:val="1080"/>
          <w:jc w:val="center"/>
        </w:trPr>
        <w:tc>
          <w:tcPr>
            <w:tcW w:w="956"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795" w:type="dxa"/>
          </w:tcPr>
          <w:p w:rsidR="00AB082D" w:rsidRPr="00FA6AFE" w:rsidRDefault="00AB082D" w:rsidP="007D65C8">
            <w:pPr>
              <w:jc w:val="center"/>
              <w:rPr>
                <w:rFonts w:ascii="仿宋" w:eastAsia="仿宋" w:hAnsi="仿宋"/>
                <w:sz w:val="24"/>
              </w:rPr>
            </w:pPr>
          </w:p>
        </w:tc>
        <w:tc>
          <w:tcPr>
            <w:tcW w:w="2193" w:type="dxa"/>
          </w:tcPr>
          <w:p w:rsidR="00AB082D" w:rsidRPr="00FA6AFE" w:rsidRDefault="00AB082D" w:rsidP="007D65C8">
            <w:pPr>
              <w:jc w:val="center"/>
              <w:rPr>
                <w:rFonts w:ascii="仿宋" w:eastAsia="仿宋" w:hAnsi="仿宋"/>
                <w:sz w:val="24"/>
              </w:rPr>
            </w:pPr>
          </w:p>
        </w:tc>
      </w:tr>
    </w:tbl>
    <w:p w:rsidR="00AB082D" w:rsidRPr="00FA6AFE" w:rsidRDefault="00AB082D" w:rsidP="00AB082D">
      <w:pPr>
        <w:ind w:firstLineChars="200" w:firstLine="482"/>
        <w:rPr>
          <w:rFonts w:ascii="仿宋" w:eastAsia="仿宋" w:hAnsi="仿宋"/>
          <w:b/>
          <w:sz w:val="24"/>
        </w:rPr>
      </w:pPr>
    </w:p>
    <w:p w:rsidR="00036A7C" w:rsidRPr="002C5D3A" w:rsidRDefault="00386FE2" w:rsidP="00AB082D">
      <w:pPr>
        <w:jc w:val="center"/>
        <w:rPr>
          <w:rFonts w:ascii="仿宋" w:eastAsia="仿宋" w:hAnsi="仿宋"/>
          <w:sz w:val="24"/>
        </w:rPr>
      </w:pPr>
      <w:r>
        <w:rPr>
          <w:rFonts w:ascii="仿宋" w:eastAsia="仿宋" w:hAnsi="仿宋" w:hint="eastAsia"/>
          <w:sz w:val="24"/>
        </w:rPr>
        <w:t>注：供应商必须根据磋商文件要求据实</w:t>
      </w:r>
      <w:r w:rsidR="00EE5E27" w:rsidRPr="002C5D3A">
        <w:rPr>
          <w:rFonts w:ascii="仿宋" w:eastAsia="仿宋" w:hAnsi="仿宋" w:hint="eastAsia"/>
          <w:sz w:val="24"/>
        </w:rPr>
        <w:t>填写，不得虚假响应，虚假响应的，其响应文件无效并按规定追究其相关责任。</w:t>
      </w:r>
    </w:p>
    <w:p w:rsidR="00036A7C" w:rsidRPr="002C5D3A" w:rsidRDefault="00036A7C">
      <w:pPr>
        <w:adjustRightInd w:val="0"/>
        <w:spacing w:line="400" w:lineRule="exact"/>
        <w:ind w:firstLineChars="200" w:firstLine="480"/>
        <w:jc w:val="left"/>
        <w:rPr>
          <w:rFonts w:ascii="仿宋" w:eastAsia="仿宋" w:hAnsi="仿宋"/>
          <w:sz w:val="24"/>
        </w:rPr>
      </w:pPr>
    </w:p>
    <w:p w:rsidR="00036A7C" w:rsidRPr="002C5D3A" w:rsidRDefault="00EE5E27">
      <w:pPr>
        <w:adjustRightInd w:val="0"/>
        <w:spacing w:line="400" w:lineRule="exact"/>
        <w:ind w:firstLineChars="200" w:firstLine="480"/>
        <w:jc w:val="left"/>
        <w:rPr>
          <w:rFonts w:ascii="仿宋" w:eastAsia="仿宋" w:hAnsi="仿宋"/>
          <w:sz w:val="24"/>
        </w:rPr>
      </w:pPr>
      <w:r w:rsidRPr="002C5D3A">
        <w:rPr>
          <w:rFonts w:ascii="仿宋" w:eastAsia="仿宋" w:hAnsi="仿宋" w:hint="eastAsia"/>
          <w:sz w:val="24"/>
        </w:rPr>
        <w:t>供应商名称：XXX（盖单位公章）</w:t>
      </w:r>
    </w:p>
    <w:p w:rsidR="00036A7C" w:rsidRPr="002C5D3A" w:rsidRDefault="00826DB4" w:rsidP="00FF30F8">
      <w:pPr>
        <w:adjustRightInd w:val="0"/>
        <w:spacing w:line="400" w:lineRule="exact"/>
        <w:ind w:firstLineChars="200" w:firstLine="480"/>
        <w:jc w:val="left"/>
        <w:rPr>
          <w:rFonts w:ascii="仿宋" w:eastAsia="仿宋" w:hAnsi="仿宋"/>
          <w:bCs/>
          <w:sz w:val="24"/>
        </w:rPr>
      </w:pPr>
      <w:r w:rsidRPr="002C5D3A">
        <w:rPr>
          <w:rFonts w:ascii="仿宋" w:eastAsia="仿宋" w:hAnsi="仿宋" w:hint="eastAsia"/>
          <w:bCs/>
          <w:sz w:val="24"/>
        </w:rPr>
        <w:t>法定代表人/单位负责人</w:t>
      </w:r>
      <w:r w:rsidR="00EE5E27" w:rsidRPr="002C5D3A">
        <w:rPr>
          <w:rFonts w:ascii="仿宋" w:eastAsia="仿宋" w:hAnsi="仿宋" w:hint="eastAsia"/>
          <w:bCs/>
          <w:sz w:val="24"/>
        </w:rPr>
        <w:t>或授权代表</w:t>
      </w:r>
      <w:r w:rsidR="00EE5E27" w:rsidRPr="002C5D3A">
        <w:rPr>
          <w:rFonts w:ascii="仿宋" w:eastAsia="仿宋" w:hAnsi="仿宋" w:hint="eastAsia"/>
          <w:sz w:val="24"/>
        </w:rPr>
        <w:t>（签字或加盖个人印章）</w:t>
      </w:r>
      <w:r w:rsidR="00EE5E27" w:rsidRPr="002C5D3A">
        <w:rPr>
          <w:rFonts w:ascii="仿宋" w:eastAsia="仿宋" w:hAnsi="仿宋" w:hint="eastAsia"/>
          <w:bCs/>
          <w:sz w:val="24"/>
        </w:rPr>
        <w:t>：XXX</w:t>
      </w:r>
    </w:p>
    <w:p w:rsidR="00036A7C" w:rsidRPr="002C5D3A" w:rsidRDefault="00EE5E27">
      <w:pPr>
        <w:adjustRightInd w:val="0"/>
        <w:spacing w:line="400" w:lineRule="exact"/>
        <w:ind w:firstLineChars="225" w:firstLine="540"/>
        <w:jc w:val="left"/>
        <w:rPr>
          <w:rFonts w:ascii="仿宋" w:eastAsia="仿宋" w:hAnsi="仿宋"/>
          <w:bCs/>
          <w:sz w:val="24"/>
        </w:rPr>
      </w:pPr>
      <w:r w:rsidRPr="002C5D3A">
        <w:rPr>
          <w:rFonts w:ascii="仿宋" w:eastAsia="仿宋" w:hAnsi="仿宋" w:hint="eastAsia"/>
          <w:bCs/>
          <w:sz w:val="24"/>
        </w:rPr>
        <w:t>日期</w:t>
      </w:r>
      <w:r w:rsidRPr="002C5D3A">
        <w:rPr>
          <w:rFonts w:ascii="仿宋" w:eastAsia="仿宋" w:hAnsi="仿宋" w:hint="eastAsia"/>
          <w:sz w:val="24"/>
        </w:rPr>
        <w:t>：</w:t>
      </w:r>
      <w:r w:rsidRPr="002C5D3A">
        <w:rPr>
          <w:rFonts w:ascii="仿宋" w:eastAsia="仿宋" w:hAnsi="仿宋" w:hint="eastAsia"/>
          <w:bCs/>
          <w:sz w:val="24"/>
        </w:rPr>
        <w:t>XXX年XXX月XXX日</w:t>
      </w:r>
    </w:p>
    <w:p w:rsidR="00826DB4" w:rsidRPr="002C5D3A" w:rsidRDefault="00826DB4">
      <w:pPr>
        <w:widowControl/>
        <w:jc w:val="left"/>
        <w:rPr>
          <w:rFonts w:ascii="仿宋" w:eastAsia="仿宋" w:hAnsi="仿宋"/>
          <w:sz w:val="32"/>
          <w:szCs w:val="32"/>
        </w:rPr>
      </w:pPr>
      <w:r w:rsidRPr="002C5D3A">
        <w:rPr>
          <w:rFonts w:ascii="仿宋" w:eastAsia="仿宋" w:hAnsi="仿宋"/>
          <w:sz w:val="32"/>
          <w:szCs w:val="32"/>
        </w:rPr>
        <w:br w:type="page"/>
      </w:r>
    </w:p>
    <w:p w:rsidR="00036A7C" w:rsidRPr="002C5D3A" w:rsidRDefault="00EE5E27">
      <w:pPr>
        <w:pStyle w:val="20"/>
        <w:tabs>
          <w:tab w:val="left" w:pos="0"/>
        </w:tabs>
        <w:rPr>
          <w:rFonts w:ascii="仿宋" w:eastAsia="仿宋" w:hAnsi="仿宋"/>
        </w:rPr>
      </w:pPr>
      <w:r w:rsidRPr="002C5D3A">
        <w:rPr>
          <w:rFonts w:ascii="仿宋" w:eastAsia="仿宋" w:hAnsi="仿宋" w:hint="eastAsia"/>
          <w:sz w:val="32"/>
          <w:szCs w:val="32"/>
        </w:rPr>
        <w:lastRenderedPageBreak/>
        <w:t>格式2-</w:t>
      </w:r>
      <w:r w:rsidR="00724B66">
        <w:rPr>
          <w:rFonts w:ascii="仿宋" w:eastAsia="仿宋" w:hAnsi="仿宋"/>
          <w:sz w:val="32"/>
          <w:szCs w:val="32"/>
        </w:rPr>
        <w:t>1</w:t>
      </w:r>
      <w:r w:rsidR="00D6244B">
        <w:rPr>
          <w:rFonts w:ascii="仿宋" w:eastAsia="仿宋" w:hAnsi="仿宋" w:hint="eastAsia"/>
          <w:sz w:val="32"/>
          <w:szCs w:val="32"/>
        </w:rPr>
        <w:t>1</w:t>
      </w:r>
    </w:p>
    <w:p w:rsidR="00036A7C" w:rsidRPr="002C5D3A" w:rsidRDefault="00E343A4">
      <w:pPr>
        <w:pStyle w:val="20"/>
        <w:tabs>
          <w:tab w:val="left" w:pos="0"/>
        </w:tabs>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A6824" w:rsidRPr="002C5D3A">
        <w:trPr>
          <w:trHeight w:val="606"/>
          <w:jc w:val="center"/>
        </w:trPr>
        <w:tc>
          <w:tcPr>
            <w:tcW w:w="956"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序号</w:t>
            </w:r>
          </w:p>
        </w:tc>
        <w:tc>
          <w:tcPr>
            <w:tcW w:w="2795"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包号</w:t>
            </w:r>
          </w:p>
        </w:tc>
        <w:tc>
          <w:tcPr>
            <w:tcW w:w="2795"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采购文件要求</w:t>
            </w:r>
          </w:p>
        </w:tc>
        <w:tc>
          <w:tcPr>
            <w:tcW w:w="2795"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响应文件响应</w:t>
            </w:r>
          </w:p>
        </w:tc>
      </w:tr>
      <w:tr w:rsidR="001A6824" w:rsidRPr="002C5D3A">
        <w:trPr>
          <w:trHeight w:val="1080"/>
          <w:jc w:val="center"/>
        </w:trPr>
        <w:tc>
          <w:tcPr>
            <w:tcW w:w="956"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r>
      <w:tr w:rsidR="001A6824" w:rsidRPr="002C5D3A">
        <w:trPr>
          <w:trHeight w:val="1080"/>
          <w:jc w:val="center"/>
        </w:trPr>
        <w:tc>
          <w:tcPr>
            <w:tcW w:w="956"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r>
      <w:tr w:rsidR="001A6824" w:rsidRPr="002C5D3A">
        <w:trPr>
          <w:trHeight w:val="1080"/>
          <w:jc w:val="center"/>
        </w:trPr>
        <w:tc>
          <w:tcPr>
            <w:tcW w:w="956"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r>
      <w:tr w:rsidR="00036A7C" w:rsidRPr="002C5D3A">
        <w:trPr>
          <w:trHeight w:val="1080"/>
          <w:jc w:val="center"/>
        </w:trPr>
        <w:tc>
          <w:tcPr>
            <w:tcW w:w="956"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c>
          <w:tcPr>
            <w:tcW w:w="2795" w:type="dxa"/>
          </w:tcPr>
          <w:p w:rsidR="00036A7C" w:rsidRPr="002C5D3A" w:rsidRDefault="00036A7C">
            <w:pPr>
              <w:jc w:val="center"/>
              <w:rPr>
                <w:rFonts w:ascii="仿宋" w:eastAsia="仿宋" w:hAnsi="仿宋"/>
                <w:sz w:val="24"/>
              </w:rPr>
            </w:pPr>
          </w:p>
        </w:tc>
      </w:tr>
    </w:tbl>
    <w:p w:rsidR="00036A7C" w:rsidRPr="002C5D3A" w:rsidRDefault="00036A7C">
      <w:pPr>
        <w:ind w:firstLineChars="200" w:firstLine="480"/>
        <w:rPr>
          <w:rFonts w:ascii="仿宋" w:eastAsia="仿宋" w:hAnsi="仿宋"/>
          <w:sz w:val="24"/>
        </w:rPr>
      </w:pPr>
    </w:p>
    <w:p w:rsidR="00036A7C" w:rsidRPr="002C5D3A" w:rsidRDefault="00EE5E27">
      <w:pPr>
        <w:ind w:firstLineChars="200" w:firstLine="480"/>
        <w:rPr>
          <w:rFonts w:ascii="仿宋" w:eastAsia="仿宋" w:hAnsi="仿宋"/>
          <w:sz w:val="24"/>
        </w:rPr>
      </w:pPr>
      <w:r w:rsidRPr="002C5D3A">
        <w:rPr>
          <w:rFonts w:ascii="仿宋" w:eastAsia="仿宋" w:hAnsi="仿宋" w:hint="eastAsia"/>
          <w:sz w:val="24"/>
        </w:rPr>
        <w:t>注意：供应商必须根据磋商文件要求据实填写，不得虚假响应，虚假响应的，其响应文件无效并按规定追究其相关责任。</w:t>
      </w:r>
    </w:p>
    <w:p w:rsidR="00036A7C" w:rsidRPr="002C5D3A" w:rsidRDefault="00036A7C">
      <w:pPr>
        <w:adjustRightInd w:val="0"/>
        <w:spacing w:line="400" w:lineRule="exact"/>
        <w:ind w:firstLineChars="200" w:firstLine="480"/>
        <w:jc w:val="left"/>
        <w:rPr>
          <w:rFonts w:ascii="仿宋" w:eastAsia="仿宋" w:hAnsi="仿宋"/>
          <w:sz w:val="24"/>
        </w:rPr>
      </w:pPr>
    </w:p>
    <w:p w:rsidR="00036A7C" w:rsidRPr="002C5D3A" w:rsidRDefault="00EE5E27">
      <w:pPr>
        <w:adjustRightInd w:val="0"/>
        <w:spacing w:line="400" w:lineRule="exact"/>
        <w:ind w:firstLineChars="200" w:firstLine="480"/>
        <w:jc w:val="left"/>
        <w:rPr>
          <w:rFonts w:ascii="仿宋" w:eastAsia="仿宋" w:hAnsi="仿宋"/>
          <w:sz w:val="24"/>
        </w:rPr>
      </w:pPr>
      <w:r w:rsidRPr="002C5D3A">
        <w:rPr>
          <w:rFonts w:ascii="仿宋" w:eastAsia="仿宋" w:hAnsi="仿宋" w:hint="eastAsia"/>
          <w:sz w:val="24"/>
        </w:rPr>
        <w:t>供应商名称：XXX（盖单位公章）</w:t>
      </w:r>
    </w:p>
    <w:p w:rsidR="00036A7C" w:rsidRPr="002C5D3A" w:rsidRDefault="00826DB4">
      <w:pPr>
        <w:adjustRightInd w:val="0"/>
        <w:spacing w:line="400" w:lineRule="exact"/>
        <w:ind w:firstLineChars="225" w:firstLine="540"/>
        <w:jc w:val="left"/>
        <w:rPr>
          <w:rFonts w:ascii="仿宋" w:eastAsia="仿宋" w:hAnsi="仿宋"/>
          <w:bCs/>
          <w:sz w:val="24"/>
        </w:rPr>
      </w:pPr>
      <w:r w:rsidRPr="002C5D3A">
        <w:rPr>
          <w:rFonts w:ascii="仿宋" w:eastAsia="仿宋" w:hAnsi="仿宋" w:hint="eastAsia"/>
          <w:bCs/>
          <w:sz w:val="24"/>
        </w:rPr>
        <w:t>法定代表人/单位负责人</w:t>
      </w:r>
      <w:r w:rsidR="00EE5E27" w:rsidRPr="002C5D3A">
        <w:rPr>
          <w:rFonts w:ascii="仿宋" w:eastAsia="仿宋" w:hAnsi="仿宋" w:hint="eastAsia"/>
          <w:bCs/>
          <w:sz w:val="24"/>
        </w:rPr>
        <w:t>或授权代表</w:t>
      </w:r>
      <w:r w:rsidR="00EE5E27" w:rsidRPr="002C5D3A">
        <w:rPr>
          <w:rFonts w:ascii="仿宋" w:eastAsia="仿宋" w:hAnsi="仿宋" w:hint="eastAsia"/>
          <w:sz w:val="24"/>
        </w:rPr>
        <w:t>（签字或加盖个人印章）</w:t>
      </w:r>
      <w:r w:rsidR="00EE5E27" w:rsidRPr="002C5D3A">
        <w:rPr>
          <w:rFonts w:ascii="仿宋" w:eastAsia="仿宋" w:hAnsi="仿宋" w:hint="eastAsia"/>
          <w:bCs/>
          <w:sz w:val="24"/>
        </w:rPr>
        <w:t>：XXX</w:t>
      </w:r>
    </w:p>
    <w:p w:rsidR="00036A7C" w:rsidRPr="002C5D3A" w:rsidRDefault="00EE5E27">
      <w:pPr>
        <w:adjustRightInd w:val="0"/>
        <w:spacing w:line="400" w:lineRule="exact"/>
        <w:ind w:firstLineChars="225" w:firstLine="540"/>
        <w:jc w:val="left"/>
        <w:rPr>
          <w:rFonts w:ascii="仿宋" w:eastAsia="仿宋" w:hAnsi="仿宋"/>
          <w:bCs/>
          <w:sz w:val="24"/>
        </w:rPr>
      </w:pPr>
      <w:r w:rsidRPr="002C5D3A">
        <w:rPr>
          <w:rFonts w:ascii="仿宋" w:eastAsia="仿宋" w:hAnsi="仿宋" w:hint="eastAsia"/>
          <w:bCs/>
          <w:sz w:val="24"/>
        </w:rPr>
        <w:t>日期：XXX年XXX月XXX日</w:t>
      </w:r>
    </w:p>
    <w:p w:rsidR="00FF5184" w:rsidRPr="002C5D3A" w:rsidRDefault="00FF5184">
      <w:pPr>
        <w:widowControl/>
        <w:jc w:val="left"/>
        <w:rPr>
          <w:rFonts w:ascii="仿宋" w:eastAsia="仿宋" w:hAnsi="仿宋"/>
          <w:sz w:val="24"/>
        </w:rPr>
      </w:pPr>
      <w:r w:rsidRPr="002C5D3A">
        <w:rPr>
          <w:rFonts w:ascii="仿宋" w:eastAsia="仿宋" w:hAnsi="仿宋"/>
          <w:sz w:val="24"/>
        </w:rPr>
        <w:br w:type="page"/>
      </w:r>
    </w:p>
    <w:p w:rsidR="00036A7C" w:rsidRPr="002C5D3A" w:rsidRDefault="00EE5E27" w:rsidP="000D6DB4">
      <w:pPr>
        <w:widowControl/>
        <w:ind w:firstLineChars="196" w:firstLine="627"/>
        <w:jc w:val="left"/>
        <w:outlineLvl w:val="1"/>
        <w:rPr>
          <w:rFonts w:ascii="仿宋" w:eastAsia="仿宋" w:hAnsi="仿宋"/>
          <w:sz w:val="24"/>
        </w:rPr>
      </w:pPr>
      <w:r w:rsidRPr="002C5D3A">
        <w:rPr>
          <w:rFonts w:ascii="仿宋" w:eastAsia="仿宋" w:hAnsi="仿宋" w:hint="eastAsia"/>
          <w:sz w:val="32"/>
          <w:szCs w:val="32"/>
        </w:rPr>
        <w:lastRenderedPageBreak/>
        <w:t>格式2-1</w:t>
      </w:r>
      <w:r w:rsidR="00D6244B">
        <w:rPr>
          <w:rFonts w:ascii="仿宋" w:eastAsia="仿宋" w:hAnsi="仿宋" w:hint="eastAsia"/>
          <w:sz w:val="32"/>
          <w:szCs w:val="32"/>
        </w:rPr>
        <w:t>2</w:t>
      </w:r>
    </w:p>
    <w:p w:rsidR="00036A7C" w:rsidRPr="002C5D3A" w:rsidRDefault="00E343A4" w:rsidP="000D6DB4">
      <w:pPr>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商务、技术、服务应答附表</w:t>
      </w:r>
    </w:p>
    <w:p w:rsidR="00036A7C" w:rsidRPr="002C5D3A" w:rsidRDefault="00EE5E27" w:rsidP="000D6DB4">
      <w:pPr>
        <w:jc w:val="center"/>
        <w:rPr>
          <w:rFonts w:ascii="仿宋" w:eastAsia="仿宋" w:hAnsi="仿宋"/>
          <w:sz w:val="32"/>
          <w:szCs w:val="32"/>
        </w:rPr>
      </w:pPr>
      <w:r w:rsidRPr="002C5D3A">
        <w:rPr>
          <w:rFonts w:ascii="仿宋" w:eastAsia="仿宋" w:hAnsi="仿宋" w:hint="eastAsia"/>
          <w:sz w:val="32"/>
          <w:szCs w:val="32"/>
        </w:rPr>
        <w:t>（仅用于成交结果公告，此表不作为评审内容）</w:t>
      </w:r>
    </w:p>
    <w:p w:rsidR="00036A7C" w:rsidRPr="002C5D3A" w:rsidRDefault="00036A7C" w:rsidP="000D6DB4">
      <w:pPr>
        <w:rPr>
          <w:rFonts w:ascii="仿宋" w:eastAsia="仿宋" w:hAnsi="仿宋" w:cs="宋体"/>
          <w:bCs/>
          <w:sz w:val="28"/>
          <w:szCs w:val="28"/>
        </w:rPr>
      </w:pPr>
    </w:p>
    <w:p w:rsidR="00036A7C" w:rsidRPr="002C5D3A" w:rsidRDefault="00EE5E27" w:rsidP="000D6DB4">
      <w:pPr>
        <w:rPr>
          <w:rFonts w:ascii="仿宋" w:eastAsia="仿宋" w:hAnsi="仿宋" w:cs="宋体"/>
          <w:bCs/>
          <w:sz w:val="24"/>
        </w:rPr>
      </w:pPr>
      <w:r w:rsidRPr="002C5D3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A6824" w:rsidRPr="002C5D3A">
        <w:trPr>
          <w:cantSplit/>
          <w:trHeight w:val="462"/>
        </w:trPr>
        <w:tc>
          <w:tcPr>
            <w:tcW w:w="8215" w:type="dxa"/>
            <w:gridSpan w:val="9"/>
            <w:vAlign w:val="center"/>
          </w:tcPr>
          <w:p w:rsidR="00036A7C" w:rsidRPr="002C5D3A" w:rsidRDefault="00EE5E27" w:rsidP="000D6DB4">
            <w:pPr>
              <w:jc w:val="center"/>
              <w:outlineLvl w:val="1"/>
              <w:rPr>
                <w:rFonts w:ascii="仿宋" w:eastAsia="仿宋" w:hAnsi="仿宋"/>
                <w:sz w:val="24"/>
              </w:rPr>
            </w:pPr>
            <w:r w:rsidRPr="002C5D3A">
              <w:rPr>
                <w:rFonts w:ascii="仿宋" w:eastAsia="仿宋" w:hAnsi="仿宋" w:cs="宋体" w:hint="eastAsia"/>
                <w:sz w:val="24"/>
              </w:rPr>
              <w:t>中标（成交）供应商的相关信息</w:t>
            </w:r>
          </w:p>
        </w:tc>
      </w:tr>
      <w:tr w:rsidR="001A6824" w:rsidRPr="002C5D3A">
        <w:trPr>
          <w:cantSplit/>
          <w:trHeight w:val="462"/>
        </w:trPr>
        <w:tc>
          <w:tcPr>
            <w:tcW w:w="1741" w:type="dxa"/>
            <w:gridSpan w:val="2"/>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*项目名称</w:t>
            </w:r>
          </w:p>
        </w:tc>
        <w:tc>
          <w:tcPr>
            <w:tcW w:w="6474" w:type="dxa"/>
            <w:gridSpan w:val="7"/>
            <w:vAlign w:val="center"/>
          </w:tcPr>
          <w:p w:rsidR="00036A7C" w:rsidRPr="002C5D3A" w:rsidRDefault="00036A7C" w:rsidP="000D6DB4">
            <w:pPr>
              <w:ind w:firstLineChars="196" w:firstLine="470"/>
              <w:outlineLvl w:val="1"/>
              <w:rPr>
                <w:rFonts w:ascii="仿宋" w:eastAsia="仿宋" w:hAnsi="仿宋"/>
                <w:sz w:val="24"/>
              </w:rPr>
            </w:pPr>
          </w:p>
        </w:tc>
      </w:tr>
      <w:tr w:rsidR="001A6824" w:rsidRPr="002C5D3A">
        <w:trPr>
          <w:cantSplit/>
          <w:trHeight w:val="462"/>
        </w:trPr>
        <w:tc>
          <w:tcPr>
            <w:tcW w:w="1741" w:type="dxa"/>
            <w:gridSpan w:val="2"/>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*供应商名称</w:t>
            </w:r>
          </w:p>
        </w:tc>
        <w:tc>
          <w:tcPr>
            <w:tcW w:w="6474" w:type="dxa"/>
            <w:gridSpan w:val="7"/>
            <w:vAlign w:val="center"/>
          </w:tcPr>
          <w:p w:rsidR="00036A7C" w:rsidRPr="002C5D3A" w:rsidRDefault="00036A7C" w:rsidP="000D6DB4">
            <w:pPr>
              <w:ind w:firstLineChars="196" w:firstLine="470"/>
              <w:outlineLvl w:val="1"/>
              <w:rPr>
                <w:rFonts w:ascii="仿宋" w:eastAsia="仿宋" w:hAnsi="仿宋"/>
                <w:sz w:val="24"/>
              </w:rPr>
            </w:pPr>
          </w:p>
        </w:tc>
      </w:tr>
      <w:tr w:rsidR="001A6824" w:rsidRPr="002C5D3A">
        <w:trPr>
          <w:cantSplit/>
          <w:trHeight w:val="462"/>
        </w:trPr>
        <w:tc>
          <w:tcPr>
            <w:tcW w:w="1741" w:type="dxa"/>
            <w:gridSpan w:val="2"/>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*注册地址</w:t>
            </w:r>
          </w:p>
        </w:tc>
        <w:tc>
          <w:tcPr>
            <w:tcW w:w="2985" w:type="dxa"/>
            <w:gridSpan w:val="3"/>
            <w:tcBorders>
              <w:right w:val="single" w:sz="4" w:space="0" w:color="auto"/>
            </w:tcBorders>
            <w:vAlign w:val="center"/>
          </w:tcPr>
          <w:p w:rsidR="00036A7C" w:rsidRPr="002C5D3A" w:rsidRDefault="00036A7C" w:rsidP="000D6DB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*行政区域</w:t>
            </w:r>
          </w:p>
        </w:tc>
        <w:tc>
          <w:tcPr>
            <w:tcW w:w="1899" w:type="dxa"/>
            <w:tcBorders>
              <w:left w:val="single" w:sz="4" w:space="0" w:color="auto"/>
            </w:tcBorders>
            <w:vAlign w:val="center"/>
          </w:tcPr>
          <w:p w:rsidR="00036A7C" w:rsidRPr="002C5D3A" w:rsidRDefault="00036A7C" w:rsidP="000D6DB4">
            <w:pPr>
              <w:ind w:firstLineChars="196" w:firstLine="470"/>
              <w:outlineLvl w:val="1"/>
              <w:rPr>
                <w:rFonts w:ascii="仿宋" w:eastAsia="仿宋" w:hAnsi="仿宋"/>
                <w:sz w:val="24"/>
              </w:rPr>
            </w:pPr>
          </w:p>
        </w:tc>
      </w:tr>
      <w:tr w:rsidR="001A6824" w:rsidRPr="002C5D3A">
        <w:trPr>
          <w:cantSplit/>
          <w:trHeight w:val="462"/>
        </w:trPr>
        <w:tc>
          <w:tcPr>
            <w:tcW w:w="1741" w:type="dxa"/>
            <w:gridSpan w:val="2"/>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*供应商规模</w:t>
            </w:r>
          </w:p>
        </w:tc>
        <w:tc>
          <w:tcPr>
            <w:tcW w:w="6474" w:type="dxa"/>
            <w:gridSpan w:val="7"/>
            <w:vAlign w:val="center"/>
          </w:tcPr>
          <w:p w:rsidR="00036A7C" w:rsidRPr="002C5D3A" w:rsidRDefault="00EE5E27" w:rsidP="000D6DB4">
            <w:pPr>
              <w:jc w:val="center"/>
              <w:outlineLvl w:val="1"/>
              <w:rPr>
                <w:rFonts w:ascii="仿宋" w:eastAsia="仿宋" w:hAnsi="仿宋"/>
                <w:sz w:val="24"/>
              </w:rPr>
            </w:pPr>
            <w:r w:rsidRPr="002C5D3A">
              <w:rPr>
                <w:rFonts w:ascii="仿宋" w:eastAsia="仿宋" w:hAnsi="仿宋" w:cs="黑体" w:hint="eastAsia"/>
                <w:szCs w:val="21"/>
              </w:rPr>
              <w:t>□</w:t>
            </w:r>
            <w:r w:rsidRPr="002C5D3A">
              <w:rPr>
                <w:rFonts w:ascii="仿宋" w:eastAsia="仿宋" w:hAnsi="仿宋" w:hint="eastAsia"/>
                <w:szCs w:val="21"/>
              </w:rPr>
              <w:t>大型企业</w:t>
            </w:r>
            <w:r w:rsidRPr="002C5D3A">
              <w:rPr>
                <w:rFonts w:ascii="仿宋" w:eastAsia="仿宋" w:hAnsi="仿宋" w:cs="黑体" w:hint="eastAsia"/>
                <w:szCs w:val="21"/>
              </w:rPr>
              <w:t>□</w:t>
            </w:r>
            <w:r w:rsidRPr="002C5D3A">
              <w:rPr>
                <w:rFonts w:ascii="仿宋" w:eastAsia="仿宋" w:hAnsi="仿宋" w:hint="eastAsia"/>
                <w:szCs w:val="21"/>
              </w:rPr>
              <w:t>中型企业</w:t>
            </w:r>
            <w:r w:rsidRPr="002C5D3A">
              <w:rPr>
                <w:rFonts w:ascii="仿宋" w:eastAsia="仿宋" w:hAnsi="仿宋" w:cs="黑体" w:hint="eastAsia"/>
                <w:szCs w:val="21"/>
              </w:rPr>
              <w:t>□</w:t>
            </w:r>
            <w:r w:rsidRPr="002C5D3A">
              <w:rPr>
                <w:rFonts w:ascii="仿宋" w:eastAsia="仿宋" w:hAnsi="仿宋" w:hint="eastAsia"/>
                <w:szCs w:val="21"/>
              </w:rPr>
              <w:t>小微型企业（对应处打“</w:t>
            </w:r>
            <w:r w:rsidRPr="002C5D3A">
              <w:rPr>
                <w:rFonts w:ascii="仿宋" w:eastAsia="仿宋" w:hAnsi="仿宋" w:cs="宋体" w:hint="eastAsia"/>
                <w:szCs w:val="21"/>
              </w:rPr>
              <w:t>√”</w:t>
            </w:r>
            <w:r w:rsidRPr="002C5D3A">
              <w:rPr>
                <w:rFonts w:ascii="仿宋" w:eastAsia="仿宋" w:hAnsi="仿宋" w:hint="eastAsia"/>
                <w:szCs w:val="21"/>
              </w:rPr>
              <w:t>）</w:t>
            </w:r>
          </w:p>
        </w:tc>
      </w:tr>
      <w:tr w:rsidR="001A6824" w:rsidRPr="002C5D3A">
        <w:trPr>
          <w:cantSplit/>
          <w:trHeight w:val="442"/>
        </w:trPr>
        <w:tc>
          <w:tcPr>
            <w:tcW w:w="1741" w:type="dxa"/>
            <w:gridSpan w:val="2"/>
            <w:vMerge w:val="restart"/>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*单位联系方式</w:t>
            </w:r>
          </w:p>
        </w:tc>
        <w:tc>
          <w:tcPr>
            <w:tcW w:w="1635" w:type="dxa"/>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*单位联系人</w:t>
            </w:r>
          </w:p>
        </w:tc>
        <w:tc>
          <w:tcPr>
            <w:tcW w:w="1380" w:type="dxa"/>
            <w:gridSpan w:val="3"/>
            <w:vAlign w:val="center"/>
          </w:tcPr>
          <w:p w:rsidR="00036A7C" w:rsidRPr="002C5D3A" w:rsidRDefault="00036A7C" w:rsidP="000D6DB4">
            <w:pPr>
              <w:ind w:firstLineChars="196" w:firstLine="470"/>
              <w:outlineLvl w:val="1"/>
              <w:rPr>
                <w:rFonts w:ascii="仿宋" w:eastAsia="仿宋" w:hAnsi="仿宋"/>
                <w:sz w:val="24"/>
              </w:rPr>
            </w:pPr>
          </w:p>
        </w:tc>
        <w:tc>
          <w:tcPr>
            <w:tcW w:w="1529" w:type="dxa"/>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*单位电话</w:t>
            </w:r>
          </w:p>
        </w:tc>
        <w:tc>
          <w:tcPr>
            <w:tcW w:w="1930" w:type="dxa"/>
            <w:gridSpan w:val="2"/>
            <w:vAlign w:val="center"/>
          </w:tcPr>
          <w:p w:rsidR="00036A7C" w:rsidRPr="002C5D3A" w:rsidRDefault="00036A7C" w:rsidP="000D6DB4">
            <w:pPr>
              <w:ind w:firstLineChars="196" w:firstLine="470"/>
              <w:outlineLvl w:val="1"/>
              <w:rPr>
                <w:rFonts w:ascii="仿宋" w:eastAsia="仿宋" w:hAnsi="仿宋"/>
                <w:sz w:val="24"/>
              </w:rPr>
            </w:pPr>
          </w:p>
        </w:tc>
      </w:tr>
      <w:tr w:rsidR="001A6824" w:rsidRPr="002C5D3A">
        <w:trPr>
          <w:cantSplit/>
          <w:trHeight w:val="148"/>
        </w:trPr>
        <w:tc>
          <w:tcPr>
            <w:tcW w:w="1741" w:type="dxa"/>
            <w:gridSpan w:val="2"/>
            <w:vMerge/>
            <w:vAlign w:val="center"/>
          </w:tcPr>
          <w:p w:rsidR="00036A7C" w:rsidRPr="002C5D3A" w:rsidRDefault="00036A7C" w:rsidP="000D6DB4">
            <w:pPr>
              <w:rPr>
                <w:rFonts w:ascii="仿宋" w:eastAsia="仿宋" w:hAnsi="仿宋"/>
              </w:rPr>
            </w:pPr>
          </w:p>
        </w:tc>
        <w:tc>
          <w:tcPr>
            <w:tcW w:w="1635" w:type="dxa"/>
            <w:vAlign w:val="center"/>
          </w:tcPr>
          <w:p w:rsidR="00036A7C" w:rsidRPr="002C5D3A" w:rsidRDefault="00EE5E27" w:rsidP="000D6DB4">
            <w:pPr>
              <w:outlineLvl w:val="1"/>
              <w:rPr>
                <w:rFonts w:ascii="仿宋" w:eastAsia="仿宋" w:hAnsi="仿宋"/>
                <w:sz w:val="24"/>
              </w:rPr>
            </w:pPr>
            <w:r w:rsidRPr="002C5D3A">
              <w:rPr>
                <w:rFonts w:ascii="仿宋" w:eastAsia="仿宋" w:hAnsi="仿宋" w:hint="eastAsia"/>
                <w:sz w:val="24"/>
              </w:rPr>
              <w:t>*单位邮箱</w:t>
            </w:r>
          </w:p>
        </w:tc>
        <w:tc>
          <w:tcPr>
            <w:tcW w:w="4839" w:type="dxa"/>
            <w:gridSpan w:val="6"/>
            <w:vAlign w:val="center"/>
          </w:tcPr>
          <w:p w:rsidR="00036A7C" w:rsidRPr="002C5D3A" w:rsidRDefault="00036A7C" w:rsidP="000D6DB4">
            <w:pPr>
              <w:ind w:firstLineChars="196" w:firstLine="470"/>
              <w:outlineLvl w:val="1"/>
              <w:rPr>
                <w:rFonts w:ascii="仿宋" w:eastAsia="仿宋" w:hAnsi="仿宋"/>
                <w:sz w:val="24"/>
              </w:rPr>
            </w:pPr>
          </w:p>
        </w:tc>
      </w:tr>
      <w:tr w:rsidR="001A6824" w:rsidRPr="002C5D3A">
        <w:trPr>
          <w:cantSplit/>
          <w:trHeight w:val="148"/>
        </w:trPr>
        <w:tc>
          <w:tcPr>
            <w:tcW w:w="8215" w:type="dxa"/>
            <w:gridSpan w:val="9"/>
            <w:vAlign w:val="center"/>
          </w:tcPr>
          <w:p w:rsidR="00036A7C" w:rsidRPr="002C5D3A" w:rsidRDefault="00EE5E27" w:rsidP="000D6DB4">
            <w:pPr>
              <w:ind w:firstLineChars="196" w:firstLine="470"/>
              <w:outlineLvl w:val="1"/>
              <w:rPr>
                <w:rFonts w:ascii="仿宋" w:eastAsia="仿宋" w:hAnsi="仿宋"/>
                <w:sz w:val="24"/>
              </w:rPr>
            </w:pPr>
            <w:r w:rsidRPr="002C5D3A">
              <w:rPr>
                <w:rFonts w:ascii="仿宋" w:eastAsia="仿宋" w:hAnsi="仿宋" w:hint="eastAsia"/>
                <w:bCs/>
                <w:sz w:val="24"/>
              </w:rPr>
              <w:t>注：以上*号项信息供应商须如实填写，信息将录入四川省政府采购计划执行系统，若因供应商提供错误信息造成的问题，由其自身承担。</w:t>
            </w:r>
          </w:p>
        </w:tc>
      </w:tr>
      <w:tr w:rsidR="001A6824" w:rsidRPr="002C5D3A">
        <w:trPr>
          <w:cantSplit/>
          <w:trHeight w:val="148"/>
        </w:trPr>
        <w:tc>
          <w:tcPr>
            <w:tcW w:w="1278" w:type="dxa"/>
            <w:vMerge w:val="restart"/>
            <w:tcBorders>
              <w:right w:val="single" w:sz="4" w:space="0" w:color="auto"/>
            </w:tcBorders>
            <w:vAlign w:val="center"/>
          </w:tcPr>
          <w:p w:rsidR="00036A7C" w:rsidRPr="002C5D3A" w:rsidRDefault="00EE5E27" w:rsidP="000D6DB4">
            <w:pPr>
              <w:outlineLvl w:val="1"/>
              <w:rPr>
                <w:rFonts w:ascii="仿宋" w:eastAsia="仿宋" w:hAnsi="仿宋"/>
                <w:bCs/>
                <w:sz w:val="24"/>
              </w:rPr>
            </w:pPr>
            <w:r w:rsidRPr="002C5D3A">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036A7C" w:rsidRPr="002C5D3A" w:rsidRDefault="00036A7C" w:rsidP="000D6DB4">
            <w:pPr>
              <w:rPr>
                <w:rFonts w:ascii="仿宋" w:eastAsia="仿宋" w:hAnsi="仿宋"/>
                <w:bCs/>
                <w:sz w:val="24"/>
              </w:rPr>
            </w:pPr>
          </w:p>
        </w:tc>
      </w:tr>
      <w:tr w:rsidR="001A6824" w:rsidRPr="002C5D3A">
        <w:trPr>
          <w:cantSplit/>
          <w:trHeight w:val="148"/>
        </w:trPr>
        <w:tc>
          <w:tcPr>
            <w:tcW w:w="1278" w:type="dxa"/>
            <w:vMerge/>
            <w:tcBorders>
              <w:right w:val="single" w:sz="4" w:space="0" w:color="auto"/>
            </w:tcBorders>
            <w:vAlign w:val="center"/>
          </w:tcPr>
          <w:p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036A7C" w:rsidRPr="002C5D3A" w:rsidRDefault="00036A7C" w:rsidP="000D6DB4">
            <w:pPr>
              <w:rPr>
                <w:rFonts w:ascii="仿宋" w:eastAsia="仿宋" w:hAnsi="仿宋"/>
                <w:bCs/>
                <w:sz w:val="24"/>
              </w:rPr>
            </w:pPr>
          </w:p>
        </w:tc>
      </w:tr>
      <w:tr w:rsidR="001A6824" w:rsidRPr="002C5D3A">
        <w:trPr>
          <w:cantSplit/>
          <w:trHeight w:val="148"/>
        </w:trPr>
        <w:tc>
          <w:tcPr>
            <w:tcW w:w="1278" w:type="dxa"/>
            <w:vMerge/>
            <w:tcBorders>
              <w:right w:val="single" w:sz="4" w:space="0" w:color="auto"/>
            </w:tcBorders>
            <w:vAlign w:val="center"/>
          </w:tcPr>
          <w:p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036A7C" w:rsidRPr="002C5D3A" w:rsidRDefault="00036A7C" w:rsidP="000D6DB4">
            <w:pPr>
              <w:rPr>
                <w:rFonts w:ascii="仿宋" w:eastAsia="仿宋" w:hAnsi="仿宋"/>
                <w:bCs/>
                <w:sz w:val="24"/>
              </w:rPr>
            </w:pPr>
          </w:p>
        </w:tc>
      </w:tr>
      <w:tr w:rsidR="001A6824" w:rsidRPr="002C5D3A">
        <w:trPr>
          <w:cantSplit/>
          <w:trHeight w:val="148"/>
        </w:trPr>
        <w:tc>
          <w:tcPr>
            <w:tcW w:w="1278" w:type="dxa"/>
            <w:vMerge/>
            <w:tcBorders>
              <w:right w:val="single" w:sz="4" w:space="0" w:color="auto"/>
            </w:tcBorders>
            <w:vAlign w:val="center"/>
          </w:tcPr>
          <w:p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036A7C" w:rsidRPr="002C5D3A" w:rsidRDefault="00036A7C" w:rsidP="000D6DB4">
            <w:pPr>
              <w:rPr>
                <w:rFonts w:ascii="仿宋" w:eastAsia="仿宋" w:hAnsi="仿宋"/>
                <w:bCs/>
                <w:sz w:val="24"/>
              </w:rPr>
            </w:pPr>
          </w:p>
        </w:tc>
      </w:tr>
      <w:tr w:rsidR="001A6824" w:rsidRPr="002C5D3A">
        <w:trPr>
          <w:cantSplit/>
          <w:trHeight w:val="148"/>
        </w:trPr>
        <w:tc>
          <w:tcPr>
            <w:tcW w:w="1278" w:type="dxa"/>
            <w:vMerge/>
            <w:tcBorders>
              <w:right w:val="single" w:sz="4" w:space="0" w:color="auto"/>
            </w:tcBorders>
            <w:vAlign w:val="center"/>
          </w:tcPr>
          <w:p w:rsidR="00036A7C" w:rsidRPr="002C5D3A"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rsidR="00036A7C" w:rsidRPr="002C5D3A" w:rsidRDefault="00EE5E27" w:rsidP="000D6DB4">
            <w:pPr>
              <w:rPr>
                <w:rFonts w:ascii="仿宋" w:eastAsia="仿宋" w:hAnsi="仿宋"/>
                <w:bCs/>
                <w:sz w:val="24"/>
              </w:rPr>
            </w:pPr>
            <w:r w:rsidRPr="002C5D3A">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036A7C" w:rsidRPr="002C5D3A" w:rsidRDefault="00EE5E27" w:rsidP="000D6DB4">
            <w:pPr>
              <w:widowControl/>
              <w:numPr>
                <w:ilvl w:val="0"/>
                <w:numId w:val="2"/>
              </w:numPr>
              <w:jc w:val="left"/>
              <w:rPr>
                <w:rFonts w:ascii="仿宋" w:eastAsia="仿宋" w:hAnsi="仿宋" w:cs="宋体"/>
                <w:bCs/>
                <w:sz w:val="24"/>
              </w:rPr>
            </w:pPr>
            <w:r w:rsidRPr="002C5D3A">
              <w:rPr>
                <w:rFonts w:ascii="仿宋" w:eastAsia="仿宋" w:hAnsi="仿宋" w:cs="宋体" w:hint="eastAsia"/>
                <w:bCs/>
                <w:sz w:val="24"/>
              </w:rPr>
              <w:t>....</w:t>
            </w:r>
          </w:p>
          <w:p w:rsidR="00036A7C" w:rsidRPr="002C5D3A" w:rsidRDefault="00EE5E27" w:rsidP="000D6DB4">
            <w:pPr>
              <w:widowControl/>
              <w:numPr>
                <w:ilvl w:val="0"/>
                <w:numId w:val="2"/>
              </w:numPr>
              <w:jc w:val="left"/>
              <w:rPr>
                <w:rFonts w:ascii="仿宋" w:eastAsia="仿宋" w:hAnsi="仿宋" w:cs="宋体"/>
                <w:bCs/>
                <w:sz w:val="24"/>
              </w:rPr>
            </w:pPr>
            <w:r w:rsidRPr="002C5D3A">
              <w:rPr>
                <w:rFonts w:ascii="仿宋" w:eastAsia="仿宋" w:hAnsi="仿宋" w:cs="宋体" w:hint="eastAsia"/>
                <w:bCs/>
                <w:sz w:val="24"/>
              </w:rPr>
              <w:t>....</w:t>
            </w:r>
          </w:p>
          <w:p w:rsidR="00036A7C" w:rsidRPr="002C5D3A" w:rsidRDefault="00EE5E27" w:rsidP="000D6DB4">
            <w:pPr>
              <w:widowControl/>
              <w:numPr>
                <w:ilvl w:val="0"/>
                <w:numId w:val="2"/>
              </w:numPr>
              <w:jc w:val="left"/>
              <w:rPr>
                <w:rFonts w:ascii="仿宋" w:eastAsia="仿宋" w:hAnsi="仿宋" w:cs="宋体"/>
                <w:bCs/>
                <w:sz w:val="24"/>
              </w:rPr>
            </w:pPr>
            <w:r w:rsidRPr="002C5D3A">
              <w:rPr>
                <w:rFonts w:ascii="仿宋" w:eastAsia="仿宋" w:hAnsi="仿宋" w:cs="宋体" w:hint="eastAsia"/>
                <w:bCs/>
                <w:sz w:val="24"/>
              </w:rPr>
              <w:t>....</w:t>
            </w:r>
          </w:p>
          <w:p w:rsidR="00036A7C" w:rsidRPr="002C5D3A" w:rsidRDefault="00EE5E27" w:rsidP="000D6DB4">
            <w:pPr>
              <w:rPr>
                <w:rFonts w:ascii="仿宋" w:eastAsia="仿宋" w:hAnsi="仿宋"/>
                <w:bCs/>
                <w:sz w:val="24"/>
              </w:rPr>
            </w:pPr>
            <w:r w:rsidRPr="002C5D3A">
              <w:rPr>
                <w:rFonts w:ascii="仿宋" w:eastAsia="仿宋" w:hAnsi="仿宋" w:cs="宋体" w:hint="eastAsia"/>
                <w:bCs/>
                <w:sz w:val="24"/>
              </w:rPr>
              <w:t>......</w:t>
            </w:r>
          </w:p>
        </w:tc>
      </w:tr>
    </w:tbl>
    <w:p w:rsidR="00036A7C" w:rsidRPr="002C5D3A" w:rsidRDefault="00EE5E27" w:rsidP="000D6DB4">
      <w:pPr>
        <w:rPr>
          <w:rFonts w:ascii="仿宋" w:eastAsia="仿宋" w:hAnsi="仿宋"/>
          <w:sz w:val="24"/>
        </w:rPr>
      </w:pPr>
      <w:r w:rsidRPr="002C5D3A">
        <w:rPr>
          <w:rFonts w:ascii="仿宋" w:eastAsia="仿宋" w:hAnsi="仿宋" w:hint="eastAsia"/>
          <w:sz w:val="24"/>
        </w:rPr>
        <w:t>注：</w:t>
      </w:r>
    </w:p>
    <w:p w:rsidR="00036A7C" w:rsidRPr="002C5D3A" w:rsidRDefault="00EE5E27" w:rsidP="000D6DB4">
      <w:pPr>
        <w:widowControl/>
        <w:numPr>
          <w:ilvl w:val="0"/>
          <w:numId w:val="3"/>
        </w:numPr>
        <w:jc w:val="left"/>
        <w:rPr>
          <w:rFonts w:ascii="仿宋" w:eastAsia="仿宋" w:hAnsi="仿宋"/>
          <w:sz w:val="24"/>
        </w:rPr>
      </w:pPr>
      <w:r w:rsidRPr="002C5D3A">
        <w:rPr>
          <w:rFonts w:ascii="仿宋" w:eastAsia="仿宋" w:hAnsi="仿宋" w:hint="eastAsia"/>
          <w:sz w:val="24"/>
        </w:rPr>
        <w:t>供应商需如实完善表格内容。</w:t>
      </w:r>
    </w:p>
    <w:p w:rsidR="00036A7C" w:rsidRPr="002C5D3A" w:rsidRDefault="00EE5E27" w:rsidP="000D6DB4">
      <w:pPr>
        <w:widowControl/>
        <w:numPr>
          <w:ilvl w:val="0"/>
          <w:numId w:val="3"/>
        </w:numPr>
        <w:jc w:val="left"/>
        <w:rPr>
          <w:rFonts w:ascii="仿宋" w:eastAsia="仿宋" w:hAnsi="仿宋"/>
          <w:sz w:val="24"/>
        </w:rPr>
      </w:pPr>
      <w:r w:rsidRPr="002C5D3A">
        <w:rPr>
          <w:rFonts w:ascii="仿宋" w:eastAsia="仿宋" w:hAnsi="仿宋" w:hint="eastAsia"/>
          <w:sz w:val="24"/>
        </w:rPr>
        <w:t>供应商应答的主要内容应与响应文件一致，可以进行简要概括性表述。</w:t>
      </w:r>
    </w:p>
    <w:p w:rsidR="00036A7C" w:rsidRPr="002C5D3A" w:rsidRDefault="00EE5E27" w:rsidP="000D6DB4">
      <w:pPr>
        <w:widowControl/>
        <w:numPr>
          <w:ilvl w:val="0"/>
          <w:numId w:val="3"/>
        </w:numPr>
        <w:jc w:val="left"/>
        <w:rPr>
          <w:rFonts w:ascii="仿宋" w:eastAsia="仿宋" w:hAnsi="仿宋"/>
          <w:sz w:val="24"/>
        </w:rPr>
      </w:pPr>
      <w:r w:rsidRPr="002C5D3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2C5D3A" w:rsidRDefault="00EE5E27" w:rsidP="000D6DB4">
      <w:pPr>
        <w:ind w:firstLineChars="175" w:firstLine="420"/>
        <w:rPr>
          <w:rFonts w:ascii="仿宋" w:eastAsia="仿宋" w:hAnsi="仿宋"/>
          <w:sz w:val="24"/>
        </w:rPr>
      </w:pPr>
      <w:r w:rsidRPr="002C5D3A">
        <w:rPr>
          <w:rFonts w:ascii="仿宋" w:eastAsia="仿宋" w:hAnsi="仿宋"/>
          <w:sz w:val="24"/>
        </w:rPr>
        <w:t>供应商名称：（盖章）</w:t>
      </w:r>
    </w:p>
    <w:p w:rsidR="00036A7C" w:rsidRPr="002C5D3A" w:rsidRDefault="00826DB4" w:rsidP="000D6DB4">
      <w:pPr>
        <w:ind w:firstLineChars="175" w:firstLine="420"/>
        <w:rPr>
          <w:rFonts w:ascii="仿宋" w:eastAsia="仿宋" w:hAnsi="仿宋"/>
          <w:bCs/>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w:t>
      </w:r>
      <w:r w:rsidR="00EE5E27" w:rsidRPr="002C5D3A">
        <w:rPr>
          <w:rFonts w:ascii="仿宋" w:eastAsia="仿宋" w:hAnsi="仿宋"/>
          <w:bCs/>
          <w:sz w:val="24"/>
        </w:rPr>
        <w:t>：</w:t>
      </w:r>
    </w:p>
    <w:p w:rsidR="00036A7C" w:rsidRPr="002C5D3A" w:rsidRDefault="00EE5E27" w:rsidP="000D6DB4">
      <w:pPr>
        <w:ind w:firstLineChars="175" w:firstLine="420"/>
        <w:rPr>
          <w:rFonts w:ascii="仿宋" w:eastAsia="仿宋" w:hAnsi="仿宋"/>
          <w:sz w:val="24"/>
        </w:rPr>
      </w:pPr>
      <w:r w:rsidRPr="002C5D3A">
        <w:rPr>
          <w:rFonts w:ascii="仿宋" w:eastAsia="仿宋" w:hAnsi="仿宋"/>
          <w:bCs/>
          <w:sz w:val="24"/>
        </w:rPr>
        <w:t>报价日期:</w:t>
      </w:r>
    </w:p>
    <w:p w:rsidR="00036A7C" w:rsidRPr="002C5D3A" w:rsidRDefault="00EE5E27" w:rsidP="000D6DB4">
      <w:pPr>
        <w:widowControl/>
        <w:ind w:firstLineChars="196" w:firstLine="470"/>
        <w:jc w:val="left"/>
        <w:outlineLvl w:val="1"/>
        <w:rPr>
          <w:rFonts w:ascii="仿宋" w:eastAsia="仿宋" w:hAnsi="仿宋"/>
          <w:sz w:val="24"/>
        </w:rPr>
      </w:pPr>
      <w:r w:rsidRPr="002C5D3A">
        <w:rPr>
          <w:rFonts w:ascii="仿宋" w:eastAsia="仿宋" w:hAnsi="仿宋"/>
          <w:sz w:val="24"/>
        </w:rPr>
        <w:br w:type="page"/>
      </w:r>
    </w:p>
    <w:p w:rsidR="00036A7C" w:rsidRDefault="00EE5E27">
      <w:pPr>
        <w:widowControl/>
        <w:spacing w:line="360" w:lineRule="atLeast"/>
        <w:ind w:firstLineChars="196" w:firstLine="627"/>
        <w:jc w:val="left"/>
        <w:outlineLvl w:val="1"/>
        <w:rPr>
          <w:rFonts w:ascii="仿宋" w:eastAsia="仿宋" w:hAnsi="仿宋"/>
          <w:sz w:val="32"/>
          <w:szCs w:val="32"/>
        </w:rPr>
      </w:pPr>
      <w:r w:rsidRPr="002C5D3A">
        <w:rPr>
          <w:rFonts w:ascii="仿宋" w:eastAsia="仿宋" w:hAnsi="仿宋" w:hint="eastAsia"/>
          <w:sz w:val="32"/>
          <w:szCs w:val="32"/>
        </w:rPr>
        <w:lastRenderedPageBreak/>
        <w:t>格式2-1</w:t>
      </w:r>
      <w:r w:rsidR="00D6244B">
        <w:rPr>
          <w:rFonts w:ascii="仿宋" w:eastAsia="仿宋" w:hAnsi="仿宋" w:hint="eastAsia"/>
          <w:sz w:val="32"/>
          <w:szCs w:val="32"/>
        </w:rPr>
        <w:t>3</w:t>
      </w:r>
    </w:p>
    <w:p w:rsidR="00B95738" w:rsidRDefault="00B95738">
      <w:pPr>
        <w:jc w:val="center"/>
        <w:rPr>
          <w:rFonts w:ascii="仿宋" w:eastAsia="仿宋" w:hAnsi="仿宋" w:cs="Arial"/>
          <w:bCs/>
          <w:sz w:val="32"/>
          <w:szCs w:val="32"/>
        </w:rPr>
      </w:pPr>
    </w:p>
    <w:p w:rsidR="00036A7C" w:rsidRPr="002C5D3A" w:rsidRDefault="00EE5E27">
      <w:pPr>
        <w:jc w:val="center"/>
        <w:rPr>
          <w:rFonts w:ascii="仿宋" w:eastAsia="仿宋" w:hAnsi="仿宋" w:cs="Arial"/>
          <w:bCs/>
          <w:sz w:val="32"/>
          <w:szCs w:val="32"/>
        </w:rPr>
      </w:pPr>
      <w:r w:rsidRPr="002C5D3A">
        <w:rPr>
          <w:rFonts w:ascii="仿宋" w:eastAsia="仿宋" w:hAnsi="仿宋" w:cs="Arial" w:hint="eastAsia"/>
          <w:bCs/>
          <w:sz w:val="32"/>
          <w:szCs w:val="32"/>
        </w:rPr>
        <w:t>供应商类似项目业绩一览表</w:t>
      </w:r>
    </w:p>
    <w:p w:rsidR="00036A7C" w:rsidRPr="002C5D3A"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A6824" w:rsidRPr="002C5D3A">
        <w:trPr>
          <w:cantSplit/>
          <w:trHeight w:val="600"/>
          <w:jc w:val="center"/>
        </w:trPr>
        <w:tc>
          <w:tcPr>
            <w:tcW w:w="718" w:type="dxa"/>
            <w:tcBorders>
              <w:top w:val="single" w:sz="4" w:space="0" w:color="auto"/>
            </w:tcBorders>
            <w:vAlign w:val="center"/>
          </w:tcPr>
          <w:p w:rsidR="00036A7C" w:rsidRPr="002C5D3A" w:rsidRDefault="00EE5E27">
            <w:pPr>
              <w:spacing w:line="400" w:lineRule="exact"/>
              <w:ind w:firstLineChars="50" w:firstLine="105"/>
              <w:jc w:val="center"/>
              <w:rPr>
                <w:rFonts w:ascii="仿宋" w:eastAsia="仿宋" w:hAnsi="仿宋" w:cs="Arial"/>
              </w:rPr>
            </w:pPr>
            <w:r w:rsidRPr="002C5D3A">
              <w:rPr>
                <w:rFonts w:ascii="仿宋" w:eastAsia="仿宋" w:hAnsi="仿宋" w:cs="Arial" w:hint="eastAsia"/>
              </w:rPr>
              <w:t>年份</w:t>
            </w:r>
          </w:p>
        </w:tc>
        <w:tc>
          <w:tcPr>
            <w:tcW w:w="1439" w:type="dxa"/>
            <w:vAlign w:val="center"/>
          </w:tcPr>
          <w:p w:rsidR="00036A7C" w:rsidRPr="002C5D3A" w:rsidRDefault="00EE5E27">
            <w:pPr>
              <w:spacing w:line="400" w:lineRule="exact"/>
              <w:jc w:val="center"/>
              <w:rPr>
                <w:rFonts w:ascii="仿宋" w:eastAsia="仿宋" w:hAnsi="仿宋" w:cs="Arial"/>
              </w:rPr>
            </w:pPr>
            <w:r w:rsidRPr="002C5D3A">
              <w:rPr>
                <w:rFonts w:ascii="仿宋" w:eastAsia="仿宋" w:hAnsi="仿宋" w:cs="Arial" w:hint="eastAsia"/>
              </w:rPr>
              <w:t>用户名称</w:t>
            </w:r>
          </w:p>
        </w:tc>
        <w:tc>
          <w:tcPr>
            <w:tcW w:w="1319" w:type="dxa"/>
            <w:vAlign w:val="center"/>
          </w:tcPr>
          <w:p w:rsidR="00036A7C" w:rsidRPr="002C5D3A" w:rsidRDefault="00EE5E27">
            <w:pPr>
              <w:spacing w:line="400" w:lineRule="exact"/>
              <w:jc w:val="center"/>
              <w:rPr>
                <w:rFonts w:ascii="仿宋" w:eastAsia="仿宋" w:hAnsi="仿宋" w:cs="Arial"/>
              </w:rPr>
            </w:pPr>
            <w:r w:rsidRPr="002C5D3A">
              <w:rPr>
                <w:rFonts w:ascii="仿宋" w:eastAsia="仿宋" w:hAnsi="仿宋" w:cs="Arial"/>
              </w:rPr>
              <w:t>项目名称</w:t>
            </w:r>
          </w:p>
        </w:tc>
        <w:tc>
          <w:tcPr>
            <w:tcW w:w="1160" w:type="dxa"/>
            <w:vAlign w:val="center"/>
          </w:tcPr>
          <w:p w:rsidR="00036A7C" w:rsidRPr="002C5D3A" w:rsidRDefault="00EE5E27">
            <w:pPr>
              <w:spacing w:line="400" w:lineRule="exact"/>
              <w:jc w:val="center"/>
              <w:rPr>
                <w:rFonts w:ascii="仿宋" w:eastAsia="仿宋" w:hAnsi="仿宋" w:cs="Arial"/>
              </w:rPr>
            </w:pPr>
            <w:r w:rsidRPr="002C5D3A">
              <w:rPr>
                <w:rFonts w:ascii="仿宋" w:eastAsia="仿宋" w:hAnsi="仿宋" w:cs="Arial"/>
              </w:rPr>
              <w:t>完成时间</w:t>
            </w:r>
          </w:p>
        </w:tc>
        <w:tc>
          <w:tcPr>
            <w:tcW w:w="1421" w:type="dxa"/>
            <w:gridSpan w:val="2"/>
            <w:vAlign w:val="center"/>
          </w:tcPr>
          <w:p w:rsidR="00036A7C" w:rsidRPr="002C5D3A" w:rsidRDefault="00EE5E27">
            <w:pPr>
              <w:spacing w:line="400" w:lineRule="exact"/>
              <w:ind w:firstLineChars="50" w:firstLine="105"/>
              <w:jc w:val="center"/>
              <w:rPr>
                <w:rFonts w:ascii="仿宋" w:eastAsia="仿宋" w:hAnsi="仿宋" w:cs="Arial"/>
              </w:rPr>
            </w:pPr>
            <w:r w:rsidRPr="002C5D3A">
              <w:rPr>
                <w:rFonts w:ascii="仿宋" w:eastAsia="仿宋" w:hAnsi="仿宋" w:cs="Arial"/>
              </w:rPr>
              <w:t>合同金额</w:t>
            </w:r>
          </w:p>
        </w:tc>
        <w:tc>
          <w:tcPr>
            <w:tcW w:w="1614" w:type="dxa"/>
            <w:gridSpan w:val="2"/>
            <w:tcBorders>
              <w:right w:val="single" w:sz="4" w:space="0" w:color="auto"/>
            </w:tcBorders>
            <w:vAlign w:val="center"/>
          </w:tcPr>
          <w:p w:rsidR="00036A7C" w:rsidRPr="002C5D3A" w:rsidRDefault="00EE5E27">
            <w:pPr>
              <w:spacing w:line="400" w:lineRule="exact"/>
              <w:jc w:val="center"/>
              <w:rPr>
                <w:rFonts w:ascii="仿宋" w:eastAsia="仿宋" w:hAnsi="仿宋" w:cs="Arial"/>
              </w:rPr>
            </w:pPr>
            <w:r w:rsidRPr="002C5D3A">
              <w:rPr>
                <w:rFonts w:ascii="仿宋" w:eastAsia="仿宋" w:hAnsi="仿宋" w:cs="Arial" w:hint="eastAsia"/>
              </w:rPr>
              <w:t>是否通过验收</w:t>
            </w:r>
          </w:p>
        </w:tc>
        <w:tc>
          <w:tcPr>
            <w:tcW w:w="1387" w:type="dxa"/>
            <w:gridSpan w:val="2"/>
            <w:tcBorders>
              <w:left w:val="single" w:sz="4" w:space="0" w:color="auto"/>
            </w:tcBorders>
            <w:vAlign w:val="center"/>
          </w:tcPr>
          <w:p w:rsidR="00036A7C" w:rsidRPr="002C5D3A" w:rsidRDefault="00EE5E27">
            <w:pPr>
              <w:spacing w:line="400" w:lineRule="exact"/>
              <w:jc w:val="center"/>
              <w:rPr>
                <w:rFonts w:ascii="仿宋" w:eastAsia="仿宋" w:hAnsi="仿宋" w:cs="Arial"/>
              </w:rPr>
            </w:pPr>
            <w:r w:rsidRPr="002C5D3A">
              <w:rPr>
                <w:rFonts w:ascii="仿宋" w:eastAsia="仿宋" w:hAnsi="仿宋" w:cs="Arial" w:hint="eastAsia"/>
              </w:rPr>
              <w:t>备注</w:t>
            </w:r>
          </w:p>
        </w:tc>
      </w:tr>
      <w:tr w:rsidR="001A6824" w:rsidRPr="002C5D3A">
        <w:trPr>
          <w:cantSplit/>
          <w:trHeight w:val="600"/>
          <w:jc w:val="center"/>
        </w:trPr>
        <w:tc>
          <w:tcPr>
            <w:tcW w:w="718" w:type="dxa"/>
            <w:vAlign w:val="center"/>
          </w:tcPr>
          <w:p w:rsidR="00036A7C" w:rsidRPr="002C5D3A" w:rsidRDefault="00036A7C">
            <w:pPr>
              <w:spacing w:line="400" w:lineRule="exact"/>
              <w:jc w:val="center"/>
              <w:rPr>
                <w:rFonts w:ascii="仿宋" w:eastAsia="仿宋" w:hAnsi="仿宋" w:cs="Arial"/>
              </w:rPr>
            </w:pPr>
          </w:p>
        </w:tc>
        <w:tc>
          <w:tcPr>
            <w:tcW w:w="1439" w:type="dxa"/>
            <w:vAlign w:val="center"/>
          </w:tcPr>
          <w:p w:rsidR="00036A7C" w:rsidRPr="002C5D3A" w:rsidRDefault="00036A7C">
            <w:pPr>
              <w:spacing w:line="400" w:lineRule="exact"/>
              <w:jc w:val="center"/>
              <w:rPr>
                <w:rFonts w:ascii="仿宋" w:eastAsia="仿宋" w:hAnsi="仿宋" w:cs="Arial"/>
              </w:rPr>
            </w:pPr>
          </w:p>
        </w:tc>
        <w:tc>
          <w:tcPr>
            <w:tcW w:w="1319" w:type="dxa"/>
            <w:vAlign w:val="center"/>
          </w:tcPr>
          <w:p w:rsidR="00036A7C" w:rsidRPr="002C5D3A" w:rsidRDefault="00036A7C">
            <w:pPr>
              <w:spacing w:line="400" w:lineRule="exact"/>
              <w:jc w:val="center"/>
              <w:rPr>
                <w:rFonts w:ascii="仿宋" w:eastAsia="仿宋" w:hAnsi="仿宋" w:cs="Arial"/>
              </w:rPr>
            </w:pPr>
          </w:p>
        </w:tc>
        <w:tc>
          <w:tcPr>
            <w:tcW w:w="1160" w:type="dxa"/>
            <w:vAlign w:val="center"/>
          </w:tcPr>
          <w:p w:rsidR="00036A7C" w:rsidRPr="002C5D3A" w:rsidRDefault="00036A7C">
            <w:pPr>
              <w:spacing w:line="400" w:lineRule="exact"/>
              <w:jc w:val="center"/>
              <w:rPr>
                <w:rFonts w:ascii="仿宋" w:eastAsia="仿宋" w:hAnsi="仿宋" w:cs="Arial"/>
              </w:rPr>
            </w:pPr>
          </w:p>
        </w:tc>
        <w:tc>
          <w:tcPr>
            <w:tcW w:w="1421" w:type="dxa"/>
            <w:gridSpan w:val="2"/>
            <w:vAlign w:val="center"/>
          </w:tcPr>
          <w:p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600"/>
          <w:jc w:val="center"/>
        </w:trPr>
        <w:tc>
          <w:tcPr>
            <w:tcW w:w="718" w:type="dxa"/>
            <w:vAlign w:val="center"/>
          </w:tcPr>
          <w:p w:rsidR="00036A7C" w:rsidRPr="002C5D3A" w:rsidRDefault="00036A7C">
            <w:pPr>
              <w:spacing w:line="400" w:lineRule="exact"/>
              <w:jc w:val="center"/>
              <w:rPr>
                <w:rFonts w:ascii="仿宋" w:eastAsia="仿宋" w:hAnsi="仿宋" w:cs="Arial"/>
              </w:rPr>
            </w:pPr>
          </w:p>
        </w:tc>
        <w:tc>
          <w:tcPr>
            <w:tcW w:w="1439" w:type="dxa"/>
            <w:vAlign w:val="center"/>
          </w:tcPr>
          <w:p w:rsidR="00036A7C" w:rsidRPr="002C5D3A" w:rsidRDefault="00036A7C">
            <w:pPr>
              <w:spacing w:line="400" w:lineRule="exact"/>
              <w:jc w:val="center"/>
              <w:rPr>
                <w:rFonts w:ascii="仿宋" w:eastAsia="仿宋" w:hAnsi="仿宋" w:cs="Arial"/>
              </w:rPr>
            </w:pPr>
          </w:p>
        </w:tc>
        <w:tc>
          <w:tcPr>
            <w:tcW w:w="1319" w:type="dxa"/>
            <w:vAlign w:val="center"/>
          </w:tcPr>
          <w:p w:rsidR="00036A7C" w:rsidRPr="002C5D3A" w:rsidRDefault="00036A7C">
            <w:pPr>
              <w:spacing w:line="400" w:lineRule="exact"/>
              <w:jc w:val="center"/>
              <w:rPr>
                <w:rFonts w:ascii="仿宋" w:eastAsia="仿宋" w:hAnsi="仿宋" w:cs="Arial"/>
              </w:rPr>
            </w:pPr>
          </w:p>
        </w:tc>
        <w:tc>
          <w:tcPr>
            <w:tcW w:w="1160" w:type="dxa"/>
            <w:vAlign w:val="center"/>
          </w:tcPr>
          <w:p w:rsidR="00036A7C" w:rsidRPr="002C5D3A" w:rsidRDefault="00036A7C">
            <w:pPr>
              <w:spacing w:line="400" w:lineRule="exact"/>
              <w:jc w:val="center"/>
              <w:rPr>
                <w:rFonts w:ascii="仿宋" w:eastAsia="仿宋" w:hAnsi="仿宋" w:cs="Arial"/>
              </w:rPr>
            </w:pPr>
          </w:p>
        </w:tc>
        <w:tc>
          <w:tcPr>
            <w:tcW w:w="1421" w:type="dxa"/>
            <w:gridSpan w:val="2"/>
            <w:vAlign w:val="center"/>
          </w:tcPr>
          <w:p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600"/>
          <w:jc w:val="center"/>
        </w:trPr>
        <w:tc>
          <w:tcPr>
            <w:tcW w:w="718" w:type="dxa"/>
            <w:vAlign w:val="center"/>
          </w:tcPr>
          <w:p w:rsidR="00036A7C" w:rsidRPr="002C5D3A" w:rsidRDefault="00036A7C">
            <w:pPr>
              <w:spacing w:line="400" w:lineRule="exact"/>
              <w:jc w:val="center"/>
              <w:rPr>
                <w:rFonts w:ascii="仿宋" w:eastAsia="仿宋" w:hAnsi="仿宋" w:cs="Arial"/>
              </w:rPr>
            </w:pPr>
          </w:p>
        </w:tc>
        <w:tc>
          <w:tcPr>
            <w:tcW w:w="1439" w:type="dxa"/>
            <w:vAlign w:val="center"/>
          </w:tcPr>
          <w:p w:rsidR="00036A7C" w:rsidRPr="002C5D3A" w:rsidRDefault="00036A7C">
            <w:pPr>
              <w:spacing w:line="400" w:lineRule="exact"/>
              <w:jc w:val="center"/>
              <w:rPr>
                <w:rFonts w:ascii="仿宋" w:eastAsia="仿宋" w:hAnsi="仿宋" w:cs="Arial"/>
              </w:rPr>
            </w:pPr>
          </w:p>
        </w:tc>
        <w:tc>
          <w:tcPr>
            <w:tcW w:w="1319" w:type="dxa"/>
            <w:vAlign w:val="center"/>
          </w:tcPr>
          <w:p w:rsidR="00036A7C" w:rsidRPr="002C5D3A" w:rsidRDefault="00036A7C">
            <w:pPr>
              <w:spacing w:line="400" w:lineRule="exact"/>
              <w:jc w:val="center"/>
              <w:rPr>
                <w:rFonts w:ascii="仿宋" w:eastAsia="仿宋" w:hAnsi="仿宋" w:cs="Arial"/>
              </w:rPr>
            </w:pPr>
          </w:p>
        </w:tc>
        <w:tc>
          <w:tcPr>
            <w:tcW w:w="1160" w:type="dxa"/>
            <w:vAlign w:val="center"/>
          </w:tcPr>
          <w:p w:rsidR="00036A7C" w:rsidRPr="002C5D3A" w:rsidRDefault="00036A7C">
            <w:pPr>
              <w:spacing w:line="400" w:lineRule="exact"/>
              <w:jc w:val="center"/>
              <w:rPr>
                <w:rFonts w:ascii="仿宋" w:eastAsia="仿宋" w:hAnsi="仿宋" w:cs="Arial"/>
              </w:rPr>
            </w:pPr>
          </w:p>
        </w:tc>
        <w:tc>
          <w:tcPr>
            <w:tcW w:w="1421" w:type="dxa"/>
            <w:gridSpan w:val="2"/>
            <w:vAlign w:val="center"/>
          </w:tcPr>
          <w:p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600"/>
          <w:jc w:val="center"/>
        </w:trPr>
        <w:tc>
          <w:tcPr>
            <w:tcW w:w="718" w:type="dxa"/>
            <w:vAlign w:val="center"/>
          </w:tcPr>
          <w:p w:rsidR="00036A7C" w:rsidRPr="002C5D3A"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160" w:type="dxa"/>
            <w:vAlign w:val="center"/>
          </w:tcPr>
          <w:p w:rsidR="00036A7C" w:rsidRPr="002C5D3A" w:rsidRDefault="00036A7C">
            <w:pPr>
              <w:spacing w:line="400" w:lineRule="exact"/>
              <w:jc w:val="center"/>
              <w:rPr>
                <w:rFonts w:ascii="仿宋" w:eastAsia="仿宋" w:hAnsi="仿宋" w:cs="Arial"/>
              </w:rPr>
            </w:pPr>
          </w:p>
        </w:tc>
        <w:tc>
          <w:tcPr>
            <w:tcW w:w="1421" w:type="dxa"/>
            <w:gridSpan w:val="2"/>
            <w:vAlign w:val="center"/>
          </w:tcPr>
          <w:p w:rsidR="00036A7C" w:rsidRPr="002C5D3A"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gridAfter w:val="1"/>
          <w:wAfter w:w="10" w:type="dxa"/>
          <w:cantSplit/>
          <w:trHeight w:val="600"/>
          <w:jc w:val="center"/>
        </w:trPr>
        <w:tc>
          <w:tcPr>
            <w:tcW w:w="718" w:type="dxa"/>
            <w:tcBorders>
              <w:right w:val="single" w:sz="4" w:space="0" w:color="auto"/>
            </w:tcBorders>
            <w:vAlign w:val="center"/>
          </w:tcPr>
          <w:p w:rsidR="00036A7C" w:rsidRPr="002C5D3A"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036A7C" w:rsidRPr="002C5D3A"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036A7C" w:rsidRPr="002C5D3A"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036A7C" w:rsidRPr="002C5D3A"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036A7C" w:rsidRPr="002C5D3A"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036A7C" w:rsidRPr="002C5D3A"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rsidR="00036A7C" w:rsidRPr="002C5D3A" w:rsidRDefault="00036A7C">
            <w:pPr>
              <w:spacing w:line="400" w:lineRule="exact"/>
              <w:rPr>
                <w:rFonts w:ascii="仿宋" w:eastAsia="仿宋" w:hAnsi="仿宋" w:cs="Arial"/>
              </w:rPr>
            </w:pPr>
          </w:p>
        </w:tc>
      </w:tr>
      <w:tr w:rsidR="001A6824" w:rsidRPr="002C5D3A">
        <w:trPr>
          <w:cantSplit/>
          <w:trHeight w:val="600"/>
          <w:jc w:val="center"/>
        </w:trPr>
        <w:tc>
          <w:tcPr>
            <w:tcW w:w="718" w:type="dxa"/>
            <w:vAlign w:val="center"/>
          </w:tcPr>
          <w:p w:rsidR="00036A7C" w:rsidRPr="002C5D3A" w:rsidRDefault="00036A7C">
            <w:pPr>
              <w:spacing w:line="400" w:lineRule="exact"/>
              <w:rPr>
                <w:rFonts w:ascii="仿宋" w:eastAsia="仿宋" w:hAnsi="仿宋" w:cs="Arial"/>
              </w:rPr>
            </w:pPr>
          </w:p>
        </w:tc>
        <w:tc>
          <w:tcPr>
            <w:tcW w:w="1439" w:type="dxa"/>
            <w:vAlign w:val="center"/>
          </w:tcPr>
          <w:p w:rsidR="00036A7C" w:rsidRPr="002C5D3A" w:rsidRDefault="00036A7C">
            <w:pPr>
              <w:spacing w:line="400" w:lineRule="exact"/>
              <w:rPr>
                <w:rFonts w:ascii="仿宋" w:eastAsia="仿宋" w:hAnsi="仿宋" w:cs="Arial"/>
              </w:rPr>
            </w:pPr>
          </w:p>
        </w:tc>
        <w:tc>
          <w:tcPr>
            <w:tcW w:w="1319" w:type="dxa"/>
            <w:vAlign w:val="center"/>
          </w:tcPr>
          <w:p w:rsidR="00036A7C" w:rsidRPr="002C5D3A" w:rsidRDefault="00036A7C">
            <w:pPr>
              <w:spacing w:line="400" w:lineRule="exact"/>
              <w:rPr>
                <w:rFonts w:ascii="仿宋" w:eastAsia="仿宋" w:hAnsi="仿宋" w:cs="Arial"/>
              </w:rPr>
            </w:pPr>
          </w:p>
        </w:tc>
        <w:tc>
          <w:tcPr>
            <w:tcW w:w="1160" w:type="dxa"/>
            <w:vAlign w:val="center"/>
          </w:tcPr>
          <w:p w:rsidR="00036A7C" w:rsidRPr="002C5D3A"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rsidR="00036A7C" w:rsidRPr="002C5D3A"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2C5D3A"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rsidR="00036A7C" w:rsidRPr="002C5D3A" w:rsidRDefault="00036A7C">
            <w:pPr>
              <w:spacing w:line="400" w:lineRule="exact"/>
              <w:rPr>
                <w:rFonts w:ascii="仿宋" w:eastAsia="仿宋" w:hAnsi="仿宋" w:cs="Arial"/>
              </w:rPr>
            </w:pPr>
          </w:p>
        </w:tc>
      </w:tr>
      <w:tr w:rsidR="001A6824" w:rsidRPr="002C5D3A">
        <w:trPr>
          <w:cantSplit/>
          <w:trHeight w:val="600"/>
          <w:jc w:val="center"/>
        </w:trPr>
        <w:tc>
          <w:tcPr>
            <w:tcW w:w="718" w:type="dxa"/>
            <w:vAlign w:val="center"/>
          </w:tcPr>
          <w:p w:rsidR="00036A7C" w:rsidRPr="002C5D3A" w:rsidRDefault="00036A7C">
            <w:pPr>
              <w:spacing w:line="400" w:lineRule="exact"/>
              <w:jc w:val="center"/>
              <w:rPr>
                <w:rFonts w:ascii="仿宋" w:eastAsia="仿宋" w:hAnsi="仿宋" w:cs="Arial"/>
              </w:rPr>
            </w:pPr>
          </w:p>
        </w:tc>
        <w:tc>
          <w:tcPr>
            <w:tcW w:w="1439" w:type="dxa"/>
            <w:vAlign w:val="center"/>
          </w:tcPr>
          <w:p w:rsidR="00036A7C" w:rsidRPr="002C5D3A" w:rsidRDefault="00036A7C">
            <w:pPr>
              <w:spacing w:line="400" w:lineRule="exact"/>
              <w:jc w:val="center"/>
              <w:rPr>
                <w:rFonts w:ascii="仿宋" w:eastAsia="仿宋" w:hAnsi="仿宋" w:cs="Arial"/>
              </w:rPr>
            </w:pPr>
          </w:p>
        </w:tc>
        <w:tc>
          <w:tcPr>
            <w:tcW w:w="1319" w:type="dxa"/>
            <w:vAlign w:val="center"/>
          </w:tcPr>
          <w:p w:rsidR="00036A7C" w:rsidRPr="002C5D3A" w:rsidRDefault="00036A7C">
            <w:pPr>
              <w:spacing w:line="400" w:lineRule="exact"/>
              <w:jc w:val="center"/>
              <w:rPr>
                <w:rFonts w:ascii="仿宋" w:eastAsia="仿宋" w:hAnsi="仿宋" w:cs="Arial"/>
              </w:rPr>
            </w:pPr>
          </w:p>
        </w:tc>
        <w:tc>
          <w:tcPr>
            <w:tcW w:w="1160" w:type="dxa"/>
            <w:vAlign w:val="center"/>
          </w:tcPr>
          <w:p w:rsidR="00036A7C" w:rsidRPr="002C5D3A"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600"/>
          <w:jc w:val="center"/>
        </w:trPr>
        <w:tc>
          <w:tcPr>
            <w:tcW w:w="718" w:type="dxa"/>
            <w:vAlign w:val="center"/>
          </w:tcPr>
          <w:p w:rsidR="00036A7C" w:rsidRPr="002C5D3A" w:rsidRDefault="00036A7C">
            <w:pPr>
              <w:spacing w:line="400" w:lineRule="exact"/>
              <w:jc w:val="center"/>
              <w:rPr>
                <w:rFonts w:ascii="仿宋" w:eastAsia="仿宋" w:hAnsi="仿宋" w:cs="Arial"/>
              </w:rPr>
            </w:pPr>
          </w:p>
        </w:tc>
        <w:tc>
          <w:tcPr>
            <w:tcW w:w="1439" w:type="dxa"/>
            <w:vAlign w:val="center"/>
          </w:tcPr>
          <w:p w:rsidR="00036A7C" w:rsidRPr="002C5D3A" w:rsidRDefault="00036A7C">
            <w:pPr>
              <w:spacing w:line="400" w:lineRule="exact"/>
              <w:jc w:val="center"/>
              <w:rPr>
                <w:rFonts w:ascii="仿宋" w:eastAsia="仿宋" w:hAnsi="仿宋" w:cs="Arial"/>
              </w:rPr>
            </w:pPr>
          </w:p>
        </w:tc>
        <w:tc>
          <w:tcPr>
            <w:tcW w:w="1319" w:type="dxa"/>
            <w:vAlign w:val="center"/>
          </w:tcPr>
          <w:p w:rsidR="00036A7C" w:rsidRPr="002C5D3A" w:rsidRDefault="00036A7C">
            <w:pPr>
              <w:spacing w:line="400" w:lineRule="exact"/>
              <w:jc w:val="center"/>
              <w:rPr>
                <w:rFonts w:ascii="仿宋" w:eastAsia="仿宋" w:hAnsi="仿宋" w:cs="Arial"/>
              </w:rPr>
            </w:pPr>
          </w:p>
        </w:tc>
        <w:tc>
          <w:tcPr>
            <w:tcW w:w="1160" w:type="dxa"/>
            <w:vAlign w:val="center"/>
          </w:tcPr>
          <w:p w:rsidR="00036A7C" w:rsidRPr="002C5D3A"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510"/>
          <w:jc w:val="center"/>
        </w:trPr>
        <w:tc>
          <w:tcPr>
            <w:tcW w:w="718" w:type="dxa"/>
            <w:tcBorders>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615"/>
          <w:jc w:val="center"/>
        </w:trPr>
        <w:tc>
          <w:tcPr>
            <w:tcW w:w="718"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615"/>
          <w:jc w:val="center"/>
        </w:trPr>
        <w:tc>
          <w:tcPr>
            <w:tcW w:w="718"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r>
      <w:tr w:rsidR="001A6824" w:rsidRPr="002C5D3A">
        <w:trPr>
          <w:cantSplit/>
          <w:trHeight w:val="450"/>
          <w:jc w:val="center"/>
        </w:trPr>
        <w:tc>
          <w:tcPr>
            <w:tcW w:w="718"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036A7C" w:rsidRPr="002C5D3A" w:rsidRDefault="00036A7C">
            <w:pPr>
              <w:spacing w:line="400" w:lineRule="exact"/>
              <w:jc w:val="center"/>
              <w:rPr>
                <w:rFonts w:ascii="仿宋" w:eastAsia="仿宋" w:hAnsi="仿宋" w:cs="Arial"/>
              </w:rPr>
            </w:pPr>
          </w:p>
        </w:tc>
      </w:tr>
      <w:tr w:rsidR="00036A7C" w:rsidRPr="002C5D3A">
        <w:trPr>
          <w:cantSplit/>
          <w:trHeight w:val="435"/>
          <w:jc w:val="center"/>
        </w:trPr>
        <w:tc>
          <w:tcPr>
            <w:tcW w:w="718" w:type="dxa"/>
            <w:tcBorders>
              <w:top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39" w:type="dxa"/>
            <w:tcBorders>
              <w:top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19" w:type="dxa"/>
            <w:tcBorders>
              <w:top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160" w:type="dxa"/>
            <w:tcBorders>
              <w:top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036A7C" w:rsidRPr="002C5D3A"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036A7C" w:rsidRPr="002C5D3A" w:rsidRDefault="00036A7C">
            <w:pPr>
              <w:spacing w:line="400" w:lineRule="exact"/>
              <w:jc w:val="center"/>
              <w:rPr>
                <w:rFonts w:ascii="仿宋" w:eastAsia="仿宋" w:hAnsi="仿宋" w:cs="Arial"/>
              </w:rPr>
            </w:pPr>
          </w:p>
        </w:tc>
      </w:tr>
    </w:tbl>
    <w:p w:rsidR="00B95738" w:rsidRDefault="00B95738">
      <w:pPr>
        <w:widowControl/>
        <w:spacing w:line="360" w:lineRule="atLeast"/>
        <w:ind w:firstLineChars="196" w:firstLine="470"/>
        <w:jc w:val="left"/>
        <w:outlineLvl w:val="1"/>
        <w:rPr>
          <w:rFonts w:ascii="仿宋" w:eastAsia="仿宋" w:hAnsi="仿宋" w:cs="Arial"/>
          <w:sz w:val="24"/>
        </w:rPr>
      </w:pPr>
    </w:p>
    <w:p w:rsidR="00036A7C" w:rsidRPr="002C5D3A" w:rsidRDefault="00EE5E27">
      <w:pPr>
        <w:widowControl/>
        <w:spacing w:line="360" w:lineRule="atLeast"/>
        <w:ind w:firstLineChars="196" w:firstLine="470"/>
        <w:jc w:val="left"/>
        <w:outlineLvl w:val="1"/>
        <w:rPr>
          <w:rFonts w:ascii="仿宋" w:eastAsia="仿宋" w:hAnsi="仿宋"/>
          <w:sz w:val="24"/>
        </w:rPr>
      </w:pPr>
      <w:r w:rsidRPr="00B95738">
        <w:rPr>
          <w:rFonts w:ascii="仿宋" w:eastAsia="仿宋" w:hAnsi="仿宋" w:hint="eastAsia"/>
          <w:sz w:val="24"/>
        </w:rPr>
        <w:t>注：</w:t>
      </w:r>
      <w:r w:rsidRPr="002C5D3A">
        <w:rPr>
          <w:rFonts w:ascii="仿宋" w:eastAsia="仿宋" w:hAnsi="仿宋" w:hint="eastAsia"/>
          <w:sz w:val="24"/>
        </w:rPr>
        <w:t>以上业绩需提供磋商文件要求的有关书面证明材料。</w:t>
      </w:r>
    </w:p>
    <w:p w:rsidR="00036A7C" w:rsidRPr="002C5D3A"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2C5D3A" w:rsidRDefault="00036A7C">
      <w:pPr>
        <w:spacing w:line="400" w:lineRule="exact"/>
        <w:ind w:left="360"/>
        <w:jc w:val="center"/>
        <w:rPr>
          <w:rFonts w:ascii="仿宋" w:eastAsia="仿宋" w:hAnsi="仿宋" w:cs="Arial"/>
          <w:sz w:val="24"/>
        </w:rPr>
      </w:pPr>
    </w:p>
    <w:p w:rsidR="00036A7C" w:rsidRPr="002C5D3A" w:rsidRDefault="00036A7C">
      <w:pPr>
        <w:jc w:val="left"/>
        <w:rPr>
          <w:rFonts w:ascii="仿宋" w:eastAsia="仿宋" w:hAnsi="仿宋" w:cs="Arial"/>
        </w:rPr>
      </w:pPr>
    </w:p>
    <w:p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供应商名称：XXXX（盖单位公章）</w:t>
      </w:r>
    </w:p>
    <w:p w:rsidR="00036A7C" w:rsidRPr="002C5D3A" w:rsidRDefault="00826DB4">
      <w:pPr>
        <w:ind w:firstLineChars="200" w:firstLine="480"/>
        <w:jc w:val="left"/>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或授权代表（签字或加盖个人印章）：XXXX</w:t>
      </w:r>
    </w:p>
    <w:p w:rsidR="00036A7C" w:rsidRPr="002C5D3A" w:rsidRDefault="00EE5E27">
      <w:pPr>
        <w:ind w:firstLineChars="200" w:firstLine="480"/>
        <w:jc w:val="left"/>
        <w:rPr>
          <w:rFonts w:ascii="仿宋" w:eastAsia="仿宋" w:hAnsi="仿宋"/>
          <w:sz w:val="24"/>
        </w:rPr>
      </w:pPr>
      <w:r w:rsidRPr="002C5D3A">
        <w:rPr>
          <w:rFonts w:ascii="仿宋" w:eastAsia="仿宋" w:hAnsi="仿宋" w:hint="eastAsia"/>
          <w:sz w:val="24"/>
        </w:rPr>
        <w:t>日期: XXXX</w:t>
      </w:r>
    </w:p>
    <w:p w:rsidR="00826DB4" w:rsidRPr="002C5D3A" w:rsidRDefault="00826DB4">
      <w:pPr>
        <w:widowControl/>
        <w:jc w:val="left"/>
        <w:rPr>
          <w:rFonts w:ascii="仿宋" w:eastAsia="仿宋" w:hAnsi="仿宋"/>
          <w:sz w:val="32"/>
          <w:szCs w:val="32"/>
        </w:rPr>
      </w:pPr>
      <w:r w:rsidRPr="002C5D3A">
        <w:rPr>
          <w:rFonts w:ascii="仿宋" w:eastAsia="仿宋" w:hAnsi="仿宋"/>
          <w:sz w:val="32"/>
          <w:szCs w:val="32"/>
        </w:rPr>
        <w:br w:type="page"/>
      </w:r>
    </w:p>
    <w:p w:rsidR="00036A7C" w:rsidRPr="002C5D3A" w:rsidRDefault="00EE5E27">
      <w:pPr>
        <w:widowControl/>
        <w:spacing w:line="360" w:lineRule="atLeast"/>
        <w:ind w:firstLineChars="196" w:firstLine="627"/>
        <w:jc w:val="left"/>
        <w:outlineLvl w:val="1"/>
        <w:rPr>
          <w:rFonts w:ascii="仿宋" w:eastAsia="仿宋" w:hAnsi="仿宋"/>
          <w:sz w:val="24"/>
        </w:rPr>
      </w:pPr>
      <w:r w:rsidRPr="002C5D3A">
        <w:rPr>
          <w:rFonts w:ascii="仿宋" w:eastAsia="仿宋" w:hAnsi="仿宋" w:hint="eastAsia"/>
          <w:sz w:val="32"/>
          <w:szCs w:val="32"/>
        </w:rPr>
        <w:lastRenderedPageBreak/>
        <w:t>格式2-1</w:t>
      </w:r>
      <w:r w:rsidR="00D6244B">
        <w:rPr>
          <w:rFonts w:ascii="仿宋" w:eastAsia="仿宋" w:hAnsi="仿宋" w:hint="eastAsia"/>
          <w:sz w:val="32"/>
          <w:szCs w:val="32"/>
        </w:rPr>
        <w:t>4</w:t>
      </w:r>
    </w:p>
    <w:p w:rsidR="00036A7C" w:rsidRPr="002C5D3A" w:rsidRDefault="00E343A4">
      <w:pPr>
        <w:jc w:val="center"/>
        <w:rPr>
          <w:rFonts w:ascii="仿宋" w:eastAsia="仿宋" w:hAnsi="仿宋"/>
          <w:sz w:val="32"/>
          <w:szCs w:val="32"/>
        </w:rPr>
      </w:pPr>
      <w:r w:rsidRPr="002C5D3A">
        <w:rPr>
          <w:rFonts w:ascii="仿宋" w:eastAsia="仿宋" w:hAnsi="仿宋" w:hint="eastAsia"/>
          <w:sz w:val="32"/>
          <w:szCs w:val="32"/>
        </w:rPr>
        <w:t xml:space="preserve"> </w:t>
      </w:r>
      <w:r w:rsidR="00EE5E27" w:rsidRPr="002C5D3A">
        <w:rPr>
          <w:rFonts w:ascii="仿宋" w:eastAsia="仿宋" w:hAnsi="仿宋" w:hint="eastAsia"/>
          <w:sz w:val="32"/>
          <w:szCs w:val="32"/>
        </w:rPr>
        <w:t>供应商本项目管理、技术、服务人员情况表</w:t>
      </w:r>
    </w:p>
    <w:p w:rsidR="00036A7C" w:rsidRPr="002C5D3A" w:rsidRDefault="00036A7C">
      <w:pPr>
        <w:rPr>
          <w:rFonts w:ascii="仿宋" w:eastAsia="仿宋" w:hAnsi="仿宋"/>
          <w:sz w:val="32"/>
          <w:szCs w:val="32"/>
        </w:rPr>
      </w:pPr>
    </w:p>
    <w:p w:rsidR="00036A7C" w:rsidRPr="002C5D3A" w:rsidRDefault="00EE5E27">
      <w:pPr>
        <w:rPr>
          <w:rFonts w:ascii="仿宋" w:eastAsia="仿宋" w:hAnsi="仿宋"/>
          <w:sz w:val="24"/>
        </w:rPr>
      </w:pPr>
      <w:r w:rsidRPr="002C5D3A">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A6824" w:rsidRPr="002C5D3A">
        <w:tc>
          <w:tcPr>
            <w:tcW w:w="946"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类别</w:t>
            </w:r>
          </w:p>
        </w:tc>
        <w:tc>
          <w:tcPr>
            <w:tcW w:w="947"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职务</w:t>
            </w:r>
          </w:p>
        </w:tc>
        <w:tc>
          <w:tcPr>
            <w:tcW w:w="947"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姓名</w:t>
            </w:r>
          </w:p>
        </w:tc>
        <w:tc>
          <w:tcPr>
            <w:tcW w:w="947"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职称</w:t>
            </w:r>
          </w:p>
        </w:tc>
        <w:tc>
          <w:tcPr>
            <w:tcW w:w="947"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常住地</w:t>
            </w:r>
          </w:p>
        </w:tc>
        <w:tc>
          <w:tcPr>
            <w:tcW w:w="3788" w:type="dxa"/>
            <w:gridSpan w:val="4"/>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资格证明（附复印件）</w:t>
            </w:r>
          </w:p>
        </w:tc>
      </w:tr>
      <w:tr w:rsidR="001A6824" w:rsidRPr="002C5D3A">
        <w:tc>
          <w:tcPr>
            <w:tcW w:w="946" w:type="dxa"/>
            <w:vMerge/>
            <w:vAlign w:val="center"/>
          </w:tcPr>
          <w:p w:rsidR="00036A7C" w:rsidRPr="002C5D3A" w:rsidRDefault="00036A7C">
            <w:pPr>
              <w:jc w:val="center"/>
              <w:rPr>
                <w:rFonts w:ascii="仿宋" w:eastAsia="仿宋" w:hAnsi="仿宋"/>
                <w:sz w:val="24"/>
              </w:rPr>
            </w:pPr>
          </w:p>
        </w:tc>
        <w:tc>
          <w:tcPr>
            <w:tcW w:w="947" w:type="dxa"/>
            <w:vMerge/>
            <w:vAlign w:val="center"/>
          </w:tcPr>
          <w:p w:rsidR="00036A7C" w:rsidRPr="002C5D3A" w:rsidRDefault="00036A7C">
            <w:pPr>
              <w:jc w:val="center"/>
              <w:rPr>
                <w:rFonts w:ascii="仿宋" w:eastAsia="仿宋" w:hAnsi="仿宋"/>
                <w:sz w:val="24"/>
              </w:rPr>
            </w:pPr>
          </w:p>
        </w:tc>
        <w:tc>
          <w:tcPr>
            <w:tcW w:w="947" w:type="dxa"/>
            <w:vMerge/>
            <w:vAlign w:val="center"/>
          </w:tcPr>
          <w:p w:rsidR="00036A7C" w:rsidRPr="002C5D3A" w:rsidRDefault="00036A7C">
            <w:pPr>
              <w:jc w:val="center"/>
              <w:rPr>
                <w:rFonts w:ascii="仿宋" w:eastAsia="仿宋" w:hAnsi="仿宋"/>
                <w:sz w:val="24"/>
              </w:rPr>
            </w:pPr>
          </w:p>
        </w:tc>
        <w:tc>
          <w:tcPr>
            <w:tcW w:w="947" w:type="dxa"/>
            <w:vMerge/>
            <w:vAlign w:val="center"/>
          </w:tcPr>
          <w:p w:rsidR="00036A7C" w:rsidRPr="002C5D3A" w:rsidRDefault="00036A7C">
            <w:pPr>
              <w:jc w:val="center"/>
              <w:rPr>
                <w:rFonts w:ascii="仿宋" w:eastAsia="仿宋" w:hAnsi="仿宋"/>
                <w:sz w:val="24"/>
              </w:rPr>
            </w:pPr>
          </w:p>
        </w:tc>
        <w:tc>
          <w:tcPr>
            <w:tcW w:w="947" w:type="dxa"/>
            <w:vMerge/>
            <w:vAlign w:val="center"/>
          </w:tcPr>
          <w:p w:rsidR="00036A7C" w:rsidRPr="002C5D3A" w:rsidRDefault="00036A7C">
            <w:pPr>
              <w:jc w:val="center"/>
              <w:rPr>
                <w:rFonts w:ascii="仿宋" w:eastAsia="仿宋" w:hAnsi="仿宋"/>
                <w:sz w:val="24"/>
              </w:rPr>
            </w:pPr>
          </w:p>
        </w:tc>
        <w:tc>
          <w:tcPr>
            <w:tcW w:w="947"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证书</w:t>
            </w:r>
          </w:p>
          <w:p w:rsidR="00036A7C" w:rsidRPr="002C5D3A" w:rsidRDefault="00EE5E27">
            <w:pPr>
              <w:jc w:val="center"/>
              <w:rPr>
                <w:rFonts w:ascii="仿宋" w:eastAsia="仿宋" w:hAnsi="仿宋"/>
                <w:sz w:val="24"/>
              </w:rPr>
            </w:pPr>
            <w:r w:rsidRPr="002C5D3A">
              <w:rPr>
                <w:rFonts w:ascii="仿宋" w:eastAsia="仿宋" w:hAnsi="仿宋" w:hint="eastAsia"/>
                <w:sz w:val="24"/>
              </w:rPr>
              <w:t>名称</w:t>
            </w:r>
          </w:p>
        </w:tc>
        <w:tc>
          <w:tcPr>
            <w:tcW w:w="947"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级别</w:t>
            </w:r>
          </w:p>
        </w:tc>
        <w:tc>
          <w:tcPr>
            <w:tcW w:w="947"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证号</w:t>
            </w:r>
          </w:p>
        </w:tc>
        <w:tc>
          <w:tcPr>
            <w:tcW w:w="947" w:type="dxa"/>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专业</w:t>
            </w:r>
          </w:p>
        </w:tc>
      </w:tr>
      <w:tr w:rsidR="001A6824" w:rsidRPr="002C5D3A">
        <w:tc>
          <w:tcPr>
            <w:tcW w:w="946"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管理</w:t>
            </w:r>
          </w:p>
          <w:p w:rsidR="00036A7C" w:rsidRPr="002C5D3A" w:rsidRDefault="00EE5E27">
            <w:pPr>
              <w:jc w:val="center"/>
              <w:rPr>
                <w:rFonts w:ascii="仿宋" w:eastAsia="仿宋" w:hAnsi="仿宋"/>
                <w:sz w:val="24"/>
              </w:rPr>
            </w:pPr>
            <w:r w:rsidRPr="002C5D3A">
              <w:rPr>
                <w:rFonts w:ascii="仿宋" w:eastAsia="仿宋" w:hAnsi="仿宋" w:hint="eastAsia"/>
                <w:sz w:val="24"/>
              </w:rPr>
              <w:t>人员</w:t>
            </w: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1A6824" w:rsidRPr="002C5D3A">
        <w:tc>
          <w:tcPr>
            <w:tcW w:w="946" w:type="dxa"/>
            <w:vMerge/>
            <w:vAlign w:val="center"/>
          </w:tcPr>
          <w:p w:rsidR="00036A7C" w:rsidRPr="002C5D3A" w:rsidRDefault="00036A7C">
            <w:pPr>
              <w:jc w:val="cente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1A6824" w:rsidRPr="002C5D3A">
        <w:tc>
          <w:tcPr>
            <w:tcW w:w="946" w:type="dxa"/>
            <w:vMerge/>
            <w:vAlign w:val="center"/>
          </w:tcPr>
          <w:p w:rsidR="00036A7C" w:rsidRPr="002C5D3A" w:rsidRDefault="00036A7C">
            <w:pPr>
              <w:jc w:val="cente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1A6824" w:rsidRPr="002C5D3A">
        <w:tc>
          <w:tcPr>
            <w:tcW w:w="946"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技术</w:t>
            </w:r>
          </w:p>
          <w:p w:rsidR="00036A7C" w:rsidRPr="002C5D3A" w:rsidRDefault="00EE5E27">
            <w:pPr>
              <w:jc w:val="center"/>
              <w:rPr>
                <w:rFonts w:ascii="仿宋" w:eastAsia="仿宋" w:hAnsi="仿宋"/>
                <w:sz w:val="24"/>
              </w:rPr>
            </w:pPr>
            <w:r w:rsidRPr="002C5D3A">
              <w:rPr>
                <w:rFonts w:ascii="仿宋" w:eastAsia="仿宋" w:hAnsi="仿宋" w:hint="eastAsia"/>
                <w:sz w:val="24"/>
              </w:rPr>
              <w:t>人员</w:t>
            </w: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1A6824" w:rsidRPr="002C5D3A">
        <w:tc>
          <w:tcPr>
            <w:tcW w:w="946" w:type="dxa"/>
            <w:vMerge/>
            <w:vAlign w:val="center"/>
          </w:tcPr>
          <w:p w:rsidR="00036A7C" w:rsidRPr="002C5D3A" w:rsidRDefault="00036A7C">
            <w:pPr>
              <w:jc w:val="cente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1A6824" w:rsidRPr="002C5D3A">
        <w:tc>
          <w:tcPr>
            <w:tcW w:w="946" w:type="dxa"/>
            <w:vMerge/>
            <w:vAlign w:val="center"/>
          </w:tcPr>
          <w:p w:rsidR="00036A7C" w:rsidRPr="002C5D3A" w:rsidRDefault="00036A7C">
            <w:pPr>
              <w:jc w:val="cente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1A6824" w:rsidRPr="002C5D3A">
        <w:tc>
          <w:tcPr>
            <w:tcW w:w="946" w:type="dxa"/>
            <w:vMerge w:val="restart"/>
            <w:vAlign w:val="center"/>
          </w:tcPr>
          <w:p w:rsidR="00036A7C" w:rsidRPr="002C5D3A" w:rsidRDefault="00EE5E27">
            <w:pPr>
              <w:jc w:val="center"/>
              <w:rPr>
                <w:rFonts w:ascii="仿宋" w:eastAsia="仿宋" w:hAnsi="仿宋"/>
                <w:sz w:val="24"/>
              </w:rPr>
            </w:pPr>
            <w:r w:rsidRPr="002C5D3A">
              <w:rPr>
                <w:rFonts w:ascii="仿宋" w:eastAsia="仿宋" w:hAnsi="仿宋" w:hint="eastAsia"/>
                <w:sz w:val="24"/>
              </w:rPr>
              <w:t>售后服务人员</w:t>
            </w: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1A6824" w:rsidRPr="002C5D3A">
        <w:tc>
          <w:tcPr>
            <w:tcW w:w="946" w:type="dxa"/>
            <w:vMerge/>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r w:rsidR="00036A7C" w:rsidRPr="002C5D3A">
        <w:tc>
          <w:tcPr>
            <w:tcW w:w="946" w:type="dxa"/>
            <w:vMerge/>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c>
          <w:tcPr>
            <w:tcW w:w="947" w:type="dxa"/>
          </w:tcPr>
          <w:p w:rsidR="00036A7C" w:rsidRPr="002C5D3A" w:rsidRDefault="00036A7C">
            <w:pPr>
              <w:rPr>
                <w:rFonts w:ascii="仿宋" w:eastAsia="仿宋" w:hAnsi="仿宋"/>
                <w:sz w:val="24"/>
              </w:rPr>
            </w:pPr>
          </w:p>
        </w:tc>
      </w:tr>
    </w:tbl>
    <w:p w:rsidR="00036A7C" w:rsidRPr="002C5D3A" w:rsidRDefault="00036A7C">
      <w:pPr>
        <w:rPr>
          <w:rFonts w:ascii="仿宋" w:eastAsia="仿宋" w:hAnsi="仿宋"/>
          <w:sz w:val="24"/>
        </w:rPr>
      </w:pPr>
    </w:p>
    <w:p w:rsidR="00036A7C" w:rsidRPr="002C5D3A" w:rsidRDefault="00036A7C">
      <w:pPr>
        <w:rPr>
          <w:rFonts w:ascii="仿宋" w:eastAsia="仿宋" w:hAnsi="仿宋"/>
          <w:sz w:val="24"/>
        </w:rPr>
      </w:pPr>
    </w:p>
    <w:p w:rsidR="00036A7C" w:rsidRPr="002C5D3A" w:rsidRDefault="00036A7C">
      <w:pPr>
        <w:rPr>
          <w:rFonts w:ascii="仿宋" w:eastAsia="仿宋" w:hAnsi="仿宋"/>
          <w:sz w:val="24"/>
        </w:rPr>
      </w:pPr>
    </w:p>
    <w:p w:rsidR="00036A7C" w:rsidRPr="002C5D3A" w:rsidRDefault="00EE5E27">
      <w:pPr>
        <w:rPr>
          <w:rFonts w:ascii="仿宋" w:eastAsia="仿宋" w:hAnsi="仿宋"/>
          <w:sz w:val="24"/>
        </w:rPr>
      </w:pPr>
      <w:r w:rsidRPr="002C5D3A">
        <w:rPr>
          <w:rFonts w:ascii="仿宋" w:eastAsia="仿宋" w:hAnsi="仿宋" w:hint="eastAsia"/>
          <w:sz w:val="24"/>
        </w:rPr>
        <w:t>供应商名称：XXX（盖单位公章）</w:t>
      </w:r>
    </w:p>
    <w:p w:rsidR="00036A7C" w:rsidRPr="002C5D3A" w:rsidRDefault="00826DB4">
      <w:pPr>
        <w:rPr>
          <w:rFonts w:ascii="仿宋" w:eastAsia="仿宋" w:hAnsi="仿宋"/>
          <w:sz w:val="24"/>
        </w:rPr>
      </w:pPr>
      <w:r w:rsidRPr="002C5D3A">
        <w:rPr>
          <w:rFonts w:ascii="仿宋" w:eastAsia="仿宋" w:hAnsi="仿宋" w:hint="eastAsia"/>
          <w:sz w:val="24"/>
        </w:rPr>
        <w:t>法定代表人/单位负责人</w:t>
      </w:r>
      <w:r w:rsidR="00EE5E27" w:rsidRPr="002C5D3A">
        <w:rPr>
          <w:rFonts w:ascii="仿宋" w:eastAsia="仿宋" w:hAnsi="仿宋" w:hint="eastAsia"/>
          <w:sz w:val="24"/>
        </w:rPr>
        <w:t>或授权代表（签字或加盖个人印章）：XXX</w:t>
      </w:r>
    </w:p>
    <w:p w:rsidR="00FF0A16" w:rsidRDefault="00EE5E27" w:rsidP="000B7932">
      <w:pPr>
        <w:rPr>
          <w:rFonts w:ascii="仿宋" w:eastAsia="仿宋" w:hAnsi="仿宋"/>
          <w:sz w:val="24"/>
        </w:rPr>
        <w:sectPr w:rsidR="00FF0A16" w:rsidSect="00C85CD1">
          <w:pgSz w:w="11907" w:h="16840" w:code="9"/>
          <w:pgMar w:top="1440" w:right="1800" w:bottom="1440" w:left="1800" w:header="851" w:footer="992" w:gutter="0"/>
          <w:cols w:space="720"/>
          <w:docGrid w:linePitch="326"/>
        </w:sectPr>
      </w:pPr>
      <w:r w:rsidRPr="002C5D3A">
        <w:rPr>
          <w:rFonts w:ascii="仿宋" w:eastAsia="仿宋" w:hAnsi="仿宋" w:hint="eastAsia"/>
          <w:sz w:val="24"/>
        </w:rPr>
        <w:t>日期：XXX</w:t>
      </w:r>
      <w:bookmarkEnd w:id="91"/>
    </w:p>
    <w:p w:rsidR="00FF0A16" w:rsidRPr="00B95738" w:rsidRDefault="00FF0A16" w:rsidP="00B95738">
      <w:pPr>
        <w:widowControl/>
        <w:spacing w:line="360" w:lineRule="atLeast"/>
        <w:ind w:firstLineChars="196" w:firstLine="627"/>
        <w:jc w:val="left"/>
        <w:outlineLvl w:val="1"/>
        <w:rPr>
          <w:rFonts w:ascii="仿宋" w:eastAsia="仿宋" w:hAnsi="仿宋"/>
          <w:sz w:val="32"/>
          <w:szCs w:val="32"/>
        </w:rPr>
      </w:pPr>
      <w:r w:rsidRPr="00B95738">
        <w:rPr>
          <w:rFonts w:ascii="仿宋" w:eastAsia="仿宋" w:hAnsi="仿宋" w:hint="eastAsia"/>
          <w:sz w:val="32"/>
          <w:szCs w:val="32"/>
        </w:rPr>
        <w:lastRenderedPageBreak/>
        <w:t>格式</w:t>
      </w:r>
      <w:r w:rsidRPr="00B95738">
        <w:rPr>
          <w:rFonts w:ascii="仿宋" w:eastAsia="仿宋" w:hAnsi="仿宋"/>
          <w:sz w:val="32"/>
          <w:szCs w:val="32"/>
        </w:rPr>
        <w:t>2-</w:t>
      </w:r>
      <w:r w:rsidR="00B95738" w:rsidRPr="00B95738">
        <w:rPr>
          <w:rFonts w:ascii="仿宋" w:eastAsia="仿宋" w:hAnsi="仿宋" w:hint="eastAsia"/>
          <w:sz w:val="32"/>
          <w:szCs w:val="32"/>
        </w:rPr>
        <w:t>15</w:t>
      </w:r>
    </w:p>
    <w:p w:rsidR="00FF0A16" w:rsidRPr="00285001" w:rsidRDefault="00FF0A16" w:rsidP="00FF0A16">
      <w:pPr>
        <w:spacing w:line="400" w:lineRule="exact"/>
        <w:ind w:firstLineChars="200" w:firstLine="643"/>
        <w:jc w:val="center"/>
        <w:rPr>
          <w:rFonts w:ascii="仿宋" w:eastAsia="仿宋" w:hAnsi="仿宋"/>
          <w:b/>
          <w:sz w:val="32"/>
          <w:szCs w:val="32"/>
        </w:rPr>
      </w:pPr>
      <w:r w:rsidRPr="00285001">
        <w:rPr>
          <w:rFonts w:ascii="仿宋" w:eastAsia="仿宋" w:hAnsi="仿宋" w:hint="eastAsia"/>
          <w:b/>
          <w:sz w:val="32"/>
          <w:szCs w:val="32"/>
        </w:rPr>
        <w:t>最终报价一览表（此表在磋商现场使用）</w:t>
      </w:r>
    </w:p>
    <w:p w:rsidR="00FF0A16" w:rsidRPr="00285001" w:rsidRDefault="00FF0A16" w:rsidP="00FF0A16">
      <w:pPr>
        <w:widowControl/>
        <w:spacing w:line="360" w:lineRule="atLeast"/>
        <w:ind w:firstLineChars="196" w:firstLine="470"/>
        <w:jc w:val="left"/>
        <w:outlineLvl w:val="1"/>
        <w:rPr>
          <w:rFonts w:ascii="仿宋" w:eastAsia="仿宋" w:hAnsi="仿宋"/>
          <w:sz w:val="24"/>
        </w:rPr>
      </w:pPr>
      <w:r w:rsidRPr="00285001">
        <w:rPr>
          <w:rFonts w:ascii="仿宋" w:eastAsia="仿宋" w:hAnsi="仿宋" w:hint="eastAsia"/>
          <w:sz w:val="24"/>
        </w:rPr>
        <w:t>第XX包</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286"/>
        <w:gridCol w:w="1045"/>
        <w:gridCol w:w="1046"/>
        <w:gridCol w:w="2409"/>
        <w:gridCol w:w="2027"/>
      </w:tblGrid>
      <w:tr w:rsidR="0002706D" w:rsidRPr="00285001" w:rsidTr="00A41F61">
        <w:trPr>
          <w:trHeight w:val="937"/>
          <w:jc w:val="center"/>
        </w:trPr>
        <w:tc>
          <w:tcPr>
            <w:tcW w:w="543" w:type="dxa"/>
            <w:vAlign w:val="center"/>
          </w:tcPr>
          <w:p w:rsidR="0002706D" w:rsidRPr="00285001" w:rsidRDefault="0002706D" w:rsidP="00845D6E">
            <w:pPr>
              <w:widowControl/>
              <w:spacing w:line="276" w:lineRule="auto"/>
              <w:jc w:val="center"/>
              <w:rPr>
                <w:rFonts w:ascii="仿宋" w:eastAsia="仿宋" w:hAnsi="仿宋" w:cs="宋体"/>
                <w:bCs/>
                <w:kern w:val="0"/>
                <w:sz w:val="24"/>
              </w:rPr>
            </w:pPr>
            <w:r w:rsidRPr="00285001">
              <w:rPr>
                <w:rFonts w:ascii="仿宋" w:eastAsia="仿宋" w:hAnsi="仿宋" w:cs="宋体" w:hint="eastAsia"/>
                <w:bCs/>
                <w:kern w:val="0"/>
                <w:sz w:val="24"/>
              </w:rPr>
              <w:t>序号</w:t>
            </w:r>
          </w:p>
        </w:tc>
        <w:tc>
          <w:tcPr>
            <w:tcW w:w="2286" w:type="dxa"/>
            <w:vAlign w:val="center"/>
          </w:tcPr>
          <w:p w:rsidR="0002706D" w:rsidRPr="00285001" w:rsidRDefault="0002706D" w:rsidP="00845D6E">
            <w:pPr>
              <w:widowControl/>
              <w:spacing w:line="276" w:lineRule="auto"/>
              <w:jc w:val="center"/>
              <w:rPr>
                <w:rFonts w:ascii="仿宋" w:eastAsia="仿宋" w:hAnsi="仿宋" w:cs="宋体"/>
                <w:bCs/>
                <w:kern w:val="0"/>
                <w:sz w:val="24"/>
              </w:rPr>
            </w:pPr>
            <w:r w:rsidRPr="00285001">
              <w:rPr>
                <w:rFonts w:ascii="仿宋" w:eastAsia="仿宋" w:hAnsi="仿宋" w:cs="宋体" w:hint="eastAsia"/>
                <w:bCs/>
                <w:kern w:val="0"/>
                <w:sz w:val="24"/>
              </w:rPr>
              <w:t>采购内容</w:t>
            </w:r>
          </w:p>
        </w:tc>
        <w:tc>
          <w:tcPr>
            <w:tcW w:w="2091" w:type="dxa"/>
            <w:gridSpan w:val="2"/>
            <w:vAlign w:val="center"/>
          </w:tcPr>
          <w:p w:rsidR="0002706D" w:rsidRPr="00285001" w:rsidRDefault="00A41F61" w:rsidP="00A41F61">
            <w:pPr>
              <w:widowControl/>
              <w:spacing w:line="276" w:lineRule="auto"/>
              <w:jc w:val="center"/>
              <w:rPr>
                <w:rFonts w:ascii="仿宋" w:eastAsia="仿宋" w:hAnsi="仿宋" w:cs="宋体"/>
                <w:bCs/>
                <w:kern w:val="0"/>
                <w:sz w:val="24"/>
              </w:rPr>
            </w:pPr>
            <w:r w:rsidRPr="00285001">
              <w:rPr>
                <w:rFonts w:ascii="仿宋" w:eastAsia="仿宋" w:hAnsi="仿宋" w:cs="宋体" w:hint="eastAsia"/>
                <w:bCs/>
                <w:kern w:val="0"/>
                <w:sz w:val="24"/>
              </w:rPr>
              <w:t>分项报价（单价：元/人）</w:t>
            </w:r>
          </w:p>
        </w:tc>
        <w:tc>
          <w:tcPr>
            <w:tcW w:w="2409" w:type="dxa"/>
            <w:vAlign w:val="center"/>
          </w:tcPr>
          <w:p w:rsidR="0002706D" w:rsidRPr="00285001" w:rsidRDefault="0002706D" w:rsidP="00845D6E">
            <w:pPr>
              <w:widowControl/>
              <w:spacing w:line="276" w:lineRule="auto"/>
              <w:jc w:val="center"/>
              <w:rPr>
                <w:rFonts w:ascii="仿宋" w:eastAsia="仿宋" w:hAnsi="仿宋" w:cs="宋体"/>
                <w:bCs/>
                <w:kern w:val="0"/>
                <w:sz w:val="24"/>
              </w:rPr>
            </w:pPr>
            <w:r w:rsidRPr="00285001">
              <w:rPr>
                <w:rFonts w:ascii="仿宋" w:eastAsia="仿宋" w:hAnsi="仿宋" w:cs="宋体" w:hint="eastAsia"/>
                <w:bCs/>
                <w:kern w:val="0"/>
                <w:sz w:val="24"/>
              </w:rPr>
              <w:t>投标总价（万元/年）</w:t>
            </w:r>
          </w:p>
        </w:tc>
        <w:tc>
          <w:tcPr>
            <w:tcW w:w="2027" w:type="dxa"/>
            <w:vAlign w:val="center"/>
          </w:tcPr>
          <w:p w:rsidR="0002706D" w:rsidRPr="00285001" w:rsidRDefault="0002706D" w:rsidP="00845D6E">
            <w:pPr>
              <w:widowControl/>
              <w:spacing w:line="360" w:lineRule="auto"/>
              <w:jc w:val="center"/>
              <w:rPr>
                <w:rFonts w:ascii="仿宋" w:eastAsia="仿宋" w:hAnsi="仿宋" w:cs="宋体"/>
                <w:bCs/>
                <w:kern w:val="0"/>
                <w:sz w:val="24"/>
              </w:rPr>
            </w:pPr>
            <w:r w:rsidRPr="00285001">
              <w:rPr>
                <w:rFonts w:ascii="仿宋" w:eastAsia="仿宋" w:hAnsi="仿宋" w:cs="宋体" w:hint="eastAsia"/>
                <w:bCs/>
                <w:kern w:val="0"/>
                <w:sz w:val="24"/>
              </w:rPr>
              <w:t>备注</w:t>
            </w:r>
          </w:p>
        </w:tc>
      </w:tr>
      <w:tr w:rsidR="00A41F61" w:rsidTr="00A41F61">
        <w:trPr>
          <w:trHeight w:val="893"/>
          <w:jc w:val="center"/>
        </w:trPr>
        <w:tc>
          <w:tcPr>
            <w:tcW w:w="543" w:type="dxa"/>
            <w:vMerge w:val="restart"/>
            <w:vAlign w:val="center"/>
          </w:tcPr>
          <w:p w:rsidR="00A41F61" w:rsidRPr="00285001" w:rsidRDefault="00A41F61" w:rsidP="00845D6E">
            <w:pPr>
              <w:widowControl/>
              <w:spacing w:line="276" w:lineRule="auto"/>
              <w:jc w:val="center"/>
              <w:rPr>
                <w:rFonts w:ascii="仿宋" w:eastAsia="仿宋" w:hAnsi="仿宋" w:cs="宋体"/>
                <w:bCs/>
                <w:kern w:val="0"/>
                <w:sz w:val="24"/>
              </w:rPr>
            </w:pPr>
            <w:r w:rsidRPr="00285001">
              <w:rPr>
                <w:rFonts w:ascii="仿宋" w:eastAsia="仿宋" w:hAnsi="仿宋" w:cs="宋体"/>
                <w:bCs/>
                <w:kern w:val="0"/>
                <w:sz w:val="24"/>
              </w:rPr>
              <w:t>1</w:t>
            </w:r>
          </w:p>
        </w:tc>
        <w:tc>
          <w:tcPr>
            <w:tcW w:w="2286" w:type="dxa"/>
            <w:vMerge w:val="restart"/>
            <w:vAlign w:val="center"/>
          </w:tcPr>
          <w:p w:rsidR="00A41F61" w:rsidRPr="00285001" w:rsidRDefault="00764583" w:rsidP="00845D6E">
            <w:pPr>
              <w:spacing w:line="276" w:lineRule="auto"/>
              <w:jc w:val="center"/>
              <w:rPr>
                <w:rFonts w:ascii="仿宋" w:eastAsia="仿宋" w:hAnsi="仿宋" w:cs="宋体"/>
                <w:bCs/>
                <w:kern w:val="0"/>
                <w:sz w:val="24"/>
              </w:rPr>
            </w:pPr>
            <w:r w:rsidRPr="00285001">
              <w:rPr>
                <w:rFonts w:ascii="仿宋" w:eastAsia="仿宋" w:hAnsi="仿宋" w:cs="宋体" w:hint="eastAsia"/>
                <w:sz w:val="24"/>
              </w:rPr>
              <w:t>成都市公安局双流区分局民辅警及退休人员健康检查</w:t>
            </w:r>
            <w:r w:rsidR="00A41F61" w:rsidRPr="00285001">
              <w:rPr>
                <w:rFonts w:ascii="仿宋" w:eastAsia="仿宋" w:hAnsi="仿宋" w:cs="宋体" w:hint="eastAsia"/>
                <w:sz w:val="24"/>
              </w:rPr>
              <w:t>服务采购项目（</w:t>
            </w:r>
            <w:r w:rsidR="00A41F61" w:rsidRPr="00285001">
              <w:rPr>
                <w:rFonts w:ascii="仿宋" w:eastAsia="仿宋" w:hAnsi="仿宋" w:hint="eastAsia"/>
                <w:sz w:val="24"/>
              </w:rPr>
              <w:t>第XX包</w:t>
            </w:r>
            <w:r w:rsidR="00A41F61" w:rsidRPr="00285001">
              <w:rPr>
                <w:rFonts w:ascii="仿宋" w:eastAsia="仿宋" w:hAnsi="仿宋" w:cs="宋体" w:hint="eastAsia"/>
                <w:sz w:val="24"/>
              </w:rPr>
              <w:t>）</w:t>
            </w:r>
          </w:p>
        </w:tc>
        <w:tc>
          <w:tcPr>
            <w:tcW w:w="1045" w:type="dxa"/>
            <w:vAlign w:val="center"/>
          </w:tcPr>
          <w:p w:rsidR="00A41F61" w:rsidRPr="00285001" w:rsidRDefault="00A41F61" w:rsidP="00A41F61">
            <w:pPr>
              <w:widowControl/>
              <w:spacing w:line="276" w:lineRule="auto"/>
              <w:jc w:val="center"/>
              <w:rPr>
                <w:rFonts w:ascii="仿宋" w:eastAsia="仿宋" w:hAnsi="仿宋" w:cs="宋体"/>
                <w:bCs/>
                <w:kern w:val="0"/>
                <w:sz w:val="24"/>
              </w:rPr>
            </w:pPr>
            <w:r w:rsidRPr="00285001">
              <w:rPr>
                <w:rFonts w:ascii="仿宋" w:eastAsia="仿宋" w:hAnsi="仿宋" w:cs="宋体" w:hint="eastAsia"/>
                <w:bCs/>
                <w:kern w:val="0"/>
                <w:sz w:val="24"/>
              </w:rPr>
              <w:t>男</w:t>
            </w:r>
          </w:p>
        </w:tc>
        <w:tc>
          <w:tcPr>
            <w:tcW w:w="1046" w:type="dxa"/>
            <w:vAlign w:val="center"/>
          </w:tcPr>
          <w:p w:rsidR="00A41F61" w:rsidRPr="00285001" w:rsidRDefault="00A41F61" w:rsidP="00A41F61">
            <w:pPr>
              <w:widowControl/>
              <w:spacing w:line="276" w:lineRule="auto"/>
              <w:jc w:val="center"/>
              <w:rPr>
                <w:rFonts w:ascii="仿宋" w:eastAsia="仿宋" w:hAnsi="仿宋" w:cs="宋体"/>
                <w:bCs/>
                <w:kern w:val="0"/>
                <w:sz w:val="24"/>
              </w:rPr>
            </w:pPr>
            <w:r w:rsidRPr="00285001">
              <w:rPr>
                <w:rFonts w:ascii="仿宋" w:eastAsia="仿宋" w:hAnsi="仿宋" w:cs="宋体" w:hint="eastAsia"/>
                <w:bCs/>
                <w:kern w:val="0"/>
                <w:sz w:val="24"/>
              </w:rPr>
              <w:t>女</w:t>
            </w:r>
          </w:p>
        </w:tc>
        <w:tc>
          <w:tcPr>
            <w:tcW w:w="2409" w:type="dxa"/>
            <w:vMerge w:val="restart"/>
            <w:vAlign w:val="center"/>
          </w:tcPr>
          <w:p w:rsidR="00A41F61" w:rsidRPr="00B03A29" w:rsidRDefault="00A41F61" w:rsidP="00845D6E">
            <w:pPr>
              <w:widowControl/>
              <w:spacing w:line="276" w:lineRule="auto"/>
              <w:jc w:val="center"/>
              <w:rPr>
                <w:rFonts w:ascii="仿宋" w:eastAsia="仿宋" w:hAnsi="仿宋" w:cs="宋体"/>
                <w:bCs/>
                <w:kern w:val="0"/>
                <w:sz w:val="24"/>
              </w:rPr>
            </w:pPr>
          </w:p>
        </w:tc>
        <w:tc>
          <w:tcPr>
            <w:tcW w:w="2027" w:type="dxa"/>
            <w:vMerge w:val="restart"/>
            <w:vAlign w:val="center"/>
          </w:tcPr>
          <w:p w:rsidR="00A41F61" w:rsidRPr="00B03A29" w:rsidRDefault="00A41F61" w:rsidP="00845D6E">
            <w:pPr>
              <w:widowControl/>
              <w:spacing w:line="276" w:lineRule="auto"/>
              <w:jc w:val="center"/>
              <w:rPr>
                <w:rFonts w:ascii="仿宋" w:eastAsia="仿宋" w:hAnsi="仿宋" w:cs="宋体"/>
                <w:bCs/>
                <w:kern w:val="0"/>
                <w:sz w:val="24"/>
              </w:rPr>
            </w:pPr>
          </w:p>
        </w:tc>
      </w:tr>
      <w:tr w:rsidR="00A41F61" w:rsidTr="00A41F61">
        <w:trPr>
          <w:trHeight w:val="892"/>
          <w:jc w:val="center"/>
        </w:trPr>
        <w:tc>
          <w:tcPr>
            <w:tcW w:w="543" w:type="dxa"/>
            <w:vMerge/>
            <w:vAlign w:val="center"/>
          </w:tcPr>
          <w:p w:rsidR="00A41F61" w:rsidRPr="00B03A29" w:rsidRDefault="00A41F61" w:rsidP="00845D6E">
            <w:pPr>
              <w:widowControl/>
              <w:spacing w:line="276" w:lineRule="auto"/>
              <w:jc w:val="center"/>
              <w:rPr>
                <w:rFonts w:ascii="仿宋" w:eastAsia="仿宋" w:hAnsi="仿宋" w:cs="宋体"/>
                <w:bCs/>
                <w:kern w:val="0"/>
                <w:sz w:val="24"/>
              </w:rPr>
            </w:pPr>
          </w:p>
        </w:tc>
        <w:tc>
          <w:tcPr>
            <w:tcW w:w="2286" w:type="dxa"/>
            <w:vMerge/>
            <w:vAlign w:val="center"/>
          </w:tcPr>
          <w:p w:rsidR="00A41F61" w:rsidRPr="00470C50" w:rsidRDefault="00A41F61" w:rsidP="00845D6E">
            <w:pPr>
              <w:spacing w:line="276" w:lineRule="auto"/>
              <w:jc w:val="center"/>
              <w:rPr>
                <w:rFonts w:ascii="仿宋" w:eastAsia="仿宋" w:hAnsi="仿宋" w:cs="宋体"/>
                <w:sz w:val="24"/>
              </w:rPr>
            </w:pPr>
          </w:p>
        </w:tc>
        <w:tc>
          <w:tcPr>
            <w:tcW w:w="1045" w:type="dxa"/>
            <w:vAlign w:val="center"/>
          </w:tcPr>
          <w:p w:rsidR="00A41F61" w:rsidRPr="00B03A29" w:rsidRDefault="00A41F61" w:rsidP="00A41F61">
            <w:pPr>
              <w:widowControl/>
              <w:spacing w:line="276" w:lineRule="auto"/>
              <w:jc w:val="center"/>
              <w:rPr>
                <w:rFonts w:ascii="仿宋" w:eastAsia="仿宋" w:hAnsi="仿宋" w:cs="宋体"/>
                <w:bCs/>
                <w:kern w:val="0"/>
                <w:sz w:val="24"/>
              </w:rPr>
            </w:pPr>
          </w:p>
        </w:tc>
        <w:tc>
          <w:tcPr>
            <w:tcW w:w="1046" w:type="dxa"/>
            <w:vAlign w:val="center"/>
          </w:tcPr>
          <w:p w:rsidR="00A41F61" w:rsidRPr="00B03A29" w:rsidRDefault="00A41F61" w:rsidP="00A41F61">
            <w:pPr>
              <w:widowControl/>
              <w:spacing w:line="276" w:lineRule="auto"/>
              <w:jc w:val="center"/>
              <w:rPr>
                <w:rFonts w:ascii="仿宋" w:eastAsia="仿宋" w:hAnsi="仿宋" w:cs="宋体"/>
                <w:bCs/>
                <w:kern w:val="0"/>
                <w:sz w:val="24"/>
              </w:rPr>
            </w:pPr>
          </w:p>
        </w:tc>
        <w:tc>
          <w:tcPr>
            <w:tcW w:w="2409" w:type="dxa"/>
            <w:vMerge/>
            <w:vAlign w:val="center"/>
          </w:tcPr>
          <w:p w:rsidR="00A41F61" w:rsidRPr="00B03A29" w:rsidRDefault="00A41F61" w:rsidP="00845D6E">
            <w:pPr>
              <w:widowControl/>
              <w:spacing w:line="276" w:lineRule="auto"/>
              <w:jc w:val="center"/>
              <w:rPr>
                <w:rFonts w:ascii="仿宋" w:eastAsia="仿宋" w:hAnsi="仿宋" w:cs="宋体"/>
                <w:bCs/>
                <w:kern w:val="0"/>
                <w:sz w:val="24"/>
              </w:rPr>
            </w:pPr>
          </w:p>
        </w:tc>
        <w:tc>
          <w:tcPr>
            <w:tcW w:w="2027" w:type="dxa"/>
            <w:vMerge/>
            <w:vAlign w:val="center"/>
          </w:tcPr>
          <w:p w:rsidR="00A41F61" w:rsidRPr="00B03A29" w:rsidRDefault="00A41F61" w:rsidP="00845D6E">
            <w:pPr>
              <w:widowControl/>
              <w:spacing w:line="276" w:lineRule="auto"/>
              <w:jc w:val="center"/>
              <w:rPr>
                <w:rFonts w:ascii="仿宋" w:eastAsia="仿宋" w:hAnsi="仿宋" w:cs="宋体"/>
                <w:bCs/>
                <w:kern w:val="0"/>
                <w:sz w:val="24"/>
              </w:rPr>
            </w:pPr>
          </w:p>
        </w:tc>
      </w:tr>
    </w:tbl>
    <w:p w:rsidR="00FF0A16" w:rsidRDefault="00FF0A16" w:rsidP="00FF0A1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FF0A16" w:rsidRDefault="00FF0A16" w:rsidP="00FF0A1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2.“报价一览表”为多页的，每页均须加盖投标人印章。</w:t>
      </w:r>
    </w:p>
    <w:p w:rsidR="00FF0A16" w:rsidRDefault="00FF0A16" w:rsidP="00FF0A16">
      <w:pPr>
        <w:spacing w:line="400" w:lineRule="exact"/>
        <w:ind w:firstLineChars="200" w:firstLine="480"/>
        <w:rPr>
          <w:rFonts w:ascii="仿宋" w:eastAsia="仿宋" w:hAnsi="仿宋"/>
          <w:sz w:val="24"/>
        </w:rPr>
      </w:pPr>
      <w:r>
        <w:rPr>
          <w:rFonts w:ascii="仿宋" w:eastAsia="仿宋" w:hAnsi="仿宋" w:hint="eastAsia"/>
          <w:sz w:val="24"/>
        </w:rPr>
        <w:t>3、“报价一览表”以包为单位填写。</w:t>
      </w:r>
    </w:p>
    <w:p w:rsidR="00FF0A16" w:rsidRDefault="00FF0A16" w:rsidP="00FF0A16">
      <w:pPr>
        <w:spacing w:line="400" w:lineRule="exact"/>
        <w:ind w:firstLineChars="200" w:firstLine="480"/>
        <w:rPr>
          <w:rFonts w:ascii="仿宋" w:eastAsia="仿宋" w:hAnsi="仿宋"/>
          <w:sz w:val="24"/>
        </w:rPr>
      </w:pPr>
      <w:r>
        <w:rPr>
          <w:rFonts w:ascii="仿宋" w:eastAsia="仿宋" w:hAnsi="仿宋"/>
          <w:sz w:val="24"/>
        </w:rPr>
        <w:t>4、如是进口设备，须在表格中标明“进口”。招标文件未明确“允许进口”的，供应商以进口产品进行投标时，将视为无效投标。</w:t>
      </w:r>
    </w:p>
    <w:p w:rsidR="00FF0A16" w:rsidRDefault="00FF0A16" w:rsidP="00FF0A16">
      <w:pPr>
        <w:spacing w:line="400" w:lineRule="exact"/>
        <w:ind w:firstLineChars="200" w:firstLine="480"/>
        <w:rPr>
          <w:rFonts w:ascii="仿宋" w:eastAsia="仿宋" w:hAnsi="仿宋"/>
          <w:sz w:val="24"/>
        </w:rPr>
      </w:pPr>
      <w:r>
        <w:rPr>
          <w:rFonts w:ascii="仿宋" w:eastAsia="仿宋" w:hAnsi="仿宋" w:hint="eastAsia"/>
          <w:sz w:val="24"/>
        </w:rPr>
        <w:t>5、按投标总价进行价格评审。</w:t>
      </w:r>
    </w:p>
    <w:p w:rsidR="0086300D" w:rsidRDefault="0086300D" w:rsidP="00FF0A16">
      <w:pPr>
        <w:widowControl/>
        <w:spacing w:line="360" w:lineRule="atLeast"/>
        <w:ind w:firstLineChars="196" w:firstLine="470"/>
        <w:jc w:val="left"/>
        <w:outlineLvl w:val="1"/>
        <w:rPr>
          <w:rFonts w:ascii="仿宋" w:eastAsia="仿宋" w:hAnsi="仿宋"/>
          <w:sz w:val="24"/>
        </w:rPr>
      </w:pPr>
    </w:p>
    <w:p w:rsidR="00FF0A16" w:rsidRDefault="00FF0A16" w:rsidP="00FF0A1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供应商名称：XXXX（单位公章）。</w:t>
      </w:r>
    </w:p>
    <w:p w:rsidR="00FF0A16" w:rsidRDefault="00FF0A16" w:rsidP="00FF0A16">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036A7C" w:rsidRPr="000B7932" w:rsidRDefault="00FF0A16" w:rsidP="00CB27A7">
      <w:pPr>
        <w:ind w:firstLineChars="200" w:firstLine="480"/>
        <w:rPr>
          <w:rFonts w:ascii="仿宋" w:eastAsia="仿宋" w:hAnsi="仿宋"/>
          <w:sz w:val="24"/>
        </w:rPr>
      </w:pPr>
      <w:r>
        <w:rPr>
          <w:rFonts w:ascii="仿宋" w:eastAsia="仿宋" w:hAnsi="仿宋" w:hint="eastAsia"/>
          <w:sz w:val="24"/>
        </w:rPr>
        <w:t>日期：XXXX。</w:t>
      </w:r>
    </w:p>
    <w:p w:rsidR="00036A7C" w:rsidRPr="002C5D3A" w:rsidRDefault="00EE5E27" w:rsidP="000B7932">
      <w:pPr>
        <w:pStyle w:val="af7"/>
        <w:rPr>
          <w:rFonts w:ascii="仿宋" w:eastAsia="仿宋" w:hAnsi="仿宋"/>
          <w:b w:val="0"/>
        </w:rPr>
      </w:pPr>
      <w:r w:rsidRPr="002C5D3A">
        <w:rPr>
          <w:rFonts w:ascii="仿宋" w:eastAsia="仿宋" w:hAnsi="仿宋" w:hint="eastAsia"/>
          <w:b w:val="0"/>
          <w:bCs w:val="0"/>
          <w:sz w:val="24"/>
        </w:rPr>
        <w:br w:type="page"/>
      </w:r>
      <w:bookmarkStart w:id="98" w:name="_Toc511205305"/>
      <w:r w:rsidRPr="002C5D3A">
        <w:rPr>
          <w:rFonts w:ascii="仿宋" w:eastAsia="仿宋" w:hAnsi="仿宋" w:hint="eastAsia"/>
          <w:b w:val="0"/>
        </w:rPr>
        <w:lastRenderedPageBreak/>
        <w:t>第</w:t>
      </w:r>
      <w:r w:rsidR="004C67A5" w:rsidRPr="002C5D3A">
        <w:rPr>
          <w:rFonts w:ascii="仿宋" w:eastAsia="仿宋" w:hAnsi="仿宋" w:hint="eastAsia"/>
          <w:b w:val="0"/>
        </w:rPr>
        <w:t>八</w:t>
      </w:r>
      <w:r w:rsidRPr="002C5D3A">
        <w:rPr>
          <w:rFonts w:ascii="仿宋" w:eastAsia="仿宋" w:hAnsi="仿宋" w:hint="eastAsia"/>
          <w:b w:val="0"/>
        </w:rPr>
        <w:t>章</w:t>
      </w:r>
      <w:r w:rsidR="007A0C01" w:rsidRPr="002C5D3A">
        <w:rPr>
          <w:rFonts w:ascii="仿宋" w:eastAsia="仿宋" w:hAnsi="仿宋" w:hint="eastAsia"/>
          <w:b w:val="0"/>
        </w:rPr>
        <w:t xml:space="preserve"> </w:t>
      </w:r>
      <w:r w:rsidR="007A0C01" w:rsidRPr="002C5D3A">
        <w:rPr>
          <w:rFonts w:ascii="仿宋" w:eastAsia="仿宋" w:hAnsi="仿宋"/>
          <w:b w:val="0"/>
        </w:rPr>
        <w:t xml:space="preserve"> </w:t>
      </w:r>
      <w:r w:rsidRPr="002C5D3A">
        <w:rPr>
          <w:rFonts w:ascii="仿宋" w:eastAsia="仿宋" w:hAnsi="仿宋" w:hint="eastAsia"/>
          <w:b w:val="0"/>
        </w:rPr>
        <w:t>评审方法</w:t>
      </w:r>
      <w:bookmarkEnd w:id="98"/>
    </w:p>
    <w:p w:rsidR="00036A7C" w:rsidRPr="002C5D3A" w:rsidRDefault="00036A7C">
      <w:pPr>
        <w:pStyle w:val="2"/>
        <w:keepNext w:val="0"/>
        <w:keepLines w:val="0"/>
        <w:spacing w:before="0" w:after="0" w:line="400" w:lineRule="exact"/>
        <w:ind w:firstLineChars="196" w:firstLine="470"/>
        <w:rPr>
          <w:rFonts w:ascii="仿宋" w:eastAsia="仿宋" w:hAnsi="仿宋"/>
          <w:b w:val="0"/>
          <w:sz w:val="24"/>
          <w:szCs w:val="24"/>
        </w:rPr>
      </w:pPr>
      <w:bookmarkStart w:id="99" w:name="_Toc101174146"/>
      <w:bookmarkStart w:id="100" w:name="_Toc101250640"/>
      <w:bookmarkStart w:id="101" w:name="_Toc101338358"/>
      <w:bookmarkStart w:id="102" w:name="_Toc209847065"/>
      <w:bookmarkStart w:id="103" w:name="_Toc430773924"/>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1.总则</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1.2 磋商工作由采购代理机构负责组织，具体磋商由采购代理机构依法组建的磋商小组负责。</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1.3 磋商工作应遵循公平、公正、科学及择优的原则，并以相同的磋商程序和标准对待所有的供应商。</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1.4 磋商小组按照磋商文件规定的磋商程序、评分方法和标准进行评审，并独立履行下列职责：</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（二）审查供应商响应文件是否满足磋商文件要求，并作出公正评价；</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（四）推荐成交供应商，或者受采购人委托确定成交供应商；</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（五）起草评审报告并进行签署；</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（六）向采购人/采购代理机构、财政部门或者其他监督部门报告非法干预评审工作的行为；</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（七）法律、法规和规章规定的其他职责。</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1.5磋商过程独立、保密。供应商非法干预磋商过程的，其响应文件作无效处理。</w:t>
      </w:r>
    </w:p>
    <w:p w:rsidR="00036A7C" w:rsidRPr="002C5D3A" w:rsidRDefault="00036A7C">
      <w:pPr>
        <w:ind w:firstLine="413"/>
        <w:rPr>
          <w:rFonts w:ascii="仿宋" w:eastAsia="仿宋" w:hAnsi="仿宋"/>
        </w:rPr>
      </w:pP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2.磋商程序</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2.1审查磋商文件和停止评审。</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2.1.2 本磋商文件有下列情形之一的，磋商小组应当停止评审：</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（1）磋商文件的规定存在歧义、重大缺陷的；</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（2）磋商文件明显以不合理条件对供应商实行差别待遇或者歧视待遇的；</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lastRenderedPageBreak/>
        <w:t>（3）采购项目属于国家规定的优先、强制采购范围，但是磋商文件未依法体现优先、强制采购相关规定的；</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（4）采购项目属于政府采购促进中小企业发展的范围，但是磋商文件未依法体现促进中小企业发展相关规定的；</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（5）磋商文件将供应商的资格条件列为评分因素的；</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（6）磋商文件载明的成交原则不合法的；</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（7）磋商文件有违反国家其他有关强制性规定的情形。</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2.2资格性审查。</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2.2.1本项目需要磋商小组进行资格性检查。</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2.2.3采购人或者采购代理机构宣布未通过资格性审查的供应商名单时，应当告知供应商未通过审查的原因。</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2.3 通过资格性审查的供应商不足3家的（本章2.3.1的情况除外），终止本次采购活动，并发布终止采购活动公告。</w:t>
      </w:r>
    </w:p>
    <w:p w:rsidR="00036A7C" w:rsidRPr="002C5D3A" w:rsidRDefault="00EE5E27">
      <w:pPr>
        <w:ind w:firstLine="630"/>
        <w:rPr>
          <w:rFonts w:ascii="仿宋" w:eastAsia="仿宋" w:hAnsi="仿宋"/>
          <w:bCs/>
          <w:sz w:val="24"/>
          <w:lang w:val="zh-CN"/>
        </w:rPr>
      </w:pPr>
      <w:r w:rsidRPr="002C5D3A">
        <w:rPr>
          <w:rFonts w:ascii="仿宋" w:eastAsia="仿宋" w:hAnsi="仿宋" w:hint="eastAsia"/>
          <w:bCs/>
          <w:sz w:val="24"/>
        </w:rPr>
        <w:t>2.3.1</w:t>
      </w:r>
      <w:r w:rsidRPr="002C5D3A">
        <w:rPr>
          <w:rFonts w:ascii="仿宋" w:eastAsia="仿宋" w:hAnsi="仿宋"/>
          <w:bCs/>
          <w:sz w:val="24"/>
          <w:lang w:val="zh-CN"/>
        </w:rPr>
        <w:t>根据《财政部关于政府采购竞争性磋商采购方式管理暂行办法有关问题的补充通知》财库</w:t>
      </w:r>
      <w:r w:rsidR="00850A1A">
        <w:rPr>
          <w:rFonts w:ascii="仿宋" w:eastAsia="仿宋" w:hAnsi="仿宋"/>
          <w:bCs/>
          <w:sz w:val="24"/>
          <w:lang w:val="zh-CN"/>
        </w:rPr>
        <w:t>〔</w:t>
      </w:r>
      <w:r w:rsidRPr="002C5D3A">
        <w:rPr>
          <w:rFonts w:ascii="仿宋" w:eastAsia="仿宋" w:hAnsi="仿宋"/>
          <w:bCs/>
          <w:sz w:val="24"/>
          <w:lang w:val="zh-CN"/>
        </w:rPr>
        <w:t>2015</w:t>
      </w:r>
      <w:r w:rsidR="00850A1A">
        <w:rPr>
          <w:rFonts w:ascii="仿宋" w:eastAsia="仿宋" w:hAnsi="仿宋"/>
          <w:bCs/>
          <w:sz w:val="24"/>
          <w:lang w:val="zh-CN"/>
        </w:rPr>
        <w:t>〕</w:t>
      </w:r>
      <w:r w:rsidRPr="002C5D3A">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2.4磋商。</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2.4.2每轮磋商开始前，磋商小组应根据磋商文件的规定，并结合各供应商的响应文件拟定磋商内容。</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lastRenderedPageBreak/>
        <w:t>2.4.4对磋商文件作出的实质性变动是磋商文件的有效组成部分，磋商小组应当及时以书面形式同时通知所有参加磋商的供应商。</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hint="eastAsia"/>
          <w:sz w:val="24"/>
          <w:szCs w:val="24"/>
        </w:rPr>
        <w:t>2.4.6</w:t>
      </w:r>
      <w:r w:rsidRPr="002C5D3A">
        <w:rPr>
          <w:rFonts w:ascii="仿宋" w:eastAsia="仿宋" w:hAnsi="仿宋"/>
          <w:sz w:val="24"/>
          <w:szCs w:val="24"/>
        </w:rPr>
        <w:t>磋商过程中，</w:t>
      </w:r>
      <w:r w:rsidR="002455E4" w:rsidRPr="002C5D3A">
        <w:rPr>
          <w:rFonts w:ascii="仿宋" w:eastAsia="仿宋" w:hAnsi="仿宋"/>
          <w:sz w:val="24"/>
          <w:szCs w:val="24"/>
          <w:lang w:val="zh-CN"/>
        </w:rPr>
        <w:t>磋商小组对</w:t>
      </w:r>
      <w:r w:rsidRPr="002C5D3A">
        <w:rPr>
          <w:rFonts w:ascii="仿宋" w:eastAsia="仿宋" w:hAnsi="仿宋"/>
          <w:sz w:val="24"/>
          <w:szCs w:val="24"/>
          <w:lang w:val="zh-CN"/>
        </w:rPr>
        <w:t>响应文件的有效性、完整性和响应程度进行审查，审查中发现供应商响应文件属于下列情况之一的，应按照无效响应文件处理：</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（1）响应文件正副本数量不足的；</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w:t>
      </w:r>
      <w:r w:rsidRPr="002C5D3A">
        <w:rPr>
          <w:rFonts w:ascii="仿宋" w:eastAsia="仿宋" w:hAnsi="仿宋"/>
          <w:sz w:val="24"/>
          <w:szCs w:val="24"/>
        </w:rPr>
        <w:t>2</w:t>
      </w:r>
      <w:r w:rsidRPr="002C5D3A">
        <w:rPr>
          <w:rFonts w:ascii="仿宋" w:eastAsia="仿宋" w:hAnsi="仿宋"/>
          <w:sz w:val="24"/>
          <w:szCs w:val="24"/>
          <w:lang w:val="zh-CN"/>
        </w:rPr>
        <w:t>）响应文件组成明显不符合采购文件的规定要求，影响评审委员会评判的</w:t>
      </w:r>
      <w:r w:rsidRPr="002C5D3A">
        <w:rPr>
          <w:rFonts w:ascii="仿宋" w:eastAsia="仿宋" w:hAnsi="仿宋" w:hint="eastAsia"/>
          <w:sz w:val="24"/>
          <w:szCs w:val="24"/>
          <w:lang w:val="zh-CN"/>
        </w:rPr>
        <w:t>；</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w:t>
      </w:r>
      <w:r w:rsidRPr="002C5D3A">
        <w:rPr>
          <w:rFonts w:ascii="仿宋" w:eastAsia="仿宋" w:hAnsi="仿宋"/>
          <w:sz w:val="24"/>
          <w:szCs w:val="24"/>
        </w:rPr>
        <w:t>3</w:t>
      </w:r>
      <w:r w:rsidRPr="002C5D3A">
        <w:rPr>
          <w:rFonts w:ascii="仿宋" w:eastAsia="仿宋" w:hAnsi="仿宋"/>
          <w:sz w:val="24"/>
          <w:szCs w:val="24"/>
          <w:lang w:val="zh-CN"/>
        </w:rPr>
        <w:t>）响应文件的语言、计量单位、知识产权、响应有效期等不符合采购文件的规定，影响磋商小组评判的；</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w:t>
      </w:r>
      <w:r w:rsidR="0077446B" w:rsidRPr="002C5D3A">
        <w:rPr>
          <w:rFonts w:ascii="仿宋" w:eastAsia="仿宋" w:hAnsi="仿宋"/>
          <w:sz w:val="24"/>
          <w:szCs w:val="24"/>
          <w:lang w:val="zh-CN"/>
        </w:rPr>
        <w:t>4</w:t>
      </w:r>
      <w:r w:rsidRPr="002C5D3A">
        <w:rPr>
          <w:rFonts w:ascii="仿宋" w:eastAsia="仿宋" w:hAnsi="仿宋"/>
          <w:sz w:val="24"/>
          <w:szCs w:val="24"/>
          <w:lang w:val="zh-CN"/>
        </w:rPr>
        <w:t>）经最终磋商后，供应商的响应文件仍不能完全响应采购文件的实质性要求的；</w:t>
      </w:r>
    </w:p>
    <w:p w:rsidR="00DC5E46" w:rsidRPr="002C5D3A" w:rsidRDefault="00D228A4" w:rsidP="00DC5E46">
      <w:pPr>
        <w:pStyle w:val="a9"/>
        <w:snapToGrid w:val="0"/>
        <w:spacing w:line="300" w:lineRule="auto"/>
        <w:ind w:firstLineChars="200" w:firstLine="480"/>
        <w:rPr>
          <w:rFonts w:ascii="仿宋" w:eastAsia="仿宋" w:hAnsi="仿宋"/>
          <w:sz w:val="24"/>
        </w:rPr>
      </w:pPr>
      <w:r w:rsidRPr="002C5D3A">
        <w:rPr>
          <w:rFonts w:ascii="仿宋" w:eastAsia="仿宋" w:hAnsi="仿宋" w:hint="eastAsia"/>
          <w:sz w:val="24"/>
        </w:rPr>
        <w:t xml:space="preserve"> </w:t>
      </w:r>
      <w:r w:rsidR="00DC5E46" w:rsidRPr="002C5D3A">
        <w:rPr>
          <w:rFonts w:ascii="仿宋" w:eastAsia="仿宋" w:hAnsi="仿宋" w:hint="eastAsia"/>
          <w:sz w:val="24"/>
          <w:lang w:val="zh-CN"/>
        </w:rPr>
        <w:t>(</w:t>
      </w:r>
      <w:r w:rsidR="00DC5E46" w:rsidRPr="002C5D3A">
        <w:rPr>
          <w:rFonts w:ascii="仿宋" w:eastAsia="仿宋" w:hAnsi="仿宋"/>
          <w:sz w:val="24"/>
          <w:lang w:val="zh-CN"/>
        </w:rPr>
        <w:t>5</w:t>
      </w:r>
      <w:r w:rsidR="00DC5E46" w:rsidRPr="002C5D3A">
        <w:rPr>
          <w:rFonts w:ascii="仿宋" w:eastAsia="仿宋" w:hAnsi="仿宋" w:hint="eastAsia"/>
          <w:sz w:val="24"/>
          <w:lang w:val="zh-CN"/>
        </w:rPr>
        <w:t>)</w:t>
      </w:r>
      <w:r w:rsidR="00DC5E46" w:rsidRPr="002C5D3A">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DC5E46" w:rsidRPr="002C5D3A" w:rsidRDefault="00DC5E46" w:rsidP="00DC5E46">
      <w:pPr>
        <w:spacing w:line="400" w:lineRule="exact"/>
        <w:ind w:firstLineChars="200" w:firstLine="480"/>
        <w:rPr>
          <w:rFonts w:ascii="仿宋" w:eastAsia="仿宋" w:hAnsi="仿宋"/>
          <w:sz w:val="24"/>
        </w:rPr>
      </w:pPr>
      <w:r w:rsidRPr="002C5D3A">
        <w:rPr>
          <w:rFonts w:ascii="仿宋" w:eastAsia="仿宋" w:hAnsi="仿宋" w:hint="eastAsia"/>
          <w:sz w:val="24"/>
        </w:rPr>
        <w:t xml:space="preserve"> (</w:t>
      </w:r>
      <w:r w:rsidRPr="002C5D3A">
        <w:rPr>
          <w:rFonts w:ascii="仿宋" w:eastAsia="仿宋" w:hAnsi="仿宋"/>
          <w:sz w:val="24"/>
        </w:rPr>
        <w:t>6</w:t>
      </w:r>
      <w:r w:rsidRPr="002C5D3A">
        <w:rPr>
          <w:rFonts w:ascii="仿宋" w:eastAsia="仿宋" w:hAnsi="仿宋" w:hint="eastAsia"/>
          <w:sz w:val="24"/>
        </w:rPr>
        <w:t>)属于竞争性磋商文件中无效响应情形的。</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 xml:space="preserve"> （</w:t>
      </w:r>
      <w:r w:rsidR="000636E4" w:rsidRPr="002C5D3A">
        <w:rPr>
          <w:rFonts w:ascii="仿宋" w:eastAsia="仿宋" w:hAnsi="仿宋"/>
          <w:sz w:val="24"/>
          <w:szCs w:val="24"/>
        </w:rPr>
        <w:t>1</w:t>
      </w:r>
      <w:r w:rsidRPr="002C5D3A">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 xml:space="preserve"> （</w:t>
      </w:r>
      <w:r w:rsidR="000636E4" w:rsidRPr="002C5D3A">
        <w:rPr>
          <w:rFonts w:ascii="仿宋" w:eastAsia="仿宋" w:hAnsi="仿宋"/>
          <w:sz w:val="24"/>
          <w:szCs w:val="24"/>
        </w:rPr>
        <w:t>2</w:t>
      </w:r>
      <w:r w:rsidRPr="002C5D3A">
        <w:rPr>
          <w:rFonts w:ascii="仿宋" w:eastAsia="仿宋" w:hAnsi="仿宋"/>
          <w:sz w:val="24"/>
          <w:szCs w:val="24"/>
          <w:lang w:val="zh-CN"/>
        </w:rPr>
        <w:t>）响应文件除采购文件明确要求加盖单位(法人)公章的以外，其他地方以相关专用章加盖的；</w:t>
      </w:r>
    </w:p>
    <w:p w:rsidR="00036A7C" w:rsidRPr="002C5D3A" w:rsidRDefault="00EE5E27">
      <w:pPr>
        <w:pStyle w:val="a9"/>
        <w:snapToGrid w:val="0"/>
        <w:spacing w:line="300" w:lineRule="auto"/>
        <w:ind w:firstLineChars="200" w:firstLine="480"/>
        <w:rPr>
          <w:rFonts w:ascii="仿宋" w:eastAsia="仿宋" w:hAnsi="仿宋"/>
          <w:sz w:val="24"/>
          <w:szCs w:val="24"/>
          <w:lang w:val="zh-CN"/>
        </w:rPr>
      </w:pPr>
      <w:r w:rsidRPr="002C5D3A">
        <w:rPr>
          <w:rFonts w:ascii="仿宋" w:eastAsia="仿宋" w:hAnsi="仿宋"/>
          <w:sz w:val="24"/>
          <w:szCs w:val="24"/>
          <w:lang w:val="zh-CN"/>
        </w:rPr>
        <w:t xml:space="preserve"> （</w:t>
      </w:r>
      <w:r w:rsidR="000636E4" w:rsidRPr="002C5D3A">
        <w:rPr>
          <w:rFonts w:ascii="仿宋" w:eastAsia="仿宋" w:hAnsi="仿宋"/>
          <w:sz w:val="24"/>
          <w:szCs w:val="24"/>
        </w:rPr>
        <w:t>3</w:t>
      </w:r>
      <w:r w:rsidRPr="002C5D3A">
        <w:rPr>
          <w:rFonts w:ascii="仿宋" w:eastAsia="仿宋" w:hAnsi="仿宋"/>
          <w:sz w:val="24"/>
          <w:szCs w:val="24"/>
          <w:lang w:val="zh-CN"/>
        </w:rPr>
        <w:t>）以骑缝章的形式代替响应文件内容逐页盖章的（但是骑缝章模糊不清，印章名称无法辨认的除外）。</w:t>
      </w:r>
    </w:p>
    <w:p w:rsidR="00036A7C" w:rsidRPr="002C5D3A" w:rsidRDefault="00EE5E27">
      <w:pPr>
        <w:pStyle w:val="a9"/>
        <w:snapToGrid w:val="0"/>
        <w:spacing w:line="300" w:lineRule="auto"/>
        <w:ind w:firstLineChars="200" w:firstLine="480"/>
        <w:rPr>
          <w:rFonts w:ascii="仿宋" w:eastAsia="仿宋" w:hAnsi="仿宋"/>
          <w:sz w:val="24"/>
          <w:szCs w:val="24"/>
        </w:rPr>
      </w:pPr>
      <w:r w:rsidRPr="002C5D3A">
        <w:rPr>
          <w:rFonts w:ascii="仿宋" w:eastAsia="仿宋" w:hAnsi="仿宋"/>
          <w:sz w:val="24"/>
          <w:szCs w:val="24"/>
        </w:rPr>
        <w:t>磋商小组</w:t>
      </w:r>
      <w:r w:rsidRPr="002C5D3A">
        <w:rPr>
          <w:rFonts w:ascii="仿宋" w:eastAsia="仿宋" w:hAnsi="仿宋"/>
          <w:sz w:val="24"/>
          <w:szCs w:val="24"/>
          <w:lang w:val="zh-CN"/>
        </w:rPr>
        <w:t>对所有响应文件的有效性、完整性和响应程度进行审查</w:t>
      </w:r>
      <w:r w:rsidRPr="002C5D3A">
        <w:rPr>
          <w:rFonts w:ascii="仿宋" w:eastAsia="仿宋" w:hAnsi="仿宋"/>
          <w:sz w:val="24"/>
          <w:szCs w:val="24"/>
        </w:rPr>
        <w:t>后，向采购</w:t>
      </w:r>
      <w:r w:rsidRPr="002C5D3A">
        <w:rPr>
          <w:rFonts w:ascii="仿宋" w:eastAsia="仿宋" w:hAnsi="仿宋"/>
          <w:sz w:val="24"/>
          <w:szCs w:val="24"/>
          <w:lang w:val="zh-CN"/>
        </w:rPr>
        <w:t>代理机构</w:t>
      </w:r>
      <w:r w:rsidRPr="002C5D3A">
        <w:rPr>
          <w:rFonts w:ascii="仿宋" w:eastAsia="仿宋" w:hAnsi="仿宋"/>
          <w:sz w:val="24"/>
          <w:szCs w:val="24"/>
        </w:rPr>
        <w:t>出具</w:t>
      </w:r>
      <w:r w:rsidRPr="002C5D3A">
        <w:rPr>
          <w:rFonts w:ascii="仿宋" w:eastAsia="仿宋" w:hAnsi="仿宋"/>
          <w:sz w:val="24"/>
          <w:szCs w:val="24"/>
          <w:lang w:val="zh-CN"/>
        </w:rPr>
        <w:t>有效性、完整性和响应程度</w:t>
      </w:r>
      <w:r w:rsidRPr="002C5D3A">
        <w:rPr>
          <w:rFonts w:ascii="仿宋" w:eastAsia="仿宋" w:hAnsi="仿宋"/>
          <w:sz w:val="24"/>
          <w:szCs w:val="24"/>
        </w:rPr>
        <w:t>审查报告，确定继续磋商的供应商名单。</w:t>
      </w:r>
      <w:r w:rsidRPr="002C5D3A">
        <w:rPr>
          <w:rFonts w:ascii="仿宋" w:eastAsia="仿宋" w:hAnsi="仿宋"/>
          <w:sz w:val="24"/>
          <w:szCs w:val="24"/>
        </w:rPr>
        <w:lastRenderedPageBreak/>
        <w:t>没有通过</w:t>
      </w:r>
      <w:r w:rsidRPr="002C5D3A">
        <w:rPr>
          <w:rFonts w:ascii="仿宋" w:eastAsia="仿宋" w:hAnsi="仿宋"/>
          <w:sz w:val="24"/>
          <w:szCs w:val="24"/>
          <w:lang w:val="zh-CN"/>
        </w:rPr>
        <w:t>有效性、完整性和响应程度</w:t>
      </w:r>
      <w:r w:rsidRPr="002C5D3A">
        <w:rPr>
          <w:rFonts w:ascii="仿宋" w:eastAsia="仿宋" w:hAnsi="仿宋"/>
          <w:sz w:val="24"/>
          <w:szCs w:val="24"/>
        </w:rPr>
        <w:t>审查的供应商，磋商小组应在</w:t>
      </w:r>
      <w:r w:rsidRPr="002C5D3A">
        <w:rPr>
          <w:rFonts w:ascii="仿宋" w:eastAsia="仿宋" w:hAnsi="仿宋"/>
          <w:sz w:val="24"/>
          <w:szCs w:val="24"/>
          <w:lang w:val="zh-CN"/>
        </w:rPr>
        <w:t>有效性、完整性和响应程度</w:t>
      </w:r>
      <w:r w:rsidRPr="002C5D3A">
        <w:rPr>
          <w:rFonts w:ascii="仿宋" w:eastAsia="仿宋" w:hAnsi="仿宋"/>
          <w:sz w:val="24"/>
          <w:szCs w:val="24"/>
        </w:rPr>
        <w:t>审查报告中说明原因。</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2.4.7磋商过程中，磋商的任何一方不得透露与磋商有关的其他供应商的技术资料、价格和其他信息。</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2.4.9磋商完成后，磋商小组应出具磋商情况记录表，磋商情况记录表需包含磋商内容、磋商意见、实质性变动内容等。</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2.5报价。</w:t>
      </w:r>
    </w:p>
    <w:p w:rsidR="006F2730" w:rsidRPr="002C5D3A" w:rsidRDefault="0077446B" w:rsidP="006F2730">
      <w:pPr>
        <w:spacing w:line="400" w:lineRule="exact"/>
        <w:ind w:firstLineChars="200" w:firstLine="480"/>
        <w:rPr>
          <w:rFonts w:ascii="仿宋" w:eastAsia="仿宋" w:hAnsi="仿宋" w:cstheme="minorBidi"/>
          <w:sz w:val="24"/>
          <w:lang w:val="zh-CN"/>
        </w:rPr>
      </w:pPr>
      <w:r w:rsidRPr="002C5D3A">
        <w:rPr>
          <w:rFonts w:ascii="仿宋" w:eastAsia="仿宋" w:hAnsi="仿宋" w:hint="eastAsia"/>
          <w:sz w:val="24"/>
        </w:rPr>
        <w:t>2.5.1本次磋商采购</w:t>
      </w:r>
      <w:r w:rsidR="00540F5C" w:rsidRPr="002C5D3A">
        <w:rPr>
          <w:rFonts w:ascii="仿宋" w:eastAsia="仿宋" w:hAnsi="仿宋" w:hint="eastAsia"/>
          <w:sz w:val="24"/>
        </w:rPr>
        <w:t>采用现场报价，响应文件中不用首次报价（除现场报价以响应文件报价为准的情形之外，响应文件报价不作为评审的依据，以现场报价为准）</w:t>
      </w:r>
      <w:r w:rsidRPr="002C5D3A">
        <w:rPr>
          <w:rFonts w:ascii="仿宋" w:eastAsia="仿宋" w:hAnsi="仿宋" w:hint="eastAsia"/>
          <w:sz w:val="24"/>
        </w:rPr>
        <w:t>，参与报价的供应商按磋商小组要求进行报价。</w:t>
      </w:r>
      <w:r w:rsidR="006F2730" w:rsidRPr="002C5D3A">
        <w:rPr>
          <w:rFonts w:ascii="仿宋" w:eastAsia="仿宋" w:hAnsi="仿宋" w:hint="eastAsia"/>
          <w:sz w:val="24"/>
          <w:lang w:val="zh-CN"/>
        </w:rPr>
        <w:t>报价超过竞争性磋商文件规定的政府采购预算（或最高限价）或者相关报价不符合采购文件其他的报价规定的，</w:t>
      </w:r>
      <w:r w:rsidR="006F2730" w:rsidRPr="002C5D3A">
        <w:rPr>
          <w:rFonts w:ascii="仿宋" w:eastAsia="仿宋" w:hAnsi="仿宋" w:cstheme="minorBidi" w:hint="eastAsia"/>
          <w:sz w:val="24"/>
          <w:lang w:val="zh-CN"/>
        </w:rPr>
        <w:t>应按照无效响应文件处理。</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w:t>
      </w:r>
      <w:r w:rsidR="00DD08F7" w:rsidRPr="002C5D3A">
        <w:rPr>
          <w:rFonts w:ascii="仿宋" w:eastAsia="仿宋" w:hAnsi="仿宋"/>
          <w:sz w:val="24"/>
        </w:rPr>
        <w:t>2</w:t>
      </w:r>
      <w:r w:rsidRPr="002C5D3A">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磋商文件能够详细列明采购标的的技术、服务要求的，磋商结束后，磋商小组应当要求所有实质性响应的供应商在规定时间内提交最后报价，提交最后报价的供应商不得少于3家（本章2.3.1和2.5.</w:t>
      </w:r>
      <w:r w:rsidR="00DD08F7" w:rsidRPr="002C5D3A">
        <w:rPr>
          <w:rFonts w:ascii="仿宋" w:eastAsia="仿宋" w:hAnsi="仿宋"/>
          <w:sz w:val="24"/>
        </w:rPr>
        <w:t>3</w:t>
      </w:r>
      <w:r w:rsidRPr="002C5D3A">
        <w:rPr>
          <w:rFonts w:ascii="仿宋" w:eastAsia="仿宋" w:hAnsi="仿宋" w:hint="eastAsia"/>
          <w:sz w:val="24"/>
        </w:rPr>
        <w:t>的情况除外）。或磋商文件不能详细列明采购标的的技术、服务要求，需经磋商由供应商提供最终设计方案或解决方案的，磋商结束后，磋商小组应当按照少数服从多数的原则投票推荐3家以上（本章2.3.1和2.5.</w:t>
      </w:r>
      <w:r w:rsidR="00DD08F7" w:rsidRPr="002C5D3A">
        <w:rPr>
          <w:rFonts w:ascii="仿宋" w:eastAsia="仿宋" w:hAnsi="仿宋"/>
          <w:sz w:val="24"/>
        </w:rPr>
        <w:t>3</w:t>
      </w:r>
      <w:r w:rsidRPr="002C5D3A">
        <w:rPr>
          <w:rFonts w:ascii="仿宋" w:eastAsia="仿宋" w:hAnsi="仿宋" w:hint="eastAsia"/>
          <w:sz w:val="24"/>
        </w:rPr>
        <w:t>的情况除外）供应商的设计方案或者解决方案，并要求其在规定时间内提交最后报价。</w:t>
      </w:r>
    </w:p>
    <w:p w:rsidR="00036A7C" w:rsidRPr="002C5D3A" w:rsidRDefault="00EE5E27">
      <w:pPr>
        <w:spacing w:line="400" w:lineRule="exact"/>
        <w:ind w:firstLineChars="200" w:firstLine="480"/>
        <w:rPr>
          <w:rFonts w:ascii="仿宋" w:eastAsia="仿宋" w:hAnsi="仿宋"/>
          <w:bCs/>
          <w:sz w:val="24"/>
        </w:rPr>
      </w:pPr>
      <w:r w:rsidRPr="002C5D3A">
        <w:rPr>
          <w:rFonts w:ascii="仿宋" w:eastAsia="仿宋" w:hAnsi="仿宋" w:hint="eastAsia"/>
          <w:sz w:val="24"/>
        </w:rPr>
        <w:t>2.5.</w:t>
      </w:r>
      <w:r w:rsidR="00DD08F7" w:rsidRPr="002C5D3A">
        <w:rPr>
          <w:rFonts w:ascii="仿宋" w:eastAsia="仿宋" w:hAnsi="仿宋"/>
          <w:sz w:val="24"/>
        </w:rPr>
        <w:t>3</w:t>
      </w:r>
      <w:r w:rsidRPr="002C5D3A">
        <w:rPr>
          <w:rFonts w:ascii="仿宋" w:eastAsia="仿宋" w:hAnsi="仿宋" w:hint="eastAsia"/>
          <w:sz w:val="24"/>
        </w:rPr>
        <w:t>符合</w:t>
      </w:r>
      <w:bookmarkStart w:id="104" w:name="_Toc30986"/>
      <w:r w:rsidRPr="002C5D3A">
        <w:rPr>
          <w:rFonts w:ascii="仿宋" w:eastAsia="仿宋" w:hAnsi="仿宋" w:hint="eastAsia"/>
          <w:sz w:val="24"/>
        </w:rPr>
        <w:t>《</w:t>
      </w:r>
      <w:r w:rsidRPr="002C5D3A">
        <w:rPr>
          <w:rFonts w:ascii="仿宋" w:eastAsia="仿宋" w:hAnsi="仿宋"/>
          <w:bCs/>
          <w:sz w:val="24"/>
        </w:rPr>
        <w:t>政府采购竞争性磋商采购方式管理暂行办法</w:t>
      </w:r>
      <w:r w:rsidRPr="002C5D3A">
        <w:rPr>
          <w:rFonts w:ascii="仿宋" w:eastAsia="仿宋" w:hAnsi="仿宋" w:hint="eastAsia"/>
          <w:bCs/>
          <w:sz w:val="24"/>
        </w:rPr>
        <w:t>财库》〔2014〕214号</w:t>
      </w:r>
      <w:bookmarkEnd w:id="104"/>
      <w:r w:rsidRPr="002C5D3A">
        <w:rPr>
          <w:rFonts w:ascii="仿宋" w:eastAsia="仿宋" w:hAnsi="仿宋" w:hint="eastAsia"/>
          <w:bCs/>
          <w:sz w:val="24"/>
        </w:rPr>
        <w:t>第三条第四项情形的，提交最后报价的供应商可以为2家。</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w:t>
      </w:r>
      <w:r w:rsidR="00D14B02" w:rsidRPr="002C5D3A">
        <w:rPr>
          <w:rFonts w:ascii="仿宋" w:eastAsia="仿宋" w:hAnsi="仿宋"/>
          <w:sz w:val="24"/>
        </w:rPr>
        <w:t>4</w:t>
      </w:r>
      <w:r w:rsidRPr="002C5D3A">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6F2730" w:rsidRPr="002C5D3A">
        <w:rPr>
          <w:rFonts w:ascii="仿宋" w:eastAsia="仿宋" w:hAnsi="仿宋" w:hint="eastAsia"/>
          <w:sz w:val="24"/>
          <w:lang w:val="zh-CN"/>
        </w:rPr>
        <w:t>磋商小组认为供应商最后报价明显低于成本价，在磋商小组发出质询函后供应商未能提供合理的成本分析和价格构成的或对质函询的解释未被磋商小组采信的，</w:t>
      </w:r>
      <w:r w:rsidR="006F2730" w:rsidRPr="002C5D3A">
        <w:rPr>
          <w:rFonts w:ascii="仿宋" w:eastAsia="仿宋" w:hAnsi="仿宋" w:cstheme="minorBidi" w:hint="eastAsia"/>
          <w:sz w:val="24"/>
          <w:lang w:val="zh-CN"/>
        </w:rPr>
        <w:t>应按照无效响应文件处理。</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2.5.</w:t>
      </w:r>
      <w:r w:rsidR="00C94D70" w:rsidRPr="002C5D3A">
        <w:rPr>
          <w:rFonts w:ascii="仿宋" w:eastAsia="仿宋" w:hAnsi="仿宋"/>
          <w:sz w:val="24"/>
        </w:rPr>
        <w:t>5</w:t>
      </w:r>
      <w:r w:rsidRPr="002C5D3A">
        <w:rPr>
          <w:rFonts w:ascii="仿宋" w:eastAsia="仿宋" w:hAnsi="仿宋" w:hint="eastAsia"/>
          <w:sz w:val="24"/>
        </w:rPr>
        <w:t>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2C5D3A">
        <w:rPr>
          <w:rFonts w:ascii="仿宋" w:eastAsia="仿宋" w:hAnsi="仿宋" w:hint="eastAsia"/>
          <w:sz w:val="24"/>
        </w:rPr>
        <w:lastRenderedPageBreak/>
        <w:t>响应文件的有效组成部分。</w:t>
      </w:r>
    </w:p>
    <w:p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2.5.</w:t>
      </w:r>
      <w:r w:rsidR="00C94D70" w:rsidRPr="002C5D3A">
        <w:rPr>
          <w:rFonts w:ascii="仿宋" w:eastAsia="仿宋" w:hAnsi="仿宋"/>
          <w:sz w:val="24"/>
        </w:rPr>
        <w:t>6</w:t>
      </w:r>
      <w:r w:rsidRPr="002C5D3A">
        <w:rPr>
          <w:rFonts w:ascii="仿宋" w:eastAsia="仿宋" w:hAnsi="仿宋" w:hint="eastAsia"/>
          <w:sz w:val="24"/>
        </w:rPr>
        <w:t>报价如果出现下列不一致的，可按以下原则进行修改：</w:t>
      </w:r>
    </w:p>
    <w:p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（一）</w:t>
      </w:r>
      <w:r w:rsidRPr="002C5D3A">
        <w:rPr>
          <w:rFonts w:ascii="仿宋" w:eastAsia="仿宋" w:hAnsi="仿宋" w:cs="宋体" w:hint="eastAsia"/>
          <w:kern w:val="0"/>
          <w:sz w:val="24"/>
        </w:rPr>
        <w:t>大写金额和小写金额不一致的，以大写金额为准</w:t>
      </w:r>
      <w:r w:rsidRPr="002C5D3A">
        <w:rPr>
          <w:rFonts w:ascii="仿宋" w:eastAsia="仿宋" w:hAnsi="仿宋" w:hint="eastAsia"/>
          <w:sz w:val="24"/>
        </w:rPr>
        <w:t>，但大写金额文字存在错误的，应当先对大写金额的文字错误进行澄清、说明或者更正，再行修正。</w:t>
      </w:r>
    </w:p>
    <w:p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（二）</w:t>
      </w:r>
      <w:r w:rsidRPr="002C5D3A">
        <w:rPr>
          <w:rFonts w:ascii="仿宋" w:eastAsia="仿宋" w:hAnsi="仿宋" w:cs="宋体" w:hint="eastAsia"/>
          <w:kern w:val="0"/>
          <w:sz w:val="24"/>
        </w:rPr>
        <w:t>总价金额与按单价汇总金额不一致的，以单价金额计算结果为准，</w:t>
      </w:r>
      <w:r w:rsidRPr="002C5D3A">
        <w:rPr>
          <w:rFonts w:ascii="仿宋" w:eastAsia="仿宋" w:hAnsi="仿宋" w:hint="eastAsia"/>
          <w:sz w:val="24"/>
        </w:rPr>
        <w:t>但</w:t>
      </w:r>
      <w:r w:rsidRPr="002C5D3A">
        <w:rPr>
          <w:rFonts w:ascii="仿宋" w:eastAsia="仿宋" w:hAnsi="仿宋" w:cs="宋体" w:hint="eastAsia"/>
          <w:kern w:val="0"/>
          <w:sz w:val="24"/>
        </w:rPr>
        <w:t>单价或者单价汇总金额存在数字或者</w:t>
      </w:r>
      <w:r w:rsidRPr="002C5D3A">
        <w:rPr>
          <w:rFonts w:ascii="仿宋" w:eastAsia="仿宋" w:hAnsi="仿宋" w:hint="eastAsia"/>
          <w:sz w:val="24"/>
        </w:rPr>
        <w:t>文字错误的，应当先对</w:t>
      </w:r>
      <w:r w:rsidRPr="002C5D3A">
        <w:rPr>
          <w:rFonts w:ascii="仿宋" w:eastAsia="仿宋" w:hAnsi="仿宋" w:cs="宋体" w:hint="eastAsia"/>
          <w:kern w:val="0"/>
          <w:sz w:val="24"/>
        </w:rPr>
        <w:t>数字或者</w:t>
      </w:r>
      <w:r w:rsidRPr="002C5D3A">
        <w:rPr>
          <w:rFonts w:ascii="仿宋" w:eastAsia="仿宋" w:hAnsi="仿宋" w:hint="eastAsia"/>
          <w:sz w:val="24"/>
        </w:rPr>
        <w:t>文字错误进行澄清、说明或者更正，再行修正。</w:t>
      </w:r>
    </w:p>
    <w:p w:rsidR="00036A7C" w:rsidRPr="002C5D3A" w:rsidRDefault="00EE5E27">
      <w:pPr>
        <w:spacing w:line="400" w:lineRule="exact"/>
        <w:ind w:firstLine="480"/>
        <w:rPr>
          <w:rFonts w:ascii="仿宋" w:eastAsia="仿宋" w:hAnsi="仿宋"/>
          <w:sz w:val="24"/>
        </w:rPr>
      </w:pPr>
      <w:r w:rsidRPr="002C5D3A">
        <w:rPr>
          <w:rFonts w:ascii="仿宋" w:eastAsia="仿宋" w:hAnsi="仿宋" w:hint="eastAsia"/>
          <w:sz w:val="24"/>
        </w:rPr>
        <w:t>（三）单价金额小数点</w:t>
      </w:r>
      <w:r w:rsidRPr="002C5D3A">
        <w:rPr>
          <w:rFonts w:ascii="仿宋" w:eastAsia="仿宋" w:hAnsi="仿宋" w:cs="宋体" w:hint="eastAsia"/>
          <w:kern w:val="0"/>
          <w:sz w:val="24"/>
        </w:rPr>
        <w:t>或者百分比有明显错位的</w:t>
      </w:r>
      <w:r w:rsidRPr="002C5D3A">
        <w:rPr>
          <w:rFonts w:ascii="仿宋" w:eastAsia="仿宋" w:hAnsi="仿宋" w:hint="eastAsia"/>
          <w:sz w:val="24"/>
        </w:rPr>
        <w:t>，以总价为准，修正单价。</w:t>
      </w:r>
    </w:p>
    <w:p w:rsidR="00036A7C" w:rsidRPr="002C5D3A" w:rsidRDefault="00EE5E27">
      <w:pPr>
        <w:ind w:firstLineChars="200" w:firstLine="480"/>
        <w:jc w:val="left"/>
        <w:rPr>
          <w:rFonts w:ascii="仿宋" w:eastAsia="仿宋" w:hAnsi="仿宋" w:cs="宋体"/>
          <w:kern w:val="0"/>
          <w:sz w:val="24"/>
        </w:rPr>
      </w:pPr>
      <w:r w:rsidRPr="002C5D3A">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036A7C" w:rsidRPr="002C5D3A" w:rsidRDefault="009A3C7C">
      <w:pPr>
        <w:spacing w:line="400" w:lineRule="exact"/>
        <w:ind w:firstLineChars="200" w:firstLine="480"/>
        <w:rPr>
          <w:rFonts w:ascii="仿宋" w:eastAsia="仿宋" w:hAnsi="仿宋"/>
          <w:sz w:val="24"/>
        </w:rPr>
      </w:pPr>
      <w:r w:rsidRPr="002C5D3A">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2023EE" w:rsidRPr="002C5D3A">
        <w:rPr>
          <w:rFonts w:ascii="仿宋" w:eastAsia="仿宋" w:hAnsi="仿宋" w:hint="eastAsia"/>
          <w:sz w:val="24"/>
        </w:rPr>
        <w:t>推荐</w:t>
      </w:r>
      <w:r w:rsidRPr="002C5D3A">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2.9采购组织单位现场复核评审结果。</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（1）资格性审查认定错误的；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（2）分值汇总计算错误的；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lastRenderedPageBreak/>
        <w:t>（3）分项评分超出评分标准范围的；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（4）客观评分不一致的。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采购代理机构复核过程中，磋商小组成员不得离开评审现场。</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2.9.2有下列情形之一的，不得现场修改评审结果：</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（1）磋商小组已经出具磋商报告并且离开评审现场的；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（2）采购代理机构现场复核时，复核工作人员数量不足的；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（3）采购代理机构现场复核时，没有采购监督人员现场监督的；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（4）采购代理机构现场复核内容超出规定范围的；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（5）采购代理机构未提供书面建议的。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2.10编写磋商报告。磋商小组推荐成交候选供应商后，应向采购代理机构出具磋商报告。磋商报告应当包括以下主要内容：</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（1）邀请供应商参加采购活动的具体方式和相关情况；</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（2）响应文件开启日期和地点；</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（3）获取磋商文件的供应商名单和磋商小组成员名单；</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（4）评审情况记录和说明，包括对供应商的资格审查情况、供应商响应文件审查情况、磋商情况、报价情况等；</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（5）提出的成交候选供应商的排序名单及理由。</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2.12供应商澄清、说明</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2.13终止磋商采购活动。</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（1）因情况变化，不再符合规定的竞争性磋商采购方式适用情形的；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（2）出现影响采购公正的违法、违规行为的；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（3）除本章2.3.1和2.5.</w:t>
      </w:r>
      <w:r w:rsidR="00413395" w:rsidRPr="002C5D3A">
        <w:rPr>
          <w:rFonts w:ascii="仿宋" w:eastAsia="仿宋" w:hAnsi="仿宋"/>
          <w:sz w:val="24"/>
        </w:rPr>
        <w:t>3</w:t>
      </w:r>
      <w:r w:rsidRPr="002C5D3A">
        <w:rPr>
          <w:rFonts w:ascii="仿宋" w:eastAsia="仿宋" w:hAnsi="仿宋" w:hint="eastAsia"/>
          <w:sz w:val="24"/>
        </w:rPr>
        <w:t>的情况外，在采购过程中符合要求的供应商或者报价未超过采购预算的供应商不足3家的。</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3.综合评分</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3.1本次综合评分的因素</w:t>
      </w:r>
      <w:r w:rsidR="006606D8" w:rsidRPr="002C5D3A">
        <w:rPr>
          <w:rFonts w:ascii="仿宋" w:eastAsia="仿宋" w:hAnsi="仿宋" w:hint="eastAsia"/>
          <w:sz w:val="24"/>
        </w:rPr>
        <w:t>详见综合评分明细表</w:t>
      </w:r>
      <w:r w:rsidRPr="002C5D3A">
        <w:rPr>
          <w:rFonts w:ascii="仿宋" w:eastAsia="仿宋" w:hAnsi="仿宋" w:hint="eastAsia"/>
          <w:sz w:val="24"/>
        </w:rPr>
        <w:t>。</w:t>
      </w:r>
    </w:p>
    <w:p w:rsidR="00036A7C" w:rsidRPr="002C5D3A" w:rsidRDefault="00EE5E27">
      <w:pPr>
        <w:spacing w:line="400" w:lineRule="exact"/>
        <w:ind w:firstLineChars="200" w:firstLine="480"/>
        <w:rPr>
          <w:rFonts w:ascii="仿宋" w:eastAsia="仿宋" w:hAnsi="仿宋"/>
          <w:sz w:val="24"/>
        </w:rPr>
      </w:pPr>
      <w:r w:rsidRPr="002C5D3A">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2C5D3A" w:rsidRDefault="00EE5E27">
      <w:pPr>
        <w:pStyle w:val="a8"/>
        <w:tabs>
          <w:tab w:val="left" w:pos="600"/>
        </w:tabs>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3.3综合评分明细表</w:t>
      </w:r>
    </w:p>
    <w:p w:rsidR="00036A7C" w:rsidRPr="002C5D3A" w:rsidRDefault="00EE5E27">
      <w:pPr>
        <w:pStyle w:val="a8"/>
        <w:tabs>
          <w:tab w:val="left" w:pos="600"/>
        </w:tabs>
        <w:spacing w:line="400" w:lineRule="exact"/>
        <w:ind w:firstLineChars="200" w:firstLine="480"/>
        <w:rPr>
          <w:rFonts w:ascii="仿宋" w:eastAsia="仿宋" w:hAnsi="仿宋"/>
          <w:sz w:val="24"/>
          <w:szCs w:val="24"/>
        </w:rPr>
      </w:pPr>
      <w:r w:rsidRPr="002C5D3A">
        <w:rPr>
          <w:rFonts w:ascii="仿宋" w:eastAsia="仿宋" w:hAnsi="仿宋" w:hint="eastAsia"/>
          <w:sz w:val="24"/>
          <w:szCs w:val="24"/>
        </w:rPr>
        <w:t>3.3.1综合评分明细表的制定以科学合理、降低评委会自由裁量权为原则。</w:t>
      </w:r>
    </w:p>
    <w:p w:rsidR="000E1CC8" w:rsidRPr="002C5D3A" w:rsidRDefault="000E1CC8" w:rsidP="000E1CC8">
      <w:pPr>
        <w:widowControl/>
        <w:ind w:firstLineChars="200" w:firstLine="480"/>
        <w:jc w:val="left"/>
        <w:rPr>
          <w:rFonts w:ascii="仿宋" w:eastAsia="仿宋" w:hAnsi="仿宋"/>
          <w:sz w:val="24"/>
        </w:rPr>
      </w:pPr>
      <w:r w:rsidRPr="002C5D3A">
        <w:rPr>
          <w:rFonts w:ascii="仿宋" w:eastAsia="仿宋" w:hAnsi="仿宋" w:hint="eastAsia"/>
          <w:sz w:val="24"/>
        </w:rPr>
        <w:t>3.3.2 综合评分明细表按须知表中的相关要求进行价格调整，再参与价格分评审。</w:t>
      </w:r>
    </w:p>
    <w:p w:rsidR="00036A7C" w:rsidRPr="002C5D3A" w:rsidRDefault="00EE5E27">
      <w:pPr>
        <w:pStyle w:val="2"/>
        <w:keepNext w:val="0"/>
        <w:keepLines w:val="0"/>
        <w:spacing w:before="0" w:after="0" w:line="400" w:lineRule="exact"/>
        <w:ind w:firstLineChars="196" w:firstLine="470"/>
        <w:rPr>
          <w:rFonts w:ascii="仿宋" w:eastAsia="仿宋" w:hAnsi="仿宋"/>
          <w:b w:val="0"/>
          <w:sz w:val="24"/>
          <w:szCs w:val="24"/>
        </w:rPr>
      </w:pPr>
      <w:r w:rsidRPr="002C5D3A">
        <w:rPr>
          <w:rFonts w:ascii="仿宋" w:eastAsia="仿宋" w:hAnsi="仿宋" w:hint="eastAsia"/>
          <w:b w:val="0"/>
          <w:sz w:val="24"/>
          <w:szCs w:val="24"/>
        </w:rPr>
        <w:t>3.3.</w:t>
      </w:r>
      <w:r w:rsidR="000E1CC8" w:rsidRPr="002C5D3A">
        <w:rPr>
          <w:rFonts w:ascii="仿宋" w:eastAsia="仿宋" w:hAnsi="仿宋" w:hint="eastAsia"/>
          <w:b w:val="0"/>
          <w:sz w:val="24"/>
          <w:szCs w:val="24"/>
        </w:rPr>
        <w:t>3</w:t>
      </w:r>
      <w:r w:rsidRPr="002C5D3A">
        <w:rPr>
          <w:rFonts w:ascii="仿宋" w:eastAsia="仿宋" w:hAnsi="仿宋" w:hint="eastAsia"/>
          <w:b w:val="0"/>
          <w:sz w:val="24"/>
          <w:szCs w:val="24"/>
        </w:rPr>
        <w:t>综合评分明细表</w:t>
      </w:r>
    </w:p>
    <w:p w:rsidR="00042D22" w:rsidRDefault="00F3657A" w:rsidP="00042D22">
      <w:pPr>
        <w:rPr>
          <w:rFonts w:ascii="宋体" w:hAnsi="宋体" w:cs="宋体"/>
          <w:sz w:val="36"/>
          <w:szCs w:val="36"/>
        </w:rPr>
      </w:pPr>
      <w:r>
        <w:rPr>
          <w:rFonts w:hint="eastAsia"/>
          <w:sz w:val="24"/>
        </w:rPr>
        <w:t>包件</w:t>
      </w:r>
      <w:proofErr w:type="gramStart"/>
      <w:r>
        <w:rPr>
          <w:rFonts w:hint="eastAsia"/>
          <w:sz w:val="24"/>
        </w:rPr>
        <w:t>一</w:t>
      </w:r>
      <w:proofErr w:type="gramEnd"/>
      <w:r>
        <w:rPr>
          <w:rFonts w:hint="eastAsia"/>
          <w:sz w:val="24"/>
        </w:rPr>
        <w:t>评分标准：</w:t>
      </w:r>
      <w:bookmarkStart w:id="105" w:name="_Toc217446060"/>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352"/>
        <w:gridCol w:w="643"/>
        <w:gridCol w:w="3229"/>
        <w:gridCol w:w="2620"/>
        <w:gridCol w:w="857"/>
      </w:tblGrid>
      <w:tr w:rsidR="00042D22" w:rsidTr="002414CC">
        <w:trPr>
          <w:trHeight w:val="1267"/>
        </w:trPr>
        <w:tc>
          <w:tcPr>
            <w:tcW w:w="699" w:type="dxa"/>
            <w:vAlign w:val="center"/>
          </w:tcPr>
          <w:p w:rsidR="00042D22" w:rsidRDefault="00042D22" w:rsidP="002414CC">
            <w:pPr>
              <w:spacing w:line="360" w:lineRule="auto"/>
              <w:ind w:firstLine="28"/>
              <w:jc w:val="center"/>
              <w:rPr>
                <w:rFonts w:ascii="宋体" w:hAnsi="宋体" w:cs="宋体"/>
                <w:sz w:val="22"/>
              </w:rPr>
            </w:pPr>
            <w:bookmarkStart w:id="106" w:name="_Toc217446099"/>
            <w:bookmarkStart w:id="107" w:name="_Toc27691"/>
            <w:bookmarkStart w:id="108" w:name="_Toc8422"/>
            <w:bookmarkStart w:id="109" w:name="_Toc4749"/>
            <w:r>
              <w:rPr>
                <w:rFonts w:ascii="宋体" w:hAnsi="宋体" w:cs="宋体" w:hint="eastAsia"/>
                <w:sz w:val="22"/>
              </w:rPr>
              <w:t>序号</w:t>
            </w:r>
          </w:p>
        </w:tc>
        <w:tc>
          <w:tcPr>
            <w:tcW w:w="1352"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评分因素</w:t>
            </w:r>
          </w:p>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及权重</w:t>
            </w:r>
          </w:p>
        </w:tc>
        <w:tc>
          <w:tcPr>
            <w:tcW w:w="643"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分　值</w:t>
            </w:r>
          </w:p>
        </w:tc>
        <w:tc>
          <w:tcPr>
            <w:tcW w:w="322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评分标准</w:t>
            </w:r>
          </w:p>
        </w:tc>
        <w:tc>
          <w:tcPr>
            <w:tcW w:w="2620" w:type="dxa"/>
            <w:vAlign w:val="center"/>
          </w:tcPr>
          <w:p w:rsidR="00042D22" w:rsidRDefault="00042D22" w:rsidP="002414CC">
            <w:pPr>
              <w:spacing w:line="360" w:lineRule="auto"/>
              <w:jc w:val="center"/>
              <w:rPr>
                <w:rFonts w:ascii="宋体" w:hAnsi="宋体" w:cs="宋体"/>
                <w:sz w:val="22"/>
              </w:rPr>
            </w:pPr>
            <w:r>
              <w:rPr>
                <w:rFonts w:ascii="宋体" w:hAnsi="宋体" w:cs="宋体" w:hint="eastAsia"/>
                <w:sz w:val="22"/>
              </w:rPr>
              <w:t>备注</w:t>
            </w:r>
          </w:p>
        </w:tc>
        <w:tc>
          <w:tcPr>
            <w:tcW w:w="857" w:type="dxa"/>
            <w:vAlign w:val="center"/>
          </w:tcPr>
          <w:p w:rsidR="00042D22" w:rsidRDefault="00042D22" w:rsidP="002414CC">
            <w:pPr>
              <w:spacing w:line="360" w:lineRule="auto"/>
              <w:jc w:val="center"/>
              <w:rPr>
                <w:rFonts w:ascii="宋体" w:hAnsi="宋体" w:cs="宋体"/>
                <w:sz w:val="22"/>
              </w:rPr>
            </w:pPr>
            <w:r>
              <w:rPr>
                <w:rFonts w:ascii="宋体" w:hAnsi="宋体" w:cs="宋体" w:hint="eastAsia"/>
                <w:sz w:val="22"/>
              </w:rPr>
              <w:t>说    明</w:t>
            </w:r>
          </w:p>
        </w:tc>
      </w:tr>
      <w:tr w:rsidR="00042D22" w:rsidTr="002414CC">
        <w:trPr>
          <w:trHeight w:val="5377"/>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lastRenderedPageBreak/>
              <w:t>1</w:t>
            </w:r>
          </w:p>
        </w:tc>
        <w:tc>
          <w:tcPr>
            <w:tcW w:w="1352"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报价10%</w:t>
            </w:r>
          </w:p>
        </w:tc>
        <w:tc>
          <w:tcPr>
            <w:tcW w:w="643"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10分</w:t>
            </w:r>
          </w:p>
        </w:tc>
        <w:tc>
          <w:tcPr>
            <w:tcW w:w="3229" w:type="dxa"/>
            <w:vAlign w:val="center"/>
          </w:tcPr>
          <w:p w:rsidR="00042D22" w:rsidRDefault="00042D22" w:rsidP="002414CC">
            <w:pPr>
              <w:spacing w:line="360" w:lineRule="auto"/>
              <w:rPr>
                <w:rFonts w:ascii="宋体" w:hAnsi="宋体" w:cs="宋体"/>
                <w:sz w:val="22"/>
              </w:rPr>
            </w:pPr>
            <w:r>
              <w:rPr>
                <w:rFonts w:ascii="宋体" w:hAnsi="宋体" w:cs="宋体" w:hint="eastAsia"/>
                <w:sz w:val="22"/>
              </w:rPr>
              <w:t>以本次有效的最低投标报价为基准价，投标报价得分=(基准价／投标报价)*10</w:t>
            </w:r>
          </w:p>
        </w:tc>
        <w:tc>
          <w:tcPr>
            <w:tcW w:w="2620" w:type="dxa"/>
          </w:tcPr>
          <w:p w:rsidR="00042D22" w:rsidRDefault="00042D22" w:rsidP="00AC212E">
            <w:pPr>
              <w:spacing w:line="360" w:lineRule="auto"/>
              <w:ind w:left="-38"/>
              <w:rPr>
                <w:rFonts w:ascii="宋体" w:hAnsi="宋体" w:cs="宋体"/>
                <w:kern w:val="0"/>
                <w:sz w:val="22"/>
              </w:rPr>
            </w:pPr>
            <w:r>
              <w:rPr>
                <w:rFonts w:ascii="宋体" w:hAnsi="宋体" w:cs="宋体" w:hint="eastAsia"/>
                <w:color w:val="0D0D0D"/>
                <w:sz w:val="22"/>
              </w:rPr>
              <w:t>根据财</w:t>
            </w:r>
            <w:r w:rsidRPr="00DF5A43">
              <w:rPr>
                <w:rFonts w:ascii="宋体" w:hAnsi="宋体" w:cs="宋体" w:hint="eastAsia"/>
                <w:color w:val="0D0D0D"/>
                <w:sz w:val="22"/>
              </w:rPr>
              <w:t>库[2020]46号文，对小型和微型企业（监狱企业和残疾人企业视同小微企业）产品的价格给予10%的扣除，用扣除后的价格参与评审。参照</w:t>
            </w:r>
            <w:proofErr w:type="gramStart"/>
            <w:r>
              <w:rPr>
                <w:rFonts w:ascii="宋体" w:hAnsi="宋体" w:cs="宋体" w:hint="eastAsia"/>
                <w:color w:val="0D0D0D"/>
                <w:sz w:val="22"/>
              </w:rPr>
              <w:t>川财采</w:t>
            </w:r>
            <w:proofErr w:type="gramEnd"/>
            <w:r>
              <w:rPr>
                <w:rFonts w:ascii="宋体" w:hAnsi="宋体" w:cs="宋体" w:hint="eastAsia"/>
                <w:color w:val="0D0D0D"/>
                <w:sz w:val="22"/>
              </w:rPr>
              <w:t>[2015]33号文，对失信行为投标人给予</w:t>
            </w:r>
            <w:r w:rsidR="00AC212E">
              <w:rPr>
                <w:rFonts w:ascii="宋体" w:hAnsi="宋体" w:cs="宋体" w:hint="eastAsia"/>
                <w:color w:val="0D0D0D"/>
                <w:sz w:val="22"/>
              </w:rPr>
              <w:t>10</w:t>
            </w:r>
            <w:r>
              <w:rPr>
                <w:rFonts w:ascii="宋体" w:hAnsi="宋体" w:cs="宋体" w:hint="eastAsia"/>
                <w:color w:val="0D0D0D"/>
                <w:sz w:val="22"/>
              </w:rPr>
              <w:t>%/次的报价累加加成，用加成后的价格参与评审，若加成后的报价超过预算的，视为无效投标。</w:t>
            </w:r>
          </w:p>
        </w:tc>
        <w:tc>
          <w:tcPr>
            <w:tcW w:w="857" w:type="dxa"/>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t>共同评分因素</w:t>
            </w:r>
          </w:p>
        </w:tc>
      </w:tr>
      <w:tr w:rsidR="00042D22" w:rsidTr="002414CC">
        <w:trPr>
          <w:trHeight w:val="90"/>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2</w:t>
            </w:r>
          </w:p>
        </w:tc>
        <w:tc>
          <w:tcPr>
            <w:tcW w:w="1352" w:type="dxa"/>
            <w:vAlign w:val="center"/>
          </w:tcPr>
          <w:p w:rsidR="00042D22" w:rsidRDefault="00042D22" w:rsidP="002414CC">
            <w:pPr>
              <w:spacing w:line="360" w:lineRule="auto"/>
              <w:rPr>
                <w:rFonts w:ascii="宋体" w:hAnsi="宋体" w:cs="宋体"/>
                <w:sz w:val="22"/>
              </w:rPr>
            </w:pPr>
            <w:r>
              <w:rPr>
                <w:rFonts w:ascii="宋体" w:hAnsi="宋体" w:cs="宋体" w:hint="eastAsia"/>
                <w:sz w:val="22"/>
              </w:rPr>
              <w:t>服务内容及要求、其他要求20%</w:t>
            </w:r>
          </w:p>
        </w:tc>
        <w:tc>
          <w:tcPr>
            <w:tcW w:w="643" w:type="dxa"/>
            <w:vAlign w:val="center"/>
          </w:tcPr>
          <w:p w:rsidR="00042D22" w:rsidRDefault="00042D22" w:rsidP="002414CC">
            <w:pPr>
              <w:spacing w:line="360" w:lineRule="auto"/>
            </w:pPr>
            <w:r>
              <w:rPr>
                <w:rFonts w:hint="eastAsia"/>
              </w:rPr>
              <w:t>20</w:t>
            </w:r>
            <w:r>
              <w:rPr>
                <w:rFonts w:hint="eastAsia"/>
              </w:rPr>
              <w:t>分</w:t>
            </w:r>
          </w:p>
        </w:tc>
        <w:tc>
          <w:tcPr>
            <w:tcW w:w="3229" w:type="dxa"/>
            <w:vAlign w:val="center"/>
          </w:tcPr>
          <w:p w:rsidR="00042D22" w:rsidRDefault="00042D22" w:rsidP="002414CC">
            <w:pPr>
              <w:spacing w:line="360" w:lineRule="auto"/>
            </w:pPr>
            <w:r>
              <w:rPr>
                <w:rFonts w:hint="eastAsia"/>
              </w:rPr>
              <w:t>投标人完全符合招标文件要求，没有负偏离的得</w:t>
            </w:r>
            <w:r w:rsidRPr="00AC212E">
              <w:rPr>
                <w:rFonts w:hint="eastAsia"/>
              </w:rPr>
              <w:t>20</w:t>
            </w:r>
            <w:r w:rsidRPr="00AC212E">
              <w:rPr>
                <w:rFonts w:hint="eastAsia"/>
              </w:rPr>
              <w:t>分。</w:t>
            </w:r>
          </w:p>
          <w:p w:rsidR="00042D22" w:rsidRDefault="00042D22" w:rsidP="002414CC">
            <w:pPr>
              <w:spacing w:line="360" w:lineRule="auto"/>
            </w:pPr>
            <w:r>
              <w:rPr>
                <w:rFonts w:hint="eastAsia"/>
              </w:rPr>
              <w:t>其他则按以下原则计分：</w:t>
            </w:r>
          </w:p>
          <w:p w:rsidR="00042D22" w:rsidRDefault="00042D22" w:rsidP="002414CC">
            <w:pPr>
              <w:spacing w:line="360" w:lineRule="auto"/>
              <w:rPr>
                <w:rFonts w:ascii="宋体" w:hAnsi="宋体" w:cs="宋体"/>
                <w:sz w:val="22"/>
              </w:rPr>
            </w:pPr>
            <w:r>
              <w:rPr>
                <w:rFonts w:ascii="宋体" w:hAnsi="宋体" w:cs="宋体" w:hint="eastAsia"/>
                <w:sz w:val="22"/>
              </w:rPr>
              <w:t>1、“▲”号条款为重要条款，共12分，每有一条有缺陷或不满足采购需求或未提供扣6分，扣完为止。</w:t>
            </w:r>
          </w:p>
          <w:p w:rsidR="00042D22" w:rsidRDefault="00042D22" w:rsidP="002414CC">
            <w:pPr>
              <w:spacing w:line="360" w:lineRule="auto"/>
            </w:pPr>
            <w:r>
              <w:rPr>
                <w:rFonts w:ascii="宋体" w:hAnsi="宋体" w:cs="宋体" w:hint="eastAsia"/>
                <w:sz w:val="22"/>
              </w:rPr>
              <w:t>2、一般条款，共8分，每有一条有缺陷或不满足采购需求或未提供扣1分，扣完为止。</w:t>
            </w:r>
          </w:p>
        </w:tc>
        <w:tc>
          <w:tcPr>
            <w:tcW w:w="2620" w:type="dxa"/>
          </w:tcPr>
          <w:p w:rsidR="00042D22" w:rsidRDefault="00042D22" w:rsidP="002414CC">
            <w:pPr>
              <w:spacing w:line="360" w:lineRule="auto"/>
              <w:rPr>
                <w:rFonts w:ascii="宋体" w:hAnsi="宋体" w:cs="宋体"/>
                <w:sz w:val="22"/>
              </w:rPr>
            </w:pPr>
            <w:r>
              <w:rPr>
                <w:rFonts w:ascii="宋体" w:hAnsi="宋体" w:cs="宋体" w:hint="eastAsia"/>
                <w:sz w:val="22"/>
              </w:rPr>
              <w:t>“★”条款为实质性要求，不作为本项评分项；“▲”条款为本次招标项目的重要条款；其余的为一般条款</w:t>
            </w:r>
            <w:r>
              <w:rPr>
                <w:rFonts w:ascii="宋体" w:hAnsi="宋体" w:cs="宋体" w:hint="eastAsia"/>
                <w:color w:val="0D0D0D"/>
                <w:sz w:val="22"/>
              </w:rPr>
              <w:t>。</w:t>
            </w:r>
          </w:p>
        </w:tc>
        <w:tc>
          <w:tcPr>
            <w:tcW w:w="857" w:type="dxa"/>
            <w:vAlign w:val="center"/>
          </w:tcPr>
          <w:p w:rsidR="00042D22" w:rsidRDefault="007A72B5" w:rsidP="002414CC">
            <w:pPr>
              <w:spacing w:line="360" w:lineRule="auto"/>
              <w:rPr>
                <w:rFonts w:ascii="宋体" w:hAnsi="宋体" w:cs="宋体"/>
                <w:sz w:val="22"/>
              </w:rPr>
            </w:pPr>
            <w:r>
              <w:rPr>
                <w:rFonts w:ascii="宋体" w:hAnsi="宋体" w:cs="宋体" w:hint="eastAsia"/>
                <w:sz w:val="22"/>
              </w:rPr>
              <w:t>技术类专家评审因素</w:t>
            </w:r>
          </w:p>
        </w:tc>
      </w:tr>
      <w:tr w:rsidR="00042D22" w:rsidTr="002414CC">
        <w:trPr>
          <w:trHeight w:val="1761"/>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3</w:t>
            </w:r>
          </w:p>
        </w:tc>
        <w:tc>
          <w:tcPr>
            <w:tcW w:w="1352" w:type="dxa"/>
            <w:vAlign w:val="center"/>
          </w:tcPr>
          <w:p w:rsidR="00042D22" w:rsidRDefault="00042D22" w:rsidP="002414CC">
            <w:pPr>
              <w:spacing w:line="360" w:lineRule="auto"/>
              <w:rPr>
                <w:rFonts w:ascii="宋体" w:hAnsi="宋体" w:cs="宋体"/>
                <w:sz w:val="22"/>
              </w:rPr>
            </w:pPr>
            <w:r>
              <w:rPr>
                <w:rFonts w:ascii="宋体" w:hAnsi="宋体" w:cs="宋体" w:hint="eastAsia"/>
                <w:sz w:val="22"/>
              </w:rPr>
              <w:t>服务方案8%</w:t>
            </w:r>
          </w:p>
        </w:tc>
        <w:tc>
          <w:tcPr>
            <w:tcW w:w="643" w:type="dxa"/>
            <w:vAlign w:val="center"/>
          </w:tcPr>
          <w:p w:rsidR="00042D22" w:rsidRDefault="00042D22" w:rsidP="002414CC">
            <w:pPr>
              <w:spacing w:line="360" w:lineRule="auto"/>
            </w:pPr>
            <w:r>
              <w:rPr>
                <w:rFonts w:hint="eastAsia"/>
              </w:rPr>
              <w:t>8</w:t>
            </w:r>
            <w:r>
              <w:rPr>
                <w:rFonts w:hint="eastAsia"/>
              </w:rPr>
              <w:t>分</w:t>
            </w:r>
          </w:p>
        </w:tc>
        <w:tc>
          <w:tcPr>
            <w:tcW w:w="3229" w:type="dxa"/>
            <w:vAlign w:val="center"/>
          </w:tcPr>
          <w:p w:rsidR="00042D22" w:rsidRDefault="00042D22" w:rsidP="002414CC">
            <w:pPr>
              <w:spacing w:line="360" w:lineRule="auto"/>
            </w:pPr>
            <w:r>
              <w:rPr>
                <w:rFonts w:hint="eastAsia"/>
              </w:rPr>
              <w:t>根据投标人针对本项目提供的服务方案（内容包括但不限于</w:t>
            </w:r>
            <w:proofErr w:type="gramStart"/>
            <w:r>
              <w:rPr>
                <w:rFonts w:hint="eastAsia"/>
              </w:rPr>
              <w:t>检实施</w:t>
            </w:r>
            <w:proofErr w:type="gramEnd"/>
            <w:r>
              <w:rPr>
                <w:rFonts w:hint="eastAsia"/>
              </w:rPr>
              <w:t>前的准备工作、体检流程、体检实施时的引导及陪护、隐私保护措施等）进行综合比较评分。服务方案完全满足以上要求得</w:t>
            </w:r>
            <w:r>
              <w:rPr>
                <w:rFonts w:hint="eastAsia"/>
              </w:rPr>
              <w:t xml:space="preserve"> 8</w:t>
            </w:r>
            <w:r>
              <w:rPr>
                <w:rFonts w:hint="eastAsia"/>
              </w:rPr>
              <w:t>分，以上方面中每有一方面存在缺陷</w:t>
            </w:r>
            <w:r>
              <w:rPr>
                <w:rFonts w:hint="eastAsia"/>
              </w:rPr>
              <w:t>(</w:t>
            </w:r>
            <w:r>
              <w:rPr>
                <w:rFonts w:hint="eastAsia"/>
              </w:rPr>
              <w:t>缺陷为分析内容与实际情况不符或存在偏差或过于简略或存在无关的内容或分析内容有缺失</w:t>
            </w:r>
            <w:r>
              <w:rPr>
                <w:rFonts w:hint="eastAsia"/>
              </w:rPr>
              <w:lastRenderedPageBreak/>
              <w:t>或不满足要求</w:t>
            </w:r>
            <w:r>
              <w:rPr>
                <w:rFonts w:hint="eastAsia"/>
              </w:rPr>
              <w:t>)</w:t>
            </w:r>
            <w:r>
              <w:rPr>
                <w:rFonts w:hint="eastAsia"/>
              </w:rPr>
              <w:t>的扣</w:t>
            </w:r>
            <w:r>
              <w:rPr>
                <w:rFonts w:hint="eastAsia"/>
              </w:rPr>
              <w:t>2</w:t>
            </w:r>
            <w:r>
              <w:rPr>
                <w:rFonts w:hint="eastAsia"/>
              </w:rPr>
              <w:t>分，直至本项分值扣完为止。</w:t>
            </w:r>
          </w:p>
        </w:tc>
        <w:tc>
          <w:tcPr>
            <w:tcW w:w="2620" w:type="dxa"/>
          </w:tcPr>
          <w:p w:rsidR="00042D22" w:rsidRDefault="00042D22" w:rsidP="002414CC">
            <w:pPr>
              <w:spacing w:line="360" w:lineRule="auto"/>
              <w:rPr>
                <w:rFonts w:ascii="宋体" w:hAnsi="宋体" w:cs="宋体"/>
                <w:sz w:val="22"/>
              </w:rPr>
            </w:pPr>
          </w:p>
        </w:tc>
        <w:tc>
          <w:tcPr>
            <w:tcW w:w="857" w:type="dxa"/>
            <w:vAlign w:val="center"/>
          </w:tcPr>
          <w:p w:rsidR="00042D22" w:rsidRDefault="007A72B5" w:rsidP="002414CC">
            <w:pPr>
              <w:spacing w:line="360" w:lineRule="auto"/>
              <w:rPr>
                <w:rFonts w:ascii="宋体" w:hAnsi="宋体" w:cs="宋体"/>
                <w:sz w:val="22"/>
              </w:rPr>
            </w:pPr>
            <w:r>
              <w:rPr>
                <w:rFonts w:ascii="宋体" w:hAnsi="宋体" w:cs="宋体" w:hint="eastAsia"/>
                <w:sz w:val="22"/>
              </w:rPr>
              <w:t>技术类专家评审因素</w:t>
            </w:r>
          </w:p>
        </w:tc>
      </w:tr>
      <w:tr w:rsidR="00042D22" w:rsidTr="002414CC">
        <w:trPr>
          <w:trHeight w:val="434"/>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lastRenderedPageBreak/>
              <w:t>4</w:t>
            </w:r>
          </w:p>
        </w:tc>
        <w:tc>
          <w:tcPr>
            <w:tcW w:w="1352" w:type="dxa"/>
            <w:vAlign w:val="center"/>
          </w:tcPr>
          <w:p w:rsidR="00042D22" w:rsidRDefault="00042D22" w:rsidP="002414CC">
            <w:pPr>
              <w:spacing w:line="360" w:lineRule="auto"/>
              <w:rPr>
                <w:rFonts w:ascii="宋体" w:hAnsi="宋体" w:cs="宋体"/>
                <w:sz w:val="22"/>
              </w:rPr>
            </w:pPr>
            <w:r>
              <w:rPr>
                <w:rFonts w:hint="eastAsia"/>
              </w:rPr>
              <w:t>应急处置方案</w:t>
            </w:r>
            <w:r>
              <w:rPr>
                <w:rFonts w:ascii="宋体" w:hAnsi="宋体" w:cs="宋体" w:hint="eastAsia"/>
                <w:sz w:val="22"/>
              </w:rPr>
              <w:t>8%</w:t>
            </w:r>
          </w:p>
        </w:tc>
        <w:tc>
          <w:tcPr>
            <w:tcW w:w="643" w:type="dxa"/>
            <w:vAlign w:val="center"/>
          </w:tcPr>
          <w:p w:rsidR="00042D22" w:rsidRDefault="00042D22" w:rsidP="002414CC">
            <w:pPr>
              <w:spacing w:line="360" w:lineRule="auto"/>
            </w:pPr>
            <w:r>
              <w:rPr>
                <w:rFonts w:hint="eastAsia"/>
              </w:rPr>
              <w:t>8</w:t>
            </w:r>
            <w:r>
              <w:rPr>
                <w:rFonts w:hint="eastAsia"/>
              </w:rPr>
              <w:t>分</w:t>
            </w:r>
          </w:p>
        </w:tc>
        <w:tc>
          <w:tcPr>
            <w:tcW w:w="3229" w:type="dxa"/>
            <w:vAlign w:val="center"/>
          </w:tcPr>
          <w:p w:rsidR="00042D22" w:rsidRDefault="00042D22" w:rsidP="002414CC">
            <w:pPr>
              <w:spacing w:line="360" w:lineRule="auto"/>
            </w:pPr>
            <w:r>
              <w:rPr>
                <w:rFonts w:hint="eastAsia"/>
              </w:rPr>
              <w:t>根据投标人针对本项目提供的应急处置方案（内容包括但不限于疫情防控</w:t>
            </w:r>
            <w:r>
              <w:rPr>
                <w:rFonts w:ascii="宋体" w:hAnsi="宋体" w:cs="宋体" w:hint="eastAsia"/>
                <w:color w:val="000000"/>
                <w:szCs w:val="21"/>
              </w:rPr>
              <w:t>、突发事件处置、应急处理、</w:t>
            </w:r>
            <w:r>
              <w:rPr>
                <w:rFonts w:hint="eastAsia"/>
              </w:rPr>
              <w:t>投诉处理流程等）进行综合比较评分。服务方案完全满足以上要求得</w:t>
            </w:r>
            <w:r>
              <w:rPr>
                <w:rFonts w:hint="eastAsia"/>
              </w:rPr>
              <w:t xml:space="preserve"> 8</w:t>
            </w:r>
            <w:r>
              <w:rPr>
                <w:rFonts w:hint="eastAsia"/>
              </w:rPr>
              <w:t>分，以上方面中每有一方面存在缺陷</w:t>
            </w:r>
            <w:r>
              <w:rPr>
                <w:rFonts w:hint="eastAsia"/>
              </w:rPr>
              <w:t>(</w:t>
            </w:r>
            <w:r>
              <w:rPr>
                <w:rFonts w:hint="eastAsia"/>
              </w:rPr>
              <w:t>缺陷为分析内容与实际情况不符或存在偏差或过于简略或存在无关的内容或分析内容有缺失或不满足要求</w:t>
            </w:r>
            <w:r>
              <w:rPr>
                <w:rFonts w:hint="eastAsia"/>
              </w:rPr>
              <w:t>)</w:t>
            </w:r>
            <w:r>
              <w:rPr>
                <w:rFonts w:hint="eastAsia"/>
              </w:rPr>
              <w:t>的扣</w:t>
            </w:r>
            <w:r>
              <w:rPr>
                <w:rFonts w:hint="eastAsia"/>
              </w:rPr>
              <w:t>2</w:t>
            </w:r>
            <w:r>
              <w:rPr>
                <w:rFonts w:hint="eastAsia"/>
              </w:rPr>
              <w:t>分，直至本项分值扣完为止。</w:t>
            </w:r>
          </w:p>
        </w:tc>
        <w:tc>
          <w:tcPr>
            <w:tcW w:w="2620" w:type="dxa"/>
          </w:tcPr>
          <w:p w:rsidR="00042D22" w:rsidRDefault="00042D22" w:rsidP="002414CC">
            <w:pPr>
              <w:spacing w:line="360" w:lineRule="auto"/>
              <w:rPr>
                <w:rFonts w:ascii="宋体" w:hAnsi="宋体" w:cs="宋体"/>
                <w:sz w:val="22"/>
              </w:rPr>
            </w:pPr>
          </w:p>
        </w:tc>
        <w:tc>
          <w:tcPr>
            <w:tcW w:w="857" w:type="dxa"/>
            <w:vAlign w:val="center"/>
          </w:tcPr>
          <w:p w:rsidR="00042D22" w:rsidRDefault="007A72B5" w:rsidP="002414CC">
            <w:pPr>
              <w:spacing w:line="360" w:lineRule="auto"/>
              <w:rPr>
                <w:rFonts w:ascii="宋体" w:hAnsi="宋体" w:cs="宋体"/>
                <w:sz w:val="22"/>
              </w:rPr>
            </w:pPr>
            <w:r>
              <w:rPr>
                <w:rFonts w:ascii="宋体" w:hAnsi="宋体" w:cs="宋体" w:hint="eastAsia"/>
                <w:sz w:val="22"/>
              </w:rPr>
              <w:t>技术类专家评审因素</w:t>
            </w:r>
          </w:p>
        </w:tc>
      </w:tr>
      <w:tr w:rsidR="00042D22" w:rsidTr="002414CC">
        <w:trPr>
          <w:trHeight w:val="5491"/>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5</w:t>
            </w:r>
          </w:p>
        </w:tc>
        <w:tc>
          <w:tcPr>
            <w:tcW w:w="1352" w:type="dxa"/>
            <w:vAlign w:val="center"/>
          </w:tcPr>
          <w:p w:rsidR="00042D22" w:rsidRDefault="00042D22" w:rsidP="002414CC">
            <w:pPr>
              <w:spacing w:line="360" w:lineRule="auto"/>
              <w:rPr>
                <w:rFonts w:ascii="宋体" w:hAnsi="宋体" w:cs="宋体"/>
                <w:sz w:val="22"/>
              </w:rPr>
            </w:pPr>
            <w:r>
              <w:rPr>
                <w:rFonts w:ascii="宋体" w:hAnsi="宋体" w:cs="宋体" w:hint="eastAsia"/>
                <w:sz w:val="22"/>
              </w:rPr>
              <w:t>后期服务方案8%</w:t>
            </w:r>
          </w:p>
        </w:tc>
        <w:tc>
          <w:tcPr>
            <w:tcW w:w="643" w:type="dxa"/>
            <w:vAlign w:val="center"/>
          </w:tcPr>
          <w:p w:rsidR="00042D22" w:rsidRDefault="00042D22" w:rsidP="002414CC">
            <w:pPr>
              <w:spacing w:line="360" w:lineRule="auto"/>
            </w:pPr>
            <w:r>
              <w:rPr>
                <w:rFonts w:hint="eastAsia"/>
              </w:rPr>
              <w:t>8</w:t>
            </w:r>
            <w:r>
              <w:rPr>
                <w:rFonts w:hint="eastAsia"/>
              </w:rPr>
              <w:t>分</w:t>
            </w:r>
          </w:p>
        </w:tc>
        <w:tc>
          <w:tcPr>
            <w:tcW w:w="3229" w:type="dxa"/>
            <w:vAlign w:val="center"/>
          </w:tcPr>
          <w:p w:rsidR="00042D22" w:rsidRDefault="00042D22" w:rsidP="002414CC">
            <w:pPr>
              <w:spacing w:line="360" w:lineRule="auto"/>
            </w:pPr>
            <w:r>
              <w:rPr>
                <w:rFonts w:hint="eastAsia"/>
              </w:rPr>
              <w:t>根据投标人针对本项目提供的后期服务方案（内容包括但不限于个人健康状况分析、病症追踪、就诊建议、健康管理建议等）进行综合比较评分。服务方案完全满足以上要求得</w:t>
            </w:r>
            <w:r>
              <w:rPr>
                <w:rFonts w:hint="eastAsia"/>
              </w:rPr>
              <w:t>8</w:t>
            </w:r>
            <w:r>
              <w:rPr>
                <w:rFonts w:hint="eastAsia"/>
              </w:rPr>
              <w:t>分，以上方面中每有一方面存在缺陷</w:t>
            </w:r>
            <w:r>
              <w:rPr>
                <w:rFonts w:hint="eastAsia"/>
              </w:rPr>
              <w:t>(</w:t>
            </w:r>
            <w:r>
              <w:rPr>
                <w:rFonts w:hint="eastAsia"/>
              </w:rPr>
              <w:t>缺陷为分析内容与实际情况不符或存在偏差或过于简略或存在无关的内容或分析内容有缺失或不满足要求</w:t>
            </w:r>
            <w:r>
              <w:rPr>
                <w:rFonts w:hint="eastAsia"/>
              </w:rPr>
              <w:t>)</w:t>
            </w:r>
            <w:r>
              <w:rPr>
                <w:rFonts w:hint="eastAsia"/>
              </w:rPr>
              <w:t>的扣</w:t>
            </w:r>
            <w:r>
              <w:rPr>
                <w:rFonts w:hint="eastAsia"/>
              </w:rPr>
              <w:t>2</w:t>
            </w:r>
            <w:r>
              <w:rPr>
                <w:rFonts w:hint="eastAsia"/>
              </w:rPr>
              <w:t>分，直至本项分值扣完为止。</w:t>
            </w:r>
          </w:p>
        </w:tc>
        <w:tc>
          <w:tcPr>
            <w:tcW w:w="2620" w:type="dxa"/>
          </w:tcPr>
          <w:p w:rsidR="00042D22" w:rsidRDefault="00042D22" w:rsidP="002414CC">
            <w:pPr>
              <w:spacing w:line="360" w:lineRule="auto"/>
              <w:rPr>
                <w:rFonts w:ascii="宋体" w:hAnsi="宋体" w:cs="宋体"/>
                <w:sz w:val="22"/>
              </w:rPr>
            </w:pPr>
          </w:p>
        </w:tc>
        <w:tc>
          <w:tcPr>
            <w:tcW w:w="857" w:type="dxa"/>
            <w:vAlign w:val="center"/>
          </w:tcPr>
          <w:p w:rsidR="00042D22" w:rsidRDefault="007A72B5" w:rsidP="002414CC">
            <w:pPr>
              <w:spacing w:line="360" w:lineRule="auto"/>
              <w:rPr>
                <w:rFonts w:ascii="宋体" w:hAnsi="宋体" w:cs="宋体"/>
                <w:sz w:val="22"/>
              </w:rPr>
            </w:pPr>
            <w:r>
              <w:rPr>
                <w:rFonts w:ascii="宋体" w:hAnsi="宋体" w:cs="宋体" w:hint="eastAsia"/>
                <w:sz w:val="22"/>
              </w:rPr>
              <w:t>技术类专家评审因素</w:t>
            </w:r>
          </w:p>
        </w:tc>
      </w:tr>
      <w:tr w:rsidR="00042D22" w:rsidTr="007A72B5">
        <w:trPr>
          <w:trHeight w:val="557"/>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6</w:t>
            </w:r>
          </w:p>
        </w:tc>
        <w:tc>
          <w:tcPr>
            <w:tcW w:w="1352" w:type="dxa"/>
            <w:vAlign w:val="center"/>
          </w:tcPr>
          <w:p w:rsidR="00042D22" w:rsidRDefault="00042D22" w:rsidP="002414CC">
            <w:pPr>
              <w:spacing w:line="360" w:lineRule="auto"/>
              <w:rPr>
                <w:rFonts w:ascii="宋体" w:hAnsi="宋体" w:cs="宋体"/>
                <w:sz w:val="22"/>
              </w:rPr>
            </w:pPr>
            <w:r>
              <w:rPr>
                <w:rFonts w:ascii="宋体" w:hAnsi="宋体" w:cs="宋体" w:hint="eastAsia"/>
                <w:sz w:val="22"/>
              </w:rPr>
              <w:t>服务团队5%</w:t>
            </w:r>
          </w:p>
        </w:tc>
        <w:tc>
          <w:tcPr>
            <w:tcW w:w="643"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5</w:t>
            </w:r>
            <w:r w:rsidRPr="007A4978">
              <w:rPr>
                <w:rFonts w:ascii="宋体" w:hAnsi="宋体" w:hint="eastAsia"/>
                <w:sz w:val="22"/>
                <w:szCs w:val="22"/>
              </w:rPr>
              <w:t>分</w:t>
            </w:r>
          </w:p>
        </w:tc>
        <w:tc>
          <w:tcPr>
            <w:tcW w:w="3229" w:type="dxa"/>
            <w:vAlign w:val="center"/>
          </w:tcPr>
          <w:p w:rsidR="00042D22" w:rsidRDefault="00042D22" w:rsidP="002414CC">
            <w:pPr>
              <w:spacing w:line="360" w:lineRule="auto"/>
              <w:rPr>
                <w:rFonts w:ascii="宋体" w:hAnsi="宋体" w:cs="宋体"/>
                <w:sz w:val="22"/>
              </w:rPr>
            </w:pPr>
            <w:r>
              <w:rPr>
                <w:rFonts w:ascii="宋体" w:hAnsi="宋体" w:cs="宋体" w:hint="eastAsia"/>
                <w:sz w:val="22"/>
              </w:rPr>
              <w:t>在超声科、影像科、检验科、妇科、内科每有一个科室配备具有高级职称（主任/副主任）医生的1 人得 1分；具有中级职称（主治）医生的1 人得0.5 分；</w:t>
            </w:r>
            <w:r>
              <w:rPr>
                <w:rFonts w:ascii="宋体" w:hAnsi="宋体" w:cs="宋体" w:hint="eastAsia"/>
                <w:sz w:val="22"/>
              </w:rPr>
              <w:lastRenderedPageBreak/>
              <w:t>最多得5分。</w:t>
            </w:r>
          </w:p>
        </w:tc>
        <w:tc>
          <w:tcPr>
            <w:tcW w:w="2620" w:type="dxa"/>
            <w:vAlign w:val="center"/>
          </w:tcPr>
          <w:p w:rsidR="00042D22" w:rsidRDefault="00042D22" w:rsidP="002414CC">
            <w:pPr>
              <w:spacing w:line="360" w:lineRule="auto"/>
              <w:ind w:firstLine="28"/>
              <w:rPr>
                <w:rFonts w:ascii="宋体" w:hAnsi="宋体" w:cs="宋体"/>
                <w:sz w:val="22"/>
              </w:rPr>
            </w:pPr>
            <w:r>
              <w:rPr>
                <w:rFonts w:ascii="宋体" w:hAnsi="宋体" w:cs="宋体" w:hint="eastAsia"/>
                <w:sz w:val="22"/>
              </w:rPr>
              <w:lastRenderedPageBreak/>
              <w:t>1、同一科室最高计1分，人员不重复计分；</w:t>
            </w:r>
          </w:p>
          <w:p w:rsidR="00042D22" w:rsidRDefault="00042D22" w:rsidP="002414CC">
            <w:pPr>
              <w:spacing w:line="360" w:lineRule="auto"/>
              <w:ind w:firstLine="28"/>
            </w:pPr>
            <w:r>
              <w:rPr>
                <w:rFonts w:ascii="宋体" w:hAnsi="宋体" w:cs="宋体" w:hint="eastAsia"/>
                <w:sz w:val="22"/>
              </w:rPr>
              <w:t>2、提供人员的职称证书等相关证明材料复印件，并加盖投标人鲜章；未提</w:t>
            </w:r>
            <w:r>
              <w:rPr>
                <w:rFonts w:ascii="宋体" w:hAnsi="宋体" w:cs="宋体" w:hint="eastAsia"/>
                <w:sz w:val="22"/>
              </w:rPr>
              <w:lastRenderedPageBreak/>
              <w:t>供不得分。</w:t>
            </w:r>
          </w:p>
        </w:tc>
        <w:tc>
          <w:tcPr>
            <w:tcW w:w="857" w:type="dxa"/>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lastRenderedPageBreak/>
              <w:t>共同评分因素</w:t>
            </w:r>
          </w:p>
        </w:tc>
      </w:tr>
      <w:tr w:rsidR="00042D22" w:rsidTr="002414CC">
        <w:trPr>
          <w:trHeight w:val="1486"/>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lastRenderedPageBreak/>
              <w:t>7</w:t>
            </w:r>
          </w:p>
        </w:tc>
        <w:tc>
          <w:tcPr>
            <w:tcW w:w="1352" w:type="dxa"/>
            <w:vAlign w:val="center"/>
          </w:tcPr>
          <w:p w:rsidR="00042D22" w:rsidRDefault="00042D22" w:rsidP="002414CC">
            <w:pPr>
              <w:spacing w:line="360" w:lineRule="auto"/>
              <w:rPr>
                <w:rFonts w:ascii="宋体" w:hAnsi="宋体"/>
                <w:sz w:val="24"/>
              </w:rPr>
            </w:pPr>
            <w:r>
              <w:rPr>
                <w:rFonts w:ascii="宋体" w:hAnsi="宋体" w:cs="宋体" w:hint="eastAsia"/>
                <w:sz w:val="22"/>
              </w:rPr>
              <w:t>医疗设备23%</w:t>
            </w:r>
          </w:p>
        </w:tc>
        <w:tc>
          <w:tcPr>
            <w:tcW w:w="643"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23分</w:t>
            </w:r>
          </w:p>
        </w:tc>
        <w:tc>
          <w:tcPr>
            <w:tcW w:w="3229" w:type="dxa"/>
            <w:vAlign w:val="center"/>
          </w:tcPr>
          <w:p w:rsidR="00042D22" w:rsidRDefault="00042D22" w:rsidP="002414CC">
            <w:pPr>
              <w:spacing w:line="360" w:lineRule="auto"/>
              <w:ind w:firstLine="28"/>
              <w:rPr>
                <w:rFonts w:ascii="宋体" w:hAnsi="宋体" w:cs="宋体"/>
                <w:sz w:val="22"/>
              </w:rPr>
            </w:pPr>
            <w:r>
              <w:rPr>
                <w:rFonts w:ascii="宋体" w:hAnsi="宋体" w:cs="宋体" w:hint="eastAsia"/>
                <w:sz w:val="22"/>
              </w:rPr>
              <w:t>1、投标人独立配备的彩超数量8台，得3分；每增加1台加1分；本项最高得7分。</w:t>
            </w:r>
          </w:p>
          <w:p w:rsidR="00042D22" w:rsidRDefault="00042D22" w:rsidP="002414CC">
            <w:pPr>
              <w:spacing w:line="360" w:lineRule="auto"/>
              <w:ind w:firstLine="28"/>
              <w:rPr>
                <w:rFonts w:ascii="宋体" w:hAnsi="宋体" w:cs="宋体"/>
                <w:sz w:val="22"/>
              </w:rPr>
            </w:pPr>
            <w:r>
              <w:rPr>
                <w:rFonts w:ascii="宋体" w:hAnsi="宋体" w:cs="宋体" w:hint="eastAsia"/>
                <w:sz w:val="22"/>
              </w:rPr>
              <w:t>2、</w:t>
            </w:r>
            <w:r>
              <w:rPr>
                <w:rFonts w:hint="eastAsia"/>
              </w:rPr>
              <w:t>投标人</w:t>
            </w:r>
            <w:r>
              <w:rPr>
                <w:rFonts w:ascii="宋体" w:hAnsi="宋体" w:cs="宋体" w:hint="eastAsia"/>
                <w:sz w:val="22"/>
              </w:rPr>
              <w:t>独立配备的DR数量，每有1台得2分；本项最高得4分。</w:t>
            </w:r>
          </w:p>
          <w:p w:rsidR="00042D22" w:rsidRDefault="00042D22" w:rsidP="002414CC">
            <w:pPr>
              <w:spacing w:line="360" w:lineRule="auto"/>
              <w:ind w:firstLine="28"/>
              <w:rPr>
                <w:rFonts w:ascii="宋体" w:hAnsi="宋体" w:cs="宋体"/>
                <w:sz w:val="22"/>
              </w:rPr>
            </w:pPr>
            <w:r>
              <w:rPr>
                <w:rFonts w:ascii="宋体" w:hAnsi="宋体" w:cs="宋体" w:hint="eastAsia"/>
                <w:sz w:val="22"/>
              </w:rPr>
              <w:t>3、</w:t>
            </w:r>
            <w:r>
              <w:rPr>
                <w:rFonts w:hint="eastAsia"/>
              </w:rPr>
              <w:t>投标人</w:t>
            </w:r>
            <w:r>
              <w:rPr>
                <w:rFonts w:ascii="宋体" w:hAnsi="宋体" w:cs="宋体" w:hint="eastAsia"/>
                <w:sz w:val="22"/>
              </w:rPr>
              <w:t>独立配备的CT数量，每有1台得2分；本项最高得4分。</w:t>
            </w:r>
          </w:p>
          <w:p w:rsidR="00042D22" w:rsidRDefault="00042D22" w:rsidP="002414CC">
            <w:pPr>
              <w:spacing w:line="360" w:lineRule="auto"/>
              <w:ind w:firstLine="28"/>
              <w:rPr>
                <w:rFonts w:ascii="宋体" w:hAnsi="宋体" w:cs="宋体"/>
                <w:sz w:val="22"/>
              </w:rPr>
            </w:pPr>
            <w:r>
              <w:rPr>
                <w:rFonts w:ascii="宋体" w:hAnsi="宋体" w:cs="宋体" w:hint="eastAsia"/>
                <w:sz w:val="22"/>
              </w:rPr>
              <w:t>4、投标人独立配备的核磁设备数量，每有1台得2分；本项最高得4分。</w:t>
            </w:r>
          </w:p>
          <w:p w:rsidR="00042D22" w:rsidRDefault="00042D22" w:rsidP="002414CC">
            <w:pPr>
              <w:spacing w:line="360" w:lineRule="auto"/>
              <w:ind w:firstLine="28"/>
              <w:rPr>
                <w:rFonts w:ascii="宋体" w:hAnsi="宋体" w:cs="宋体"/>
                <w:sz w:val="22"/>
              </w:rPr>
            </w:pPr>
            <w:r>
              <w:rPr>
                <w:rFonts w:ascii="宋体" w:hAnsi="宋体" w:cs="宋体" w:hint="eastAsia"/>
                <w:sz w:val="22"/>
              </w:rPr>
              <w:t>5、投标人配备有自动采血系统的得4分；本项最高得4分。</w:t>
            </w:r>
          </w:p>
        </w:tc>
        <w:tc>
          <w:tcPr>
            <w:tcW w:w="2620" w:type="dxa"/>
            <w:vAlign w:val="center"/>
          </w:tcPr>
          <w:p w:rsidR="00042D22" w:rsidRDefault="00042D22" w:rsidP="002414CC">
            <w:pPr>
              <w:spacing w:line="360" w:lineRule="auto"/>
              <w:ind w:firstLine="28"/>
              <w:rPr>
                <w:rFonts w:ascii="宋体" w:hAnsi="宋体" w:cs="宋体"/>
                <w:sz w:val="22"/>
              </w:rPr>
            </w:pPr>
            <w:r>
              <w:rPr>
                <w:rFonts w:ascii="宋体" w:hAnsi="宋体" w:cs="宋体" w:hint="eastAsia"/>
                <w:sz w:val="22"/>
              </w:rPr>
              <w:t>1、若设备为自有，提供设备照片、设备采购合同、购买发票以及独立设备（设备为单独用于体检）的承诺函，并加盖</w:t>
            </w:r>
            <w:r>
              <w:rPr>
                <w:rFonts w:hint="eastAsia"/>
              </w:rPr>
              <w:t>投标人</w:t>
            </w:r>
            <w:r>
              <w:rPr>
                <w:rFonts w:ascii="宋体" w:hAnsi="宋体" w:cs="宋体" w:hint="eastAsia"/>
                <w:sz w:val="22"/>
              </w:rPr>
              <w:t>鲜章。</w:t>
            </w:r>
          </w:p>
          <w:p w:rsidR="00042D22" w:rsidRDefault="00042D22" w:rsidP="002414CC">
            <w:pPr>
              <w:spacing w:line="360" w:lineRule="auto"/>
              <w:ind w:firstLine="28"/>
              <w:rPr>
                <w:rFonts w:ascii="宋体" w:hAnsi="宋体" w:cs="宋体"/>
                <w:sz w:val="22"/>
              </w:rPr>
            </w:pPr>
            <w:r>
              <w:rPr>
                <w:rFonts w:ascii="宋体" w:hAnsi="宋体" w:cs="宋体" w:hint="eastAsia"/>
                <w:sz w:val="22"/>
              </w:rPr>
              <w:t>2、若设备为租赁，提供设备照片、设备采购合同、购买发票、设备租赁合同、</w:t>
            </w:r>
            <w:proofErr w:type="gramStart"/>
            <w:r>
              <w:rPr>
                <w:rFonts w:ascii="宋体" w:hAnsi="宋体" w:cs="宋体" w:hint="eastAsia"/>
                <w:sz w:val="22"/>
              </w:rPr>
              <w:t>赁</w:t>
            </w:r>
            <w:proofErr w:type="gramEnd"/>
            <w:r>
              <w:rPr>
                <w:rFonts w:ascii="宋体" w:hAnsi="宋体" w:cs="宋体" w:hint="eastAsia"/>
                <w:sz w:val="22"/>
              </w:rPr>
              <w:t>费用凭证以及独立设备（设备为单独用于体检）的承诺函，并加盖投标人鲜章。</w:t>
            </w:r>
          </w:p>
        </w:tc>
        <w:tc>
          <w:tcPr>
            <w:tcW w:w="857" w:type="dxa"/>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t>共同评分因素</w:t>
            </w:r>
          </w:p>
        </w:tc>
      </w:tr>
      <w:tr w:rsidR="00042D22" w:rsidTr="002414CC">
        <w:trPr>
          <w:trHeight w:val="1486"/>
        </w:trPr>
        <w:tc>
          <w:tcPr>
            <w:tcW w:w="699"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8</w:t>
            </w:r>
          </w:p>
        </w:tc>
        <w:tc>
          <w:tcPr>
            <w:tcW w:w="1352" w:type="dxa"/>
            <w:vAlign w:val="center"/>
          </w:tcPr>
          <w:p w:rsidR="00042D22" w:rsidRDefault="0007237A" w:rsidP="002414CC">
            <w:pPr>
              <w:spacing w:line="360" w:lineRule="auto"/>
              <w:rPr>
                <w:rFonts w:ascii="宋体" w:hAnsi="宋体" w:cs="宋体"/>
                <w:sz w:val="22"/>
              </w:rPr>
            </w:pPr>
            <w:r>
              <w:rPr>
                <w:rFonts w:ascii="宋体" w:hAnsi="宋体" w:cs="宋体" w:hint="eastAsia"/>
                <w:sz w:val="22"/>
              </w:rPr>
              <w:t>综合实力</w:t>
            </w:r>
            <w:r w:rsidR="00042D22">
              <w:rPr>
                <w:rFonts w:ascii="宋体" w:hAnsi="宋体" w:cs="宋体" w:hint="eastAsia"/>
                <w:sz w:val="22"/>
              </w:rPr>
              <w:t>14%</w:t>
            </w:r>
          </w:p>
        </w:tc>
        <w:tc>
          <w:tcPr>
            <w:tcW w:w="643" w:type="dxa"/>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14分</w:t>
            </w:r>
          </w:p>
        </w:tc>
        <w:tc>
          <w:tcPr>
            <w:tcW w:w="3229" w:type="dxa"/>
            <w:vAlign w:val="center"/>
          </w:tcPr>
          <w:p w:rsidR="00042D22" w:rsidRDefault="00042D22" w:rsidP="002414CC">
            <w:pPr>
              <w:spacing w:line="360" w:lineRule="auto"/>
              <w:ind w:firstLine="28"/>
              <w:rPr>
                <w:rFonts w:ascii="宋体" w:hAnsi="宋体" w:cs="宋体"/>
                <w:sz w:val="22"/>
              </w:rPr>
            </w:pPr>
            <w:r>
              <w:rPr>
                <w:rFonts w:ascii="宋体" w:hAnsi="宋体" w:cs="宋体" w:hint="eastAsia"/>
                <w:sz w:val="22"/>
              </w:rPr>
              <w:t>为本项目出具检验结果的实验室取得</w:t>
            </w:r>
            <w:r>
              <w:rPr>
                <w:rFonts w:ascii="宋体" w:hAnsi="宋体" w:cs="宋体" w:hint="eastAsia"/>
                <w:szCs w:val="21"/>
              </w:rPr>
              <w:t>国家</w:t>
            </w:r>
            <w:proofErr w:type="gramStart"/>
            <w:r>
              <w:rPr>
                <w:rFonts w:ascii="宋体" w:hAnsi="宋体" w:cs="宋体" w:hint="eastAsia"/>
                <w:szCs w:val="21"/>
              </w:rPr>
              <w:t>卫健委临床</w:t>
            </w:r>
            <w:proofErr w:type="gramEnd"/>
            <w:r>
              <w:rPr>
                <w:rFonts w:ascii="宋体" w:hAnsi="宋体" w:cs="宋体" w:hint="eastAsia"/>
                <w:szCs w:val="21"/>
              </w:rPr>
              <w:t>检验中心颁发的2020年度</w:t>
            </w:r>
            <w:r>
              <w:rPr>
                <w:rFonts w:ascii="宋体" w:hAnsi="宋体" w:cs="宋体" w:hint="eastAsia"/>
                <w:sz w:val="22"/>
              </w:rPr>
              <w:t>：</w:t>
            </w:r>
          </w:p>
          <w:p w:rsidR="00042D22" w:rsidRDefault="00042D22" w:rsidP="002414CC">
            <w:pPr>
              <w:spacing w:line="360" w:lineRule="auto"/>
              <w:ind w:firstLine="28"/>
              <w:rPr>
                <w:rFonts w:ascii="宋体" w:hAnsi="宋体" w:cs="宋体"/>
                <w:szCs w:val="21"/>
              </w:rPr>
            </w:pPr>
            <w:r>
              <w:rPr>
                <w:rFonts w:ascii="宋体" w:hAnsi="宋体" w:cs="宋体" w:hint="eastAsia"/>
                <w:sz w:val="22"/>
              </w:rPr>
              <w:t>1.</w:t>
            </w:r>
            <w:r>
              <w:rPr>
                <w:rFonts w:ascii="宋体" w:hAnsi="宋体" w:cs="宋体" w:hint="eastAsia"/>
                <w:szCs w:val="21"/>
              </w:rPr>
              <w:t>“全国常规化学室间质量评价活动”室间质评证书的得2分；</w:t>
            </w:r>
          </w:p>
          <w:p w:rsidR="00042D22" w:rsidRDefault="00042D22" w:rsidP="002414CC">
            <w:pPr>
              <w:spacing w:line="360" w:lineRule="auto"/>
              <w:ind w:firstLine="28"/>
              <w:rPr>
                <w:rFonts w:ascii="宋体" w:hAnsi="宋体" w:cs="宋体"/>
                <w:szCs w:val="21"/>
              </w:rPr>
            </w:pPr>
            <w:r>
              <w:rPr>
                <w:rFonts w:ascii="宋体" w:hAnsi="宋体" w:cs="宋体" w:hint="eastAsia"/>
                <w:szCs w:val="21"/>
              </w:rPr>
              <w:t>2.“全国肿瘤标志物室间质量评价活动”室间质评证书的得2分；</w:t>
            </w:r>
          </w:p>
          <w:p w:rsidR="00042D22" w:rsidRDefault="00042D22" w:rsidP="002414CC">
            <w:pPr>
              <w:spacing w:line="360" w:lineRule="auto"/>
              <w:ind w:firstLine="28"/>
              <w:rPr>
                <w:rFonts w:ascii="宋体" w:hAnsi="宋体" w:cs="宋体"/>
                <w:szCs w:val="21"/>
              </w:rPr>
            </w:pPr>
            <w:r>
              <w:rPr>
                <w:rFonts w:ascii="宋体" w:hAnsi="宋体" w:cs="宋体" w:hint="eastAsia"/>
                <w:szCs w:val="21"/>
              </w:rPr>
              <w:t>3.“全国内分泌室间质量评价活动”室间质评证书的得2分；</w:t>
            </w:r>
          </w:p>
          <w:p w:rsidR="00042D22" w:rsidRDefault="00042D22" w:rsidP="002414CC">
            <w:pPr>
              <w:spacing w:line="360" w:lineRule="auto"/>
              <w:ind w:firstLine="28"/>
              <w:rPr>
                <w:rFonts w:ascii="宋体" w:hAnsi="宋体" w:cs="宋体"/>
                <w:szCs w:val="21"/>
              </w:rPr>
            </w:pPr>
            <w:r>
              <w:rPr>
                <w:rFonts w:ascii="宋体" w:hAnsi="宋体" w:cs="宋体" w:hint="eastAsia"/>
                <w:szCs w:val="21"/>
              </w:rPr>
              <w:t>4.“</w:t>
            </w:r>
            <w:proofErr w:type="gramStart"/>
            <w:r>
              <w:rPr>
                <w:rFonts w:ascii="宋体" w:hAnsi="宋体" w:cs="宋体" w:hint="eastAsia"/>
                <w:szCs w:val="21"/>
              </w:rPr>
              <w:t>全国全国</w:t>
            </w:r>
            <w:proofErr w:type="gramEnd"/>
            <w:r>
              <w:rPr>
                <w:rFonts w:ascii="宋体" w:hAnsi="宋体" w:cs="宋体" w:hint="eastAsia"/>
                <w:szCs w:val="21"/>
              </w:rPr>
              <w:t>尿液化学分析室间质量评价活动”室间质评证书的得2分；</w:t>
            </w:r>
          </w:p>
          <w:p w:rsidR="00042D22" w:rsidRDefault="00042D22" w:rsidP="002414CC">
            <w:pPr>
              <w:spacing w:line="360" w:lineRule="auto"/>
              <w:ind w:firstLine="28"/>
              <w:rPr>
                <w:rFonts w:ascii="宋体" w:hAnsi="宋体" w:cs="宋体"/>
                <w:szCs w:val="21"/>
              </w:rPr>
            </w:pPr>
            <w:r>
              <w:rPr>
                <w:rFonts w:ascii="宋体" w:hAnsi="宋体" w:cs="宋体" w:hint="eastAsia"/>
                <w:szCs w:val="21"/>
              </w:rPr>
              <w:t>5.“全国全血细胞计数室间质量评价活动”室间质评证书的得2分；</w:t>
            </w:r>
          </w:p>
          <w:p w:rsidR="00042D22" w:rsidRDefault="00042D22" w:rsidP="002414CC">
            <w:pPr>
              <w:spacing w:line="360" w:lineRule="auto"/>
              <w:ind w:firstLine="28"/>
              <w:rPr>
                <w:rFonts w:ascii="宋体" w:hAnsi="宋体" w:cs="宋体"/>
                <w:szCs w:val="21"/>
              </w:rPr>
            </w:pPr>
            <w:r>
              <w:rPr>
                <w:rFonts w:ascii="宋体" w:hAnsi="宋体" w:cs="宋体" w:hint="eastAsia"/>
                <w:szCs w:val="21"/>
              </w:rPr>
              <w:t>6.“感染性疾病血清学标志物系列A室间质量评价活动”室间质</w:t>
            </w:r>
            <w:r>
              <w:rPr>
                <w:rFonts w:ascii="宋体" w:hAnsi="宋体" w:cs="宋体" w:hint="eastAsia"/>
                <w:szCs w:val="21"/>
              </w:rPr>
              <w:lastRenderedPageBreak/>
              <w:t>评证书的得2分；</w:t>
            </w:r>
          </w:p>
          <w:p w:rsidR="00042D22" w:rsidRDefault="00042D22" w:rsidP="002414CC">
            <w:pPr>
              <w:spacing w:line="360" w:lineRule="auto"/>
              <w:ind w:firstLine="28"/>
              <w:rPr>
                <w:rFonts w:ascii="宋体" w:hAnsi="宋体" w:cs="宋体"/>
                <w:szCs w:val="21"/>
              </w:rPr>
            </w:pPr>
            <w:r>
              <w:rPr>
                <w:rFonts w:ascii="宋体" w:hAnsi="宋体" w:cs="宋体" w:hint="eastAsia"/>
                <w:szCs w:val="21"/>
              </w:rPr>
              <w:t>7.“全国感染性疾病血清学标志物系列C室间质量评价活动”室间质评证书的得2分；</w:t>
            </w:r>
          </w:p>
        </w:tc>
        <w:tc>
          <w:tcPr>
            <w:tcW w:w="2620" w:type="dxa"/>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lastRenderedPageBreak/>
              <w:t>提供相关证明材料加盖投标人公章或承诺函；</w:t>
            </w:r>
          </w:p>
        </w:tc>
        <w:tc>
          <w:tcPr>
            <w:tcW w:w="857" w:type="dxa"/>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t>共同评分因素</w:t>
            </w:r>
          </w:p>
        </w:tc>
      </w:tr>
      <w:tr w:rsidR="00042D22" w:rsidTr="007A72B5">
        <w:trPr>
          <w:trHeight w:val="1615"/>
        </w:trPr>
        <w:tc>
          <w:tcPr>
            <w:tcW w:w="699" w:type="dxa"/>
            <w:vMerge w:val="restart"/>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lastRenderedPageBreak/>
              <w:t>9</w:t>
            </w:r>
          </w:p>
        </w:tc>
        <w:tc>
          <w:tcPr>
            <w:tcW w:w="1352" w:type="dxa"/>
            <w:vMerge w:val="restart"/>
            <w:vAlign w:val="center"/>
          </w:tcPr>
          <w:p w:rsidR="00042D22" w:rsidRDefault="00042D22" w:rsidP="002414CC">
            <w:pPr>
              <w:spacing w:line="360" w:lineRule="auto"/>
              <w:ind w:firstLine="28"/>
              <w:rPr>
                <w:rFonts w:ascii="宋体" w:hAnsi="宋体"/>
                <w:sz w:val="24"/>
              </w:rPr>
            </w:pPr>
            <w:r>
              <w:rPr>
                <w:rFonts w:ascii="宋体" w:hAnsi="宋体" w:cs="宋体" w:hint="eastAsia"/>
                <w:sz w:val="22"/>
              </w:rPr>
              <w:t>接待能力3%</w:t>
            </w:r>
          </w:p>
        </w:tc>
        <w:tc>
          <w:tcPr>
            <w:tcW w:w="643" w:type="dxa"/>
            <w:vMerge w:val="restart"/>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3分</w:t>
            </w:r>
          </w:p>
        </w:tc>
        <w:tc>
          <w:tcPr>
            <w:tcW w:w="3229" w:type="dxa"/>
            <w:vAlign w:val="center"/>
          </w:tcPr>
          <w:p w:rsidR="00042D22" w:rsidRDefault="00042D22" w:rsidP="002414CC">
            <w:pPr>
              <w:spacing w:line="360" w:lineRule="auto"/>
              <w:ind w:firstLine="28"/>
              <w:rPr>
                <w:rFonts w:ascii="宋体" w:hAnsi="宋体" w:cs="宋体"/>
                <w:sz w:val="22"/>
              </w:rPr>
            </w:pPr>
            <w:r>
              <w:rPr>
                <w:rFonts w:hint="eastAsia"/>
              </w:rPr>
              <w:t>投标人</w:t>
            </w:r>
            <w:r>
              <w:rPr>
                <w:rFonts w:ascii="宋体" w:hAnsi="宋体" w:cs="宋体" w:hint="eastAsia"/>
                <w:sz w:val="22"/>
              </w:rPr>
              <w:t>针对本项目提供单日接待体检人次300人及以上得1分，以下（不含300人）得0.5分；未提供不得分。</w:t>
            </w:r>
          </w:p>
        </w:tc>
        <w:tc>
          <w:tcPr>
            <w:tcW w:w="2620" w:type="dxa"/>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t>提供相关证明材料加盖投标人公章或承诺函；</w:t>
            </w:r>
          </w:p>
          <w:p w:rsidR="00042D22" w:rsidRDefault="00042D22" w:rsidP="002414CC">
            <w:pPr>
              <w:spacing w:line="360" w:lineRule="auto"/>
              <w:rPr>
                <w:rFonts w:ascii="宋体" w:hAnsi="宋体" w:cs="宋体"/>
                <w:sz w:val="22"/>
              </w:rPr>
            </w:pPr>
          </w:p>
        </w:tc>
        <w:tc>
          <w:tcPr>
            <w:tcW w:w="857" w:type="dxa"/>
            <w:vMerge w:val="restart"/>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t>共同评分因素</w:t>
            </w:r>
          </w:p>
        </w:tc>
      </w:tr>
      <w:tr w:rsidR="00042D22" w:rsidTr="002414CC">
        <w:trPr>
          <w:trHeight w:val="1448"/>
        </w:trPr>
        <w:tc>
          <w:tcPr>
            <w:tcW w:w="699" w:type="dxa"/>
            <w:vMerge/>
            <w:vAlign w:val="center"/>
          </w:tcPr>
          <w:p w:rsidR="00042D22" w:rsidRDefault="00042D22" w:rsidP="002414CC">
            <w:pPr>
              <w:spacing w:line="360" w:lineRule="auto"/>
              <w:ind w:firstLine="28"/>
              <w:jc w:val="center"/>
              <w:rPr>
                <w:rFonts w:ascii="宋体" w:hAnsi="宋体" w:cs="宋体"/>
                <w:sz w:val="22"/>
              </w:rPr>
            </w:pPr>
          </w:p>
        </w:tc>
        <w:tc>
          <w:tcPr>
            <w:tcW w:w="1352" w:type="dxa"/>
            <w:vMerge/>
            <w:vAlign w:val="center"/>
          </w:tcPr>
          <w:p w:rsidR="00042D22" w:rsidRDefault="00042D22" w:rsidP="002414CC">
            <w:pPr>
              <w:spacing w:line="360" w:lineRule="auto"/>
              <w:ind w:firstLine="28"/>
              <w:rPr>
                <w:rFonts w:ascii="宋体" w:hAnsi="宋体" w:cs="宋体"/>
                <w:sz w:val="22"/>
              </w:rPr>
            </w:pPr>
          </w:p>
        </w:tc>
        <w:tc>
          <w:tcPr>
            <w:tcW w:w="643" w:type="dxa"/>
            <w:vMerge/>
            <w:vAlign w:val="center"/>
          </w:tcPr>
          <w:p w:rsidR="00042D22" w:rsidRDefault="00042D22" w:rsidP="002414CC">
            <w:pPr>
              <w:spacing w:line="360" w:lineRule="auto"/>
              <w:ind w:firstLine="28"/>
              <w:jc w:val="center"/>
              <w:rPr>
                <w:rFonts w:ascii="宋体" w:hAnsi="宋体" w:cs="宋体"/>
                <w:sz w:val="22"/>
              </w:rPr>
            </w:pPr>
          </w:p>
        </w:tc>
        <w:tc>
          <w:tcPr>
            <w:tcW w:w="3229" w:type="dxa"/>
            <w:vAlign w:val="center"/>
          </w:tcPr>
          <w:p w:rsidR="00042D22" w:rsidRDefault="00042D22" w:rsidP="002414CC">
            <w:pPr>
              <w:spacing w:line="360" w:lineRule="auto"/>
              <w:ind w:firstLine="28"/>
              <w:rPr>
                <w:rFonts w:ascii="宋体" w:hAnsi="宋体" w:cs="宋体"/>
                <w:sz w:val="22"/>
              </w:rPr>
            </w:pPr>
            <w:r>
              <w:rPr>
                <w:rFonts w:ascii="宋体" w:hAnsi="宋体" w:cs="宋体" w:hint="eastAsia"/>
                <w:sz w:val="22"/>
              </w:rPr>
              <w:t>针对本项目能提供男女分区体检及VIP单独体检区域的得2分。</w:t>
            </w:r>
          </w:p>
        </w:tc>
        <w:tc>
          <w:tcPr>
            <w:tcW w:w="2620" w:type="dxa"/>
            <w:vAlign w:val="center"/>
          </w:tcPr>
          <w:p w:rsidR="00042D22" w:rsidRDefault="00042D22" w:rsidP="002414CC">
            <w:pPr>
              <w:spacing w:line="360" w:lineRule="auto"/>
              <w:rPr>
                <w:rFonts w:ascii="宋体" w:hAnsi="宋体" w:cs="宋体"/>
                <w:sz w:val="22"/>
              </w:rPr>
            </w:pPr>
            <w:r>
              <w:rPr>
                <w:rFonts w:ascii="宋体" w:hAnsi="宋体" w:cs="宋体" w:hint="eastAsia"/>
                <w:sz w:val="22"/>
              </w:rPr>
              <w:t>提供分区证明材料加盖投标人公章或承诺函。</w:t>
            </w:r>
          </w:p>
        </w:tc>
        <w:tc>
          <w:tcPr>
            <w:tcW w:w="857" w:type="dxa"/>
            <w:vMerge/>
            <w:vAlign w:val="center"/>
          </w:tcPr>
          <w:p w:rsidR="00042D22" w:rsidRDefault="00042D22" w:rsidP="002414CC">
            <w:pPr>
              <w:spacing w:line="360" w:lineRule="auto"/>
              <w:ind w:left="-38"/>
              <w:rPr>
                <w:rFonts w:ascii="宋体" w:hAnsi="宋体" w:cs="宋体"/>
                <w:sz w:val="22"/>
              </w:rPr>
            </w:pPr>
          </w:p>
        </w:tc>
      </w:tr>
      <w:tr w:rsidR="00042D22" w:rsidTr="002414CC">
        <w:trPr>
          <w:trHeight w:val="1797"/>
        </w:trPr>
        <w:tc>
          <w:tcPr>
            <w:tcW w:w="699" w:type="dxa"/>
            <w:tcBorders>
              <w:top w:val="single" w:sz="4" w:space="0" w:color="auto"/>
              <w:left w:val="single" w:sz="4" w:space="0" w:color="auto"/>
              <w:bottom w:val="single" w:sz="4" w:space="0" w:color="auto"/>
              <w:right w:val="single" w:sz="4" w:space="0" w:color="auto"/>
            </w:tcBorders>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10</w:t>
            </w:r>
          </w:p>
        </w:tc>
        <w:tc>
          <w:tcPr>
            <w:tcW w:w="1352" w:type="dxa"/>
            <w:tcBorders>
              <w:top w:val="single" w:sz="4" w:space="0" w:color="auto"/>
              <w:left w:val="single" w:sz="4" w:space="0" w:color="auto"/>
              <w:bottom w:val="single" w:sz="4" w:space="0" w:color="auto"/>
              <w:right w:val="single" w:sz="4" w:space="0" w:color="auto"/>
            </w:tcBorders>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投标文件的</w:t>
            </w:r>
          </w:p>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规范性1%</w:t>
            </w:r>
          </w:p>
        </w:tc>
        <w:tc>
          <w:tcPr>
            <w:tcW w:w="643" w:type="dxa"/>
            <w:tcBorders>
              <w:top w:val="single" w:sz="4" w:space="0" w:color="auto"/>
              <w:left w:val="single" w:sz="4" w:space="0" w:color="auto"/>
              <w:bottom w:val="single" w:sz="4" w:space="0" w:color="auto"/>
              <w:right w:val="single" w:sz="4" w:space="0" w:color="auto"/>
            </w:tcBorders>
            <w:vAlign w:val="center"/>
          </w:tcPr>
          <w:p w:rsidR="00042D22" w:rsidRDefault="00042D22" w:rsidP="002414CC">
            <w:pPr>
              <w:spacing w:line="360" w:lineRule="auto"/>
              <w:ind w:firstLine="28"/>
              <w:jc w:val="center"/>
              <w:rPr>
                <w:rFonts w:ascii="宋体" w:hAnsi="宋体" w:cs="宋体"/>
                <w:sz w:val="22"/>
              </w:rPr>
            </w:pPr>
            <w:r>
              <w:rPr>
                <w:rFonts w:ascii="宋体" w:hAnsi="宋体" w:cs="宋体" w:hint="eastAsia"/>
                <w:sz w:val="22"/>
              </w:rPr>
              <w:t>1分</w:t>
            </w:r>
          </w:p>
        </w:tc>
        <w:tc>
          <w:tcPr>
            <w:tcW w:w="3229" w:type="dxa"/>
            <w:tcBorders>
              <w:top w:val="single" w:sz="4" w:space="0" w:color="auto"/>
              <w:left w:val="single" w:sz="4" w:space="0" w:color="auto"/>
              <w:bottom w:val="single" w:sz="4" w:space="0" w:color="auto"/>
              <w:right w:val="single" w:sz="4" w:space="0" w:color="auto"/>
            </w:tcBorders>
            <w:vAlign w:val="center"/>
          </w:tcPr>
          <w:p w:rsidR="00042D22" w:rsidRDefault="00042D22" w:rsidP="002414CC">
            <w:pPr>
              <w:spacing w:line="360" w:lineRule="auto"/>
              <w:ind w:firstLine="28"/>
              <w:rPr>
                <w:rFonts w:ascii="宋体" w:hAnsi="宋体" w:cs="宋体"/>
                <w:sz w:val="22"/>
              </w:rPr>
            </w:pPr>
            <w:r>
              <w:rPr>
                <w:rFonts w:ascii="宋体" w:hAnsi="宋体" w:cs="宋体" w:hint="eastAsia"/>
                <w:color w:val="0D0D0D"/>
                <w:sz w:val="22"/>
              </w:rPr>
              <w:t>投标文件制作规范，没有细微偏差情形的得1分；有一项细微偏差扣0.5分，直至该项分值扣完为止。</w:t>
            </w:r>
          </w:p>
        </w:tc>
        <w:tc>
          <w:tcPr>
            <w:tcW w:w="2620" w:type="dxa"/>
            <w:tcBorders>
              <w:top w:val="single" w:sz="4" w:space="0" w:color="auto"/>
              <w:left w:val="single" w:sz="4" w:space="0" w:color="auto"/>
              <w:bottom w:val="single" w:sz="4" w:space="0" w:color="auto"/>
              <w:right w:val="single" w:sz="4" w:space="0" w:color="auto"/>
            </w:tcBorders>
          </w:tcPr>
          <w:p w:rsidR="00042D22" w:rsidRDefault="00042D22" w:rsidP="002414CC">
            <w:pPr>
              <w:spacing w:line="360" w:lineRule="auto"/>
              <w:ind w:left="-38"/>
              <w:rPr>
                <w:rFonts w:ascii="宋体" w:hAnsi="宋体" w:cs="宋体"/>
                <w:sz w:val="22"/>
              </w:rPr>
            </w:pPr>
          </w:p>
        </w:tc>
        <w:tc>
          <w:tcPr>
            <w:tcW w:w="857" w:type="dxa"/>
            <w:tcBorders>
              <w:top w:val="single" w:sz="4" w:space="0" w:color="auto"/>
              <w:left w:val="single" w:sz="4" w:space="0" w:color="auto"/>
              <w:bottom w:val="single" w:sz="4" w:space="0" w:color="auto"/>
              <w:right w:val="single" w:sz="4" w:space="0" w:color="auto"/>
            </w:tcBorders>
            <w:vAlign w:val="center"/>
          </w:tcPr>
          <w:p w:rsidR="00042D22" w:rsidRDefault="00042D22" w:rsidP="002414CC">
            <w:pPr>
              <w:spacing w:line="360" w:lineRule="auto"/>
              <w:ind w:left="-38"/>
              <w:rPr>
                <w:rFonts w:ascii="宋体" w:hAnsi="宋体" w:cs="宋体"/>
                <w:sz w:val="22"/>
              </w:rPr>
            </w:pPr>
            <w:r>
              <w:rPr>
                <w:rFonts w:ascii="宋体" w:hAnsi="宋体" w:cs="宋体" w:hint="eastAsia"/>
                <w:sz w:val="22"/>
              </w:rPr>
              <w:t>共同评分因素</w:t>
            </w:r>
          </w:p>
        </w:tc>
      </w:tr>
      <w:bookmarkEnd w:id="106"/>
      <w:bookmarkEnd w:id="107"/>
      <w:bookmarkEnd w:id="108"/>
      <w:bookmarkEnd w:id="109"/>
    </w:tbl>
    <w:p w:rsidR="00042D22" w:rsidRDefault="00042D22" w:rsidP="00042D22">
      <w:pPr>
        <w:spacing w:line="400" w:lineRule="exact"/>
        <w:rPr>
          <w:rFonts w:ascii="宋体" w:hAnsi="宋体" w:cs="宋体"/>
          <w:sz w:val="24"/>
        </w:rPr>
      </w:pPr>
    </w:p>
    <w:p w:rsidR="00F3657A" w:rsidRDefault="00F3657A" w:rsidP="00042D22">
      <w:pPr>
        <w:pStyle w:val="a7"/>
        <w:ind w:firstLine="480"/>
      </w:pPr>
      <w:r>
        <w:rPr>
          <w:rFonts w:hint="eastAsia"/>
        </w:rPr>
        <w:t>包件二评分标准：</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
        <w:gridCol w:w="733"/>
        <w:gridCol w:w="583"/>
        <w:gridCol w:w="5520"/>
        <w:gridCol w:w="2580"/>
      </w:tblGrid>
      <w:tr w:rsidR="00F3657A" w:rsidTr="002414CC">
        <w:trPr>
          <w:jc w:val="center"/>
        </w:trPr>
        <w:tc>
          <w:tcPr>
            <w:tcW w:w="440" w:type="dxa"/>
            <w:vAlign w:val="center"/>
          </w:tcPr>
          <w:p w:rsidR="00F3657A" w:rsidRPr="0095090C" w:rsidRDefault="00F3657A" w:rsidP="002414CC">
            <w:pPr>
              <w:spacing w:line="288" w:lineRule="auto"/>
              <w:jc w:val="center"/>
              <w:rPr>
                <w:rFonts w:ascii="黑体" w:eastAsia="黑体" w:hAnsi="黑体" w:cs="宋体"/>
                <w:sz w:val="24"/>
              </w:rPr>
            </w:pPr>
            <w:r w:rsidRPr="0095090C">
              <w:rPr>
                <w:rFonts w:ascii="黑体" w:eastAsia="黑体" w:hAnsi="黑体" w:cs="宋体" w:hint="eastAsia"/>
                <w:sz w:val="24"/>
              </w:rPr>
              <w:t>序号</w:t>
            </w:r>
          </w:p>
        </w:tc>
        <w:tc>
          <w:tcPr>
            <w:tcW w:w="733" w:type="dxa"/>
            <w:vAlign w:val="center"/>
          </w:tcPr>
          <w:p w:rsidR="00F3657A" w:rsidRPr="0095090C" w:rsidRDefault="00F3657A" w:rsidP="002414CC">
            <w:pPr>
              <w:spacing w:line="288" w:lineRule="auto"/>
              <w:jc w:val="center"/>
              <w:rPr>
                <w:rFonts w:ascii="黑体" w:eastAsia="黑体" w:hAnsi="黑体" w:cs="宋体"/>
                <w:sz w:val="24"/>
              </w:rPr>
            </w:pPr>
            <w:r w:rsidRPr="0095090C">
              <w:rPr>
                <w:rFonts w:ascii="黑体" w:eastAsia="黑体" w:hAnsi="黑体" w:cs="宋体" w:hint="eastAsia"/>
                <w:sz w:val="24"/>
              </w:rPr>
              <w:t>评分因素</w:t>
            </w:r>
          </w:p>
        </w:tc>
        <w:tc>
          <w:tcPr>
            <w:tcW w:w="583" w:type="dxa"/>
            <w:vAlign w:val="center"/>
          </w:tcPr>
          <w:p w:rsidR="00F3657A" w:rsidRPr="0095090C" w:rsidRDefault="00F3657A" w:rsidP="002414CC">
            <w:pPr>
              <w:spacing w:line="288" w:lineRule="auto"/>
              <w:jc w:val="center"/>
              <w:rPr>
                <w:rFonts w:ascii="黑体" w:eastAsia="黑体" w:hAnsi="黑体" w:cs="宋体"/>
                <w:sz w:val="24"/>
              </w:rPr>
            </w:pPr>
            <w:r w:rsidRPr="0095090C">
              <w:rPr>
                <w:rFonts w:ascii="黑体" w:eastAsia="黑体" w:hAnsi="黑体" w:cs="宋体" w:hint="eastAsia"/>
                <w:sz w:val="24"/>
              </w:rPr>
              <w:t>分值</w:t>
            </w:r>
          </w:p>
        </w:tc>
        <w:tc>
          <w:tcPr>
            <w:tcW w:w="5520" w:type="dxa"/>
            <w:vAlign w:val="center"/>
          </w:tcPr>
          <w:p w:rsidR="00F3657A" w:rsidRPr="0095090C" w:rsidRDefault="00F3657A" w:rsidP="002414CC">
            <w:pPr>
              <w:spacing w:line="288" w:lineRule="auto"/>
              <w:jc w:val="center"/>
              <w:rPr>
                <w:rFonts w:ascii="黑体" w:eastAsia="黑体" w:hAnsi="黑体" w:cs="宋体"/>
                <w:sz w:val="24"/>
              </w:rPr>
            </w:pPr>
            <w:r w:rsidRPr="0095090C">
              <w:rPr>
                <w:rFonts w:ascii="黑体" w:eastAsia="黑体" w:hAnsi="黑体" w:cs="宋体" w:hint="eastAsia"/>
                <w:sz w:val="24"/>
              </w:rPr>
              <w:t>评分标准</w:t>
            </w:r>
          </w:p>
        </w:tc>
        <w:tc>
          <w:tcPr>
            <w:tcW w:w="2580" w:type="dxa"/>
            <w:vAlign w:val="center"/>
          </w:tcPr>
          <w:p w:rsidR="00F3657A" w:rsidRPr="0095090C" w:rsidRDefault="00F3657A" w:rsidP="002414CC">
            <w:pPr>
              <w:spacing w:line="288" w:lineRule="auto"/>
              <w:jc w:val="center"/>
              <w:rPr>
                <w:rFonts w:ascii="黑体" w:eastAsia="黑体" w:hAnsi="黑体" w:cs="宋体"/>
                <w:sz w:val="24"/>
              </w:rPr>
            </w:pPr>
            <w:r w:rsidRPr="0095090C">
              <w:rPr>
                <w:rFonts w:ascii="黑体" w:eastAsia="黑体" w:hAnsi="黑体" w:cs="宋体" w:hint="eastAsia"/>
                <w:sz w:val="24"/>
              </w:rPr>
              <w:t>说明</w:t>
            </w:r>
          </w:p>
        </w:tc>
      </w:tr>
      <w:tr w:rsidR="00F3657A" w:rsidTr="002414CC">
        <w:trPr>
          <w:jc w:val="center"/>
        </w:trPr>
        <w:tc>
          <w:tcPr>
            <w:tcW w:w="440" w:type="dxa"/>
            <w:vAlign w:val="center"/>
          </w:tcPr>
          <w:p w:rsidR="00F3657A" w:rsidRPr="003C4EA1" w:rsidRDefault="00F3657A" w:rsidP="002414CC">
            <w:pPr>
              <w:spacing w:line="288" w:lineRule="auto"/>
              <w:jc w:val="center"/>
              <w:rPr>
                <w:rFonts w:ascii="宋体" w:hAnsi="宋体" w:cs="宋体"/>
                <w:szCs w:val="21"/>
              </w:rPr>
            </w:pPr>
            <w:r w:rsidRPr="003C4EA1">
              <w:rPr>
                <w:rFonts w:ascii="宋体" w:hAnsi="宋体" w:cs="宋体" w:hint="eastAsia"/>
                <w:szCs w:val="21"/>
              </w:rPr>
              <w:t>1</w:t>
            </w:r>
          </w:p>
        </w:tc>
        <w:tc>
          <w:tcPr>
            <w:tcW w:w="733" w:type="dxa"/>
            <w:vAlign w:val="center"/>
          </w:tcPr>
          <w:p w:rsidR="00F3657A" w:rsidRPr="003C4EA1" w:rsidRDefault="00F3657A" w:rsidP="002414CC">
            <w:pPr>
              <w:spacing w:line="288" w:lineRule="auto"/>
              <w:jc w:val="center"/>
              <w:rPr>
                <w:rFonts w:ascii="宋体" w:hAnsi="宋体" w:cs="宋体"/>
                <w:szCs w:val="21"/>
              </w:rPr>
            </w:pPr>
            <w:r w:rsidRPr="003C4EA1">
              <w:rPr>
                <w:rFonts w:ascii="宋体" w:hAnsi="宋体" w:cs="宋体" w:hint="eastAsia"/>
                <w:szCs w:val="21"/>
              </w:rPr>
              <w:t>报价</w:t>
            </w:r>
            <w:r w:rsidR="003C4EA1" w:rsidRPr="003C4EA1">
              <w:rPr>
                <w:rFonts w:ascii="宋体" w:hAnsi="宋体" w:cs="宋体" w:hint="eastAsia"/>
                <w:szCs w:val="21"/>
              </w:rPr>
              <w:t>（共同类）</w:t>
            </w:r>
          </w:p>
        </w:tc>
        <w:tc>
          <w:tcPr>
            <w:tcW w:w="583"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10分</w:t>
            </w:r>
          </w:p>
        </w:tc>
        <w:tc>
          <w:tcPr>
            <w:tcW w:w="5520" w:type="dxa"/>
            <w:vAlign w:val="center"/>
          </w:tcPr>
          <w:p w:rsidR="00F3657A" w:rsidRPr="0095090C" w:rsidRDefault="00F3657A" w:rsidP="002414CC">
            <w:pPr>
              <w:spacing w:line="288" w:lineRule="auto"/>
              <w:ind w:firstLineChars="213" w:firstLine="447"/>
              <w:rPr>
                <w:rFonts w:ascii="宋体" w:hAnsi="宋体" w:cs="宋体"/>
                <w:szCs w:val="21"/>
              </w:rPr>
            </w:pPr>
            <w:r w:rsidRPr="0095090C">
              <w:rPr>
                <w:rFonts w:ascii="宋体" w:hAnsi="宋体" w:cs="宋体" w:hint="eastAsia"/>
                <w:szCs w:val="21"/>
              </w:rPr>
              <w:t>1、满足</w:t>
            </w:r>
            <w:r>
              <w:rPr>
                <w:rFonts w:ascii="宋体" w:hAnsi="宋体" w:cs="宋体" w:hint="eastAsia"/>
                <w:szCs w:val="21"/>
              </w:rPr>
              <w:t>磋商</w:t>
            </w:r>
            <w:r w:rsidRPr="0095090C">
              <w:rPr>
                <w:rFonts w:ascii="宋体" w:hAnsi="宋体" w:cs="宋体" w:hint="eastAsia"/>
                <w:szCs w:val="21"/>
              </w:rPr>
              <w:t>文件要求且最后单价报价合计最低的投标人的价格为评标基准价，得满分；其他投标人的投标报价得分按“投标报价得分=（评标基准价/投标报价）×10%×100”计算。</w:t>
            </w:r>
          </w:p>
          <w:p w:rsidR="00F3657A" w:rsidRPr="0095090C" w:rsidRDefault="00F3657A" w:rsidP="002414CC">
            <w:pPr>
              <w:spacing w:line="288" w:lineRule="auto"/>
              <w:ind w:firstLineChars="213" w:firstLine="447"/>
              <w:rPr>
                <w:rFonts w:ascii="宋体" w:hAnsi="宋体" w:cs="宋体"/>
                <w:szCs w:val="21"/>
              </w:rPr>
            </w:pPr>
            <w:r w:rsidRPr="0095090C">
              <w:rPr>
                <w:rFonts w:ascii="宋体" w:hAnsi="宋体" w:cs="宋体" w:hint="eastAsia"/>
                <w:szCs w:val="21"/>
              </w:rPr>
              <w:t>2、根据《政府采购促进中小企业发展管理办法》（财库﹝2020﹞46 号）的规定，对小型和微型企业给予10%的价格扣除，用扣除后的价格参与评标。残疾人福利性单位属于小型、微型企业的，不重复享受政策。</w:t>
            </w:r>
          </w:p>
          <w:p w:rsidR="00F3657A" w:rsidRPr="0095090C" w:rsidRDefault="00F3657A" w:rsidP="002414CC">
            <w:pPr>
              <w:spacing w:line="288" w:lineRule="auto"/>
              <w:ind w:firstLineChars="211" w:firstLine="443"/>
              <w:rPr>
                <w:rFonts w:ascii="宋体" w:hAnsi="宋体" w:cs="宋体"/>
                <w:szCs w:val="21"/>
              </w:rPr>
            </w:pPr>
            <w:r w:rsidRPr="0095090C">
              <w:rPr>
                <w:rFonts w:ascii="宋体" w:hAnsi="宋体" w:cs="宋体" w:hint="eastAsia"/>
                <w:szCs w:val="21"/>
              </w:rPr>
              <w:t>3、对有失信行为且在有效期内的投标人的价格给予10%的加成，用加成后的价格参与评审。</w:t>
            </w:r>
          </w:p>
        </w:tc>
        <w:tc>
          <w:tcPr>
            <w:tcW w:w="2580" w:type="dxa"/>
            <w:vAlign w:val="center"/>
          </w:tcPr>
          <w:p w:rsidR="00F3657A" w:rsidRPr="0095090C" w:rsidRDefault="00F3657A" w:rsidP="002414CC">
            <w:pPr>
              <w:spacing w:line="288" w:lineRule="auto"/>
              <w:ind w:firstLine="28"/>
              <w:jc w:val="center"/>
              <w:rPr>
                <w:rFonts w:ascii="宋体" w:hAnsi="宋体" w:cs="宋体"/>
                <w:szCs w:val="21"/>
              </w:rPr>
            </w:pPr>
          </w:p>
        </w:tc>
      </w:tr>
      <w:tr w:rsidR="00F3657A" w:rsidTr="002414CC">
        <w:trPr>
          <w:jc w:val="center"/>
        </w:trPr>
        <w:tc>
          <w:tcPr>
            <w:tcW w:w="440" w:type="dxa"/>
            <w:vMerge w:val="restart"/>
            <w:vAlign w:val="center"/>
          </w:tcPr>
          <w:p w:rsidR="00F3657A" w:rsidRPr="003C4EA1" w:rsidRDefault="00F3657A" w:rsidP="002414CC">
            <w:pPr>
              <w:spacing w:line="288" w:lineRule="auto"/>
              <w:jc w:val="center"/>
              <w:rPr>
                <w:rFonts w:ascii="宋体" w:hAnsi="宋体" w:cs="宋体"/>
                <w:szCs w:val="21"/>
              </w:rPr>
            </w:pPr>
            <w:r w:rsidRPr="003C4EA1">
              <w:rPr>
                <w:rFonts w:ascii="宋体" w:hAnsi="宋体" w:cs="宋体" w:hint="eastAsia"/>
                <w:szCs w:val="21"/>
              </w:rPr>
              <w:t>2</w:t>
            </w:r>
          </w:p>
        </w:tc>
        <w:tc>
          <w:tcPr>
            <w:tcW w:w="733" w:type="dxa"/>
            <w:vMerge w:val="restart"/>
            <w:vAlign w:val="center"/>
          </w:tcPr>
          <w:p w:rsidR="00F3657A" w:rsidRPr="003C4EA1" w:rsidRDefault="00F3657A" w:rsidP="002414CC">
            <w:pPr>
              <w:spacing w:line="288" w:lineRule="auto"/>
              <w:jc w:val="center"/>
              <w:rPr>
                <w:rFonts w:ascii="宋体" w:hAnsi="宋体" w:cs="宋体"/>
                <w:szCs w:val="21"/>
              </w:rPr>
            </w:pPr>
            <w:r w:rsidRPr="003C4EA1">
              <w:rPr>
                <w:rFonts w:ascii="宋体" w:hAnsi="宋体" w:cs="宋体" w:hint="eastAsia"/>
                <w:szCs w:val="21"/>
              </w:rPr>
              <w:t>综合服务能力</w:t>
            </w:r>
            <w:r w:rsidR="003C4EA1" w:rsidRPr="003C4EA1">
              <w:rPr>
                <w:rFonts w:ascii="宋体" w:hAnsi="宋体" w:cs="宋体" w:hint="eastAsia"/>
                <w:szCs w:val="21"/>
              </w:rPr>
              <w:t>（共同类）</w:t>
            </w:r>
          </w:p>
          <w:p w:rsidR="00F3657A" w:rsidRPr="003C4EA1" w:rsidRDefault="00F3657A" w:rsidP="002414CC">
            <w:pPr>
              <w:spacing w:line="288" w:lineRule="auto"/>
              <w:jc w:val="center"/>
              <w:rPr>
                <w:rFonts w:ascii="宋体" w:hAnsi="宋体" w:cs="宋体"/>
                <w:color w:val="000000"/>
                <w:szCs w:val="21"/>
              </w:rPr>
            </w:pPr>
          </w:p>
        </w:tc>
        <w:tc>
          <w:tcPr>
            <w:tcW w:w="583"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接待</w:t>
            </w:r>
          </w:p>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能力</w:t>
            </w:r>
          </w:p>
          <w:p w:rsidR="00F3657A" w:rsidRPr="0095090C" w:rsidRDefault="00F3657A" w:rsidP="002414CC">
            <w:pPr>
              <w:spacing w:line="288" w:lineRule="auto"/>
              <w:jc w:val="center"/>
              <w:rPr>
                <w:rFonts w:ascii="宋体" w:hAnsi="宋体" w:cs="宋体"/>
                <w:color w:val="000000"/>
                <w:szCs w:val="21"/>
              </w:rPr>
            </w:pPr>
            <w:r w:rsidRPr="0095090C">
              <w:rPr>
                <w:rFonts w:ascii="宋体" w:hAnsi="宋体" w:cs="宋体" w:hint="eastAsia"/>
                <w:szCs w:val="21"/>
              </w:rPr>
              <w:t>3分</w:t>
            </w:r>
          </w:p>
        </w:tc>
        <w:tc>
          <w:tcPr>
            <w:tcW w:w="5520" w:type="dxa"/>
            <w:vAlign w:val="center"/>
          </w:tcPr>
          <w:p w:rsidR="00F3657A" w:rsidRPr="0095090C" w:rsidRDefault="00F3657A" w:rsidP="00F3657A">
            <w:pPr>
              <w:numPr>
                <w:ilvl w:val="0"/>
                <w:numId w:val="6"/>
              </w:numPr>
              <w:spacing w:line="288" w:lineRule="auto"/>
              <w:ind w:firstLineChars="100" w:firstLine="210"/>
              <w:rPr>
                <w:rFonts w:ascii="宋体" w:hAnsi="宋体" w:cs="宋体"/>
                <w:szCs w:val="21"/>
              </w:rPr>
            </w:pPr>
            <w:r w:rsidRPr="0095090C">
              <w:rPr>
                <w:rFonts w:ascii="宋体" w:hAnsi="宋体" w:cs="宋体" w:hint="eastAsia"/>
                <w:szCs w:val="21"/>
              </w:rPr>
              <w:t>为本项目提供健康检查服务具备独立检查场所得1分，无独立检查场所不得分。</w:t>
            </w:r>
          </w:p>
          <w:p w:rsidR="00F3657A" w:rsidRPr="0095090C" w:rsidRDefault="00F3657A" w:rsidP="002414CC">
            <w:pPr>
              <w:spacing w:line="288" w:lineRule="auto"/>
              <w:ind w:firstLineChars="100" w:firstLine="210"/>
              <w:rPr>
                <w:rFonts w:ascii="宋体" w:hAnsi="宋体" w:cs="宋体"/>
                <w:color w:val="000000"/>
                <w:szCs w:val="21"/>
              </w:rPr>
            </w:pPr>
            <w:r w:rsidRPr="0095090C">
              <w:rPr>
                <w:rFonts w:ascii="宋体" w:hAnsi="宋体" w:cs="宋体" w:hint="eastAsia"/>
                <w:szCs w:val="21"/>
              </w:rPr>
              <w:t>2、针对本项目提供单日接待检查人次</w:t>
            </w:r>
            <w:r w:rsidRPr="0095090C">
              <w:rPr>
                <w:rFonts w:ascii="宋体" w:hAnsi="宋体" w:cs="宋体"/>
                <w:szCs w:val="21"/>
              </w:rPr>
              <w:t>4</w:t>
            </w:r>
            <w:r w:rsidRPr="0095090C">
              <w:rPr>
                <w:rFonts w:ascii="宋体" w:hAnsi="宋体" w:cs="宋体" w:hint="eastAsia"/>
                <w:szCs w:val="21"/>
              </w:rPr>
              <w:t>00人及</w:t>
            </w:r>
            <w:r w:rsidRPr="0095090C">
              <w:rPr>
                <w:rFonts w:ascii="宋体" w:hAnsi="宋体" w:cs="宋体"/>
                <w:szCs w:val="21"/>
              </w:rPr>
              <w:t>400</w:t>
            </w:r>
            <w:r w:rsidRPr="0095090C">
              <w:rPr>
                <w:rFonts w:ascii="宋体" w:hAnsi="宋体" w:cs="宋体" w:hint="eastAsia"/>
                <w:szCs w:val="21"/>
              </w:rPr>
              <w:t>人以上得2分，200人（含200人）至299人得1分， 200人以下不得分。</w:t>
            </w:r>
          </w:p>
        </w:tc>
        <w:tc>
          <w:tcPr>
            <w:tcW w:w="2580" w:type="dxa"/>
            <w:vAlign w:val="center"/>
          </w:tcPr>
          <w:p w:rsidR="00F3657A" w:rsidRPr="0095090C" w:rsidRDefault="00F3657A" w:rsidP="00F3657A">
            <w:pPr>
              <w:numPr>
                <w:ilvl w:val="0"/>
                <w:numId w:val="7"/>
              </w:numPr>
              <w:spacing w:line="288" w:lineRule="auto"/>
              <w:ind w:firstLineChars="100" w:firstLine="210"/>
              <w:rPr>
                <w:rFonts w:ascii="宋体" w:hAnsi="宋体" w:cs="宋体"/>
                <w:szCs w:val="21"/>
              </w:rPr>
            </w:pPr>
            <w:r w:rsidRPr="0095090C">
              <w:rPr>
                <w:rFonts w:ascii="宋体" w:hAnsi="宋体" w:cs="宋体" w:hint="eastAsia"/>
                <w:szCs w:val="21"/>
              </w:rPr>
              <w:t>须提供健康检查场地照片并加盖单位公章。</w:t>
            </w:r>
          </w:p>
          <w:p w:rsidR="00F3657A" w:rsidRPr="0095090C" w:rsidRDefault="00F3657A" w:rsidP="002414CC">
            <w:pPr>
              <w:spacing w:line="288" w:lineRule="auto"/>
              <w:ind w:firstLineChars="100" w:firstLine="210"/>
              <w:rPr>
                <w:rFonts w:ascii="宋体" w:hAnsi="宋体" w:cs="宋体"/>
                <w:color w:val="000000"/>
                <w:szCs w:val="21"/>
              </w:rPr>
            </w:pPr>
            <w:r w:rsidRPr="0095090C">
              <w:rPr>
                <w:rFonts w:ascii="宋体" w:hAnsi="宋体" w:cs="宋体" w:hint="eastAsia"/>
                <w:szCs w:val="21"/>
              </w:rPr>
              <w:t>2、提供日接待流水相关证明材料复印件加盖投标人公章或承诺函。(成交后3个工作日内现场核查，如虚假响应，可取消成交资</w:t>
            </w:r>
            <w:r w:rsidRPr="0095090C">
              <w:rPr>
                <w:rFonts w:ascii="宋体" w:hAnsi="宋体" w:cs="宋体" w:hint="eastAsia"/>
                <w:szCs w:val="21"/>
              </w:rPr>
              <w:lastRenderedPageBreak/>
              <w:t>格并追究其法律责任。）</w:t>
            </w:r>
          </w:p>
        </w:tc>
      </w:tr>
      <w:tr w:rsidR="00F3657A" w:rsidTr="002414CC">
        <w:trPr>
          <w:jc w:val="center"/>
        </w:trPr>
        <w:tc>
          <w:tcPr>
            <w:tcW w:w="440" w:type="dxa"/>
            <w:vMerge/>
            <w:vAlign w:val="center"/>
          </w:tcPr>
          <w:p w:rsidR="00F3657A" w:rsidRPr="0095090C" w:rsidRDefault="00F3657A" w:rsidP="002414CC">
            <w:pPr>
              <w:spacing w:line="288" w:lineRule="auto"/>
              <w:jc w:val="center"/>
              <w:rPr>
                <w:rFonts w:ascii="宋体" w:hAnsi="宋体" w:cs="宋体"/>
                <w:szCs w:val="21"/>
              </w:rPr>
            </w:pPr>
          </w:p>
        </w:tc>
        <w:tc>
          <w:tcPr>
            <w:tcW w:w="733" w:type="dxa"/>
            <w:vMerge/>
            <w:vAlign w:val="center"/>
          </w:tcPr>
          <w:p w:rsidR="00F3657A" w:rsidRPr="0095090C" w:rsidRDefault="00F3657A" w:rsidP="002414CC">
            <w:pPr>
              <w:spacing w:line="288" w:lineRule="auto"/>
              <w:ind w:firstLineChars="200" w:firstLine="420"/>
              <w:jc w:val="center"/>
              <w:rPr>
                <w:rFonts w:ascii="宋体" w:hAnsi="宋体" w:cs="宋体"/>
                <w:color w:val="000000"/>
                <w:szCs w:val="21"/>
              </w:rPr>
            </w:pPr>
          </w:p>
        </w:tc>
        <w:tc>
          <w:tcPr>
            <w:tcW w:w="583" w:type="dxa"/>
            <w:vAlign w:val="center"/>
          </w:tcPr>
          <w:p w:rsidR="00F3657A" w:rsidRPr="0095090C" w:rsidRDefault="00F3657A" w:rsidP="002414CC">
            <w:pPr>
              <w:spacing w:line="288" w:lineRule="auto"/>
              <w:jc w:val="center"/>
              <w:rPr>
                <w:rFonts w:ascii="宋体" w:hAnsi="宋体" w:cs="宋体"/>
                <w:szCs w:val="21"/>
              </w:rPr>
            </w:pPr>
            <w:proofErr w:type="gramStart"/>
            <w:r w:rsidRPr="0095090C">
              <w:rPr>
                <w:rFonts w:ascii="宋体" w:hAnsi="宋体" w:cs="宋体" w:hint="eastAsia"/>
                <w:szCs w:val="21"/>
              </w:rPr>
              <w:t>医</w:t>
            </w:r>
            <w:proofErr w:type="gramEnd"/>
            <w:r w:rsidRPr="0095090C">
              <w:rPr>
                <w:rFonts w:ascii="宋体" w:hAnsi="宋体" w:cs="宋体" w:hint="eastAsia"/>
                <w:szCs w:val="21"/>
              </w:rPr>
              <w:t>资</w:t>
            </w:r>
          </w:p>
          <w:p w:rsidR="00F3657A" w:rsidRPr="0095090C" w:rsidRDefault="00F3657A" w:rsidP="002414CC">
            <w:pPr>
              <w:spacing w:line="288" w:lineRule="auto"/>
              <w:jc w:val="center"/>
              <w:rPr>
                <w:rFonts w:ascii="宋体" w:hAnsi="宋体" w:cs="宋体"/>
                <w:color w:val="000000"/>
                <w:szCs w:val="21"/>
              </w:rPr>
            </w:pPr>
            <w:r w:rsidRPr="0095090C">
              <w:rPr>
                <w:rFonts w:ascii="宋体" w:hAnsi="宋体" w:cs="宋体" w:hint="eastAsia"/>
                <w:szCs w:val="21"/>
              </w:rPr>
              <w:t>力量18分</w:t>
            </w:r>
          </w:p>
        </w:tc>
        <w:tc>
          <w:tcPr>
            <w:tcW w:w="5520" w:type="dxa"/>
            <w:vAlign w:val="center"/>
          </w:tcPr>
          <w:p w:rsidR="00F3657A" w:rsidRPr="0095090C" w:rsidRDefault="00F3657A" w:rsidP="002414CC">
            <w:pPr>
              <w:spacing w:line="288" w:lineRule="auto"/>
              <w:ind w:firstLineChars="200" w:firstLine="420"/>
              <w:rPr>
                <w:rFonts w:ascii="宋体" w:hAnsi="宋体" w:cs="宋体"/>
                <w:szCs w:val="21"/>
              </w:rPr>
            </w:pPr>
            <w:r w:rsidRPr="0095090C">
              <w:rPr>
                <w:rFonts w:ascii="宋体" w:hAnsi="宋体" w:cs="宋体" w:hint="eastAsia"/>
                <w:szCs w:val="21"/>
              </w:rPr>
              <w:t>根据投标人针对本项目拟派的超声科、放射科、检验科的医生和健康检查</w:t>
            </w:r>
            <w:proofErr w:type="gramStart"/>
            <w:r w:rsidRPr="0095090C">
              <w:rPr>
                <w:rFonts w:ascii="宋体" w:hAnsi="宋体" w:cs="宋体" w:hint="eastAsia"/>
                <w:szCs w:val="21"/>
              </w:rPr>
              <w:t>报告总检</w:t>
            </w:r>
            <w:proofErr w:type="gramEnd"/>
            <w:r w:rsidRPr="0095090C">
              <w:rPr>
                <w:rFonts w:ascii="宋体" w:hAnsi="宋体" w:cs="宋体" w:hint="eastAsia"/>
                <w:szCs w:val="21"/>
              </w:rPr>
              <w:t>（科）医生的情况，按以下标准进行评分：</w:t>
            </w:r>
          </w:p>
          <w:p w:rsidR="00F3657A" w:rsidRPr="0095090C" w:rsidRDefault="00F3657A" w:rsidP="002414CC">
            <w:pPr>
              <w:spacing w:line="288" w:lineRule="auto"/>
              <w:ind w:firstLineChars="100" w:firstLine="210"/>
              <w:rPr>
                <w:rFonts w:ascii="宋体" w:hAnsi="宋体" w:cs="宋体"/>
                <w:szCs w:val="21"/>
              </w:rPr>
            </w:pPr>
            <w:r w:rsidRPr="0095090C">
              <w:rPr>
                <w:rFonts w:ascii="宋体" w:hAnsi="宋体" w:cs="宋体" w:hint="eastAsia"/>
                <w:szCs w:val="21"/>
              </w:rPr>
              <w:t>（1）对于不同的科室，每有一个科室配备具有8年及以上临床经验或科室经验的医生的得2分，最多得8分。</w:t>
            </w:r>
          </w:p>
          <w:p w:rsidR="00F3657A" w:rsidRPr="0095090C" w:rsidRDefault="00F3657A" w:rsidP="002414CC">
            <w:pPr>
              <w:spacing w:line="288" w:lineRule="auto"/>
              <w:ind w:firstLineChars="100" w:firstLine="210"/>
              <w:rPr>
                <w:rFonts w:ascii="宋体" w:hAnsi="宋体" w:cs="宋体"/>
                <w:color w:val="000000"/>
                <w:szCs w:val="21"/>
              </w:rPr>
            </w:pPr>
            <w:r w:rsidRPr="0095090C">
              <w:rPr>
                <w:rFonts w:ascii="宋体" w:hAnsi="宋体" w:cs="宋体" w:hint="eastAsia"/>
                <w:szCs w:val="21"/>
              </w:rPr>
              <w:t>（2）对于不同的科室，每有一个科室配备具有高级（主任、副主任）职称的医生的得2.5分；每有一个科室配备具有中级（主治）职称的医生的得1.5分；本项最多得10分。（说明：同一个科室，以得分较高的职称计算得分。）</w:t>
            </w:r>
          </w:p>
        </w:tc>
        <w:tc>
          <w:tcPr>
            <w:tcW w:w="2580" w:type="dxa"/>
            <w:vAlign w:val="center"/>
          </w:tcPr>
          <w:p w:rsidR="00F3657A" w:rsidRPr="0095090C" w:rsidRDefault="00F3657A" w:rsidP="002414CC">
            <w:pPr>
              <w:spacing w:line="288" w:lineRule="auto"/>
              <w:rPr>
                <w:rFonts w:ascii="宋体" w:hAnsi="宋体" w:cs="宋体"/>
                <w:szCs w:val="21"/>
              </w:rPr>
            </w:pPr>
            <w:r w:rsidRPr="0095090C">
              <w:rPr>
                <w:rFonts w:ascii="宋体" w:hAnsi="宋体" w:cs="宋体" w:hint="eastAsia"/>
                <w:szCs w:val="21"/>
              </w:rPr>
              <w:t>需提供工作人员的执业医生证及职称证复印件和投标人出具的“该医生具有8年及以上临床或科室经验”的承诺书原件。</w:t>
            </w:r>
          </w:p>
          <w:p w:rsidR="00F3657A" w:rsidRPr="0095090C" w:rsidRDefault="00F3657A" w:rsidP="002414CC">
            <w:pPr>
              <w:spacing w:line="288" w:lineRule="auto"/>
              <w:rPr>
                <w:rFonts w:ascii="宋体" w:hAnsi="宋体" w:cs="宋体"/>
                <w:color w:val="000000"/>
                <w:szCs w:val="21"/>
              </w:rPr>
            </w:pPr>
            <w:r w:rsidRPr="0095090C">
              <w:rPr>
                <w:rFonts w:ascii="宋体" w:hAnsi="宋体" w:cs="宋体" w:hint="eastAsia"/>
                <w:color w:val="000000"/>
                <w:szCs w:val="21"/>
              </w:rPr>
              <w:t>注：人员不重复计分。</w:t>
            </w:r>
          </w:p>
        </w:tc>
      </w:tr>
      <w:tr w:rsidR="00F3657A" w:rsidTr="002414CC">
        <w:trPr>
          <w:jc w:val="center"/>
        </w:trPr>
        <w:tc>
          <w:tcPr>
            <w:tcW w:w="440" w:type="dxa"/>
            <w:vMerge/>
            <w:vAlign w:val="center"/>
          </w:tcPr>
          <w:p w:rsidR="00F3657A" w:rsidRPr="0095090C" w:rsidRDefault="00F3657A" w:rsidP="002414CC">
            <w:pPr>
              <w:spacing w:line="288" w:lineRule="auto"/>
              <w:jc w:val="center"/>
              <w:rPr>
                <w:rFonts w:ascii="宋体" w:hAnsi="宋体" w:cs="宋体"/>
                <w:szCs w:val="21"/>
              </w:rPr>
            </w:pPr>
          </w:p>
        </w:tc>
        <w:tc>
          <w:tcPr>
            <w:tcW w:w="733" w:type="dxa"/>
            <w:vMerge/>
            <w:vAlign w:val="center"/>
          </w:tcPr>
          <w:p w:rsidR="00F3657A" w:rsidRPr="0095090C" w:rsidRDefault="00F3657A" w:rsidP="002414CC">
            <w:pPr>
              <w:spacing w:line="288" w:lineRule="auto"/>
              <w:ind w:firstLineChars="200" w:firstLine="420"/>
              <w:jc w:val="center"/>
              <w:rPr>
                <w:rFonts w:ascii="宋体" w:hAnsi="宋体" w:cs="宋体"/>
                <w:szCs w:val="21"/>
              </w:rPr>
            </w:pPr>
          </w:p>
        </w:tc>
        <w:tc>
          <w:tcPr>
            <w:tcW w:w="583" w:type="dxa"/>
            <w:vAlign w:val="center"/>
          </w:tcPr>
          <w:p w:rsidR="00F3657A" w:rsidRPr="0066489D" w:rsidRDefault="00F3657A" w:rsidP="002414CC">
            <w:pPr>
              <w:spacing w:line="288" w:lineRule="auto"/>
              <w:jc w:val="center"/>
              <w:rPr>
                <w:rFonts w:ascii="宋体" w:hAnsi="宋体" w:cs="宋体"/>
                <w:szCs w:val="21"/>
              </w:rPr>
            </w:pPr>
            <w:r w:rsidRPr="0066489D">
              <w:rPr>
                <w:rFonts w:ascii="宋体" w:hAnsi="宋体" w:cs="宋体" w:hint="eastAsia"/>
                <w:szCs w:val="21"/>
              </w:rPr>
              <w:t>医疗</w:t>
            </w:r>
          </w:p>
          <w:p w:rsidR="00F3657A" w:rsidRPr="0066489D" w:rsidRDefault="00F3657A" w:rsidP="002414CC">
            <w:pPr>
              <w:spacing w:line="288" w:lineRule="auto"/>
              <w:jc w:val="center"/>
              <w:rPr>
                <w:rFonts w:ascii="宋体" w:hAnsi="宋体" w:cs="宋体"/>
                <w:szCs w:val="21"/>
              </w:rPr>
            </w:pPr>
            <w:r w:rsidRPr="0066489D">
              <w:rPr>
                <w:rFonts w:ascii="宋体" w:hAnsi="宋体" w:cs="宋体" w:hint="eastAsia"/>
                <w:szCs w:val="21"/>
              </w:rPr>
              <w:t>设备</w:t>
            </w:r>
          </w:p>
          <w:p w:rsidR="00F3657A" w:rsidRPr="0066489D" w:rsidRDefault="00F3657A" w:rsidP="002414CC">
            <w:pPr>
              <w:spacing w:line="288" w:lineRule="auto"/>
              <w:jc w:val="center"/>
              <w:rPr>
                <w:rFonts w:ascii="宋体" w:hAnsi="宋体" w:cs="宋体"/>
                <w:color w:val="000000"/>
                <w:szCs w:val="21"/>
              </w:rPr>
            </w:pPr>
            <w:r w:rsidRPr="0066489D">
              <w:rPr>
                <w:rFonts w:ascii="宋体" w:hAnsi="宋体" w:cs="宋体"/>
                <w:szCs w:val="21"/>
              </w:rPr>
              <w:t>25</w:t>
            </w:r>
            <w:r w:rsidRPr="0066489D">
              <w:rPr>
                <w:rFonts w:ascii="宋体" w:hAnsi="宋体" w:cs="宋体" w:hint="eastAsia"/>
                <w:szCs w:val="21"/>
              </w:rPr>
              <w:t>分</w:t>
            </w:r>
          </w:p>
        </w:tc>
        <w:tc>
          <w:tcPr>
            <w:tcW w:w="5520" w:type="dxa"/>
            <w:vAlign w:val="center"/>
          </w:tcPr>
          <w:p w:rsidR="00F3657A" w:rsidRPr="005060DE" w:rsidRDefault="00F3657A" w:rsidP="002414CC">
            <w:pPr>
              <w:spacing w:line="288" w:lineRule="auto"/>
              <w:ind w:firstLineChars="200" w:firstLine="420"/>
              <w:rPr>
                <w:rFonts w:ascii="宋体" w:hAnsi="宋体" w:cs="宋体"/>
                <w:color w:val="000000"/>
                <w:szCs w:val="21"/>
              </w:rPr>
            </w:pPr>
            <w:r w:rsidRPr="005060DE">
              <w:rPr>
                <w:rFonts w:ascii="宋体" w:hAnsi="宋体" w:cs="宋体" w:hint="eastAsia"/>
                <w:color w:val="000000"/>
                <w:szCs w:val="21"/>
              </w:rPr>
              <w:t>1、投标人独立配备的彩超设备数量为</w:t>
            </w:r>
            <w:r w:rsidR="00CF0D15">
              <w:rPr>
                <w:rFonts w:ascii="宋体" w:hAnsi="宋体" w:cs="宋体" w:hint="eastAsia"/>
                <w:color w:val="000000"/>
                <w:szCs w:val="21"/>
              </w:rPr>
              <w:t>8</w:t>
            </w:r>
            <w:r w:rsidRPr="005060DE">
              <w:rPr>
                <w:rFonts w:ascii="宋体" w:hAnsi="宋体" w:cs="宋体" w:hint="eastAsia"/>
                <w:color w:val="000000"/>
                <w:szCs w:val="21"/>
              </w:rPr>
              <w:t>台得1分，每增加1台加0.5分，本项最高得</w:t>
            </w:r>
            <w:r w:rsidRPr="005060DE">
              <w:rPr>
                <w:rFonts w:ascii="宋体" w:hAnsi="宋体" w:cs="宋体"/>
                <w:color w:val="000000"/>
                <w:szCs w:val="21"/>
              </w:rPr>
              <w:t>7</w:t>
            </w:r>
            <w:r w:rsidRPr="005060DE">
              <w:rPr>
                <w:rFonts w:ascii="宋体" w:hAnsi="宋体" w:cs="宋体" w:hint="eastAsia"/>
                <w:color w:val="000000"/>
                <w:szCs w:val="21"/>
              </w:rPr>
              <w:t>分。</w:t>
            </w:r>
          </w:p>
          <w:p w:rsidR="00F3657A" w:rsidRPr="005060DE" w:rsidRDefault="00F3657A" w:rsidP="002414CC">
            <w:pPr>
              <w:spacing w:line="288" w:lineRule="auto"/>
              <w:ind w:firstLineChars="200" w:firstLine="420"/>
              <w:rPr>
                <w:rFonts w:ascii="宋体" w:hAnsi="宋体" w:cs="宋体"/>
                <w:color w:val="000000"/>
                <w:szCs w:val="21"/>
              </w:rPr>
            </w:pPr>
            <w:r w:rsidRPr="005060DE">
              <w:rPr>
                <w:rFonts w:ascii="宋体" w:hAnsi="宋体" w:cs="宋体" w:hint="eastAsia"/>
                <w:color w:val="000000"/>
                <w:szCs w:val="21"/>
              </w:rPr>
              <w:t>2、投标人独立配备的DR设备数量为1台得1分，每增加1台得1分，本项最高得3分。</w:t>
            </w:r>
          </w:p>
          <w:p w:rsidR="00F3657A" w:rsidRPr="005060DE" w:rsidRDefault="00F3657A" w:rsidP="002414CC">
            <w:pPr>
              <w:spacing w:line="288" w:lineRule="auto"/>
              <w:ind w:firstLineChars="200" w:firstLine="420"/>
              <w:rPr>
                <w:rFonts w:ascii="宋体" w:hAnsi="宋体" w:cs="宋体"/>
                <w:color w:val="000000"/>
                <w:szCs w:val="21"/>
              </w:rPr>
            </w:pPr>
            <w:r w:rsidRPr="005060DE">
              <w:rPr>
                <w:rFonts w:ascii="宋体" w:hAnsi="宋体" w:cs="宋体" w:hint="eastAsia"/>
                <w:color w:val="000000"/>
                <w:szCs w:val="21"/>
              </w:rPr>
              <w:t>3、投标人独立配备的CT设备数量为1台得1分，每增加1台加1分，本项最高得5分。</w:t>
            </w:r>
          </w:p>
          <w:p w:rsidR="00F3657A" w:rsidRPr="005060DE" w:rsidRDefault="00F3657A" w:rsidP="002414CC">
            <w:pPr>
              <w:spacing w:line="288" w:lineRule="auto"/>
              <w:ind w:firstLineChars="200" w:firstLine="420"/>
              <w:rPr>
                <w:rFonts w:ascii="宋体" w:hAnsi="宋体" w:cs="宋体"/>
                <w:color w:val="000000"/>
                <w:szCs w:val="21"/>
              </w:rPr>
            </w:pPr>
            <w:r w:rsidRPr="005060DE">
              <w:rPr>
                <w:rFonts w:ascii="宋体" w:hAnsi="宋体" w:cs="宋体" w:hint="eastAsia"/>
                <w:color w:val="000000"/>
                <w:szCs w:val="21"/>
              </w:rPr>
              <w:t>4、投标人独立配备的核磁设备数量，1台得2分,增加1台加3分，最高得8分。</w:t>
            </w:r>
          </w:p>
          <w:p w:rsidR="00F3657A" w:rsidRPr="0095090C" w:rsidRDefault="00F3657A" w:rsidP="00F3657A">
            <w:pPr>
              <w:pStyle w:val="a7"/>
              <w:ind w:firstLineChars="250" w:firstLine="525"/>
              <w:rPr>
                <w:color w:val="FF0000"/>
                <w:szCs w:val="21"/>
              </w:rPr>
            </w:pPr>
            <w:r w:rsidRPr="005060DE">
              <w:rPr>
                <w:rFonts w:ascii="宋体" w:hAnsi="宋体" w:hint="eastAsia"/>
                <w:color w:val="000000"/>
                <w:szCs w:val="21"/>
              </w:rPr>
              <w:t>5、</w:t>
            </w:r>
            <w:r w:rsidRPr="005060DE">
              <w:rPr>
                <w:rFonts w:ascii="宋体" w:hAnsi="宋体" w:cs="宋体" w:hint="eastAsia"/>
                <w:color w:val="000000"/>
                <w:szCs w:val="21"/>
              </w:rPr>
              <w:t>投标人独立配备的智能采血系统（需具备智能贴标分管、智能分管运送、智能排号功能）数量，1台得</w:t>
            </w:r>
            <w:r w:rsidRPr="005060DE">
              <w:rPr>
                <w:rFonts w:ascii="宋体" w:hAnsi="宋体" w:cs="宋体"/>
                <w:color w:val="000000"/>
                <w:szCs w:val="21"/>
              </w:rPr>
              <w:t>1</w:t>
            </w:r>
            <w:r w:rsidRPr="005060DE">
              <w:rPr>
                <w:rFonts w:ascii="宋体" w:hAnsi="宋体" w:cs="宋体" w:hint="eastAsia"/>
                <w:color w:val="000000"/>
                <w:szCs w:val="21"/>
              </w:rPr>
              <w:t>分,增加1台加1分，最高得</w:t>
            </w:r>
            <w:r w:rsidRPr="005060DE">
              <w:rPr>
                <w:rFonts w:ascii="宋体" w:hAnsi="宋体" w:cs="宋体"/>
                <w:color w:val="000000"/>
                <w:szCs w:val="21"/>
              </w:rPr>
              <w:t>2</w:t>
            </w:r>
            <w:r w:rsidRPr="005060DE">
              <w:rPr>
                <w:rFonts w:ascii="宋体" w:hAnsi="宋体" w:cs="宋体" w:hint="eastAsia"/>
                <w:color w:val="000000"/>
                <w:szCs w:val="21"/>
              </w:rPr>
              <w:t>分。</w:t>
            </w:r>
          </w:p>
        </w:tc>
        <w:tc>
          <w:tcPr>
            <w:tcW w:w="2580" w:type="dxa"/>
            <w:vAlign w:val="center"/>
          </w:tcPr>
          <w:p w:rsidR="00F3657A" w:rsidRPr="0095090C" w:rsidRDefault="00F3657A" w:rsidP="002414CC">
            <w:pPr>
              <w:spacing w:line="288" w:lineRule="auto"/>
              <w:rPr>
                <w:rFonts w:ascii="宋体" w:hAnsi="宋体" w:cs="宋体"/>
                <w:szCs w:val="21"/>
              </w:rPr>
            </w:pPr>
            <w:r w:rsidRPr="0095090C">
              <w:rPr>
                <w:rFonts w:ascii="宋体" w:hAnsi="宋体" w:cs="宋体" w:hint="eastAsia"/>
                <w:szCs w:val="21"/>
              </w:rPr>
              <w:t>投标人需提供采购合同或发票及设备照片并提供体检中心独立配备以上设备的承诺函，待成交后3个工作日内现场核查，如虚假响应，可取消成交资格并追究其法律责任。</w:t>
            </w:r>
          </w:p>
        </w:tc>
      </w:tr>
      <w:tr w:rsidR="00F3657A" w:rsidTr="002414CC">
        <w:trPr>
          <w:jc w:val="center"/>
        </w:trPr>
        <w:tc>
          <w:tcPr>
            <w:tcW w:w="440" w:type="dxa"/>
            <w:vMerge/>
            <w:vAlign w:val="center"/>
          </w:tcPr>
          <w:p w:rsidR="00F3657A" w:rsidRPr="0095090C" w:rsidRDefault="00F3657A" w:rsidP="002414CC">
            <w:pPr>
              <w:spacing w:line="288" w:lineRule="auto"/>
              <w:jc w:val="center"/>
              <w:rPr>
                <w:rFonts w:ascii="宋体" w:hAnsi="宋体" w:cs="宋体"/>
                <w:szCs w:val="21"/>
              </w:rPr>
            </w:pPr>
          </w:p>
        </w:tc>
        <w:tc>
          <w:tcPr>
            <w:tcW w:w="733" w:type="dxa"/>
            <w:vMerge/>
            <w:vAlign w:val="center"/>
          </w:tcPr>
          <w:p w:rsidR="00F3657A" w:rsidRPr="0095090C" w:rsidRDefault="00F3657A" w:rsidP="002414CC">
            <w:pPr>
              <w:spacing w:line="288" w:lineRule="auto"/>
              <w:ind w:firstLineChars="200" w:firstLine="420"/>
              <w:jc w:val="center"/>
              <w:rPr>
                <w:rFonts w:ascii="宋体" w:hAnsi="宋体" w:cs="宋体"/>
                <w:szCs w:val="21"/>
              </w:rPr>
            </w:pPr>
          </w:p>
        </w:tc>
        <w:tc>
          <w:tcPr>
            <w:tcW w:w="583" w:type="dxa"/>
            <w:vAlign w:val="center"/>
          </w:tcPr>
          <w:p w:rsidR="00F3657A" w:rsidRPr="0066489D" w:rsidRDefault="00F3657A" w:rsidP="002414CC">
            <w:pPr>
              <w:spacing w:line="288" w:lineRule="auto"/>
              <w:ind w:firstLine="28"/>
              <w:jc w:val="center"/>
              <w:rPr>
                <w:rFonts w:ascii="宋体" w:hAnsi="宋体" w:cs="宋体"/>
                <w:szCs w:val="21"/>
              </w:rPr>
            </w:pPr>
            <w:r w:rsidRPr="0066489D">
              <w:rPr>
                <w:rFonts w:ascii="宋体" w:hAnsi="宋体" w:cs="宋体" w:hint="eastAsia"/>
                <w:szCs w:val="21"/>
              </w:rPr>
              <w:t>综合实力</w:t>
            </w:r>
            <w:r w:rsidRPr="0066489D">
              <w:rPr>
                <w:rFonts w:ascii="宋体" w:hAnsi="宋体" w:cs="宋体"/>
                <w:szCs w:val="21"/>
              </w:rPr>
              <w:t>8</w:t>
            </w:r>
            <w:r w:rsidRPr="0066489D">
              <w:rPr>
                <w:rFonts w:ascii="宋体" w:hAnsi="宋体" w:cs="宋体" w:hint="eastAsia"/>
                <w:szCs w:val="21"/>
              </w:rPr>
              <w:t>分</w:t>
            </w:r>
          </w:p>
        </w:tc>
        <w:tc>
          <w:tcPr>
            <w:tcW w:w="5520" w:type="dxa"/>
            <w:vAlign w:val="center"/>
          </w:tcPr>
          <w:p w:rsidR="00F3657A" w:rsidRPr="004D507A" w:rsidRDefault="00F3657A" w:rsidP="002414CC">
            <w:pPr>
              <w:spacing w:line="288" w:lineRule="auto"/>
              <w:rPr>
                <w:rFonts w:ascii="宋体" w:hAnsi="宋体" w:cs="宋体"/>
                <w:szCs w:val="21"/>
              </w:rPr>
            </w:pPr>
            <w:r w:rsidRPr="004D507A">
              <w:rPr>
                <w:rFonts w:ascii="宋体" w:hAnsi="宋体" w:cs="宋体" w:hint="eastAsia"/>
                <w:szCs w:val="21"/>
              </w:rPr>
              <w:t>1、投标人具有市级及以上卫生部门颁发的“健康体检医疗质量控制中心”得4分，</w:t>
            </w:r>
            <w:r w:rsidR="00CF0D15" w:rsidRPr="004D507A">
              <w:rPr>
                <w:rFonts w:ascii="宋体" w:hAnsi="宋体" w:cs="宋体" w:hint="eastAsia"/>
                <w:szCs w:val="21"/>
              </w:rPr>
              <w:t>没有不得分</w:t>
            </w:r>
            <w:r w:rsidRPr="004D507A">
              <w:rPr>
                <w:rFonts w:ascii="宋体" w:hAnsi="宋体" w:cs="宋体" w:hint="eastAsia"/>
                <w:szCs w:val="21"/>
              </w:rPr>
              <w:t>；</w:t>
            </w:r>
          </w:p>
          <w:p w:rsidR="00F3657A" w:rsidRPr="004D507A" w:rsidRDefault="00F3657A" w:rsidP="002414CC">
            <w:pPr>
              <w:spacing w:line="288" w:lineRule="auto"/>
              <w:rPr>
                <w:rFonts w:ascii="宋体" w:hAnsi="宋体" w:cs="宋体"/>
                <w:szCs w:val="21"/>
              </w:rPr>
            </w:pPr>
            <w:r w:rsidRPr="004D507A">
              <w:rPr>
                <w:rFonts w:ascii="宋体" w:hAnsi="宋体" w:cs="宋体" w:hint="eastAsia"/>
                <w:szCs w:val="21"/>
              </w:rPr>
              <w:t>2、供应商取得</w:t>
            </w:r>
            <w:r w:rsidR="00CF0D15" w:rsidRPr="004D507A">
              <w:rPr>
                <w:rFonts w:ascii="宋体" w:hAnsi="宋体" w:cs="宋体" w:hint="eastAsia"/>
                <w:szCs w:val="21"/>
              </w:rPr>
              <w:t>2019或</w:t>
            </w:r>
            <w:r w:rsidRPr="004D507A">
              <w:rPr>
                <w:rFonts w:ascii="宋体" w:hAnsi="宋体" w:cs="宋体" w:hint="eastAsia"/>
                <w:szCs w:val="21"/>
              </w:rPr>
              <w:t>20</w:t>
            </w:r>
            <w:r w:rsidRPr="004D507A">
              <w:rPr>
                <w:rFonts w:ascii="宋体" w:hAnsi="宋体" w:cs="宋体"/>
                <w:szCs w:val="21"/>
              </w:rPr>
              <w:t>20</w:t>
            </w:r>
            <w:r w:rsidRPr="004D507A">
              <w:rPr>
                <w:rFonts w:ascii="宋体" w:hAnsi="宋体" w:cs="宋体" w:hint="eastAsia"/>
                <w:szCs w:val="21"/>
              </w:rPr>
              <w:t>年国家</w:t>
            </w:r>
            <w:proofErr w:type="gramStart"/>
            <w:r w:rsidRPr="004D507A">
              <w:rPr>
                <w:rFonts w:ascii="宋体" w:hAnsi="宋体" w:cs="宋体" w:hint="eastAsia"/>
                <w:szCs w:val="21"/>
              </w:rPr>
              <w:t>卫健委临床</w:t>
            </w:r>
            <w:proofErr w:type="gramEnd"/>
            <w:r w:rsidRPr="004D507A">
              <w:rPr>
                <w:rFonts w:ascii="宋体" w:hAnsi="宋体" w:cs="宋体" w:hint="eastAsia"/>
                <w:szCs w:val="21"/>
              </w:rPr>
              <w:t>检验中心“全国常规化学室间质量评价活动”</w:t>
            </w:r>
            <w:proofErr w:type="gramStart"/>
            <w:r w:rsidRPr="004D507A">
              <w:rPr>
                <w:rFonts w:ascii="宋体" w:hAnsi="宋体" w:cs="宋体" w:hint="eastAsia"/>
                <w:szCs w:val="21"/>
              </w:rPr>
              <w:t>质评证书</w:t>
            </w:r>
            <w:proofErr w:type="gramEnd"/>
            <w:r w:rsidRPr="004D507A">
              <w:rPr>
                <w:rFonts w:ascii="宋体" w:hAnsi="宋体" w:cs="宋体" w:hint="eastAsia"/>
                <w:szCs w:val="21"/>
              </w:rPr>
              <w:t>得</w:t>
            </w:r>
            <w:r w:rsidRPr="004D507A">
              <w:rPr>
                <w:rFonts w:ascii="宋体" w:hAnsi="宋体" w:cs="宋体"/>
                <w:szCs w:val="21"/>
              </w:rPr>
              <w:t>1</w:t>
            </w:r>
            <w:r w:rsidRPr="004D507A">
              <w:rPr>
                <w:rFonts w:ascii="宋体" w:hAnsi="宋体" w:cs="宋体" w:hint="eastAsia"/>
                <w:szCs w:val="21"/>
              </w:rPr>
              <w:t>分；委托检验单位取得证书的得</w:t>
            </w:r>
            <w:r w:rsidRPr="004D507A">
              <w:rPr>
                <w:rFonts w:ascii="宋体" w:hAnsi="宋体" w:cs="宋体"/>
                <w:szCs w:val="21"/>
              </w:rPr>
              <w:t>0.5</w:t>
            </w:r>
            <w:r w:rsidRPr="004D507A">
              <w:rPr>
                <w:rFonts w:ascii="宋体" w:hAnsi="宋体" w:cs="宋体" w:hint="eastAsia"/>
                <w:szCs w:val="21"/>
              </w:rPr>
              <w:t>分；</w:t>
            </w:r>
          </w:p>
          <w:p w:rsidR="00F3657A" w:rsidRPr="004D507A" w:rsidRDefault="00F3657A" w:rsidP="00F3657A">
            <w:pPr>
              <w:pStyle w:val="a7"/>
              <w:ind w:firstLine="480"/>
              <w:rPr>
                <w:rFonts w:ascii="宋体" w:hAnsi="宋体" w:cs="宋体"/>
                <w:szCs w:val="21"/>
              </w:rPr>
            </w:pPr>
            <w:r w:rsidRPr="004D507A">
              <w:rPr>
                <w:rFonts w:ascii="宋体" w:hAnsi="宋体" w:cs="宋体" w:hint="eastAsia"/>
                <w:szCs w:val="21"/>
              </w:rPr>
              <w:t>3、供应商取得</w:t>
            </w:r>
            <w:r w:rsidR="00CF0D15" w:rsidRPr="004D507A">
              <w:rPr>
                <w:rFonts w:ascii="宋体" w:hAnsi="宋体" w:cs="宋体" w:hint="eastAsia"/>
                <w:szCs w:val="21"/>
              </w:rPr>
              <w:t>2019或</w:t>
            </w:r>
            <w:r w:rsidRPr="004D507A">
              <w:rPr>
                <w:rFonts w:ascii="宋体" w:hAnsi="宋体" w:cs="宋体" w:hint="eastAsia"/>
                <w:szCs w:val="21"/>
              </w:rPr>
              <w:t>20</w:t>
            </w:r>
            <w:r w:rsidRPr="004D507A">
              <w:rPr>
                <w:rFonts w:ascii="宋体" w:hAnsi="宋体" w:cs="宋体"/>
                <w:szCs w:val="21"/>
              </w:rPr>
              <w:t>20</w:t>
            </w:r>
            <w:r w:rsidRPr="004D507A">
              <w:rPr>
                <w:rFonts w:ascii="宋体" w:hAnsi="宋体" w:cs="宋体" w:hint="eastAsia"/>
                <w:szCs w:val="21"/>
              </w:rPr>
              <w:t>年国家</w:t>
            </w:r>
            <w:proofErr w:type="gramStart"/>
            <w:r w:rsidRPr="004D507A">
              <w:rPr>
                <w:rFonts w:ascii="宋体" w:hAnsi="宋体" w:cs="宋体" w:hint="eastAsia"/>
                <w:szCs w:val="21"/>
              </w:rPr>
              <w:t>卫健委临床</w:t>
            </w:r>
            <w:proofErr w:type="gramEnd"/>
            <w:r w:rsidRPr="004D507A">
              <w:rPr>
                <w:rFonts w:ascii="宋体" w:hAnsi="宋体" w:cs="宋体" w:hint="eastAsia"/>
                <w:szCs w:val="21"/>
              </w:rPr>
              <w:t>检验中心“全国肿瘤标志物室间质量评价活动”</w:t>
            </w:r>
            <w:proofErr w:type="gramStart"/>
            <w:r w:rsidRPr="004D507A">
              <w:rPr>
                <w:rFonts w:ascii="宋体" w:hAnsi="宋体" w:cs="宋体" w:hint="eastAsia"/>
                <w:szCs w:val="21"/>
              </w:rPr>
              <w:t>质评证书</w:t>
            </w:r>
            <w:proofErr w:type="gramEnd"/>
            <w:r w:rsidRPr="004D507A">
              <w:rPr>
                <w:rFonts w:ascii="宋体" w:hAnsi="宋体" w:cs="宋体" w:hint="eastAsia"/>
                <w:szCs w:val="21"/>
              </w:rPr>
              <w:t>得</w:t>
            </w:r>
            <w:r w:rsidRPr="004D507A">
              <w:rPr>
                <w:rFonts w:ascii="宋体" w:hAnsi="宋体" w:cs="宋体"/>
                <w:szCs w:val="21"/>
              </w:rPr>
              <w:t>1</w:t>
            </w:r>
            <w:r w:rsidRPr="004D507A">
              <w:rPr>
                <w:rFonts w:ascii="宋体" w:hAnsi="宋体" w:cs="宋体" w:hint="eastAsia"/>
                <w:szCs w:val="21"/>
              </w:rPr>
              <w:t>分；委托检验单位取得证书的得</w:t>
            </w:r>
            <w:r w:rsidRPr="004D507A">
              <w:rPr>
                <w:rFonts w:ascii="宋体" w:hAnsi="宋体" w:cs="宋体"/>
                <w:szCs w:val="21"/>
              </w:rPr>
              <w:t>0.5</w:t>
            </w:r>
            <w:r w:rsidRPr="004D507A">
              <w:rPr>
                <w:rFonts w:ascii="宋体" w:hAnsi="宋体" w:cs="宋体" w:hint="eastAsia"/>
                <w:szCs w:val="21"/>
              </w:rPr>
              <w:t>分；</w:t>
            </w:r>
          </w:p>
          <w:p w:rsidR="00F3657A" w:rsidRPr="004D507A" w:rsidRDefault="00F3657A" w:rsidP="00F3657A">
            <w:pPr>
              <w:pStyle w:val="a7"/>
              <w:ind w:firstLine="480"/>
              <w:rPr>
                <w:szCs w:val="21"/>
              </w:rPr>
            </w:pPr>
            <w:r w:rsidRPr="004D507A">
              <w:rPr>
                <w:rFonts w:ascii="宋体" w:hAnsi="宋体" w:cs="宋体"/>
                <w:szCs w:val="21"/>
              </w:rPr>
              <w:t>4</w:t>
            </w:r>
            <w:r w:rsidRPr="004D507A">
              <w:rPr>
                <w:rFonts w:ascii="宋体" w:hAnsi="宋体" w:cs="宋体" w:hint="eastAsia"/>
                <w:szCs w:val="21"/>
              </w:rPr>
              <w:t>、供应商取得</w:t>
            </w:r>
            <w:r w:rsidR="00CF0D15" w:rsidRPr="004D507A">
              <w:rPr>
                <w:rFonts w:ascii="宋体" w:hAnsi="宋体" w:cs="宋体" w:hint="eastAsia"/>
                <w:szCs w:val="21"/>
              </w:rPr>
              <w:t>2019或</w:t>
            </w:r>
            <w:r w:rsidRPr="004D507A">
              <w:rPr>
                <w:rFonts w:ascii="宋体" w:hAnsi="宋体" w:cs="宋体" w:hint="eastAsia"/>
                <w:szCs w:val="21"/>
              </w:rPr>
              <w:t>20</w:t>
            </w:r>
            <w:r w:rsidRPr="004D507A">
              <w:rPr>
                <w:rFonts w:ascii="宋体" w:hAnsi="宋体" w:cs="宋体"/>
                <w:szCs w:val="21"/>
              </w:rPr>
              <w:t>20</w:t>
            </w:r>
            <w:r w:rsidRPr="004D507A">
              <w:rPr>
                <w:rFonts w:ascii="宋体" w:hAnsi="宋体" w:cs="宋体" w:hint="eastAsia"/>
                <w:szCs w:val="21"/>
              </w:rPr>
              <w:t>年国家</w:t>
            </w:r>
            <w:proofErr w:type="gramStart"/>
            <w:r w:rsidRPr="004D507A">
              <w:rPr>
                <w:rFonts w:ascii="宋体" w:hAnsi="宋体" w:cs="宋体" w:hint="eastAsia"/>
                <w:szCs w:val="21"/>
              </w:rPr>
              <w:t>卫健委临床</w:t>
            </w:r>
            <w:proofErr w:type="gramEnd"/>
            <w:r w:rsidRPr="004D507A">
              <w:rPr>
                <w:rFonts w:ascii="宋体" w:hAnsi="宋体" w:cs="宋体" w:hint="eastAsia"/>
                <w:szCs w:val="21"/>
              </w:rPr>
              <w:t>检验中心“全国糖化血红蛋白正确度验证室间质量评价活动”</w:t>
            </w:r>
            <w:proofErr w:type="gramStart"/>
            <w:r w:rsidRPr="004D507A">
              <w:rPr>
                <w:rFonts w:ascii="宋体" w:hAnsi="宋体" w:cs="宋体" w:hint="eastAsia"/>
                <w:szCs w:val="21"/>
              </w:rPr>
              <w:t>质评证书</w:t>
            </w:r>
            <w:proofErr w:type="gramEnd"/>
            <w:r w:rsidRPr="004D507A">
              <w:rPr>
                <w:rFonts w:ascii="宋体" w:hAnsi="宋体" w:cs="宋体" w:hint="eastAsia"/>
                <w:szCs w:val="21"/>
              </w:rPr>
              <w:t>得</w:t>
            </w:r>
            <w:r w:rsidRPr="004D507A">
              <w:rPr>
                <w:rFonts w:ascii="宋体" w:hAnsi="宋体" w:cs="宋体"/>
                <w:szCs w:val="21"/>
              </w:rPr>
              <w:t>1</w:t>
            </w:r>
            <w:r w:rsidRPr="004D507A">
              <w:rPr>
                <w:rFonts w:ascii="宋体" w:hAnsi="宋体" w:cs="宋体" w:hint="eastAsia"/>
                <w:szCs w:val="21"/>
              </w:rPr>
              <w:t>分；委托检验单位取得证书的得</w:t>
            </w:r>
            <w:r w:rsidRPr="004D507A">
              <w:rPr>
                <w:rFonts w:ascii="宋体" w:hAnsi="宋体" w:cs="宋体"/>
                <w:szCs w:val="21"/>
              </w:rPr>
              <w:t>0.5</w:t>
            </w:r>
            <w:r w:rsidRPr="004D507A">
              <w:rPr>
                <w:rFonts w:ascii="宋体" w:hAnsi="宋体" w:cs="宋体" w:hint="eastAsia"/>
                <w:szCs w:val="21"/>
              </w:rPr>
              <w:t>分；</w:t>
            </w:r>
          </w:p>
          <w:p w:rsidR="00F3657A" w:rsidRPr="0095090C" w:rsidRDefault="00F3657A" w:rsidP="00F3657A">
            <w:pPr>
              <w:pStyle w:val="a7"/>
              <w:ind w:firstLine="480"/>
              <w:rPr>
                <w:szCs w:val="21"/>
              </w:rPr>
            </w:pPr>
            <w:r w:rsidRPr="004D507A">
              <w:rPr>
                <w:rFonts w:ascii="宋体" w:hAnsi="宋体" w:cs="宋体"/>
                <w:szCs w:val="21"/>
              </w:rPr>
              <w:t>5</w:t>
            </w:r>
            <w:r w:rsidRPr="004D507A">
              <w:rPr>
                <w:rFonts w:ascii="宋体" w:hAnsi="宋体" w:cs="宋体" w:hint="eastAsia"/>
                <w:szCs w:val="21"/>
              </w:rPr>
              <w:t>、供应商取得</w:t>
            </w:r>
            <w:r w:rsidR="00CF0D15" w:rsidRPr="004D507A">
              <w:rPr>
                <w:rFonts w:ascii="宋体" w:hAnsi="宋体" w:cs="宋体" w:hint="eastAsia"/>
                <w:szCs w:val="21"/>
              </w:rPr>
              <w:t>2019或</w:t>
            </w:r>
            <w:r w:rsidRPr="004D507A">
              <w:rPr>
                <w:rFonts w:ascii="宋体" w:hAnsi="宋体" w:cs="宋体" w:hint="eastAsia"/>
                <w:szCs w:val="21"/>
              </w:rPr>
              <w:t>20</w:t>
            </w:r>
            <w:r w:rsidRPr="004D507A">
              <w:rPr>
                <w:rFonts w:ascii="宋体" w:hAnsi="宋体" w:cs="宋体"/>
                <w:szCs w:val="21"/>
              </w:rPr>
              <w:t>20</w:t>
            </w:r>
            <w:r w:rsidRPr="004D507A">
              <w:rPr>
                <w:rFonts w:ascii="宋体" w:hAnsi="宋体" w:cs="宋体" w:hint="eastAsia"/>
                <w:szCs w:val="21"/>
              </w:rPr>
              <w:t>年国家</w:t>
            </w:r>
            <w:proofErr w:type="gramStart"/>
            <w:r w:rsidRPr="004D507A">
              <w:rPr>
                <w:rFonts w:ascii="宋体" w:hAnsi="宋体" w:cs="宋体" w:hint="eastAsia"/>
                <w:szCs w:val="21"/>
              </w:rPr>
              <w:t>卫</w:t>
            </w:r>
            <w:r w:rsidRPr="0095090C">
              <w:rPr>
                <w:rFonts w:ascii="宋体" w:hAnsi="宋体" w:cs="宋体" w:hint="eastAsia"/>
                <w:szCs w:val="21"/>
              </w:rPr>
              <w:t>健委临床</w:t>
            </w:r>
            <w:proofErr w:type="gramEnd"/>
            <w:r w:rsidRPr="0095090C">
              <w:rPr>
                <w:rFonts w:ascii="宋体" w:hAnsi="宋体" w:cs="宋体" w:hint="eastAsia"/>
                <w:szCs w:val="21"/>
              </w:rPr>
              <w:t>检验中心“全国尿液沉渣形态学检查室间质量评价活动”</w:t>
            </w:r>
            <w:proofErr w:type="gramStart"/>
            <w:r w:rsidRPr="0095090C">
              <w:rPr>
                <w:rFonts w:ascii="宋体" w:hAnsi="宋体" w:cs="宋体" w:hint="eastAsia"/>
                <w:szCs w:val="21"/>
              </w:rPr>
              <w:t>质评证书</w:t>
            </w:r>
            <w:proofErr w:type="gramEnd"/>
            <w:r w:rsidRPr="0095090C">
              <w:rPr>
                <w:rFonts w:ascii="宋体" w:hAnsi="宋体" w:cs="宋体" w:hint="eastAsia"/>
                <w:szCs w:val="21"/>
              </w:rPr>
              <w:t>得</w:t>
            </w:r>
            <w:r w:rsidRPr="0095090C">
              <w:rPr>
                <w:rFonts w:ascii="宋体" w:hAnsi="宋体" w:cs="宋体"/>
                <w:szCs w:val="21"/>
              </w:rPr>
              <w:t>1</w:t>
            </w:r>
            <w:r w:rsidRPr="0095090C">
              <w:rPr>
                <w:rFonts w:ascii="宋体" w:hAnsi="宋体" w:cs="宋体" w:hint="eastAsia"/>
                <w:szCs w:val="21"/>
              </w:rPr>
              <w:t>分；委托检验单位取得证书的得</w:t>
            </w:r>
            <w:r w:rsidRPr="0095090C">
              <w:rPr>
                <w:rFonts w:ascii="宋体" w:hAnsi="宋体" w:cs="宋体"/>
                <w:szCs w:val="21"/>
              </w:rPr>
              <w:t>0.5</w:t>
            </w:r>
            <w:r w:rsidRPr="0095090C">
              <w:rPr>
                <w:rFonts w:ascii="宋体" w:hAnsi="宋体" w:cs="宋体" w:hint="eastAsia"/>
                <w:szCs w:val="21"/>
              </w:rPr>
              <w:t>分；</w:t>
            </w:r>
          </w:p>
        </w:tc>
        <w:tc>
          <w:tcPr>
            <w:tcW w:w="2580" w:type="dxa"/>
            <w:vAlign w:val="center"/>
          </w:tcPr>
          <w:p w:rsidR="00F3657A" w:rsidRPr="0095090C" w:rsidRDefault="00F3657A" w:rsidP="002414CC">
            <w:pPr>
              <w:spacing w:line="288" w:lineRule="auto"/>
              <w:rPr>
                <w:rFonts w:ascii="宋体" w:hAnsi="宋体" w:cs="宋体"/>
                <w:szCs w:val="21"/>
              </w:rPr>
            </w:pPr>
            <w:r w:rsidRPr="0095090C">
              <w:rPr>
                <w:rFonts w:ascii="宋体" w:hAnsi="宋体" w:cs="宋体" w:hint="eastAsia"/>
                <w:szCs w:val="21"/>
              </w:rPr>
              <w:t>提供相关证明材料复印件</w:t>
            </w:r>
          </w:p>
        </w:tc>
      </w:tr>
      <w:tr w:rsidR="00F3657A" w:rsidTr="002414CC">
        <w:trPr>
          <w:jc w:val="center"/>
        </w:trPr>
        <w:tc>
          <w:tcPr>
            <w:tcW w:w="440"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3</w:t>
            </w:r>
          </w:p>
        </w:tc>
        <w:tc>
          <w:tcPr>
            <w:tcW w:w="733"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服务要求</w:t>
            </w:r>
            <w:r w:rsidR="0066489D">
              <w:rPr>
                <w:rFonts w:ascii="宋体" w:hAnsi="宋体" w:cs="宋体" w:hint="eastAsia"/>
                <w:szCs w:val="21"/>
              </w:rPr>
              <w:t>（技术类）</w:t>
            </w:r>
          </w:p>
        </w:tc>
        <w:tc>
          <w:tcPr>
            <w:tcW w:w="583"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2分</w:t>
            </w:r>
          </w:p>
        </w:tc>
        <w:tc>
          <w:tcPr>
            <w:tcW w:w="5520" w:type="dxa"/>
            <w:vAlign w:val="center"/>
          </w:tcPr>
          <w:p w:rsidR="00F3657A" w:rsidRPr="0095090C" w:rsidRDefault="00F3657A" w:rsidP="002414CC">
            <w:pPr>
              <w:spacing w:line="288" w:lineRule="auto"/>
              <w:ind w:firstLineChars="200" w:firstLine="420"/>
              <w:rPr>
                <w:rFonts w:ascii="宋体" w:hAnsi="宋体" w:cs="宋体"/>
                <w:szCs w:val="21"/>
              </w:rPr>
            </w:pPr>
            <w:r w:rsidRPr="0095090C">
              <w:rPr>
                <w:rFonts w:ascii="宋体" w:hAnsi="宋体" w:cs="宋体" w:hint="eastAsia"/>
                <w:szCs w:val="21"/>
              </w:rPr>
              <w:t>完全满足</w:t>
            </w:r>
            <w:r>
              <w:rPr>
                <w:rFonts w:ascii="宋体" w:hAnsi="宋体" w:cs="宋体" w:hint="eastAsia"/>
                <w:szCs w:val="21"/>
              </w:rPr>
              <w:t>磋商</w:t>
            </w:r>
            <w:r w:rsidRPr="0095090C">
              <w:rPr>
                <w:rFonts w:ascii="宋体" w:hAnsi="宋体" w:cs="宋体" w:hint="eastAsia"/>
                <w:szCs w:val="21"/>
              </w:rPr>
              <w:t>文件“二、服务要求</w:t>
            </w:r>
          </w:p>
          <w:p w:rsidR="00F3657A" w:rsidRPr="0095090C" w:rsidRDefault="00F3657A" w:rsidP="002414CC">
            <w:pPr>
              <w:spacing w:line="288" w:lineRule="auto"/>
              <w:rPr>
                <w:rFonts w:ascii="宋体" w:hAnsi="宋体" w:cs="宋体"/>
                <w:szCs w:val="21"/>
              </w:rPr>
            </w:pPr>
            <w:r w:rsidRPr="0095090C">
              <w:rPr>
                <w:rFonts w:ascii="宋体" w:hAnsi="宋体" w:cs="宋体" w:hint="eastAsia"/>
                <w:szCs w:val="21"/>
              </w:rPr>
              <w:t>（一）服务内容</w:t>
            </w:r>
            <w:proofErr w:type="gramStart"/>
            <w:r w:rsidRPr="0095090C">
              <w:rPr>
                <w:rFonts w:ascii="宋体" w:hAnsi="宋体" w:cs="宋体" w:hint="eastAsia"/>
                <w:szCs w:val="21"/>
              </w:rPr>
              <w:t>”</w:t>
            </w:r>
            <w:proofErr w:type="gramEnd"/>
            <w:r w:rsidRPr="0095090C">
              <w:rPr>
                <w:rFonts w:ascii="宋体" w:hAnsi="宋体" w:cs="宋体" w:hint="eastAsia"/>
                <w:szCs w:val="21"/>
              </w:rPr>
              <w:t>中的要求得2分，每有一项不满足扣0.2分，直至本项分值扣完为止。</w:t>
            </w:r>
          </w:p>
        </w:tc>
        <w:tc>
          <w:tcPr>
            <w:tcW w:w="2580" w:type="dxa"/>
            <w:vAlign w:val="center"/>
          </w:tcPr>
          <w:p w:rsidR="00F3657A" w:rsidRPr="0095090C" w:rsidRDefault="00F3657A" w:rsidP="002414CC">
            <w:pPr>
              <w:spacing w:line="288" w:lineRule="auto"/>
              <w:rPr>
                <w:rFonts w:ascii="宋体" w:hAnsi="宋体" w:cs="宋体"/>
                <w:szCs w:val="21"/>
              </w:rPr>
            </w:pPr>
          </w:p>
        </w:tc>
      </w:tr>
      <w:tr w:rsidR="00F3657A" w:rsidTr="002414CC">
        <w:trPr>
          <w:jc w:val="center"/>
        </w:trPr>
        <w:tc>
          <w:tcPr>
            <w:tcW w:w="440"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4</w:t>
            </w:r>
          </w:p>
        </w:tc>
        <w:tc>
          <w:tcPr>
            <w:tcW w:w="733"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服务方案</w:t>
            </w:r>
            <w:r w:rsidR="0066489D">
              <w:rPr>
                <w:rFonts w:ascii="宋体" w:hAnsi="宋体" w:cs="宋体" w:hint="eastAsia"/>
                <w:szCs w:val="21"/>
              </w:rPr>
              <w:t>（技</w:t>
            </w:r>
            <w:r w:rsidR="0066489D">
              <w:rPr>
                <w:rFonts w:ascii="宋体" w:hAnsi="宋体" w:cs="宋体" w:hint="eastAsia"/>
                <w:szCs w:val="21"/>
              </w:rPr>
              <w:lastRenderedPageBreak/>
              <w:t>术类）</w:t>
            </w:r>
          </w:p>
        </w:tc>
        <w:tc>
          <w:tcPr>
            <w:tcW w:w="583" w:type="dxa"/>
            <w:vAlign w:val="center"/>
          </w:tcPr>
          <w:p w:rsidR="00F3657A" w:rsidRPr="0095090C" w:rsidRDefault="00F3657A" w:rsidP="002414CC">
            <w:pPr>
              <w:spacing w:line="288" w:lineRule="auto"/>
              <w:jc w:val="center"/>
              <w:rPr>
                <w:rFonts w:ascii="宋体" w:hAnsi="宋体" w:cs="宋体"/>
                <w:color w:val="000000"/>
                <w:szCs w:val="21"/>
              </w:rPr>
            </w:pPr>
            <w:r w:rsidRPr="0095090C">
              <w:rPr>
                <w:rFonts w:ascii="宋体" w:hAnsi="宋体" w:cs="宋体"/>
                <w:szCs w:val="21"/>
              </w:rPr>
              <w:lastRenderedPageBreak/>
              <w:t>26</w:t>
            </w:r>
            <w:r w:rsidRPr="0095090C">
              <w:rPr>
                <w:rFonts w:ascii="宋体" w:hAnsi="宋体" w:cs="宋体" w:hint="eastAsia"/>
                <w:szCs w:val="21"/>
              </w:rPr>
              <w:t>分</w:t>
            </w:r>
          </w:p>
        </w:tc>
        <w:tc>
          <w:tcPr>
            <w:tcW w:w="5520" w:type="dxa"/>
            <w:vAlign w:val="center"/>
          </w:tcPr>
          <w:p w:rsidR="00F3657A" w:rsidRPr="0095090C" w:rsidRDefault="00F3657A" w:rsidP="002414CC">
            <w:pPr>
              <w:spacing w:line="288" w:lineRule="auto"/>
              <w:ind w:firstLineChars="200" w:firstLine="420"/>
              <w:rPr>
                <w:rFonts w:ascii="宋体" w:hAnsi="宋体" w:cs="宋体"/>
                <w:color w:val="000000"/>
                <w:szCs w:val="21"/>
              </w:rPr>
            </w:pPr>
            <w:r w:rsidRPr="0095090C">
              <w:rPr>
                <w:rFonts w:ascii="宋体" w:hAnsi="宋体" w:cs="宋体" w:hint="eastAsia"/>
                <w:color w:val="000000"/>
                <w:szCs w:val="21"/>
              </w:rPr>
              <w:t>1、从投标人体检服务方案的总体考虑，包括①体检前的服务内容、②体检中的服务内容、③体检后的服务内容、④体检场地方面进行综合评审，完全满足项目需求的得8</w:t>
            </w:r>
            <w:r w:rsidRPr="0095090C">
              <w:rPr>
                <w:rFonts w:ascii="宋体" w:hAnsi="宋体" w:cs="宋体" w:hint="eastAsia"/>
                <w:color w:val="000000"/>
                <w:szCs w:val="21"/>
              </w:rPr>
              <w:lastRenderedPageBreak/>
              <w:t>分。每缺少一项扣2分，</w:t>
            </w:r>
            <w:r w:rsidRPr="0095090C">
              <w:rPr>
                <w:rFonts w:ascii="宋体" w:hAnsi="宋体" w:cs="宋体" w:hint="eastAsia"/>
                <w:szCs w:val="21"/>
              </w:rPr>
              <w:t>每有一项错误或与采购需求有偏差的扣1分</w:t>
            </w:r>
            <w:r w:rsidRPr="0095090C">
              <w:rPr>
                <w:rFonts w:ascii="宋体" w:hAnsi="宋体" w:cs="宋体" w:hint="eastAsia"/>
                <w:color w:val="000000"/>
                <w:szCs w:val="21"/>
              </w:rPr>
              <w:t>，本项分值扣完为止。</w:t>
            </w:r>
          </w:p>
          <w:p w:rsidR="00F3657A" w:rsidRPr="0095090C" w:rsidRDefault="00F3657A" w:rsidP="002414CC">
            <w:pPr>
              <w:spacing w:line="288" w:lineRule="auto"/>
              <w:ind w:firstLineChars="200" w:firstLine="420"/>
              <w:rPr>
                <w:rFonts w:ascii="宋体" w:hAnsi="宋体" w:cs="宋体"/>
                <w:szCs w:val="21"/>
              </w:rPr>
            </w:pPr>
            <w:r w:rsidRPr="0095090C">
              <w:rPr>
                <w:rFonts w:ascii="宋体" w:hAnsi="宋体" w:cs="宋体" w:hint="eastAsia"/>
                <w:szCs w:val="21"/>
              </w:rPr>
              <w:t>2、治疗服务方案：体检发现疾病需进一步治疗的提供就医绿色通道①有复检方案②挂号方案③办理住院方案④专家会诊方案的，完全满足项目需求得8分；每缺少一项内容扣2分，每有一项错误或与采购需求有偏差的扣1分，本项分值扣完为止。</w:t>
            </w:r>
          </w:p>
          <w:p w:rsidR="00F3657A" w:rsidRPr="0095090C" w:rsidRDefault="00F3657A" w:rsidP="002414CC">
            <w:pPr>
              <w:spacing w:line="288" w:lineRule="auto"/>
              <w:ind w:firstLineChars="200" w:firstLine="420"/>
              <w:rPr>
                <w:rFonts w:ascii="宋体" w:hAnsi="宋体" w:cs="宋体"/>
                <w:szCs w:val="21"/>
              </w:rPr>
            </w:pPr>
            <w:r w:rsidRPr="0095090C">
              <w:rPr>
                <w:rFonts w:ascii="宋体" w:hAnsi="宋体" w:cs="宋体" w:hint="eastAsia"/>
                <w:szCs w:val="21"/>
              </w:rPr>
              <w:t>3、质</w:t>
            </w:r>
            <w:proofErr w:type="gramStart"/>
            <w:r w:rsidRPr="0095090C">
              <w:rPr>
                <w:rFonts w:ascii="宋体" w:hAnsi="宋体" w:cs="宋体" w:hint="eastAsia"/>
                <w:szCs w:val="21"/>
              </w:rPr>
              <w:t>控保障</w:t>
            </w:r>
            <w:proofErr w:type="gramEnd"/>
            <w:r w:rsidRPr="0095090C">
              <w:rPr>
                <w:rFonts w:ascii="宋体" w:hAnsi="宋体" w:cs="宋体" w:hint="eastAsia"/>
                <w:szCs w:val="21"/>
              </w:rPr>
              <w:t>方案：</w:t>
            </w:r>
          </w:p>
          <w:p w:rsidR="00F3657A" w:rsidRPr="0095090C" w:rsidRDefault="00F3657A" w:rsidP="002414CC">
            <w:pPr>
              <w:spacing w:line="288" w:lineRule="auto"/>
              <w:ind w:firstLineChars="200" w:firstLine="420"/>
              <w:rPr>
                <w:rFonts w:ascii="宋体" w:hAnsi="宋体" w:cs="宋体"/>
                <w:color w:val="000000"/>
                <w:szCs w:val="21"/>
              </w:rPr>
            </w:pPr>
            <w:r w:rsidRPr="0095090C">
              <w:rPr>
                <w:rFonts w:ascii="宋体" w:hAnsi="宋体" w:cs="宋体" w:hint="eastAsia"/>
                <w:color w:val="000000"/>
                <w:szCs w:val="21"/>
              </w:rPr>
              <w:t>投标人体检质量安全控制管理体系：</w:t>
            </w:r>
            <w:r w:rsidRPr="0095090C">
              <w:rPr>
                <w:rFonts w:ascii="宋体" w:hAnsi="宋体" w:cs="宋体"/>
                <w:color w:val="000000"/>
                <w:szCs w:val="21"/>
              </w:rPr>
              <w:t>①</w:t>
            </w:r>
            <w:r w:rsidRPr="0095090C">
              <w:rPr>
                <w:rFonts w:ascii="宋体" w:hAnsi="宋体" w:cs="宋体" w:hint="eastAsia"/>
                <w:color w:val="000000"/>
                <w:szCs w:val="21"/>
              </w:rPr>
              <w:t>健全的质控管理组织机构、质</w:t>
            </w:r>
            <w:proofErr w:type="gramStart"/>
            <w:r w:rsidRPr="0095090C">
              <w:rPr>
                <w:rFonts w:ascii="宋体" w:hAnsi="宋体" w:cs="宋体" w:hint="eastAsia"/>
                <w:color w:val="000000"/>
                <w:szCs w:val="21"/>
              </w:rPr>
              <w:t>控岗位</w:t>
            </w:r>
            <w:proofErr w:type="gramEnd"/>
            <w:r w:rsidRPr="0095090C">
              <w:rPr>
                <w:rFonts w:ascii="宋体" w:hAnsi="宋体" w:cs="宋体" w:hint="eastAsia"/>
                <w:color w:val="000000"/>
                <w:szCs w:val="21"/>
              </w:rPr>
              <w:t>职责划分清晰；</w:t>
            </w:r>
            <w:r w:rsidRPr="0095090C">
              <w:rPr>
                <w:rFonts w:ascii="宋体" w:hAnsi="宋体" w:cs="宋体"/>
                <w:color w:val="000000"/>
                <w:szCs w:val="21"/>
              </w:rPr>
              <w:t>②</w:t>
            </w:r>
            <w:r w:rsidRPr="0095090C">
              <w:rPr>
                <w:rFonts w:ascii="宋体" w:hAnsi="宋体" w:cs="宋体" w:hint="eastAsia"/>
                <w:color w:val="000000"/>
                <w:szCs w:val="21"/>
              </w:rPr>
              <w:t>质控手段、质</w:t>
            </w:r>
            <w:proofErr w:type="gramStart"/>
            <w:r w:rsidRPr="0095090C">
              <w:rPr>
                <w:rFonts w:ascii="宋体" w:hAnsi="宋体" w:cs="宋体" w:hint="eastAsia"/>
                <w:color w:val="000000"/>
                <w:szCs w:val="21"/>
              </w:rPr>
              <w:t>控目标</w:t>
            </w:r>
            <w:proofErr w:type="gramEnd"/>
            <w:r w:rsidRPr="0095090C">
              <w:rPr>
                <w:rFonts w:ascii="宋体" w:hAnsi="宋体" w:cs="宋体" w:hint="eastAsia"/>
                <w:color w:val="000000"/>
                <w:szCs w:val="21"/>
              </w:rPr>
              <w:t>明确；</w:t>
            </w:r>
            <w:r w:rsidRPr="0095090C">
              <w:rPr>
                <w:rFonts w:ascii="宋体" w:hAnsi="宋体" w:cs="宋体"/>
                <w:color w:val="000000"/>
                <w:szCs w:val="21"/>
              </w:rPr>
              <w:t>③</w:t>
            </w:r>
            <w:r w:rsidRPr="0095090C">
              <w:rPr>
                <w:rFonts w:ascii="宋体" w:hAnsi="宋体" w:cs="宋体" w:hint="eastAsia"/>
                <w:color w:val="000000"/>
                <w:szCs w:val="21"/>
              </w:rPr>
              <w:t>质控</w:t>
            </w:r>
            <w:r w:rsidRPr="0095090C">
              <w:rPr>
                <w:rFonts w:ascii="宋体" w:hAnsi="宋体" w:cs="宋体"/>
                <w:color w:val="000000"/>
                <w:szCs w:val="21"/>
              </w:rPr>
              <w:t>指标</w:t>
            </w:r>
            <w:r w:rsidRPr="0095090C">
              <w:rPr>
                <w:rFonts w:ascii="宋体" w:hAnsi="宋体" w:cs="宋体" w:hint="eastAsia"/>
                <w:color w:val="000000"/>
                <w:szCs w:val="21"/>
              </w:rPr>
              <w:t>、范围科学合理；④</w:t>
            </w:r>
            <w:r w:rsidRPr="0095090C">
              <w:rPr>
                <w:rFonts w:ascii="宋体" w:hAnsi="宋体" w:cs="宋体"/>
                <w:color w:val="000000"/>
                <w:szCs w:val="21"/>
              </w:rPr>
              <w:t>落实健康危急</w:t>
            </w:r>
            <w:proofErr w:type="gramStart"/>
            <w:r w:rsidRPr="0095090C">
              <w:rPr>
                <w:rFonts w:ascii="宋体" w:hAnsi="宋体" w:cs="宋体"/>
                <w:color w:val="000000"/>
                <w:szCs w:val="21"/>
              </w:rPr>
              <w:t>值报告</w:t>
            </w:r>
            <w:proofErr w:type="gramEnd"/>
            <w:r w:rsidRPr="0095090C">
              <w:rPr>
                <w:rFonts w:ascii="宋体" w:hAnsi="宋体" w:cs="宋体"/>
                <w:color w:val="000000"/>
                <w:szCs w:val="21"/>
              </w:rPr>
              <w:t>及处理流程</w:t>
            </w:r>
            <w:r w:rsidRPr="0095090C">
              <w:rPr>
                <w:rFonts w:ascii="宋体" w:hAnsi="宋体" w:cs="宋体" w:hint="eastAsia"/>
                <w:color w:val="000000"/>
                <w:szCs w:val="21"/>
              </w:rPr>
              <w:t>；⑤</w:t>
            </w:r>
            <w:r w:rsidRPr="0095090C">
              <w:rPr>
                <w:rFonts w:ascii="宋体" w:hAnsi="宋体" w:cs="宋体"/>
                <w:color w:val="000000"/>
                <w:szCs w:val="21"/>
              </w:rPr>
              <w:t>落实各环节责任制度</w:t>
            </w:r>
            <w:r w:rsidRPr="0095090C">
              <w:rPr>
                <w:rFonts w:ascii="宋体" w:hAnsi="宋体" w:cs="宋体" w:hint="eastAsia"/>
                <w:color w:val="000000"/>
                <w:szCs w:val="21"/>
              </w:rPr>
              <w:t>。进行综合评审，内容齐全且完全满足项目需求得10分，每缺少一项内容扣2分，每有一项错误或与采购需求有偏差的扣1分，本项分值扣完为止。</w:t>
            </w:r>
          </w:p>
        </w:tc>
        <w:tc>
          <w:tcPr>
            <w:tcW w:w="2580" w:type="dxa"/>
            <w:vAlign w:val="center"/>
          </w:tcPr>
          <w:p w:rsidR="00F3657A" w:rsidRPr="0095090C" w:rsidRDefault="00F3657A" w:rsidP="002414CC">
            <w:pPr>
              <w:spacing w:line="288" w:lineRule="auto"/>
              <w:rPr>
                <w:rFonts w:ascii="宋体" w:hAnsi="宋体" w:cs="宋体"/>
                <w:szCs w:val="21"/>
              </w:rPr>
            </w:pPr>
          </w:p>
        </w:tc>
      </w:tr>
      <w:tr w:rsidR="00F3657A" w:rsidTr="002414CC">
        <w:trPr>
          <w:jc w:val="center"/>
        </w:trPr>
        <w:tc>
          <w:tcPr>
            <w:tcW w:w="440"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lastRenderedPageBreak/>
              <w:t>5</w:t>
            </w:r>
          </w:p>
        </w:tc>
        <w:tc>
          <w:tcPr>
            <w:tcW w:w="733" w:type="dxa"/>
            <w:vAlign w:val="center"/>
          </w:tcPr>
          <w:p w:rsidR="00F3657A" w:rsidRPr="0066489D" w:rsidRDefault="00F3657A" w:rsidP="002414CC">
            <w:pPr>
              <w:spacing w:line="288" w:lineRule="auto"/>
              <w:jc w:val="center"/>
              <w:rPr>
                <w:rFonts w:ascii="宋体" w:hAnsi="宋体" w:cs="宋体"/>
                <w:szCs w:val="21"/>
              </w:rPr>
            </w:pPr>
            <w:r w:rsidRPr="0066489D">
              <w:rPr>
                <w:rFonts w:ascii="宋体" w:hAnsi="宋体" w:cs="宋体" w:hint="eastAsia"/>
                <w:szCs w:val="21"/>
              </w:rPr>
              <w:t>业绩</w:t>
            </w:r>
            <w:r w:rsidR="0066489D" w:rsidRPr="0066489D">
              <w:rPr>
                <w:rFonts w:ascii="宋体" w:hAnsi="宋体" w:cs="宋体" w:hint="eastAsia"/>
                <w:szCs w:val="21"/>
              </w:rPr>
              <w:t>（共同类）</w:t>
            </w:r>
          </w:p>
        </w:tc>
        <w:tc>
          <w:tcPr>
            <w:tcW w:w="583"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6分</w:t>
            </w:r>
          </w:p>
        </w:tc>
        <w:tc>
          <w:tcPr>
            <w:tcW w:w="5520" w:type="dxa"/>
            <w:vAlign w:val="center"/>
          </w:tcPr>
          <w:p w:rsidR="00F3657A" w:rsidRPr="0095090C" w:rsidRDefault="00F3657A" w:rsidP="002414CC">
            <w:pPr>
              <w:spacing w:line="288" w:lineRule="auto"/>
              <w:ind w:firstLineChars="200" w:firstLine="420"/>
              <w:rPr>
                <w:rFonts w:ascii="宋体" w:hAnsi="宋体" w:cs="宋体"/>
                <w:szCs w:val="21"/>
              </w:rPr>
            </w:pPr>
            <w:r w:rsidRPr="0095090C">
              <w:rPr>
                <w:rFonts w:ascii="宋体" w:hAnsi="宋体" w:cs="宋体" w:hint="eastAsia"/>
                <w:szCs w:val="21"/>
              </w:rPr>
              <w:t>投标人2018年1月1日以来</w:t>
            </w:r>
            <w:proofErr w:type="gramStart"/>
            <w:r w:rsidRPr="0095090C">
              <w:rPr>
                <w:rFonts w:ascii="宋体" w:hAnsi="宋体" w:cs="宋体" w:hint="eastAsia"/>
                <w:szCs w:val="21"/>
              </w:rPr>
              <w:t>每具有</w:t>
            </w:r>
            <w:proofErr w:type="gramEnd"/>
            <w:r w:rsidRPr="0095090C">
              <w:rPr>
                <w:rFonts w:ascii="宋体" w:hAnsi="宋体" w:cs="宋体" w:hint="eastAsia"/>
                <w:szCs w:val="21"/>
              </w:rPr>
              <w:t>1个类似业绩得0.5分，最多得6分。</w:t>
            </w:r>
          </w:p>
          <w:p w:rsidR="00F3657A" w:rsidRPr="0095090C" w:rsidRDefault="00F3657A" w:rsidP="002414CC">
            <w:pPr>
              <w:spacing w:line="288" w:lineRule="auto"/>
              <w:ind w:firstLineChars="200" w:firstLine="420"/>
              <w:rPr>
                <w:rFonts w:ascii="宋体" w:hAnsi="宋体" w:cs="宋体"/>
                <w:szCs w:val="21"/>
                <w:lang w:eastAsia="zh-TW"/>
              </w:rPr>
            </w:pPr>
            <w:r w:rsidRPr="0095090C">
              <w:rPr>
                <w:rFonts w:ascii="宋体" w:hAnsi="宋体" w:cs="宋体" w:hint="eastAsia"/>
                <w:szCs w:val="21"/>
              </w:rPr>
              <w:t>注：合同以签订时间为准。</w:t>
            </w:r>
          </w:p>
        </w:tc>
        <w:tc>
          <w:tcPr>
            <w:tcW w:w="2580" w:type="dxa"/>
            <w:vAlign w:val="center"/>
          </w:tcPr>
          <w:p w:rsidR="00F3657A" w:rsidRPr="0095090C" w:rsidRDefault="00F3657A" w:rsidP="002414CC">
            <w:pPr>
              <w:spacing w:line="288" w:lineRule="auto"/>
              <w:ind w:firstLineChars="200" w:firstLine="420"/>
              <w:rPr>
                <w:rFonts w:ascii="宋体" w:hAnsi="宋体" w:cs="宋体"/>
                <w:szCs w:val="21"/>
              </w:rPr>
            </w:pPr>
            <w:r w:rsidRPr="0095090C">
              <w:rPr>
                <w:rFonts w:ascii="宋体" w:hAnsi="宋体" w:cs="宋体" w:hint="eastAsia"/>
                <w:szCs w:val="21"/>
              </w:rPr>
              <w:t>投标人须提供每个业绩合同及付款凭证并加盖投标人单位鲜章。</w:t>
            </w:r>
          </w:p>
        </w:tc>
      </w:tr>
      <w:tr w:rsidR="00F3657A" w:rsidTr="002414CC">
        <w:trPr>
          <w:jc w:val="center"/>
        </w:trPr>
        <w:tc>
          <w:tcPr>
            <w:tcW w:w="440"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6</w:t>
            </w:r>
          </w:p>
        </w:tc>
        <w:tc>
          <w:tcPr>
            <w:tcW w:w="733" w:type="dxa"/>
            <w:vAlign w:val="center"/>
          </w:tcPr>
          <w:p w:rsidR="00F3657A" w:rsidRPr="0066489D" w:rsidRDefault="00F3657A" w:rsidP="002414CC">
            <w:pPr>
              <w:spacing w:line="288" w:lineRule="auto"/>
              <w:jc w:val="center"/>
              <w:rPr>
                <w:rFonts w:ascii="宋体" w:hAnsi="宋体" w:cs="宋体"/>
                <w:szCs w:val="21"/>
              </w:rPr>
            </w:pPr>
            <w:r w:rsidRPr="0066489D">
              <w:rPr>
                <w:rFonts w:ascii="宋体" w:hAnsi="宋体" w:cs="宋体" w:hint="eastAsia"/>
                <w:szCs w:val="21"/>
              </w:rPr>
              <w:t>投标文件的规范性</w:t>
            </w:r>
            <w:r w:rsidR="0066489D" w:rsidRPr="0066489D">
              <w:rPr>
                <w:rFonts w:ascii="宋体" w:hAnsi="宋体" w:cs="宋体" w:hint="eastAsia"/>
                <w:szCs w:val="21"/>
              </w:rPr>
              <w:t>（共同类）</w:t>
            </w:r>
          </w:p>
        </w:tc>
        <w:tc>
          <w:tcPr>
            <w:tcW w:w="583" w:type="dxa"/>
            <w:vAlign w:val="center"/>
          </w:tcPr>
          <w:p w:rsidR="00F3657A" w:rsidRPr="0095090C" w:rsidRDefault="00F3657A" w:rsidP="002414CC">
            <w:pPr>
              <w:spacing w:line="288" w:lineRule="auto"/>
              <w:jc w:val="center"/>
              <w:rPr>
                <w:rFonts w:ascii="宋体" w:hAnsi="宋体" w:cs="宋体"/>
                <w:szCs w:val="21"/>
              </w:rPr>
            </w:pPr>
            <w:r w:rsidRPr="0095090C">
              <w:rPr>
                <w:rFonts w:ascii="宋体" w:hAnsi="宋体" w:cs="宋体" w:hint="eastAsia"/>
                <w:szCs w:val="21"/>
              </w:rPr>
              <w:t>2分</w:t>
            </w:r>
          </w:p>
        </w:tc>
        <w:tc>
          <w:tcPr>
            <w:tcW w:w="5520" w:type="dxa"/>
            <w:vAlign w:val="center"/>
          </w:tcPr>
          <w:p w:rsidR="00F3657A" w:rsidRPr="0095090C" w:rsidRDefault="00F3657A" w:rsidP="002414CC">
            <w:pPr>
              <w:spacing w:line="288" w:lineRule="auto"/>
              <w:rPr>
                <w:rFonts w:ascii="宋体" w:hAnsi="宋体" w:cs="宋体"/>
                <w:szCs w:val="21"/>
              </w:rPr>
            </w:pPr>
            <w:r w:rsidRPr="0095090C">
              <w:rPr>
                <w:rFonts w:ascii="宋体" w:hAnsi="宋体" w:cs="宋体" w:hint="eastAsia"/>
                <w:szCs w:val="21"/>
              </w:rPr>
              <w:t>投标文件制作规范，没有细微偏差情形的得2分；有一项细微偏差扣0.5分，直至该项分值扣完为止。</w:t>
            </w:r>
          </w:p>
        </w:tc>
        <w:tc>
          <w:tcPr>
            <w:tcW w:w="2580" w:type="dxa"/>
            <w:vAlign w:val="center"/>
          </w:tcPr>
          <w:p w:rsidR="00F3657A" w:rsidRPr="0095090C" w:rsidRDefault="00F3657A" w:rsidP="002414CC">
            <w:pPr>
              <w:spacing w:line="288" w:lineRule="auto"/>
              <w:ind w:firstLineChars="200" w:firstLine="420"/>
              <w:rPr>
                <w:rFonts w:ascii="宋体" w:hAnsi="宋体" w:cs="宋体"/>
                <w:szCs w:val="21"/>
              </w:rPr>
            </w:pPr>
          </w:p>
        </w:tc>
      </w:tr>
    </w:tbl>
    <w:p w:rsidR="00F3657A" w:rsidRPr="004A579C" w:rsidRDefault="00F3657A" w:rsidP="00F3657A">
      <w:pPr>
        <w:pStyle w:val="a7"/>
        <w:ind w:firstLine="480"/>
      </w:pPr>
    </w:p>
    <w:p w:rsidR="00F3657A" w:rsidRPr="003D52AC" w:rsidRDefault="00F3657A" w:rsidP="00F3657A">
      <w:pPr>
        <w:ind w:firstLineChars="400" w:firstLine="840"/>
        <w:rPr>
          <w:bCs/>
          <w:szCs w:val="21"/>
        </w:rPr>
      </w:pPr>
      <w:r w:rsidRPr="003D52AC">
        <w:rPr>
          <w:rFonts w:hint="eastAsia"/>
          <w:bCs/>
          <w:szCs w:val="21"/>
        </w:rPr>
        <w:t>说明：</w:t>
      </w:r>
      <w:r w:rsidRPr="003D52AC">
        <w:rPr>
          <w:rFonts w:hint="eastAsia"/>
          <w:bCs/>
          <w:szCs w:val="21"/>
        </w:rPr>
        <w:t>1.</w:t>
      </w:r>
      <w:r w:rsidRPr="003D52AC">
        <w:rPr>
          <w:rFonts w:hint="eastAsia"/>
          <w:bCs/>
          <w:szCs w:val="21"/>
        </w:rPr>
        <w:t>评分的取值按四舍五入法，保留小数点后两位；</w:t>
      </w:r>
    </w:p>
    <w:p w:rsidR="005D2EB1" w:rsidRPr="00F3657A" w:rsidRDefault="00F3657A" w:rsidP="00F3657A">
      <w:pPr>
        <w:spacing w:line="360" w:lineRule="auto"/>
        <w:ind w:firstLine="630"/>
        <w:rPr>
          <w:rFonts w:ascii="宋体" w:hAnsi="宋体"/>
          <w:sz w:val="24"/>
        </w:rPr>
      </w:pPr>
      <w:r w:rsidRPr="003D52AC">
        <w:rPr>
          <w:rFonts w:hint="eastAsia"/>
          <w:bCs/>
          <w:szCs w:val="21"/>
        </w:rPr>
        <w:t xml:space="preserve">    </w:t>
      </w:r>
      <w:r w:rsidRPr="003D52AC">
        <w:rPr>
          <w:bCs/>
          <w:szCs w:val="21"/>
        </w:rPr>
        <w:t xml:space="preserve"> </w:t>
      </w:r>
      <w:r w:rsidRPr="003D52AC">
        <w:rPr>
          <w:rFonts w:hint="eastAsia"/>
          <w:bCs/>
          <w:szCs w:val="21"/>
        </w:rPr>
        <w:t xml:space="preserve">   2.</w:t>
      </w:r>
      <w:r w:rsidRPr="003D52AC">
        <w:rPr>
          <w:rFonts w:hint="eastAsia"/>
          <w:bCs/>
          <w:szCs w:val="21"/>
        </w:rPr>
        <w:t>评分标准中要求提供复印件的证明材料须清晰可辨。</w:t>
      </w:r>
      <w:bookmarkEnd w:id="105"/>
    </w:p>
    <w:p w:rsidR="00447C68" w:rsidRPr="002C5D3A" w:rsidRDefault="00447C68" w:rsidP="00447C68">
      <w:pPr>
        <w:pStyle w:val="a4"/>
        <w:ind w:firstLineChars="175" w:firstLine="420"/>
        <w:rPr>
          <w:rFonts w:ascii="仿宋" w:eastAsia="仿宋" w:hAnsi="仿宋"/>
          <w:sz w:val="24"/>
        </w:rPr>
      </w:pPr>
      <w:bookmarkStart w:id="110" w:name="_Toc217446059"/>
      <w:bookmarkEnd w:id="99"/>
      <w:bookmarkEnd w:id="100"/>
      <w:bookmarkEnd w:id="101"/>
      <w:bookmarkEnd w:id="102"/>
      <w:r w:rsidRPr="002C5D3A">
        <w:rPr>
          <w:rFonts w:ascii="仿宋" w:eastAsia="仿宋" w:hAnsi="仿宋" w:hint="eastAsia"/>
          <w:sz w:val="24"/>
        </w:rPr>
        <w:t>3.3.4评审得分＝（A1＋A2＋……＋An）/N</w:t>
      </w:r>
      <w:r w:rsidRPr="002C5D3A">
        <w:rPr>
          <w:rFonts w:ascii="仿宋" w:eastAsia="仿宋" w:hAnsi="仿宋" w:hint="eastAsia"/>
          <w:sz w:val="24"/>
          <w:vertAlign w:val="subscript"/>
        </w:rPr>
        <w:t>A</w:t>
      </w:r>
      <w:r w:rsidRPr="002C5D3A">
        <w:rPr>
          <w:rFonts w:ascii="仿宋" w:eastAsia="仿宋" w:hAnsi="仿宋" w:hint="eastAsia"/>
          <w:sz w:val="24"/>
        </w:rPr>
        <w:t>＋（B1＋B2＋……＋Bn）/ N</w:t>
      </w:r>
      <w:r w:rsidRPr="002C5D3A">
        <w:rPr>
          <w:rFonts w:ascii="仿宋" w:eastAsia="仿宋" w:hAnsi="仿宋" w:hint="eastAsia"/>
          <w:sz w:val="24"/>
          <w:vertAlign w:val="subscript"/>
        </w:rPr>
        <w:t>B</w:t>
      </w:r>
      <w:r w:rsidRPr="002C5D3A">
        <w:rPr>
          <w:rFonts w:ascii="仿宋" w:eastAsia="仿宋" w:hAnsi="仿宋" w:hint="eastAsia"/>
          <w:sz w:val="24"/>
        </w:rPr>
        <w:t>＋（C1＋C2＋……＋Cn）/ N</w:t>
      </w:r>
      <w:r w:rsidRPr="002C5D3A">
        <w:rPr>
          <w:rFonts w:ascii="仿宋" w:eastAsia="仿宋" w:hAnsi="仿宋" w:hint="eastAsia"/>
          <w:sz w:val="24"/>
          <w:vertAlign w:val="subscript"/>
        </w:rPr>
        <w:t>C</w:t>
      </w:r>
      <w:r w:rsidRPr="002C5D3A">
        <w:rPr>
          <w:rFonts w:ascii="仿宋" w:eastAsia="仿宋" w:hAnsi="仿宋" w:hint="eastAsia"/>
          <w:sz w:val="24"/>
        </w:rPr>
        <w:t>＋（D1＋D2＋……＋Dn）/ N</w:t>
      </w:r>
      <w:r w:rsidRPr="002C5D3A">
        <w:rPr>
          <w:rFonts w:ascii="仿宋" w:eastAsia="仿宋" w:hAnsi="仿宋" w:hint="eastAsia"/>
          <w:sz w:val="24"/>
          <w:vertAlign w:val="subscript"/>
        </w:rPr>
        <w:t>D</w:t>
      </w:r>
    </w:p>
    <w:p w:rsidR="00447C68" w:rsidRPr="002C5D3A" w:rsidRDefault="00447C68" w:rsidP="00447C68">
      <w:pPr>
        <w:pStyle w:val="a4"/>
        <w:rPr>
          <w:rFonts w:ascii="仿宋" w:eastAsia="仿宋" w:hAnsi="仿宋"/>
          <w:bCs/>
          <w:sz w:val="24"/>
        </w:rPr>
      </w:pPr>
      <w:r w:rsidRPr="002C5D3A">
        <w:rPr>
          <w:rFonts w:ascii="仿宋" w:eastAsia="仿宋" w:hAnsi="仿宋" w:hint="eastAsia"/>
          <w:sz w:val="24"/>
        </w:rPr>
        <w:t>A1、A2……An分别为每个经济类评委（经济类专家）的打分，N</w:t>
      </w:r>
      <w:r w:rsidRPr="002C5D3A">
        <w:rPr>
          <w:rFonts w:ascii="仿宋" w:eastAsia="仿宋" w:hAnsi="仿宋" w:hint="eastAsia"/>
          <w:sz w:val="24"/>
          <w:vertAlign w:val="subscript"/>
        </w:rPr>
        <w:t>A</w:t>
      </w:r>
      <w:r w:rsidRPr="002C5D3A">
        <w:rPr>
          <w:rFonts w:ascii="仿宋" w:eastAsia="仿宋" w:hAnsi="仿宋" w:hint="eastAsia"/>
          <w:sz w:val="24"/>
        </w:rPr>
        <w:t>为经济类评委（经济类专家）人数；B1、B2＋……Bn 分别为每个技术类评委（技术类专家和采购人代表）的打分，N</w:t>
      </w:r>
      <w:r w:rsidRPr="002C5D3A">
        <w:rPr>
          <w:rFonts w:ascii="仿宋" w:eastAsia="仿宋" w:hAnsi="仿宋" w:hint="eastAsia"/>
          <w:sz w:val="24"/>
          <w:vertAlign w:val="subscript"/>
        </w:rPr>
        <w:t>B</w:t>
      </w:r>
      <w:r w:rsidRPr="002C5D3A">
        <w:rPr>
          <w:rFonts w:ascii="仿宋" w:eastAsia="仿宋" w:hAnsi="仿宋" w:hint="eastAsia"/>
          <w:sz w:val="24"/>
        </w:rPr>
        <w:t>为技术类评委（技术类专家和采购人代表）人数；C1、C2……Cn 分别为每个政策合同类评委（法律类专家）的打分，N</w:t>
      </w:r>
      <w:r w:rsidRPr="002C5D3A">
        <w:rPr>
          <w:rFonts w:ascii="仿宋" w:eastAsia="仿宋" w:hAnsi="仿宋" w:hint="eastAsia"/>
          <w:sz w:val="24"/>
          <w:vertAlign w:val="subscript"/>
        </w:rPr>
        <w:t>C</w:t>
      </w:r>
      <w:r w:rsidRPr="002C5D3A">
        <w:rPr>
          <w:rFonts w:ascii="仿宋" w:eastAsia="仿宋" w:hAnsi="仿宋" w:hint="eastAsia"/>
          <w:sz w:val="24"/>
        </w:rPr>
        <w:t>为政策合同类评委（法律类专家）人数；D1、D2……Dn 分别为评审委员会每个成员的打分（共同评分类），N</w:t>
      </w:r>
      <w:r w:rsidRPr="002C5D3A">
        <w:rPr>
          <w:rFonts w:ascii="仿宋" w:eastAsia="仿宋" w:hAnsi="仿宋" w:hint="eastAsia"/>
          <w:sz w:val="24"/>
          <w:vertAlign w:val="subscript"/>
        </w:rPr>
        <w:t>D</w:t>
      </w:r>
      <w:r w:rsidRPr="002C5D3A">
        <w:rPr>
          <w:rFonts w:ascii="仿宋" w:eastAsia="仿宋" w:hAnsi="仿宋" w:hint="eastAsia"/>
          <w:sz w:val="24"/>
        </w:rPr>
        <w:t>为评审委员会人</w:t>
      </w:r>
      <w:r w:rsidRPr="002C5D3A">
        <w:rPr>
          <w:rFonts w:ascii="仿宋" w:eastAsia="仿宋" w:hAnsi="仿宋" w:hint="eastAsia"/>
          <w:bCs/>
          <w:sz w:val="24"/>
        </w:rPr>
        <w:t>数。</w:t>
      </w:r>
    </w:p>
    <w:bookmarkEnd w:id="110"/>
    <w:p w:rsidR="00036A7C" w:rsidRPr="002C5D3A" w:rsidRDefault="00036A7C">
      <w:pPr>
        <w:tabs>
          <w:tab w:val="left" w:pos="851"/>
        </w:tabs>
        <w:spacing w:line="400" w:lineRule="exact"/>
        <w:ind w:firstLineChars="200" w:firstLine="480"/>
        <w:rPr>
          <w:rFonts w:ascii="仿宋" w:eastAsia="仿宋" w:hAnsi="仿宋"/>
          <w:sz w:val="24"/>
        </w:rPr>
      </w:pPr>
    </w:p>
    <w:p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4.磋商纪律及注意事项</w:t>
      </w:r>
    </w:p>
    <w:p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4.1磋商小组内部讨论的情况和意见必须保密，任何人不得以任何形式透露给供应商或与供应商有关的单位或个人。</w:t>
      </w:r>
    </w:p>
    <w:p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lastRenderedPageBreak/>
        <w:t>4.2在磋商过程中，供应商不得以任何形式对磋商小组成员进行旨在影响谈判结果的私下接触，否则将取消其参与磋商的资格。</w:t>
      </w:r>
    </w:p>
    <w:p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4.3对各供应商的商业秘密，磋商小组成员应予以保密，不得泄露给其他供应商。</w:t>
      </w:r>
    </w:p>
    <w:p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4.4 磋商小组独立评判，推荐成交候选人，并写出书面报告。</w:t>
      </w:r>
    </w:p>
    <w:p w:rsidR="00036A7C" w:rsidRPr="002C5D3A" w:rsidRDefault="00EE5E27">
      <w:pPr>
        <w:tabs>
          <w:tab w:val="left" w:pos="851"/>
        </w:tabs>
        <w:spacing w:line="400" w:lineRule="exact"/>
        <w:ind w:firstLineChars="200" w:firstLine="480"/>
        <w:rPr>
          <w:rFonts w:ascii="仿宋" w:eastAsia="仿宋" w:hAnsi="仿宋"/>
          <w:sz w:val="24"/>
        </w:rPr>
      </w:pPr>
      <w:r w:rsidRPr="002C5D3A">
        <w:rPr>
          <w:rFonts w:ascii="仿宋" w:eastAsia="仿宋" w:hAnsi="仿宋" w:hint="eastAsia"/>
          <w:sz w:val="24"/>
        </w:rPr>
        <w:t>4.5 磋商小组可根据需要对供应商进行实地考察。</w:t>
      </w:r>
    </w:p>
    <w:p w:rsidR="00036A7C" w:rsidRPr="002C5D3A" w:rsidRDefault="00036A7C">
      <w:pPr>
        <w:spacing w:line="400" w:lineRule="exact"/>
        <w:ind w:firstLineChars="200" w:firstLine="480"/>
        <w:rPr>
          <w:rFonts w:ascii="仿宋" w:eastAsia="仿宋" w:hAnsi="仿宋"/>
          <w:sz w:val="24"/>
        </w:rPr>
      </w:pP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5.</w:t>
      </w:r>
      <w:bookmarkEnd w:id="103"/>
      <w:r w:rsidRPr="002C5D3A">
        <w:rPr>
          <w:rFonts w:ascii="仿宋" w:eastAsia="仿宋" w:hAnsi="仿宋" w:hint="eastAsia"/>
          <w:sz w:val="24"/>
        </w:rPr>
        <w:t>磋商小组在政府采购活动中承担以下义务：</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（一）遵守评审工作纪律；</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（二）按照客观、公正、审慎的原则，根据磋商文件规定的评审程序、评审方法和评审标准进行独立评审；</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（三）不得泄露评审文件、评审情况和在评审过程中获悉的商业秘密；</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（五）</w:t>
      </w:r>
      <w:proofErr w:type="gramStart"/>
      <w:r w:rsidRPr="002C5D3A">
        <w:rPr>
          <w:rFonts w:ascii="仿宋" w:eastAsia="仿宋" w:hAnsi="仿宋" w:hint="eastAsia"/>
          <w:sz w:val="24"/>
        </w:rPr>
        <w:t>发现磋商</w:t>
      </w:r>
      <w:proofErr w:type="gramEnd"/>
      <w:r w:rsidRPr="002C5D3A">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（六）及时向财政、监察等部门举报在评审过程中受到非法干预的情况；</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（七）配合答复处理供应商的询问、质疑和投诉等事项；</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（八）法律、法规和规章规定的其他义务。</w:t>
      </w:r>
    </w:p>
    <w:p w:rsidR="00036A7C" w:rsidRPr="002C5D3A" w:rsidRDefault="00036A7C">
      <w:pPr>
        <w:tabs>
          <w:tab w:val="left" w:pos="7665"/>
        </w:tabs>
        <w:spacing w:line="400" w:lineRule="exact"/>
        <w:rPr>
          <w:rFonts w:ascii="仿宋" w:eastAsia="仿宋" w:hAnsi="仿宋"/>
          <w:sz w:val="24"/>
        </w:rPr>
      </w:pP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6.评审专家在政府采购活动中应当遵守以下工作纪律：</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（二）评审前，应当将通讯工具或者相关电子设备交由采购代理机构统一保管；</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（三）评审过程中，不得与外界联系，因发生不可预见情况，确实需要与外界联系的，应当在监督人员监督之下办理；</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w:t>
      </w:r>
      <w:r w:rsidRPr="002C5D3A">
        <w:rPr>
          <w:rFonts w:ascii="仿宋" w:eastAsia="仿宋" w:hAnsi="仿宋" w:hint="eastAsia"/>
          <w:sz w:val="24"/>
        </w:rPr>
        <w:lastRenderedPageBreak/>
        <w:t>写评审意见，不得拒绝对自己的评审意见签字确认；</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（五）在评审过程中和评审结束后，不得记录、复制或带走任何评审资料，不得向外界透露评审内容；</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（六）评审现场服从采购代理机构工作人员的管理，接受现场监督人员的合法监督；</w:t>
      </w:r>
    </w:p>
    <w:p w:rsidR="00036A7C" w:rsidRPr="002C5D3A" w:rsidRDefault="00EE5E27">
      <w:pPr>
        <w:tabs>
          <w:tab w:val="left" w:pos="7665"/>
        </w:tabs>
        <w:spacing w:line="400" w:lineRule="exact"/>
        <w:ind w:firstLineChars="200" w:firstLine="480"/>
        <w:rPr>
          <w:rFonts w:ascii="仿宋" w:eastAsia="仿宋" w:hAnsi="仿宋"/>
          <w:sz w:val="24"/>
        </w:rPr>
      </w:pPr>
      <w:r w:rsidRPr="002C5D3A">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2C5D3A" w:rsidRDefault="00036A7C">
      <w:pPr>
        <w:rPr>
          <w:rFonts w:ascii="仿宋" w:eastAsia="仿宋" w:hAnsi="仿宋"/>
        </w:rPr>
      </w:pPr>
    </w:p>
    <w:p w:rsidR="008B4455" w:rsidRPr="00FA6AFE" w:rsidRDefault="00EE5E27" w:rsidP="008B4455">
      <w:pPr>
        <w:pStyle w:val="af7"/>
        <w:rPr>
          <w:rFonts w:ascii="仿宋" w:eastAsia="仿宋" w:hAnsi="仿宋"/>
        </w:rPr>
      </w:pPr>
      <w:r w:rsidRPr="002C5D3A">
        <w:rPr>
          <w:rFonts w:ascii="仿宋" w:eastAsia="仿宋" w:hAnsi="仿宋"/>
          <w:b w:val="0"/>
        </w:rPr>
        <w:br w:type="page"/>
      </w:r>
      <w:bookmarkStart w:id="111" w:name="_Toc511206483"/>
      <w:bookmarkEnd w:id="82"/>
      <w:bookmarkEnd w:id="83"/>
      <w:bookmarkEnd w:id="84"/>
      <w:r w:rsidR="008B4455" w:rsidRPr="00FA6AFE">
        <w:rPr>
          <w:rFonts w:ascii="仿宋" w:eastAsia="仿宋" w:hAnsi="仿宋" w:hint="eastAsia"/>
        </w:rPr>
        <w:lastRenderedPageBreak/>
        <w:t>第九章  政府采购合同（草案）</w:t>
      </w:r>
      <w:bookmarkEnd w:id="111"/>
    </w:p>
    <w:p w:rsidR="008B4455" w:rsidRPr="00FA6AFE" w:rsidRDefault="008B4455" w:rsidP="008B4455">
      <w:pPr>
        <w:spacing w:line="360" w:lineRule="auto"/>
        <w:ind w:firstLineChars="200" w:firstLine="482"/>
        <w:rPr>
          <w:rFonts w:ascii="仿宋" w:eastAsia="仿宋" w:hAnsi="仿宋"/>
          <w:b/>
          <w:bCs/>
          <w:sz w:val="24"/>
        </w:rPr>
      </w:pPr>
    </w:p>
    <w:p w:rsidR="008B4455" w:rsidRPr="00FA6AFE" w:rsidRDefault="008B4455" w:rsidP="008B4455">
      <w:pPr>
        <w:spacing w:line="360" w:lineRule="auto"/>
        <w:rPr>
          <w:rFonts w:ascii="仿宋" w:eastAsia="仿宋" w:hAnsi="仿宋"/>
          <w:b/>
          <w:sz w:val="24"/>
        </w:rPr>
      </w:pPr>
      <w:r w:rsidRPr="00FA6AFE">
        <w:rPr>
          <w:rFonts w:ascii="仿宋" w:eastAsia="仿宋" w:hAnsi="仿宋" w:hint="eastAsia"/>
          <w:b/>
          <w:sz w:val="24"/>
        </w:rPr>
        <w:t>合同草案条款</w:t>
      </w:r>
    </w:p>
    <w:p w:rsidR="008B4455" w:rsidRPr="00FA6AFE" w:rsidRDefault="008B4455" w:rsidP="008B445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rsidR="008B4455" w:rsidRPr="00FA6AFE" w:rsidRDefault="008B4455" w:rsidP="008B445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rsidR="008B4455" w:rsidRPr="00FA6AFE" w:rsidRDefault="008B4455" w:rsidP="008B445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15"/>
          <w:sz w:val="24"/>
          <w:u w:val="single"/>
        </w:rPr>
        <w:t xml:space="preserve">                                          </w:t>
      </w: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w:t>
      </w:r>
      <w:r w:rsidRPr="00FA6AFE">
        <w:rPr>
          <w:rFonts w:ascii="仿宋" w:eastAsia="仿宋" w:hAnsi="仿宋" w:hint="eastAsia"/>
          <w:spacing w:val="8"/>
          <w:sz w:val="24"/>
          <w:u w:val="single"/>
        </w:rPr>
        <w:t xml:space="preserve">                   </w:t>
      </w:r>
      <w:r w:rsidRPr="00FA6AFE">
        <w:rPr>
          <w:rFonts w:ascii="仿宋" w:eastAsia="仿宋" w:hAnsi="仿宋" w:hint="eastAsia"/>
          <w:spacing w:val="8"/>
          <w:sz w:val="24"/>
        </w:rPr>
        <w:t xml:space="preserve"> (以下简称“乙方”)为另一方同意按下述条款和条件签署本合同(以下简称“合同”)：</w:t>
      </w:r>
    </w:p>
    <w:p w:rsidR="008B4455" w:rsidRPr="00FA6AFE" w:rsidRDefault="008B4455" w:rsidP="008B4455">
      <w:pPr>
        <w:autoSpaceDE w:val="0"/>
        <w:autoSpaceDN w:val="0"/>
        <w:snapToGrid w:val="0"/>
        <w:spacing w:line="680" w:lineRule="exact"/>
        <w:rPr>
          <w:rFonts w:ascii="仿宋" w:eastAsia="仿宋" w:hAnsi="仿宋"/>
          <w:b/>
          <w:spacing w:val="8"/>
          <w:sz w:val="24"/>
        </w:rPr>
      </w:pPr>
      <w:r w:rsidRPr="00FA6AFE">
        <w:rPr>
          <w:rFonts w:ascii="仿宋" w:eastAsia="仿宋" w:hAnsi="仿宋" w:hint="eastAsia"/>
          <w:b/>
          <w:spacing w:val="8"/>
          <w:sz w:val="24"/>
        </w:rPr>
        <w:t>1．合同文件</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rsidR="008B4455" w:rsidRPr="00FA6AFE" w:rsidRDefault="008B4455" w:rsidP="008B445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2．合同范围和条件</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rsidR="008B4455" w:rsidRPr="00FA6AFE" w:rsidRDefault="008B4455" w:rsidP="008B445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3. 合同期限</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p>
    <w:p w:rsidR="008B4455" w:rsidRPr="00FA6AFE" w:rsidRDefault="008B4455" w:rsidP="008B4455">
      <w:pPr>
        <w:tabs>
          <w:tab w:val="left" w:pos="1521"/>
        </w:tabs>
        <w:autoSpaceDE w:val="0"/>
        <w:autoSpaceDN w:val="0"/>
        <w:snapToGrid w:val="0"/>
        <w:spacing w:line="520" w:lineRule="exact"/>
        <w:rPr>
          <w:rFonts w:ascii="仿宋" w:eastAsia="仿宋" w:hAnsi="仿宋"/>
          <w:b/>
          <w:spacing w:val="8"/>
          <w:sz w:val="24"/>
        </w:rPr>
      </w:pPr>
      <w:bookmarkStart w:id="112" w:name="_Toc239233914"/>
      <w:bookmarkStart w:id="113" w:name="_Toc286993786"/>
      <w:bookmarkStart w:id="114" w:name="_Toc283019214"/>
      <w:bookmarkStart w:id="115" w:name="_Toc241833903"/>
      <w:bookmarkStart w:id="116" w:name="_Toc225244852"/>
      <w:bookmarkStart w:id="117" w:name="_Toc212019594"/>
      <w:bookmarkStart w:id="118" w:name="_Toc225670751"/>
      <w:bookmarkStart w:id="119" w:name="_Toc237145406"/>
      <w:bookmarkStart w:id="120" w:name="_Toc232492928"/>
      <w:bookmarkStart w:id="121" w:name="_Toc238984975"/>
      <w:bookmarkStart w:id="122" w:name="_Toc239568418"/>
      <w:bookmarkStart w:id="123" w:name="_Toc225654644"/>
      <w:bookmarkStart w:id="124" w:name="_Toc247334841"/>
      <w:bookmarkStart w:id="125" w:name="_Toc211911348"/>
      <w:bookmarkStart w:id="126" w:name="_Toc185395249"/>
      <w:bookmarkStart w:id="127" w:name="_Toc211854449"/>
      <w:bookmarkStart w:id="128" w:name="_Toc282696226"/>
      <w:bookmarkStart w:id="129" w:name="_Toc251768862"/>
      <w:r w:rsidRPr="00FA6AFE">
        <w:rPr>
          <w:rFonts w:ascii="仿宋" w:eastAsia="仿宋" w:hAnsi="仿宋" w:hint="eastAsia"/>
          <w:b/>
          <w:spacing w:val="8"/>
          <w:sz w:val="24"/>
        </w:rPr>
        <w:t>4. 服务内容与质量标准</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4.5 </w:t>
      </w:r>
    </w:p>
    <w:p w:rsidR="008B4455" w:rsidRPr="00FA6AFE" w:rsidRDefault="008B4455" w:rsidP="008B4455">
      <w:pPr>
        <w:spacing w:line="360" w:lineRule="auto"/>
        <w:ind w:firstLine="630"/>
        <w:rPr>
          <w:rFonts w:ascii="仿宋" w:eastAsia="仿宋" w:hAnsi="仿宋"/>
          <w:sz w:val="24"/>
        </w:rPr>
      </w:pPr>
      <w:r w:rsidRPr="00FA6AFE">
        <w:rPr>
          <w:rFonts w:ascii="仿宋" w:eastAsia="仿宋" w:hAnsi="仿宋" w:hint="eastAsia"/>
          <w:sz w:val="24"/>
        </w:rPr>
        <w:t>…</w:t>
      </w:r>
    </w:p>
    <w:p w:rsidR="008B4455" w:rsidRPr="00FA6AFE" w:rsidRDefault="008B4455" w:rsidP="008B445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5. 服务费用及支付方式</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rsidR="008B4455" w:rsidRPr="00FA6AFE" w:rsidRDefault="008B4455" w:rsidP="008B4455">
      <w:pPr>
        <w:spacing w:line="360" w:lineRule="auto"/>
        <w:rPr>
          <w:rFonts w:ascii="仿宋" w:eastAsia="仿宋" w:hAnsi="仿宋"/>
          <w:b/>
          <w:sz w:val="24"/>
        </w:rPr>
      </w:pPr>
      <w:r w:rsidRPr="00FA6AFE">
        <w:rPr>
          <w:rFonts w:ascii="仿宋" w:eastAsia="仿宋" w:hAnsi="仿宋" w:hint="eastAsia"/>
          <w:b/>
          <w:sz w:val="24"/>
        </w:rPr>
        <w:t>6. 知识产权</w:t>
      </w:r>
    </w:p>
    <w:p w:rsidR="008B4455" w:rsidRPr="00FA6AFE" w:rsidRDefault="008B4455" w:rsidP="008B445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rsidR="008B4455" w:rsidRPr="00FA6AFE" w:rsidRDefault="008B4455" w:rsidP="008B4455">
      <w:pPr>
        <w:spacing w:line="360" w:lineRule="auto"/>
        <w:rPr>
          <w:rFonts w:ascii="仿宋" w:eastAsia="仿宋" w:hAnsi="仿宋"/>
          <w:b/>
          <w:sz w:val="24"/>
        </w:rPr>
      </w:pPr>
      <w:r w:rsidRPr="00FA6AFE">
        <w:rPr>
          <w:rFonts w:ascii="仿宋" w:eastAsia="仿宋" w:hAnsi="仿宋" w:hint="eastAsia"/>
          <w:b/>
          <w:sz w:val="24"/>
        </w:rPr>
        <w:t>7. 无产权瑕疵条款</w:t>
      </w:r>
    </w:p>
    <w:p w:rsidR="008B4455" w:rsidRPr="00FA6AFE" w:rsidRDefault="008B4455" w:rsidP="008B445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rsidR="008B4455" w:rsidRPr="00FA6AFE" w:rsidRDefault="008B4455" w:rsidP="008B4455">
      <w:pPr>
        <w:spacing w:line="360" w:lineRule="auto"/>
        <w:rPr>
          <w:rFonts w:ascii="仿宋" w:eastAsia="仿宋" w:hAnsi="仿宋"/>
          <w:b/>
          <w:sz w:val="24"/>
        </w:rPr>
      </w:pPr>
      <w:r w:rsidRPr="00FA6AFE">
        <w:rPr>
          <w:rFonts w:ascii="仿宋" w:eastAsia="仿宋" w:hAnsi="仿宋" w:hint="eastAsia"/>
          <w:b/>
          <w:sz w:val="24"/>
        </w:rPr>
        <w:t>8. 履约保证金</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proofErr w:type="gramStart"/>
      <w:r w:rsidRPr="00FA6AFE">
        <w:rPr>
          <w:rFonts w:ascii="仿宋" w:eastAsia="仿宋" w:hAnsi="仿宋" w:hint="eastAsia"/>
          <w:spacing w:val="8"/>
          <w:sz w:val="24"/>
          <w:u w:val="single"/>
        </w:rPr>
        <w:t xml:space="preserve">　　　　　　</w:t>
      </w:r>
      <w:proofErr w:type="gramEnd"/>
      <w:r w:rsidRPr="00FA6AFE">
        <w:rPr>
          <w:rFonts w:ascii="仿宋" w:eastAsia="仿宋" w:hAnsi="仿宋" w:hint="eastAsia"/>
          <w:spacing w:val="8"/>
          <w:sz w:val="24"/>
        </w:rPr>
        <w:t>元作为本合同的履约保证金。</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rsidR="008B4455" w:rsidRPr="00FA6AFE" w:rsidRDefault="008B4455" w:rsidP="008B4455">
      <w:pPr>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9. 甲方的权利和义务</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9.5 国家法律、法规所规定由甲方承担的其它责任。</w:t>
      </w:r>
    </w:p>
    <w:p w:rsidR="008B4455" w:rsidRPr="00FA6AFE" w:rsidRDefault="008B4455" w:rsidP="008B445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10. 乙方的权利和义务</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rsidR="008B4455" w:rsidRPr="00FA6AFE" w:rsidRDefault="008B4455" w:rsidP="008B445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11. 违约责任</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8B4455" w:rsidRPr="00FA6AFE" w:rsidRDefault="008B4455" w:rsidP="008B4455">
      <w:pPr>
        <w:tabs>
          <w:tab w:val="left" w:pos="1521"/>
        </w:tabs>
        <w:autoSpaceDE w:val="0"/>
        <w:autoSpaceDN w:val="0"/>
        <w:snapToGrid w:val="0"/>
        <w:spacing w:line="520" w:lineRule="exact"/>
        <w:rPr>
          <w:rFonts w:ascii="仿宋" w:eastAsia="仿宋" w:hAnsi="仿宋"/>
          <w:b/>
          <w:spacing w:val="8"/>
          <w:sz w:val="24"/>
        </w:rPr>
      </w:pPr>
      <w:r w:rsidRPr="00FA6AFE">
        <w:rPr>
          <w:rFonts w:ascii="仿宋" w:eastAsia="仿宋" w:hAnsi="仿宋" w:hint="eastAsia"/>
          <w:b/>
          <w:spacing w:val="8"/>
          <w:sz w:val="24"/>
        </w:rPr>
        <w:t>12. 不可抗力事件处理</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rsidR="008B4455" w:rsidRPr="00FA6AFE" w:rsidRDefault="008B4455" w:rsidP="008B4455">
      <w:pPr>
        <w:tabs>
          <w:tab w:val="left" w:pos="1521"/>
        </w:tabs>
        <w:autoSpaceDE w:val="0"/>
        <w:autoSpaceDN w:val="0"/>
        <w:snapToGrid w:val="0"/>
        <w:spacing w:line="520" w:lineRule="exact"/>
        <w:rPr>
          <w:rFonts w:ascii="仿宋" w:eastAsia="仿宋" w:hAnsi="仿宋"/>
          <w:b/>
          <w:spacing w:val="8"/>
          <w:sz w:val="24"/>
        </w:rPr>
      </w:pPr>
      <w:bookmarkStart w:id="130" w:name="_Toc211854454"/>
      <w:bookmarkStart w:id="131" w:name="_Toc225244857"/>
      <w:bookmarkStart w:id="132" w:name="_Toc239233919"/>
      <w:bookmarkStart w:id="133" w:name="_Toc225670756"/>
      <w:bookmarkStart w:id="134" w:name="_Toc237145411"/>
      <w:bookmarkStart w:id="135" w:name="_Toc239568423"/>
      <w:bookmarkStart w:id="136" w:name="_Toc185395254"/>
      <w:bookmarkStart w:id="137" w:name="_Toc225654649"/>
      <w:bookmarkStart w:id="138" w:name="_Toc211911353"/>
      <w:bookmarkStart w:id="139" w:name="_Toc238984980"/>
      <w:bookmarkStart w:id="140" w:name="_Toc232492933"/>
      <w:bookmarkStart w:id="141" w:name="_Toc212019599"/>
      <w:bookmarkStart w:id="142" w:name="_Toc247334846"/>
      <w:bookmarkStart w:id="143" w:name="_Toc251768867"/>
      <w:bookmarkStart w:id="144" w:name="_Toc241833908"/>
      <w:bookmarkStart w:id="145" w:name="_Toc28699379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FA6AFE">
        <w:rPr>
          <w:rFonts w:ascii="仿宋" w:eastAsia="仿宋" w:hAnsi="仿宋" w:hint="eastAsia"/>
          <w:b/>
          <w:spacing w:val="8"/>
          <w:sz w:val="24"/>
        </w:rPr>
        <w:t>13. 解决合同纠纷的方式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13.2 仲裁裁决应为最终决定，并对双方具有约束力。</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13.3 除另有裁决外，仲裁费应由败诉方负担。 </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rsidR="008B4455" w:rsidRPr="00FA6AFE" w:rsidRDefault="008B4455" w:rsidP="008B4455">
      <w:pPr>
        <w:tabs>
          <w:tab w:val="left" w:pos="1521"/>
        </w:tabs>
        <w:autoSpaceDE w:val="0"/>
        <w:autoSpaceDN w:val="0"/>
        <w:snapToGrid w:val="0"/>
        <w:spacing w:line="520" w:lineRule="exact"/>
        <w:rPr>
          <w:rFonts w:ascii="仿宋" w:eastAsia="仿宋" w:hAnsi="仿宋"/>
          <w:b/>
          <w:spacing w:val="8"/>
          <w:sz w:val="24"/>
        </w:rPr>
      </w:pPr>
      <w:bookmarkStart w:id="146" w:name="_Toc211911354"/>
      <w:bookmarkStart w:id="147" w:name="_Toc225244858"/>
      <w:bookmarkStart w:id="148" w:name="_Toc247334847"/>
      <w:bookmarkStart w:id="149" w:name="_Toc232492934"/>
      <w:bookmarkStart w:id="150" w:name="_Toc241833909"/>
      <w:bookmarkStart w:id="151" w:name="_Toc286993793"/>
      <w:bookmarkStart w:id="152" w:name="_Toc283019219"/>
      <w:bookmarkStart w:id="153" w:name="_Toc237145412"/>
      <w:bookmarkStart w:id="154" w:name="_Toc211854455"/>
      <w:bookmarkStart w:id="155" w:name="_Toc239568424"/>
      <w:bookmarkStart w:id="156" w:name="_Toc225654650"/>
      <w:bookmarkStart w:id="157" w:name="_Toc239233920"/>
      <w:bookmarkStart w:id="158" w:name="_Toc282696231"/>
      <w:bookmarkStart w:id="159" w:name="_Toc212019600"/>
      <w:bookmarkStart w:id="160" w:name="_Toc238984981"/>
      <w:bookmarkStart w:id="161" w:name="_Toc251768868"/>
      <w:bookmarkStart w:id="162" w:name="_Toc185395255"/>
      <w:bookmarkStart w:id="163" w:name="_Toc225670757"/>
      <w:r w:rsidRPr="00FA6AFE">
        <w:rPr>
          <w:rFonts w:ascii="仿宋" w:eastAsia="仿宋" w:hAnsi="仿宋" w:hint="eastAsia"/>
          <w:b/>
          <w:spacing w:val="8"/>
          <w:sz w:val="24"/>
        </w:rPr>
        <w:t>14. 合同</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A6AFE">
        <w:rPr>
          <w:rFonts w:ascii="仿宋" w:eastAsia="仿宋" w:hAnsi="仿宋" w:hint="eastAsia"/>
          <w:b/>
          <w:spacing w:val="8"/>
          <w:sz w:val="24"/>
        </w:rPr>
        <w:t>生效及其他</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8B4455" w:rsidRPr="00FA6AFE" w:rsidRDefault="008B4455" w:rsidP="008B445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rsidR="008B4455" w:rsidRPr="00FA6AFE" w:rsidRDefault="008B4455" w:rsidP="008B4455">
      <w:pPr>
        <w:pStyle w:val="af6"/>
        <w:spacing w:line="360" w:lineRule="auto"/>
        <w:ind w:firstLine="480"/>
        <w:rPr>
          <w:rFonts w:ascii="仿宋" w:eastAsia="仿宋" w:hAnsi="仿宋"/>
          <w:sz w:val="24"/>
        </w:rPr>
      </w:pP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 xml:space="preserve">   </w:t>
      </w:r>
      <w:r w:rsidRPr="00FA6AFE">
        <w:rPr>
          <w:rFonts w:ascii="仿宋" w:eastAsia="仿宋" w:hAnsi="仿宋"/>
          <w:sz w:val="24"/>
        </w:rPr>
        <w:t xml:space="preserve"> </w:t>
      </w:r>
      <w:r w:rsidRPr="00FA6AFE">
        <w:rPr>
          <w:rFonts w:ascii="仿宋" w:eastAsia="仿宋" w:hAnsi="仿宋" w:hint="eastAsia"/>
          <w:sz w:val="24"/>
        </w:rPr>
        <w:t>乙方：（盖单位公章）</w:t>
      </w: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 xml:space="preserve">法定代表人/单位负责人（授权代表）：       </w:t>
      </w:r>
      <w:r w:rsidRPr="00FA6AFE">
        <w:rPr>
          <w:rFonts w:ascii="仿宋" w:eastAsia="仿宋" w:hAnsi="仿宋"/>
          <w:sz w:val="24"/>
        </w:rPr>
        <w:t xml:space="preserve"> </w:t>
      </w:r>
      <w:r w:rsidRPr="00FA6AFE">
        <w:rPr>
          <w:rFonts w:ascii="仿宋" w:eastAsia="仿宋" w:hAnsi="仿宋" w:hint="eastAsia"/>
          <w:sz w:val="24"/>
        </w:rPr>
        <w:t>法定代表人/单位负责人（授权代表）：</w:t>
      </w: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地址：                         地址：</w:t>
      </w: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开户银行：                     开户银行：</w:t>
      </w: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账号：                         账号：</w:t>
      </w: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电话：                         电话：</w:t>
      </w: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传真：                         传真：</w:t>
      </w:r>
    </w:p>
    <w:p w:rsidR="008B4455" w:rsidRPr="00FA6AFE" w:rsidRDefault="008B4455" w:rsidP="008B4455">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签约日期：XX年XX月XX日</w:t>
      </w:r>
      <w:bookmarkStart w:id="164" w:name="_Toc350864527"/>
      <w:bookmarkStart w:id="165" w:name="_Toc349810624"/>
    </w:p>
    <w:bookmarkEnd w:id="164"/>
    <w:bookmarkEnd w:id="165"/>
    <w:p w:rsidR="008B4455" w:rsidRPr="00FA6AFE" w:rsidRDefault="008B4455" w:rsidP="008B4455">
      <w:pPr>
        <w:pStyle w:val="2"/>
        <w:keepNext w:val="0"/>
        <w:keepLines w:val="0"/>
        <w:spacing w:before="0" w:after="0" w:line="400" w:lineRule="exact"/>
        <w:jc w:val="center"/>
        <w:rPr>
          <w:rFonts w:ascii="仿宋" w:eastAsia="仿宋" w:hAnsi="仿宋"/>
        </w:rPr>
      </w:pPr>
    </w:p>
    <w:p w:rsidR="00036A7C" w:rsidRPr="002C5D3A" w:rsidRDefault="008B4455" w:rsidP="001873F0">
      <w:pPr>
        <w:widowControl/>
        <w:jc w:val="left"/>
        <w:rPr>
          <w:rFonts w:ascii="仿宋" w:eastAsia="仿宋" w:hAnsi="仿宋"/>
          <w:sz w:val="24"/>
        </w:rPr>
      </w:pPr>
      <w:r w:rsidRPr="00FA6AFE">
        <w:rPr>
          <w:rFonts w:ascii="仿宋" w:eastAsia="仿宋" w:hAnsi="仿宋"/>
        </w:rPr>
        <w:br w:type="page"/>
      </w:r>
    </w:p>
    <w:p w:rsidR="00036A7C" w:rsidRPr="002C5D3A" w:rsidRDefault="00036A7C">
      <w:pPr>
        <w:spacing w:line="420" w:lineRule="exact"/>
        <w:rPr>
          <w:rFonts w:ascii="仿宋" w:eastAsia="仿宋" w:hAnsi="仿宋"/>
          <w:sz w:val="24"/>
        </w:rPr>
        <w:sectPr w:rsidR="00036A7C" w:rsidRPr="002C5D3A" w:rsidSect="00C85CD1">
          <w:pgSz w:w="11907" w:h="16840" w:code="9"/>
          <w:pgMar w:top="1440" w:right="1800" w:bottom="1440" w:left="1800" w:header="851" w:footer="992" w:gutter="0"/>
          <w:cols w:space="720"/>
          <w:docGrid w:linePitch="326"/>
        </w:sectPr>
      </w:pPr>
    </w:p>
    <w:p w:rsidR="00036A7C" w:rsidRPr="002C5D3A" w:rsidRDefault="00EE5E27">
      <w:pPr>
        <w:rPr>
          <w:rFonts w:ascii="仿宋" w:eastAsia="仿宋" w:hAnsi="仿宋"/>
          <w:sz w:val="28"/>
          <w:szCs w:val="28"/>
        </w:rPr>
      </w:pPr>
      <w:r w:rsidRPr="002C5D3A">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43A37" w:rsidRPr="00802EA2" w:rsidTr="00845D6E">
        <w:trPr>
          <w:trHeight w:val="668"/>
        </w:trPr>
        <w:tc>
          <w:tcPr>
            <w:tcW w:w="14314" w:type="dxa"/>
            <w:gridSpan w:val="7"/>
            <w:vAlign w:val="center"/>
          </w:tcPr>
          <w:bookmarkEnd w:id="88"/>
          <w:p w:rsidR="00143A37" w:rsidRPr="00802EA2" w:rsidRDefault="00143A37" w:rsidP="00845D6E">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143A37" w:rsidRPr="00802EA2" w:rsidTr="00845D6E">
        <w:trPr>
          <w:trHeight w:val="463"/>
        </w:trPr>
        <w:tc>
          <w:tcPr>
            <w:tcW w:w="1276" w:type="dxa"/>
            <w:vAlign w:val="center"/>
          </w:tcPr>
          <w:p w:rsidR="00143A37" w:rsidRPr="00802EA2" w:rsidRDefault="00143A37" w:rsidP="00845D6E">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rsidR="00143A37" w:rsidRPr="00802EA2" w:rsidRDefault="00143A37" w:rsidP="00845D6E">
            <w:pPr>
              <w:jc w:val="left"/>
              <w:rPr>
                <w:rFonts w:ascii="仿宋" w:eastAsia="仿宋" w:hAnsi="仿宋" w:cs="宋体"/>
                <w:b/>
                <w:sz w:val="22"/>
                <w:szCs w:val="22"/>
              </w:rPr>
            </w:pPr>
          </w:p>
        </w:tc>
        <w:tc>
          <w:tcPr>
            <w:tcW w:w="2835" w:type="dxa"/>
            <w:vAlign w:val="center"/>
          </w:tcPr>
          <w:p w:rsidR="00143A37" w:rsidRPr="00802EA2" w:rsidRDefault="00143A37" w:rsidP="00845D6E">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rsidR="00143A37" w:rsidRPr="00802EA2" w:rsidRDefault="00143A37" w:rsidP="00845D6E">
            <w:pPr>
              <w:rPr>
                <w:rFonts w:ascii="仿宋" w:eastAsia="仿宋" w:hAnsi="仿宋" w:cs="宋体"/>
                <w:b/>
                <w:sz w:val="22"/>
                <w:szCs w:val="22"/>
              </w:rPr>
            </w:pPr>
          </w:p>
        </w:tc>
      </w:tr>
      <w:tr w:rsidR="00143A37" w:rsidRPr="00802EA2" w:rsidTr="00845D6E">
        <w:trPr>
          <w:trHeight w:val="463"/>
        </w:trPr>
        <w:tc>
          <w:tcPr>
            <w:tcW w:w="1276" w:type="dxa"/>
            <w:tcBorders>
              <w:bottom w:val="single" w:sz="12" w:space="0" w:color="000000"/>
            </w:tcBorders>
            <w:vAlign w:val="center"/>
          </w:tcPr>
          <w:p w:rsidR="00143A37" w:rsidRPr="00802EA2" w:rsidRDefault="00143A37" w:rsidP="00845D6E">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rsidR="00143A37" w:rsidRPr="00802EA2" w:rsidRDefault="00143A37" w:rsidP="00845D6E">
            <w:pPr>
              <w:rPr>
                <w:rFonts w:ascii="仿宋" w:eastAsia="仿宋" w:hAnsi="仿宋" w:cs="宋体"/>
                <w:b/>
                <w:sz w:val="22"/>
                <w:szCs w:val="22"/>
              </w:rPr>
            </w:pPr>
          </w:p>
        </w:tc>
        <w:tc>
          <w:tcPr>
            <w:tcW w:w="1747" w:type="dxa"/>
            <w:tcBorders>
              <w:bottom w:val="single" w:sz="12" w:space="0" w:color="000000"/>
            </w:tcBorders>
            <w:vAlign w:val="center"/>
          </w:tcPr>
          <w:p w:rsidR="00143A37" w:rsidRPr="00802EA2" w:rsidRDefault="00143A37" w:rsidP="00845D6E">
            <w:pPr>
              <w:rPr>
                <w:rFonts w:ascii="仿宋" w:eastAsia="仿宋" w:hAnsi="仿宋" w:cs="宋体"/>
                <w:b/>
                <w:sz w:val="22"/>
                <w:szCs w:val="22"/>
              </w:rPr>
            </w:pPr>
          </w:p>
        </w:tc>
        <w:tc>
          <w:tcPr>
            <w:tcW w:w="4383" w:type="dxa"/>
            <w:gridSpan w:val="2"/>
            <w:tcBorders>
              <w:bottom w:val="single" w:sz="12" w:space="0" w:color="000000"/>
            </w:tcBorders>
            <w:vAlign w:val="center"/>
          </w:tcPr>
          <w:p w:rsidR="00143A37" w:rsidRPr="00802EA2" w:rsidRDefault="00143A37" w:rsidP="00845D6E">
            <w:pPr>
              <w:rPr>
                <w:rFonts w:ascii="仿宋" w:eastAsia="仿宋" w:hAnsi="仿宋" w:cs="宋体"/>
              </w:rPr>
            </w:pPr>
          </w:p>
        </w:tc>
        <w:tc>
          <w:tcPr>
            <w:tcW w:w="2835" w:type="dxa"/>
            <w:tcBorders>
              <w:bottom w:val="single" w:sz="12" w:space="0" w:color="000000"/>
            </w:tcBorders>
            <w:vAlign w:val="center"/>
          </w:tcPr>
          <w:p w:rsidR="00143A37" w:rsidRPr="00802EA2" w:rsidRDefault="00143A37" w:rsidP="00845D6E">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rsidR="00143A37" w:rsidRPr="00802EA2" w:rsidRDefault="00143A37" w:rsidP="00845D6E">
            <w:pPr>
              <w:rPr>
                <w:rFonts w:ascii="仿宋" w:eastAsia="仿宋" w:hAnsi="仿宋" w:cs="宋体"/>
                <w:b/>
                <w:sz w:val="22"/>
                <w:szCs w:val="22"/>
              </w:rPr>
            </w:pPr>
          </w:p>
        </w:tc>
      </w:tr>
      <w:tr w:rsidR="00143A37" w:rsidRPr="00802EA2" w:rsidTr="00845D6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143A37" w:rsidRPr="00802EA2" w:rsidRDefault="00143A37" w:rsidP="00845D6E">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143A37" w:rsidRPr="00802EA2" w:rsidRDefault="00143A37" w:rsidP="00845D6E">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143A37" w:rsidRPr="00802EA2" w:rsidRDefault="00143A37" w:rsidP="00845D6E">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143A37" w:rsidRPr="00802EA2" w:rsidRDefault="00143A37" w:rsidP="00845D6E">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rsidR="00143A37" w:rsidRPr="00802EA2" w:rsidRDefault="00143A37" w:rsidP="00845D6E">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143A37" w:rsidRPr="00802EA2" w:rsidRDefault="00143A37" w:rsidP="00845D6E">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143A37" w:rsidRPr="00802EA2" w:rsidRDefault="00143A37" w:rsidP="00845D6E">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143A37" w:rsidRPr="00802EA2" w:rsidRDefault="00143A37" w:rsidP="00845D6E">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143A37" w:rsidRPr="00802EA2" w:rsidTr="00845D6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143A37" w:rsidRPr="00802EA2" w:rsidRDefault="00143A37" w:rsidP="00845D6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143A37" w:rsidRPr="00802EA2" w:rsidRDefault="00143A37" w:rsidP="00845D6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143A37" w:rsidRDefault="00143A37" w:rsidP="00845D6E">
            <w:pPr>
              <w:jc w:val="center"/>
              <w:textAlignment w:val="center"/>
              <w:rPr>
                <w:rStyle w:val="font31"/>
                <w:rFonts w:ascii="仿宋" w:eastAsia="仿宋" w:hAnsi="仿宋" w:hint="default"/>
              </w:rPr>
            </w:pPr>
            <w:r>
              <w:rPr>
                <w:rStyle w:val="font31"/>
                <w:rFonts w:ascii="仿宋" w:eastAsia="仿宋" w:hAnsi="仿宋" w:hint="default"/>
              </w:rPr>
              <w:t xml:space="preserve">  </w:t>
            </w:r>
          </w:p>
          <w:p w:rsidR="00143A37" w:rsidRPr="00802EA2" w:rsidRDefault="00143A37" w:rsidP="00845D6E">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rsidR="00143A37" w:rsidRPr="00802EA2" w:rsidRDefault="00143A37" w:rsidP="00845D6E">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rsidR="00143A37" w:rsidRPr="00802EA2" w:rsidRDefault="00143A37" w:rsidP="00845D6E">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rsidR="00143A37" w:rsidRPr="00802EA2" w:rsidRDefault="00143A37" w:rsidP="00845D6E">
            <w:pPr>
              <w:jc w:val="center"/>
              <w:textAlignment w:val="center"/>
              <w:rPr>
                <w:rFonts w:ascii="仿宋" w:eastAsia="仿宋" w:hAnsi="仿宋" w:cs="Eʩ"/>
                <w:szCs w:val="21"/>
              </w:rPr>
            </w:pPr>
          </w:p>
          <w:p w:rsidR="00143A37" w:rsidRPr="00802EA2" w:rsidRDefault="00143A37" w:rsidP="00845D6E">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143A37" w:rsidRPr="00802EA2" w:rsidRDefault="00143A37" w:rsidP="00845D6E">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143A37" w:rsidRDefault="00143A37" w:rsidP="00845D6E">
            <w:pPr>
              <w:jc w:val="center"/>
              <w:rPr>
                <w:rFonts w:ascii="仿宋" w:eastAsia="仿宋" w:hAnsi="仿宋" w:cs="宋体"/>
                <w:szCs w:val="21"/>
              </w:rPr>
            </w:pPr>
          </w:p>
          <w:p w:rsidR="00143A37" w:rsidRDefault="00143A37" w:rsidP="00845D6E">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rsidR="00143A37" w:rsidRPr="00FC2F6B" w:rsidRDefault="00143A37" w:rsidP="00845D6E">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143A37" w:rsidRPr="00802EA2" w:rsidRDefault="00143A37" w:rsidP="00845D6E">
            <w:pPr>
              <w:textAlignment w:val="center"/>
              <w:rPr>
                <w:rFonts w:ascii="仿宋" w:eastAsia="仿宋" w:hAnsi="仿宋" w:cs="宋体"/>
                <w:szCs w:val="21"/>
              </w:rPr>
            </w:pPr>
          </w:p>
        </w:tc>
      </w:tr>
      <w:tr w:rsidR="00143A37" w:rsidRPr="00802EA2" w:rsidTr="00845D6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43A37" w:rsidRPr="00802EA2" w:rsidRDefault="00143A37" w:rsidP="00845D6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43A37" w:rsidRPr="00802EA2" w:rsidRDefault="00143A37" w:rsidP="00845D6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43A37" w:rsidRPr="00802EA2" w:rsidRDefault="00143A37" w:rsidP="00845D6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143A37" w:rsidRPr="00802EA2" w:rsidRDefault="00143A37" w:rsidP="00845D6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143A37" w:rsidRPr="00802EA2" w:rsidRDefault="00143A37" w:rsidP="00845D6E">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143A37" w:rsidRPr="00802EA2" w:rsidRDefault="00143A37" w:rsidP="00845D6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143A37" w:rsidRPr="00802EA2" w:rsidRDefault="00143A37" w:rsidP="00845D6E">
            <w:pPr>
              <w:textAlignment w:val="center"/>
              <w:rPr>
                <w:rFonts w:ascii="仿宋" w:eastAsia="仿宋" w:hAnsi="仿宋" w:cs="宋体"/>
                <w:szCs w:val="21"/>
              </w:rPr>
            </w:pPr>
          </w:p>
        </w:tc>
      </w:tr>
      <w:tr w:rsidR="00143A37" w:rsidRPr="00802EA2" w:rsidTr="00845D6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143A37" w:rsidRPr="00802EA2" w:rsidRDefault="00143A37" w:rsidP="00845D6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143A37" w:rsidRPr="00802EA2" w:rsidRDefault="00143A37" w:rsidP="00845D6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143A37" w:rsidRPr="00802EA2" w:rsidRDefault="00143A37" w:rsidP="00845D6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143A37" w:rsidRPr="00802EA2" w:rsidRDefault="00143A37" w:rsidP="00845D6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143A37" w:rsidRPr="00FC2F6B" w:rsidRDefault="00143A37" w:rsidP="00845D6E">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143A37" w:rsidRPr="00802EA2" w:rsidRDefault="00143A37" w:rsidP="00845D6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143A37" w:rsidRPr="00802EA2" w:rsidRDefault="00143A37" w:rsidP="00845D6E">
            <w:pPr>
              <w:textAlignment w:val="center"/>
              <w:rPr>
                <w:rFonts w:ascii="仿宋" w:eastAsia="仿宋" w:hAnsi="仿宋" w:cs="宋体"/>
                <w:szCs w:val="21"/>
              </w:rPr>
            </w:pPr>
          </w:p>
        </w:tc>
      </w:tr>
      <w:tr w:rsidR="00143A37" w:rsidRPr="00802EA2" w:rsidTr="00845D6E">
        <w:trPr>
          <w:trHeight w:val="533"/>
        </w:trPr>
        <w:tc>
          <w:tcPr>
            <w:tcW w:w="1276" w:type="dxa"/>
            <w:tcBorders>
              <w:top w:val="single" w:sz="12" w:space="0" w:color="000000"/>
            </w:tcBorders>
            <w:vAlign w:val="center"/>
          </w:tcPr>
          <w:p w:rsidR="00143A37" w:rsidRPr="00802EA2" w:rsidRDefault="00143A37" w:rsidP="00845D6E">
            <w:pPr>
              <w:textAlignment w:val="center"/>
              <w:rPr>
                <w:rFonts w:ascii="仿宋" w:eastAsia="仿宋" w:hAnsi="仿宋" w:cs="宋体"/>
              </w:rPr>
            </w:pPr>
          </w:p>
        </w:tc>
        <w:tc>
          <w:tcPr>
            <w:tcW w:w="13038" w:type="dxa"/>
            <w:gridSpan w:val="6"/>
            <w:tcBorders>
              <w:top w:val="single" w:sz="12" w:space="0" w:color="000000"/>
            </w:tcBorders>
            <w:vAlign w:val="center"/>
          </w:tcPr>
          <w:p w:rsidR="00143A37" w:rsidRPr="00802EA2" w:rsidRDefault="00143A37" w:rsidP="00845D6E">
            <w:pPr>
              <w:rPr>
                <w:rFonts w:ascii="仿宋" w:eastAsia="仿宋" w:hAnsi="仿宋" w:cs="宋体"/>
                <w:u w:val="single"/>
              </w:rPr>
            </w:pPr>
          </w:p>
        </w:tc>
      </w:tr>
      <w:tr w:rsidR="00143A37" w:rsidRPr="00802EA2" w:rsidTr="00845D6E">
        <w:trPr>
          <w:trHeight w:val="788"/>
        </w:trPr>
        <w:tc>
          <w:tcPr>
            <w:tcW w:w="14314" w:type="dxa"/>
            <w:gridSpan w:val="7"/>
            <w:vAlign w:val="bottom"/>
          </w:tcPr>
          <w:p w:rsidR="00143A37" w:rsidRPr="00802EA2" w:rsidRDefault="00143A37" w:rsidP="00845D6E">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rsidR="00453207" w:rsidRPr="002C5D3A" w:rsidRDefault="00453207">
      <w:pPr>
        <w:widowControl/>
        <w:jc w:val="left"/>
        <w:rPr>
          <w:rFonts w:ascii="仿宋" w:eastAsia="仿宋" w:hAnsi="仿宋"/>
        </w:rPr>
      </w:pPr>
    </w:p>
    <w:p w:rsidR="00453207" w:rsidRPr="002C5D3A" w:rsidRDefault="00453207">
      <w:pPr>
        <w:widowControl/>
        <w:jc w:val="left"/>
        <w:rPr>
          <w:rFonts w:ascii="仿宋" w:eastAsia="仿宋" w:hAnsi="仿宋"/>
        </w:rPr>
      </w:pPr>
      <w:r w:rsidRPr="002C5D3A">
        <w:rPr>
          <w:rFonts w:ascii="仿宋" w:eastAsia="仿宋" w:hAnsi="仿宋"/>
        </w:rPr>
        <w:br w:type="page"/>
      </w:r>
    </w:p>
    <w:p w:rsidR="00453207" w:rsidRPr="002C5D3A" w:rsidRDefault="00453207">
      <w:pPr>
        <w:widowControl/>
        <w:jc w:val="left"/>
        <w:rPr>
          <w:rFonts w:ascii="仿宋" w:eastAsia="仿宋" w:hAnsi="仿宋"/>
        </w:rPr>
        <w:sectPr w:rsidR="00453207" w:rsidRPr="002C5D3A" w:rsidSect="00347AC5">
          <w:footerReference w:type="default" r:id="rId14"/>
          <w:pgSz w:w="16840" w:h="11907" w:orient="landscape" w:code="9"/>
          <w:pgMar w:top="1134" w:right="1134" w:bottom="1134" w:left="1134" w:header="851" w:footer="992" w:gutter="0"/>
          <w:pgNumType w:fmt="numberInDash"/>
          <w:cols w:space="425"/>
          <w:docGrid w:linePitch="312"/>
        </w:sectPr>
      </w:pPr>
    </w:p>
    <w:p w:rsidR="002610AD" w:rsidRPr="002C5D3A" w:rsidRDefault="002610AD" w:rsidP="002610AD">
      <w:r w:rsidRPr="002C5D3A">
        <w:rPr>
          <w:noProof/>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rsidR="002610AD" w:rsidRPr="002C5D3A" w:rsidRDefault="002610AD" w:rsidP="002610AD">
      <w:pPr>
        <w:widowControl/>
        <w:jc w:val="left"/>
      </w:pPr>
      <w:r w:rsidRPr="002C5D3A">
        <w:br w:type="page"/>
      </w:r>
    </w:p>
    <w:p w:rsidR="002610AD" w:rsidRPr="002C5D3A" w:rsidRDefault="002610AD" w:rsidP="002610AD">
      <w:r w:rsidRPr="002C5D3A">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2610AD" w:rsidRPr="002C5D3A" w:rsidRDefault="002610AD">
      <w:pPr>
        <w:widowControl/>
        <w:jc w:val="left"/>
        <w:rPr>
          <w:rFonts w:ascii="仿宋" w:eastAsia="仿宋" w:hAnsi="仿宋"/>
          <w:sz w:val="24"/>
        </w:rPr>
      </w:pPr>
      <w:r w:rsidRPr="002C5D3A">
        <w:rPr>
          <w:rFonts w:ascii="仿宋" w:eastAsia="仿宋" w:hAnsi="仿宋"/>
          <w:sz w:val="24"/>
        </w:rPr>
        <w:br w:type="page"/>
      </w:r>
    </w:p>
    <w:p w:rsidR="002610AD" w:rsidRPr="002C5D3A" w:rsidRDefault="002610AD" w:rsidP="002610AD">
      <w:pPr>
        <w:spacing w:line="400" w:lineRule="exact"/>
        <w:rPr>
          <w:rFonts w:ascii="宋体" w:hAnsi="宋体" w:cs="Tahoma"/>
          <w:b/>
          <w:sz w:val="30"/>
          <w:szCs w:val="30"/>
        </w:rPr>
      </w:pPr>
    </w:p>
    <w:p w:rsidR="002610AD" w:rsidRPr="002C5D3A" w:rsidRDefault="002610AD" w:rsidP="002610AD">
      <w:r w:rsidRPr="002C5D3A">
        <w:rPr>
          <w:rFonts w:hint="eastAsia"/>
          <w:noProof/>
        </w:rPr>
        <w:drawing>
          <wp:inline distT="0" distB="0" distL="0" distR="0">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r w:rsidRPr="002C5D3A">
        <w:rPr>
          <w:rFonts w:hint="eastAsia"/>
          <w:noProof/>
        </w:rPr>
        <w:lastRenderedPageBreak/>
        <w:drawing>
          <wp:inline distT="0" distB="0" distL="0" distR="0">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2C5D3A" w:rsidRDefault="002610AD" w:rsidP="002610AD"/>
    <w:p w:rsidR="002610AD" w:rsidRPr="002C5D3A" w:rsidRDefault="002610AD" w:rsidP="002610AD"/>
    <w:p w:rsidR="002610AD" w:rsidRPr="002C5D3A" w:rsidRDefault="002610AD" w:rsidP="002610AD"/>
    <w:p w:rsidR="002610AD" w:rsidRPr="00B76331" w:rsidRDefault="002610AD" w:rsidP="002610AD">
      <w:r w:rsidRPr="002C5D3A">
        <w:rPr>
          <w:rFonts w:hint="eastAsia"/>
          <w:noProof/>
        </w:rPr>
        <w:lastRenderedPageBreak/>
        <w:drawing>
          <wp:inline distT="0" distB="0" distL="0" distR="0">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rsidR="002610AD" w:rsidRPr="00B76331" w:rsidRDefault="002610AD" w:rsidP="002610AD">
      <w:pPr>
        <w:spacing w:line="360" w:lineRule="auto"/>
        <w:rPr>
          <w:rFonts w:ascii="宋体" w:hAnsi="宋体"/>
          <w:sz w:val="28"/>
        </w:rPr>
      </w:pPr>
    </w:p>
    <w:p w:rsidR="00036A7C" w:rsidRPr="002610AD" w:rsidRDefault="00036A7C" w:rsidP="002610AD">
      <w:pPr>
        <w:ind w:firstLine="540"/>
        <w:jc w:val="left"/>
        <w:rPr>
          <w:rFonts w:ascii="仿宋" w:eastAsia="仿宋" w:hAnsi="仿宋"/>
          <w:sz w:val="24"/>
        </w:rPr>
      </w:pPr>
    </w:p>
    <w:sectPr w:rsidR="00036A7C" w:rsidRPr="002610AD" w:rsidSect="00453207">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F2A" w:rsidRDefault="00CD6F2A" w:rsidP="00036A7C">
      <w:r>
        <w:separator/>
      </w:r>
    </w:p>
  </w:endnote>
  <w:endnote w:type="continuationSeparator" w:id="0">
    <w:p w:rsidR="00CD6F2A" w:rsidRDefault="00CD6F2A"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A9" w:rsidRDefault="00CC0CA9">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sidR="007A0D08">
      <w:rPr>
        <w:rStyle w:val="ae"/>
        <w:noProof/>
      </w:rPr>
      <w:t>2</w:t>
    </w:r>
    <w:r>
      <w:rPr>
        <w:rStyle w:val="ae"/>
      </w:rPr>
      <w:fldChar w:fldCharType="end"/>
    </w:r>
  </w:p>
  <w:p w:rsidR="00CC0CA9" w:rsidRDefault="00CC0CA9">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A9" w:rsidRDefault="00CC0CA9">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A0D08" w:rsidRPr="007A0D08">
      <w:rPr>
        <w:rFonts w:ascii="宋体" w:hAnsi="宋体"/>
        <w:noProof/>
        <w:sz w:val="28"/>
        <w:szCs w:val="28"/>
        <w:lang w:val="zh-CN"/>
      </w:rPr>
      <w:t>73</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A9" w:rsidRDefault="00CC0CA9">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A0D08" w:rsidRPr="007A0D08">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A9" w:rsidRDefault="00CC0CA9">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A0D08" w:rsidRPr="007A0D08">
      <w:rPr>
        <w:rFonts w:ascii="宋体" w:hAnsi="宋体"/>
        <w:noProof/>
        <w:sz w:val="28"/>
        <w:szCs w:val="28"/>
        <w:lang w:val="zh-CN"/>
      </w:rPr>
      <w:t>-</w:t>
    </w:r>
    <w:r w:rsidR="007A0D08">
      <w:rPr>
        <w:rFonts w:ascii="宋体" w:hAnsi="宋体"/>
        <w:noProof/>
        <w:sz w:val="28"/>
        <w:szCs w:val="28"/>
      </w:rPr>
      <w:t xml:space="preserve"> 103 -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F2A" w:rsidRDefault="00CD6F2A" w:rsidP="00036A7C">
      <w:r>
        <w:separator/>
      </w:r>
    </w:p>
  </w:footnote>
  <w:footnote w:type="continuationSeparator" w:id="0">
    <w:p w:rsidR="00CD6F2A" w:rsidRDefault="00CD6F2A"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A9" w:rsidRDefault="00CC0CA9">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AE74A1"/>
    <w:multiLevelType w:val="singleLevel"/>
    <w:tmpl w:val="BBAE74A1"/>
    <w:lvl w:ilvl="0">
      <w:start w:val="10"/>
      <w:numFmt w:val="decimal"/>
      <w:suff w:val="nothing"/>
      <w:lvlText w:val="%1、"/>
      <w:lvlJc w:val="left"/>
    </w:lvl>
  </w:abstractNum>
  <w:abstractNum w:abstractNumId="1">
    <w:nsid w:val="FB8F51E4"/>
    <w:multiLevelType w:val="singleLevel"/>
    <w:tmpl w:val="FB8F51E4"/>
    <w:lvl w:ilvl="0">
      <w:start w:val="1"/>
      <w:numFmt w:val="decimal"/>
      <w:suff w:val="nothing"/>
      <w:lvlText w:val="%1、"/>
      <w:lvlJc w:val="left"/>
    </w:lvl>
  </w:abstractNum>
  <w:abstractNum w:abstractNumId="2">
    <w:nsid w:val="2819AD56"/>
    <w:multiLevelType w:val="singleLevel"/>
    <w:tmpl w:val="2819AD56"/>
    <w:lvl w:ilvl="0">
      <w:start w:val="1"/>
      <w:numFmt w:val="decimal"/>
      <w:suff w:val="nothing"/>
      <w:lvlText w:val="%1、"/>
      <w:lvlJc w:val="left"/>
    </w:lvl>
  </w:abstractNum>
  <w:abstractNum w:abstractNumId="3">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num w:numId="1">
    <w:abstractNumId w:val="6"/>
  </w:num>
  <w:num w:numId="2">
    <w:abstractNumId w:val="5"/>
  </w:num>
  <w:num w:numId="3">
    <w:abstractNumId w:val="4"/>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4F52"/>
    <w:rsid w:val="00006E67"/>
    <w:rsid w:val="00007C75"/>
    <w:rsid w:val="0001125C"/>
    <w:rsid w:val="000118D6"/>
    <w:rsid w:val="00011D5F"/>
    <w:rsid w:val="00015D9E"/>
    <w:rsid w:val="000209AB"/>
    <w:rsid w:val="00024CBD"/>
    <w:rsid w:val="0002706D"/>
    <w:rsid w:val="00027E6A"/>
    <w:rsid w:val="00033A5C"/>
    <w:rsid w:val="000352C0"/>
    <w:rsid w:val="000364CC"/>
    <w:rsid w:val="00036A7C"/>
    <w:rsid w:val="000406A7"/>
    <w:rsid w:val="00042D22"/>
    <w:rsid w:val="00045D6D"/>
    <w:rsid w:val="00047C44"/>
    <w:rsid w:val="00052746"/>
    <w:rsid w:val="000547AE"/>
    <w:rsid w:val="00060AE0"/>
    <w:rsid w:val="00063229"/>
    <w:rsid w:val="000636E4"/>
    <w:rsid w:val="000654C6"/>
    <w:rsid w:val="00071C8F"/>
    <w:rsid w:val="0007237A"/>
    <w:rsid w:val="0007342E"/>
    <w:rsid w:val="00074637"/>
    <w:rsid w:val="00075A77"/>
    <w:rsid w:val="00076F73"/>
    <w:rsid w:val="000771C9"/>
    <w:rsid w:val="00081264"/>
    <w:rsid w:val="000841FB"/>
    <w:rsid w:val="00085618"/>
    <w:rsid w:val="00091F46"/>
    <w:rsid w:val="00092486"/>
    <w:rsid w:val="00094194"/>
    <w:rsid w:val="000944EF"/>
    <w:rsid w:val="000A0305"/>
    <w:rsid w:val="000A3746"/>
    <w:rsid w:val="000A7A94"/>
    <w:rsid w:val="000B3011"/>
    <w:rsid w:val="000B385D"/>
    <w:rsid w:val="000B4FC9"/>
    <w:rsid w:val="000B5844"/>
    <w:rsid w:val="000B7932"/>
    <w:rsid w:val="000B7D6B"/>
    <w:rsid w:val="000C038E"/>
    <w:rsid w:val="000C4C4B"/>
    <w:rsid w:val="000C54F5"/>
    <w:rsid w:val="000C65F1"/>
    <w:rsid w:val="000D1E1C"/>
    <w:rsid w:val="000D32C5"/>
    <w:rsid w:val="000D694B"/>
    <w:rsid w:val="000D6DB4"/>
    <w:rsid w:val="000E09F6"/>
    <w:rsid w:val="000E1CC8"/>
    <w:rsid w:val="000F7459"/>
    <w:rsid w:val="000F7648"/>
    <w:rsid w:val="000F7F7B"/>
    <w:rsid w:val="0010095E"/>
    <w:rsid w:val="00103369"/>
    <w:rsid w:val="00110E98"/>
    <w:rsid w:val="00113973"/>
    <w:rsid w:val="00115725"/>
    <w:rsid w:val="00116122"/>
    <w:rsid w:val="001171B6"/>
    <w:rsid w:val="00123566"/>
    <w:rsid w:val="00124EBB"/>
    <w:rsid w:val="00130354"/>
    <w:rsid w:val="001335FB"/>
    <w:rsid w:val="00133A46"/>
    <w:rsid w:val="001350D9"/>
    <w:rsid w:val="0013562D"/>
    <w:rsid w:val="00137F93"/>
    <w:rsid w:val="00142C9E"/>
    <w:rsid w:val="00143A37"/>
    <w:rsid w:val="0014449E"/>
    <w:rsid w:val="001446C7"/>
    <w:rsid w:val="00146917"/>
    <w:rsid w:val="00153C61"/>
    <w:rsid w:val="00154B00"/>
    <w:rsid w:val="0015699E"/>
    <w:rsid w:val="00157E66"/>
    <w:rsid w:val="00160D5B"/>
    <w:rsid w:val="00161605"/>
    <w:rsid w:val="00161C87"/>
    <w:rsid w:val="0017666B"/>
    <w:rsid w:val="001810E8"/>
    <w:rsid w:val="0018628A"/>
    <w:rsid w:val="001873F0"/>
    <w:rsid w:val="00190732"/>
    <w:rsid w:val="001A644E"/>
    <w:rsid w:val="001A6824"/>
    <w:rsid w:val="001A7074"/>
    <w:rsid w:val="001A7EA5"/>
    <w:rsid w:val="001B5ED3"/>
    <w:rsid w:val="001B7FB8"/>
    <w:rsid w:val="001C0CA8"/>
    <w:rsid w:val="001C0FF9"/>
    <w:rsid w:val="001C6D6D"/>
    <w:rsid w:val="001D0A82"/>
    <w:rsid w:val="001D1EC9"/>
    <w:rsid w:val="001D2A9D"/>
    <w:rsid w:val="001D5970"/>
    <w:rsid w:val="001D794D"/>
    <w:rsid w:val="001E24F1"/>
    <w:rsid w:val="001E3951"/>
    <w:rsid w:val="001E5E14"/>
    <w:rsid w:val="001F10D5"/>
    <w:rsid w:val="001F11D9"/>
    <w:rsid w:val="001F50A2"/>
    <w:rsid w:val="001F6802"/>
    <w:rsid w:val="002008D3"/>
    <w:rsid w:val="002019AA"/>
    <w:rsid w:val="002023EE"/>
    <w:rsid w:val="00210569"/>
    <w:rsid w:val="00211967"/>
    <w:rsid w:val="0021567A"/>
    <w:rsid w:val="00222B1C"/>
    <w:rsid w:val="00223D55"/>
    <w:rsid w:val="00231731"/>
    <w:rsid w:val="0023482B"/>
    <w:rsid w:val="00236F48"/>
    <w:rsid w:val="00240851"/>
    <w:rsid w:val="002414CC"/>
    <w:rsid w:val="00243EFE"/>
    <w:rsid w:val="002444C0"/>
    <w:rsid w:val="002455E4"/>
    <w:rsid w:val="00245FA0"/>
    <w:rsid w:val="002501A9"/>
    <w:rsid w:val="00253FCD"/>
    <w:rsid w:val="00254363"/>
    <w:rsid w:val="00254DD5"/>
    <w:rsid w:val="00255D56"/>
    <w:rsid w:val="002610AD"/>
    <w:rsid w:val="00263790"/>
    <w:rsid w:val="002760F4"/>
    <w:rsid w:val="002814C1"/>
    <w:rsid w:val="00285001"/>
    <w:rsid w:val="002919CE"/>
    <w:rsid w:val="00293A45"/>
    <w:rsid w:val="00297E22"/>
    <w:rsid w:val="002A145F"/>
    <w:rsid w:val="002A4650"/>
    <w:rsid w:val="002A558A"/>
    <w:rsid w:val="002A5E1C"/>
    <w:rsid w:val="002A6BF4"/>
    <w:rsid w:val="002A7625"/>
    <w:rsid w:val="002B4EBC"/>
    <w:rsid w:val="002C1A5B"/>
    <w:rsid w:val="002C44EF"/>
    <w:rsid w:val="002C593F"/>
    <w:rsid w:val="002C5D3A"/>
    <w:rsid w:val="002C7BED"/>
    <w:rsid w:val="002D5302"/>
    <w:rsid w:val="002D5B29"/>
    <w:rsid w:val="002E023A"/>
    <w:rsid w:val="002E0E72"/>
    <w:rsid w:val="002E3FC7"/>
    <w:rsid w:val="002F00AA"/>
    <w:rsid w:val="002F473B"/>
    <w:rsid w:val="002F7267"/>
    <w:rsid w:val="002F776E"/>
    <w:rsid w:val="002F7F69"/>
    <w:rsid w:val="00302060"/>
    <w:rsid w:val="0031394A"/>
    <w:rsid w:val="00313C59"/>
    <w:rsid w:val="0031567A"/>
    <w:rsid w:val="003203BB"/>
    <w:rsid w:val="00321FD6"/>
    <w:rsid w:val="00322406"/>
    <w:rsid w:val="00323E41"/>
    <w:rsid w:val="00326EDC"/>
    <w:rsid w:val="00326F53"/>
    <w:rsid w:val="00327B81"/>
    <w:rsid w:val="00334493"/>
    <w:rsid w:val="003377C4"/>
    <w:rsid w:val="00342E27"/>
    <w:rsid w:val="00346BEF"/>
    <w:rsid w:val="00346C9C"/>
    <w:rsid w:val="00347AC5"/>
    <w:rsid w:val="003503AB"/>
    <w:rsid w:val="00360E7D"/>
    <w:rsid w:val="00361AC2"/>
    <w:rsid w:val="003646A8"/>
    <w:rsid w:val="00364CD9"/>
    <w:rsid w:val="0037318B"/>
    <w:rsid w:val="00380DE6"/>
    <w:rsid w:val="00386FE2"/>
    <w:rsid w:val="003976F4"/>
    <w:rsid w:val="003B5EE6"/>
    <w:rsid w:val="003B72D5"/>
    <w:rsid w:val="003C0355"/>
    <w:rsid w:val="003C0A79"/>
    <w:rsid w:val="003C11FC"/>
    <w:rsid w:val="003C2CE4"/>
    <w:rsid w:val="003C46EC"/>
    <w:rsid w:val="003C4EA1"/>
    <w:rsid w:val="003C781D"/>
    <w:rsid w:val="003E2DC9"/>
    <w:rsid w:val="003F16C9"/>
    <w:rsid w:val="003F2556"/>
    <w:rsid w:val="004003A6"/>
    <w:rsid w:val="0040095C"/>
    <w:rsid w:val="00404839"/>
    <w:rsid w:val="00404BE1"/>
    <w:rsid w:val="00405A5F"/>
    <w:rsid w:val="004061B6"/>
    <w:rsid w:val="004104D7"/>
    <w:rsid w:val="00413395"/>
    <w:rsid w:val="00415B17"/>
    <w:rsid w:val="0041635D"/>
    <w:rsid w:val="00417772"/>
    <w:rsid w:val="00422359"/>
    <w:rsid w:val="00426813"/>
    <w:rsid w:val="0042758F"/>
    <w:rsid w:val="00430923"/>
    <w:rsid w:val="00430C54"/>
    <w:rsid w:val="00434105"/>
    <w:rsid w:val="004348E7"/>
    <w:rsid w:val="004410CA"/>
    <w:rsid w:val="00445115"/>
    <w:rsid w:val="00446D90"/>
    <w:rsid w:val="00447C68"/>
    <w:rsid w:val="004501E5"/>
    <w:rsid w:val="004504D8"/>
    <w:rsid w:val="00452806"/>
    <w:rsid w:val="00453207"/>
    <w:rsid w:val="00453877"/>
    <w:rsid w:val="00454CC8"/>
    <w:rsid w:val="00456011"/>
    <w:rsid w:val="00461C6A"/>
    <w:rsid w:val="00470C50"/>
    <w:rsid w:val="004746FB"/>
    <w:rsid w:val="004751F7"/>
    <w:rsid w:val="0047791E"/>
    <w:rsid w:val="00480CE8"/>
    <w:rsid w:val="004853A0"/>
    <w:rsid w:val="0048587E"/>
    <w:rsid w:val="00485B09"/>
    <w:rsid w:val="00487C05"/>
    <w:rsid w:val="00490CD5"/>
    <w:rsid w:val="00493269"/>
    <w:rsid w:val="00493624"/>
    <w:rsid w:val="00495306"/>
    <w:rsid w:val="004963CF"/>
    <w:rsid w:val="004A1859"/>
    <w:rsid w:val="004A52A4"/>
    <w:rsid w:val="004B0959"/>
    <w:rsid w:val="004B436D"/>
    <w:rsid w:val="004B4633"/>
    <w:rsid w:val="004B477A"/>
    <w:rsid w:val="004C1B6F"/>
    <w:rsid w:val="004C3CC0"/>
    <w:rsid w:val="004C3EBC"/>
    <w:rsid w:val="004C500B"/>
    <w:rsid w:val="004C5E25"/>
    <w:rsid w:val="004C67A5"/>
    <w:rsid w:val="004D1F9A"/>
    <w:rsid w:val="004D3E29"/>
    <w:rsid w:val="004D507A"/>
    <w:rsid w:val="004E1B07"/>
    <w:rsid w:val="004E1DAA"/>
    <w:rsid w:val="004E3F87"/>
    <w:rsid w:val="004E502D"/>
    <w:rsid w:val="004E6E99"/>
    <w:rsid w:val="004F12AD"/>
    <w:rsid w:val="004F481B"/>
    <w:rsid w:val="004F4FC9"/>
    <w:rsid w:val="00500ADA"/>
    <w:rsid w:val="00510440"/>
    <w:rsid w:val="005111EA"/>
    <w:rsid w:val="00527916"/>
    <w:rsid w:val="005307AB"/>
    <w:rsid w:val="0053224C"/>
    <w:rsid w:val="00535541"/>
    <w:rsid w:val="00535816"/>
    <w:rsid w:val="00537915"/>
    <w:rsid w:val="00540F5C"/>
    <w:rsid w:val="00541CC1"/>
    <w:rsid w:val="005420A2"/>
    <w:rsid w:val="00546C77"/>
    <w:rsid w:val="005507C0"/>
    <w:rsid w:val="00561DEA"/>
    <w:rsid w:val="005650D8"/>
    <w:rsid w:val="00567DB2"/>
    <w:rsid w:val="00571C53"/>
    <w:rsid w:val="00573BAA"/>
    <w:rsid w:val="0057624B"/>
    <w:rsid w:val="005766C7"/>
    <w:rsid w:val="00580AA4"/>
    <w:rsid w:val="0058682C"/>
    <w:rsid w:val="00591BB4"/>
    <w:rsid w:val="00596438"/>
    <w:rsid w:val="00596A0F"/>
    <w:rsid w:val="00597189"/>
    <w:rsid w:val="005A0B2F"/>
    <w:rsid w:val="005A278A"/>
    <w:rsid w:val="005A352E"/>
    <w:rsid w:val="005A61B7"/>
    <w:rsid w:val="005A7033"/>
    <w:rsid w:val="005A7DC2"/>
    <w:rsid w:val="005B0BF1"/>
    <w:rsid w:val="005B16CB"/>
    <w:rsid w:val="005B2269"/>
    <w:rsid w:val="005B2294"/>
    <w:rsid w:val="005B626E"/>
    <w:rsid w:val="005B75E3"/>
    <w:rsid w:val="005C6DC1"/>
    <w:rsid w:val="005D2EB1"/>
    <w:rsid w:val="005D3207"/>
    <w:rsid w:val="005D35B0"/>
    <w:rsid w:val="005D3BD1"/>
    <w:rsid w:val="005D5133"/>
    <w:rsid w:val="005E1006"/>
    <w:rsid w:val="005F4D50"/>
    <w:rsid w:val="00600CD6"/>
    <w:rsid w:val="00601054"/>
    <w:rsid w:val="00601E44"/>
    <w:rsid w:val="00604181"/>
    <w:rsid w:val="006078E3"/>
    <w:rsid w:val="00610817"/>
    <w:rsid w:val="00611B5D"/>
    <w:rsid w:val="00611C56"/>
    <w:rsid w:val="00616DD2"/>
    <w:rsid w:val="00622C6E"/>
    <w:rsid w:val="00622FB5"/>
    <w:rsid w:val="00640017"/>
    <w:rsid w:val="00641F47"/>
    <w:rsid w:val="00643774"/>
    <w:rsid w:val="00647E4A"/>
    <w:rsid w:val="00652492"/>
    <w:rsid w:val="006606D8"/>
    <w:rsid w:val="0066489D"/>
    <w:rsid w:val="006662C3"/>
    <w:rsid w:val="006741CC"/>
    <w:rsid w:val="00682608"/>
    <w:rsid w:val="00684FDE"/>
    <w:rsid w:val="00685251"/>
    <w:rsid w:val="00685C8A"/>
    <w:rsid w:val="00686750"/>
    <w:rsid w:val="00691902"/>
    <w:rsid w:val="00695FFE"/>
    <w:rsid w:val="006B0936"/>
    <w:rsid w:val="006B36FD"/>
    <w:rsid w:val="006B4656"/>
    <w:rsid w:val="006B6124"/>
    <w:rsid w:val="006B7FEC"/>
    <w:rsid w:val="006C1623"/>
    <w:rsid w:val="006C1DE7"/>
    <w:rsid w:val="006C2259"/>
    <w:rsid w:val="006D24FB"/>
    <w:rsid w:val="006D75EE"/>
    <w:rsid w:val="006E0908"/>
    <w:rsid w:val="006E271C"/>
    <w:rsid w:val="006E31E3"/>
    <w:rsid w:val="006E6D02"/>
    <w:rsid w:val="006E7E45"/>
    <w:rsid w:val="006F2730"/>
    <w:rsid w:val="006F332F"/>
    <w:rsid w:val="006F52E5"/>
    <w:rsid w:val="006F62C9"/>
    <w:rsid w:val="00702355"/>
    <w:rsid w:val="00702F3D"/>
    <w:rsid w:val="007035A1"/>
    <w:rsid w:val="00713432"/>
    <w:rsid w:val="00714AAF"/>
    <w:rsid w:val="007213C7"/>
    <w:rsid w:val="00722F2F"/>
    <w:rsid w:val="00724B66"/>
    <w:rsid w:val="00731075"/>
    <w:rsid w:val="007322D4"/>
    <w:rsid w:val="00741C7D"/>
    <w:rsid w:val="00744571"/>
    <w:rsid w:val="0074651A"/>
    <w:rsid w:val="007467F8"/>
    <w:rsid w:val="00746CBE"/>
    <w:rsid w:val="00747346"/>
    <w:rsid w:val="00753E86"/>
    <w:rsid w:val="007547FD"/>
    <w:rsid w:val="00755173"/>
    <w:rsid w:val="007557BF"/>
    <w:rsid w:val="0075685F"/>
    <w:rsid w:val="007632FD"/>
    <w:rsid w:val="00764583"/>
    <w:rsid w:val="0077446B"/>
    <w:rsid w:val="00774F0B"/>
    <w:rsid w:val="007751ED"/>
    <w:rsid w:val="007828AC"/>
    <w:rsid w:val="00782D32"/>
    <w:rsid w:val="00784AA7"/>
    <w:rsid w:val="007905D3"/>
    <w:rsid w:val="00792255"/>
    <w:rsid w:val="0079299E"/>
    <w:rsid w:val="00792C89"/>
    <w:rsid w:val="00797EDB"/>
    <w:rsid w:val="00797F2B"/>
    <w:rsid w:val="007A0C01"/>
    <w:rsid w:val="007A0D08"/>
    <w:rsid w:val="007A6375"/>
    <w:rsid w:val="007A72B5"/>
    <w:rsid w:val="007B2D1C"/>
    <w:rsid w:val="007B42AB"/>
    <w:rsid w:val="007B63C3"/>
    <w:rsid w:val="007B7300"/>
    <w:rsid w:val="007C3A43"/>
    <w:rsid w:val="007C59D8"/>
    <w:rsid w:val="007D0242"/>
    <w:rsid w:val="007D0DFB"/>
    <w:rsid w:val="007D3824"/>
    <w:rsid w:val="007D449D"/>
    <w:rsid w:val="007D5E81"/>
    <w:rsid w:val="007D64CD"/>
    <w:rsid w:val="007D65C8"/>
    <w:rsid w:val="007D7525"/>
    <w:rsid w:val="007E051E"/>
    <w:rsid w:val="007E57D3"/>
    <w:rsid w:val="007E5DBE"/>
    <w:rsid w:val="007E7C4E"/>
    <w:rsid w:val="007F1899"/>
    <w:rsid w:val="007F426D"/>
    <w:rsid w:val="007F4750"/>
    <w:rsid w:val="008009C6"/>
    <w:rsid w:val="00801AD0"/>
    <w:rsid w:val="008063D2"/>
    <w:rsid w:val="0081346A"/>
    <w:rsid w:val="0081426B"/>
    <w:rsid w:val="008159CA"/>
    <w:rsid w:val="008162DD"/>
    <w:rsid w:val="00817A15"/>
    <w:rsid w:val="0082370F"/>
    <w:rsid w:val="008238C6"/>
    <w:rsid w:val="00825FAC"/>
    <w:rsid w:val="00826DB4"/>
    <w:rsid w:val="0083070F"/>
    <w:rsid w:val="008307DA"/>
    <w:rsid w:val="00833138"/>
    <w:rsid w:val="008357E7"/>
    <w:rsid w:val="00836482"/>
    <w:rsid w:val="008364B3"/>
    <w:rsid w:val="00842320"/>
    <w:rsid w:val="00844FBE"/>
    <w:rsid w:val="00845B00"/>
    <w:rsid w:val="00845D6E"/>
    <w:rsid w:val="0084647B"/>
    <w:rsid w:val="00850A1A"/>
    <w:rsid w:val="00855A9D"/>
    <w:rsid w:val="00857232"/>
    <w:rsid w:val="0086197E"/>
    <w:rsid w:val="00861CCA"/>
    <w:rsid w:val="0086300D"/>
    <w:rsid w:val="008659E0"/>
    <w:rsid w:val="008714C8"/>
    <w:rsid w:val="00877140"/>
    <w:rsid w:val="00883451"/>
    <w:rsid w:val="00890247"/>
    <w:rsid w:val="00891060"/>
    <w:rsid w:val="00897E33"/>
    <w:rsid w:val="008A3A00"/>
    <w:rsid w:val="008A46D8"/>
    <w:rsid w:val="008A5C00"/>
    <w:rsid w:val="008B0B52"/>
    <w:rsid w:val="008B2CE7"/>
    <w:rsid w:val="008B33AE"/>
    <w:rsid w:val="008B4455"/>
    <w:rsid w:val="008B53A7"/>
    <w:rsid w:val="008C4131"/>
    <w:rsid w:val="008C7D87"/>
    <w:rsid w:val="008D228F"/>
    <w:rsid w:val="008D5E6F"/>
    <w:rsid w:val="008D7876"/>
    <w:rsid w:val="008E7601"/>
    <w:rsid w:val="008F03A1"/>
    <w:rsid w:val="009005D7"/>
    <w:rsid w:val="009068AF"/>
    <w:rsid w:val="00906F56"/>
    <w:rsid w:val="0091774A"/>
    <w:rsid w:val="00925D0D"/>
    <w:rsid w:val="009277E1"/>
    <w:rsid w:val="00930621"/>
    <w:rsid w:val="0093068D"/>
    <w:rsid w:val="00932F90"/>
    <w:rsid w:val="0094147D"/>
    <w:rsid w:val="009422FF"/>
    <w:rsid w:val="009467E8"/>
    <w:rsid w:val="00946A45"/>
    <w:rsid w:val="009474C6"/>
    <w:rsid w:val="00950B8E"/>
    <w:rsid w:val="00953DA9"/>
    <w:rsid w:val="0095467B"/>
    <w:rsid w:val="00966A94"/>
    <w:rsid w:val="00966CFD"/>
    <w:rsid w:val="0097011A"/>
    <w:rsid w:val="009803D0"/>
    <w:rsid w:val="0098688C"/>
    <w:rsid w:val="0098712A"/>
    <w:rsid w:val="00987329"/>
    <w:rsid w:val="00991E6A"/>
    <w:rsid w:val="00993204"/>
    <w:rsid w:val="00993C92"/>
    <w:rsid w:val="009A2C77"/>
    <w:rsid w:val="009A3C7C"/>
    <w:rsid w:val="009A5687"/>
    <w:rsid w:val="009A6CA0"/>
    <w:rsid w:val="009B5D2C"/>
    <w:rsid w:val="009B6284"/>
    <w:rsid w:val="009B6B2D"/>
    <w:rsid w:val="009B73D0"/>
    <w:rsid w:val="009B77D4"/>
    <w:rsid w:val="009C27D2"/>
    <w:rsid w:val="009C2BD3"/>
    <w:rsid w:val="009C37A2"/>
    <w:rsid w:val="009C5C44"/>
    <w:rsid w:val="009C6F77"/>
    <w:rsid w:val="009D2EF5"/>
    <w:rsid w:val="009D7596"/>
    <w:rsid w:val="009E136E"/>
    <w:rsid w:val="009E1CF4"/>
    <w:rsid w:val="009E2CCC"/>
    <w:rsid w:val="009E5CCC"/>
    <w:rsid w:val="009E5D77"/>
    <w:rsid w:val="009F18E5"/>
    <w:rsid w:val="009F75FC"/>
    <w:rsid w:val="00A00DF5"/>
    <w:rsid w:val="00A07304"/>
    <w:rsid w:val="00A10735"/>
    <w:rsid w:val="00A10DAB"/>
    <w:rsid w:val="00A10DD8"/>
    <w:rsid w:val="00A1204E"/>
    <w:rsid w:val="00A209B9"/>
    <w:rsid w:val="00A23670"/>
    <w:rsid w:val="00A24440"/>
    <w:rsid w:val="00A37E12"/>
    <w:rsid w:val="00A41F61"/>
    <w:rsid w:val="00A42AB2"/>
    <w:rsid w:val="00A4620C"/>
    <w:rsid w:val="00A5027D"/>
    <w:rsid w:val="00A574CF"/>
    <w:rsid w:val="00A817D0"/>
    <w:rsid w:val="00A8282F"/>
    <w:rsid w:val="00A857D2"/>
    <w:rsid w:val="00A962F5"/>
    <w:rsid w:val="00A96EC5"/>
    <w:rsid w:val="00AB082D"/>
    <w:rsid w:val="00AB30EC"/>
    <w:rsid w:val="00AC180A"/>
    <w:rsid w:val="00AC212E"/>
    <w:rsid w:val="00AC6BD9"/>
    <w:rsid w:val="00AD7270"/>
    <w:rsid w:val="00AE3FF4"/>
    <w:rsid w:val="00AE415B"/>
    <w:rsid w:val="00AE483E"/>
    <w:rsid w:val="00AE5B9F"/>
    <w:rsid w:val="00AE79D7"/>
    <w:rsid w:val="00AF3432"/>
    <w:rsid w:val="00AF3B8D"/>
    <w:rsid w:val="00B02950"/>
    <w:rsid w:val="00B06473"/>
    <w:rsid w:val="00B0665F"/>
    <w:rsid w:val="00B07D19"/>
    <w:rsid w:val="00B1082B"/>
    <w:rsid w:val="00B12650"/>
    <w:rsid w:val="00B137B3"/>
    <w:rsid w:val="00B139DE"/>
    <w:rsid w:val="00B13FFE"/>
    <w:rsid w:val="00B231E5"/>
    <w:rsid w:val="00B2578C"/>
    <w:rsid w:val="00B26090"/>
    <w:rsid w:val="00B2689D"/>
    <w:rsid w:val="00B327FB"/>
    <w:rsid w:val="00B443F5"/>
    <w:rsid w:val="00B51A0A"/>
    <w:rsid w:val="00B53B55"/>
    <w:rsid w:val="00B56D6C"/>
    <w:rsid w:val="00B6360A"/>
    <w:rsid w:val="00B64820"/>
    <w:rsid w:val="00B64910"/>
    <w:rsid w:val="00B649E3"/>
    <w:rsid w:val="00B6648B"/>
    <w:rsid w:val="00B6770B"/>
    <w:rsid w:val="00B71FF0"/>
    <w:rsid w:val="00B73BDF"/>
    <w:rsid w:val="00B749F2"/>
    <w:rsid w:val="00B75582"/>
    <w:rsid w:val="00B769EA"/>
    <w:rsid w:val="00B805A1"/>
    <w:rsid w:val="00B82AE4"/>
    <w:rsid w:val="00B84EA5"/>
    <w:rsid w:val="00B86024"/>
    <w:rsid w:val="00B8697A"/>
    <w:rsid w:val="00B90DFE"/>
    <w:rsid w:val="00B91E16"/>
    <w:rsid w:val="00B941F6"/>
    <w:rsid w:val="00B95738"/>
    <w:rsid w:val="00B97913"/>
    <w:rsid w:val="00BA2C86"/>
    <w:rsid w:val="00BB27CF"/>
    <w:rsid w:val="00BB405C"/>
    <w:rsid w:val="00BB6B90"/>
    <w:rsid w:val="00BB7CDA"/>
    <w:rsid w:val="00BB7DD0"/>
    <w:rsid w:val="00BD58EC"/>
    <w:rsid w:val="00BD65C7"/>
    <w:rsid w:val="00BD7A54"/>
    <w:rsid w:val="00BE19A2"/>
    <w:rsid w:val="00BF705F"/>
    <w:rsid w:val="00BF7963"/>
    <w:rsid w:val="00C04FF8"/>
    <w:rsid w:val="00C07ACE"/>
    <w:rsid w:val="00C10596"/>
    <w:rsid w:val="00C10F64"/>
    <w:rsid w:val="00C138CA"/>
    <w:rsid w:val="00C156C3"/>
    <w:rsid w:val="00C15A3F"/>
    <w:rsid w:val="00C16C57"/>
    <w:rsid w:val="00C173AB"/>
    <w:rsid w:val="00C1754E"/>
    <w:rsid w:val="00C36A01"/>
    <w:rsid w:val="00C40FE5"/>
    <w:rsid w:val="00C41CE0"/>
    <w:rsid w:val="00C43ACF"/>
    <w:rsid w:val="00C50250"/>
    <w:rsid w:val="00C5035D"/>
    <w:rsid w:val="00C50B1F"/>
    <w:rsid w:val="00C5194D"/>
    <w:rsid w:val="00C51F92"/>
    <w:rsid w:val="00C528A1"/>
    <w:rsid w:val="00C53947"/>
    <w:rsid w:val="00C617C3"/>
    <w:rsid w:val="00C628C1"/>
    <w:rsid w:val="00C635FD"/>
    <w:rsid w:val="00C64F1D"/>
    <w:rsid w:val="00C65BC1"/>
    <w:rsid w:val="00C74425"/>
    <w:rsid w:val="00C74535"/>
    <w:rsid w:val="00C74622"/>
    <w:rsid w:val="00C835FF"/>
    <w:rsid w:val="00C84778"/>
    <w:rsid w:val="00C85B28"/>
    <w:rsid w:val="00C85CD1"/>
    <w:rsid w:val="00C864F9"/>
    <w:rsid w:val="00C93B71"/>
    <w:rsid w:val="00C94D70"/>
    <w:rsid w:val="00C969B0"/>
    <w:rsid w:val="00CA13F9"/>
    <w:rsid w:val="00CA29D9"/>
    <w:rsid w:val="00CA3CC2"/>
    <w:rsid w:val="00CA7452"/>
    <w:rsid w:val="00CB21AA"/>
    <w:rsid w:val="00CB21F0"/>
    <w:rsid w:val="00CB27A7"/>
    <w:rsid w:val="00CB5B0C"/>
    <w:rsid w:val="00CC0CA9"/>
    <w:rsid w:val="00CC0CBD"/>
    <w:rsid w:val="00CC0E9B"/>
    <w:rsid w:val="00CC1C97"/>
    <w:rsid w:val="00CC2989"/>
    <w:rsid w:val="00CC3ED7"/>
    <w:rsid w:val="00CC7C62"/>
    <w:rsid w:val="00CD613A"/>
    <w:rsid w:val="00CD6F2A"/>
    <w:rsid w:val="00CD7023"/>
    <w:rsid w:val="00CE0062"/>
    <w:rsid w:val="00CE5B22"/>
    <w:rsid w:val="00CF0D15"/>
    <w:rsid w:val="00CF29F3"/>
    <w:rsid w:val="00CF2C6F"/>
    <w:rsid w:val="00CF3D2B"/>
    <w:rsid w:val="00CF4CF8"/>
    <w:rsid w:val="00CF6B72"/>
    <w:rsid w:val="00CF6F7D"/>
    <w:rsid w:val="00D02079"/>
    <w:rsid w:val="00D02D51"/>
    <w:rsid w:val="00D1018E"/>
    <w:rsid w:val="00D113AF"/>
    <w:rsid w:val="00D14B02"/>
    <w:rsid w:val="00D228A4"/>
    <w:rsid w:val="00D23343"/>
    <w:rsid w:val="00D24B29"/>
    <w:rsid w:val="00D26901"/>
    <w:rsid w:val="00D272DF"/>
    <w:rsid w:val="00D278BB"/>
    <w:rsid w:val="00D3011E"/>
    <w:rsid w:val="00D33BE0"/>
    <w:rsid w:val="00D340B8"/>
    <w:rsid w:val="00D3462F"/>
    <w:rsid w:val="00D35C0E"/>
    <w:rsid w:val="00D370B4"/>
    <w:rsid w:val="00D374DC"/>
    <w:rsid w:val="00D37F60"/>
    <w:rsid w:val="00D401E3"/>
    <w:rsid w:val="00D51BF2"/>
    <w:rsid w:val="00D52443"/>
    <w:rsid w:val="00D56921"/>
    <w:rsid w:val="00D600F3"/>
    <w:rsid w:val="00D6244B"/>
    <w:rsid w:val="00D62658"/>
    <w:rsid w:val="00D6617F"/>
    <w:rsid w:val="00D72F76"/>
    <w:rsid w:val="00D735F8"/>
    <w:rsid w:val="00D73F89"/>
    <w:rsid w:val="00D75D53"/>
    <w:rsid w:val="00D770F1"/>
    <w:rsid w:val="00D921D3"/>
    <w:rsid w:val="00D93E99"/>
    <w:rsid w:val="00D945C3"/>
    <w:rsid w:val="00D94788"/>
    <w:rsid w:val="00D974EF"/>
    <w:rsid w:val="00D97F97"/>
    <w:rsid w:val="00DA09B5"/>
    <w:rsid w:val="00DA0D6F"/>
    <w:rsid w:val="00DA1893"/>
    <w:rsid w:val="00DA506B"/>
    <w:rsid w:val="00DB29CF"/>
    <w:rsid w:val="00DB5E0E"/>
    <w:rsid w:val="00DC216D"/>
    <w:rsid w:val="00DC2CFD"/>
    <w:rsid w:val="00DC4987"/>
    <w:rsid w:val="00DC4CD5"/>
    <w:rsid w:val="00DC5E46"/>
    <w:rsid w:val="00DC72DC"/>
    <w:rsid w:val="00DD08F7"/>
    <w:rsid w:val="00DE624E"/>
    <w:rsid w:val="00DF5A43"/>
    <w:rsid w:val="00DF73ED"/>
    <w:rsid w:val="00E00F1D"/>
    <w:rsid w:val="00E01ED9"/>
    <w:rsid w:val="00E020D3"/>
    <w:rsid w:val="00E022DD"/>
    <w:rsid w:val="00E06AF3"/>
    <w:rsid w:val="00E122E3"/>
    <w:rsid w:val="00E14D9B"/>
    <w:rsid w:val="00E202E8"/>
    <w:rsid w:val="00E3167C"/>
    <w:rsid w:val="00E343A4"/>
    <w:rsid w:val="00E34BE5"/>
    <w:rsid w:val="00E37CBB"/>
    <w:rsid w:val="00E41337"/>
    <w:rsid w:val="00E424D5"/>
    <w:rsid w:val="00E42585"/>
    <w:rsid w:val="00E42C54"/>
    <w:rsid w:val="00E43EED"/>
    <w:rsid w:val="00E51901"/>
    <w:rsid w:val="00E57707"/>
    <w:rsid w:val="00E604F4"/>
    <w:rsid w:val="00E6096D"/>
    <w:rsid w:val="00E618E9"/>
    <w:rsid w:val="00E63DCE"/>
    <w:rsid w:val="00E65BD5"/>
    <w:rsid w:val="00E669A5"/>
    <w:rsid w:val="00E67E02"/>
    <w:rsid w:val="00E74E87"/>
    <w:rsid w:val="00E76914"/>
    <w:rsid w:val="00E81DA9"/>
    <w:rsid w:val="00E8228E"/>
    <w:rsid w:val="00E92E8E"/>
    <w:rsid w:val="00EA6274"/>
    <w:rsid w:val="00EB1515"/>
    <w:rsid w:val="00EB274C"/>
    <w:rsid w:val="00EB37EB"/>
    <w:rsid w:val="00EC7AFE"/>
    <w:rsid w:val="00ED50F1"/>
    <w:rsid w:val="00ED5AF6"/>
    <w:rsid w:val="00ED70E8"/>
    <w:rsid w:val="00ED7B71"/>
    <w:rsid w:val="00EE5E27"/>
    <w:rsid w:val="00EF1B04"/>
    <w:rsid w:val="00EF1FBE"/>
    <w:rsid w:val="00EF3703"/>
    <w:rsid w:val="00EF4E8D"/>
    <w:rsid w:val="00EF69E6"/>
    <w:rsid w:val="00F00B96"/>
    <w:rsid w:val="00F01450"/>
    <w:rsid w:val="00F038DD"/>
    <w:rsid w:val="00F13343"/>
    <w:rsid w:val="00F17334"/>
    <w:rsid w:val="00F22774"/>
    <w:rsid w:val="00F22BDA"/>
    <w:rsid w:val="00F277CE"/>
    <w:rsid w:val="00F27A1D"/>
    <w:rsid w:val="00F3657A"/>
    <w:rsid w:val="00F42626"/>
    <w:rsid w:val="00F4498E"/>
    <w:rsid w:val="00F464DE"/>
    <w:rsid w:val="00F4696E"/>
    <w:rsid w:val="00F50E0A"/>
    <w:rsid w:val="00F6146E"/>
    <w:rsid w:val="00F663DC"/>
    <w:rsid w:val="00F700F8"/>
    <w:rsid w:val="00F719AF"/>
    <w:rsid w:val="00F71A9D"/>
    <w:rsid w:val="00F869CD"/>
    <w:rsid w:val="00F94379"/>
    <w:rsid w:val="00F96D29"/>
    <w:rsid w:val="00FA18EB"/>
    <w:rsid w:val="00FA30E0"/>
    <w:rsid w:val="00FA574A"/>
    <w:rsid w:val="00FA63CD"/>
    <w:rsid w:val="00FA6A3E"/>
    <w:rsid w:val="00FA6DEF"/>
    <w:rsid w:val="00FB1668"/>
    <w:rsid w:val="00FB300B"/>
    <w:rsid w:val="00FB3D9D"/>
    <w:rsid w:val="00FB7783"/>
    <w:rsid w:val="00FD0379"/>
    <w:rsid w:val="00FD684A"/>
    <w:rsid w:val="00FD715B"/>
    <w:rsid w:val="00FE22FF"/>
    <w:rsid w:val="00FE79BC"/>
    <w:rsid w:val="00FF0A16"/>
    <w:rsid w:val="00FF0A46"/>
    <w:rsid w:val="00FF1949"/>
    <w:rsid w:val="00FF2259"/>
    <w:rsid w:val="00FF263E"/>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Salutation" w:uiPriority="0"/>
    <w:lsdException w:name="Body Text Indent 2" w:semiHidden="0" w:uiPriority="0" w:unhideWhenUsed="0"/>
    <w:lsdException w:name="Body Text Indent 3"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5B2294"/>
    <w:rPr>
      <w:rFonts w:asciiTheme="majorHAnsi" w:eastAsia="宋体" w:hAnsiTheme="majorHAnsi" w:cstheme="majorBidi"/>
      <w:b/>
      <w:bCs/>
      <w:kern w:val="2"/>
      <w:sz w:val="32"/>
      <w:szCs w:val="32"/>
    </w:rPr>
  </w:style>
  <w:style w:type="paragraph" w:styleId="12">
    <w:name w:val="toc 1"/>
    <w:basedOn w:val="a"/>
    <w:next w:val="a"/>
    <w:autoRedefine/>
    <w:uiPriority w:val="39"/>
    <w:unhideWhenUsed/>
    <w:rsid w:val="00F22774"/>
    <w:pPr>
      <w:spacing w:line="360" w:lineRule="auto"/>
    </w:pPr>
    <w:rPr>
      <w:rFonts w:eastAsia="微软雅黑"/>
      <w:sz w:val="24"/>
    </w:rPr>
  </w:style>
  <w:style w:type="paragraph" w:customStyle="1" w:styleId="af8">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9">
    <w:name w:val="Revision"/>
    <w:hidden/>
    <w:uiPriority w:val="99"/>
    <w:semiHidden/>
    <w:rsid w:val="0074651A"/>
    <w:rPr>
      <w:rFonts w:ascii="Times New Roman" w:eastAsia="宋体" w:hAnsi="Times New Roman" w:cs="Times New Roman"/>
      <w:kern w:val="2"/>
      <w:sz w:val="21"/>
      <w:szCs w:val="24"/>
    </w:rPr>
  </w:style>
  <w:style w:type="paragraph" w:customStyle="1" w:styleId="13">
    <w:name w:val="列出段落1"/>
    <w:basedOn w:val="a"/>
    <w:qFormat/>
    <w:rsid w:val="00DC72DC"/>
    <w:pPr>
      <w:ind w:firstLineChars="200" w:firstLine="420"/>
    </w:pPr>
    <w:rPr>
      <w:szCs w:val="21"/>
    </w:rPr>
  </w:style>
  <w:style w:type="paragraph" w:styleId="afa">
    <w:name w:val="Salutation"/>
    <w:basedOn w:val="a"/>
    <w:next w:val="a"/>
    <w:link w:val="Char11"/>
    <w:rsid w:val="007B7300"/>
    <w:pPr>
      <w:overflowPunct w:val="0"/>
      <w:autoSpaceDE w:val="0"/>
      <w:autoSpaceDN w:val="0"/>
    </w:pPr>
  </w:style>
  <w:style w:type="character" w:customStyle="1" w:styleId="Charc">
    <w:name w:val="称呼 Char"/>
    <w:basedOn w:val="a0"/>
    <w:uiPriority w:val="99"/>
    <w:semiHidden/>
    <w:rsid w:val="007B7300"/>
    <w:rPr>
      <w:rFonts w:ascii="Times New Roman" w:eastAsia="宋体" w:hAnsi="Times New Roman" w:cs="Times New Roman"/>
      <w:kern w:val="2"/>
      <w:sz w:val="21"/>
      <w:szCs w:val="24"/>
    </w:rPr>
  </w:style>
  <w:style w:type="character" w:customStyle="1" w:styleId="Char11">
    <w:name w:val="称呼 Char1"/>
    <w:link w:val="afa"/>
    <w:rsid w:val="007B7300"/>
    <w:rPr>
      <w:rFonts w:ascii="Times New Roman" w:eastAsia="宋体" w:hAnsi="Times New Roman" w:cs="Times New Roman"/>
      <w:kern w:val="2"/>
      <w:sz w:val="21"/>
      <w:szCs w:val="24"/>
    </w:rPr>
  </w:style>
  <w:style w:type="paragraph" w:customStyle="1" w:styleId="Default">
    <w:name w:val="Default"/>
    <w:qFormat/>
    <w:rsid w:val="007B7300"/>
    <w:pPr>
      <w:widowControl w:val="0"/>
      <w:autoSpaceDE w:val="0"/>
      <w:autoSpaceDN w:val="0"/>
      <w:adjustRightInd w:val="0"/>
    </w:pPr>
    <w:rPr>
      <w:rFonts w:ascii="宋体" w:eastAsia="宋体" w:hAnsi="Times New Roman"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Salutation" w:uiPriority="0"/>
    <w:lsdException w:name="Body Text Indent 2" w:semiHidden="0" w:uiPriority="0" w:unhideWhenUsed="0"/>
    <w:lsdException w:name="Body Text Indent 3"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1,正文非缩进 Char1,特点 Char1,body text Char,鋘drad Char,???änd Char,Body Text(ch) Char,段1 Char,缩进 Char,四号 Char,ALT+Z Char,bt Char,?y????×? Char,?y???? Char,?y????? Char,???? Char,建议书标准 Char,正文双线 Char,水上软件 Char,正文（首行缩进两字） Char Char1,正文不缩进 Char"/>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5B2294"/>
    <w:rPr>
      <w:rFonts w:asciiTheme="majorHAnsi" w:eastAsia="宋体" w:hAnsiTheme="majorHAnsi" w:cstheme="majorBidi"/>
      <w:b/>
      <w:bCs/>
      <w:kern w:val="2"/>
      <w:sz w:val="32"/>
      <w:szCs w:val="32"/>
    </w:rPr>
  </w:style>
  <w:style w:type="paragraph" w:styleId="12">
    <w:name w:val="toc 1"/>
    <w:basedOn w:val="a"/>
    <w:next w:val="a"/>
    <w:autoRedefine/>
    <w:uiPriority w:val="39"/>
    <w:unhideWhenUsed/>
    <w:rsid w:val="00F22774"/>
    <w:pPr>
      <w:spacing w:line="360" w:lineRule="auto"/>
    </w:pPr>
    <w:rPr>
      <w:rFonts w:eastAsia="微软雅黑"/>
      <w:sz w:val="24"/>
    </w:rPr>
  </w:style>
  <w:style w:type="paragraph" w:customStyle="1" w:styleId="af8">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9">
    <w:name w:val="Revision"/>
    <w:hidden/>
    <w:uiPriority w:val="99"/>
    <w:semiHidden/>
    <w:rsid w:val="0074651A"/>
    <w:rPr>
      <w:rFonts w:ascii="Times New Roman" w:eastAsia="宋体" w:hAnsi="Times New Roman" w:cs="Times New Roman"/>
      <w:kern w:val="2"/>
      <w:sz w:val="21"/>
      <w:szCs w:val="24"/>
    </w:rPr>
  </w:style>
  <w:style w:type="paragraph" w:customStyle="1" w:styleId="13">
    <w:name w:val="列出段落1"/>
    <w:basedOn w:val="a"/>
    <w:qFormat/>
    <w:rsid w:val="00DC72DC"/>
    <w:pPr>
      <w:ind w:firstLineChars="200" w:firstLine="420"/>
    </w:pPr>
    <w:rPr>
      <w:szCs w:val="21"/>
    </w:rPr>
  </w:style>
  <w:style w:type="paragraph" w:styleId="afa">
    <w:name w:val="Salutation"/>
    <w:basedOn w:val="a"/>
    <w:next w:val="a"/>
    <w:link w:val="Char11"/>
    <w:rsid w:val="007B7300"/>
    <w:pPr>
      <w:overflowPunct w:val="0"/>
      <w:autoSpaceDE w:val="0"/>
      <w:autoSpaceDN w:val="0"/>
    </w:pPr>
  </w:style>
  <w:style w:type="character" w:customStyle="1" w:styleId="Charc">
    <w:name w:val="称呼 Char"/>
    <w:basedOn w:val="a0"/>
    <w:uiPriority w:val="99"/>
    <w:semiHidden/>
    <w:rsid w:val="007B7300"/>
    <w:rPr>
      <w:rFonts w:ascii="Times New Roman" w:eastAsia="宋体" w:hAnsi="Times New Roman" w:cs="Times New Roman"/>
      <w:kern w:val="2"/>
      <w:sz w:val="21"/>
      <w:szCs w:val="24"/>
    </w:rPr>
  </w:style>
  <w:style w:type="character" w:customStyle="1" w:styleId="Char11">
    <w:name w:val="称呼 Char1"/>
    <w:link w:val="afa"/>
    <w:rsid w:val="007B7300"/>
    <w:rPr>
      <w:rFonts w:ascii="Times New Roman" w:eastAsia="宋体" w:hAnsi="Times New Roman" w:cs="Times New Roman"/>
      <w:kern w:val="2"/>
      <w:sz w:val="21"/>
      <w:szCs w:val="24"/>
    </w:rPr>
  </w:style>
  <w:style w:type="paragraph" w:customStyle="1" w:styleId="Default">
    <w:name w:val="Default"/>
    <w:qFormat/>
    <w:rsid w:val="007B7300"/>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427773314">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E44A6C-F363-46FB-B179-4A21FC478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103</Pages>
  <Words>6996</Words>
  <Characters>39883</Characters>
  <Application>Microsoft Office Word</Application>
  <DocSecurity>0</DocSecurity>
  <Lines>332</Lines>
  <Paragraphs>93</Paragraphs>
  <ScaleCrop>false</ScaleCrop>
  <Company>Microsoft</Company>
  <LinksUpToDate>false</LinksUpToDate>
  <CharactersWithSpaces>46786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薛炜</cp:lastModifiedBy>
  <cp:revision>13</cp:revision>
  <cp:lastPrinted>2021-07-01T08:49:00Z</cp:lastPrinted>
  <dcterms:created xsi:type="dcterms:W3CDTF">2021-07-01T03:34:00Z</dcterms:created>
  <dcterms:modified xsi:type="dcterms:W3CDTF">2021-07-21T03:43:00Z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