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34"/>
        </w:tabs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政府采购项目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废标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报告</w:t>
      </w:r>
    </w:p>
    <w:p>
      <w:pPr>
        <w:pStyle w:val="2"/>
        <w:rPr>
          <w:rFonts w:hint="default" w:ascii="Times New Roman" w:hAnsi="Times New Roman" w:eastAsia="仿宋" w:cs="Times New Roman"/>
          <w:sz w:val="21"/>
          <w:szCs w:val="21"/>
        </w:rPr>
      </w:pPr>
    </w:p>
    <w:tbl>
      <w:tblPr>
        <w:tblStyle w:val="3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3948"/>
        <w:gridCol w:w="1601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796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7663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仿宋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8"/>
                <w:szCs w:val="28"/>
                <w:lang w:eastAsia="zh-CN"/>
              </w:rPr>
              <w:t>成都市环境保护宣传教育中心成都生态环境志项目（二次）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96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  <w:t>项目编号</w:t>
            </w:r>
          </w:p>
        </w:tc>
        <w:tc>
          <w:tcPr>
            <w:tcW w:w="3948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8"/>
                <w:szCs w:val="28"/>
                <w:lang w:eastAsia="zh-CN"/>
              </w:rPr>
              <w:t>510101202100158</w:t>
            </w: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1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  <w:t>包件号</w:t>
            </w:r>
          </w:p>
        </w:tc>
        <w:tc>
          <w:tcPr>
            <w:tcW w:w="2114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796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  <w:lang w:val="en-US" w:eastAsia="zh-CN"/>
              </w:rPr>
              <w:t>磋商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</w:rPr>
              <w:t>时间</w:t>
            </w:r>
          </w:p>
        </w:tc>
        <w:tc>
          <w:tcPr>
            <w:tcW w:w="7663" w:type="dxa"/>
            <w:gridSpan w:val="3"/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8"/>
                <w:szCs w:val="28"/>
                <w:lang w:val="zh-CN"/>
              </w:rPr>
              <w:t>2021年6月7日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1796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  <w:lang w:val="en-US" w:eastAsia="zh-CN"/>
              </w:rPr>
              <w:t>供应商</w:t>
            </w:r>
          </w:p>
        </w:tc>
        <w:tc>
          <w:tcPr>
            <w:tcW w:w="7663" w:type="dxa"/>
            <w:gridSpan w:val="3"/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zh-CN"/>
              </w:rPr>
              <w:t>贵州志鉴天地文化传播有限公司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28"/>
                <w:lang w:val="zh-CN"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>成都星空时代文化传媒有限公司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zh-CN"/>
              </w:rPr>
              <w:t>等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zh-CN"/>
              </w:rPr>
              <w:t>家供应商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28"/>
                <w:lang w:val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  <w:jc w:val="center"/>
        </w:trPr>
        <w:tc>
          <w:tcPr>
            <w:tcW w:w="1796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  <w:lang w:val="en-US" w:eastAsia="zh-CN"/>
              </w:rPr>
              <w:t>废标原因</w:t>
            </w:r>
          </w:p>
        </w:tc>
        <w:tc>
          <w:tcPr>
            <w:tcW w:w="7663" w:type="dxa"/>
            <w:gridSpan w:val="3"/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因提交响应文件截止时间结束后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>递交响应文件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的供应商不足三家，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>本项目废标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D3F6C"/>
    <w:rsid w:val="6FA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hint="eastAsia" w:ascii="宋体" w:hAnsi="宋体"/>
      <w:b/>
      <w:bCs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2021-06-08T07:36:00Z</dcterms:created>
  <dc:creator>M</dc:creator>
  <cp:lastModifiedBy>M</cp:lastModifiedBy>
  <dcterms:modified xsi:type="dcterms:W3CDTF">2021-06-08T07:37:15Z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86A90B5CCC3A455198ED65BB14D4A994</vt:lpwstr>
  </property>
</Properties>
</file>