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42" w:rsidRPr="00500E54" w:rsidRDefault="00F74935"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Pr>
          <w:rFonts w:asciiTheme="minorEastAsia" w:eastAsiaTheme="minorEastAsia" w:hAnsiTheme="minorEastAsia" w:cs="宋体" w:hint="eastAsia"/>
          <w:b/>
          <w:bCs/>
          <w:color w:val="000000"/>
          <w:spacing w:val="10"/>
          <w:kern w:val="0"/>
          <w:sz w:val="52"/>
          <w:szCs w:val="52"/>
        </w:rPr>
        <w:t>2019-2021</w:t>
      </w:r>
      <w:r w:rsidR="007C3742" w:rsidRPr="00500E54">
        <w:rPr>
          <w:rFonts w:asciiTheme="minorEastAsia" w:eastAsiaTheme="minorEastAsia" w:hAnsiTheme="minorEastAsia" w:cs="宋体" w:hint="eastAsia"/>
          <w:b/>
          <w:bCs/>
          <w:color w:val="000000"/>
          <w:spacing w:val="10"/>
          <w:kern w:val="0"/>
          <w:sz w:val="52"/>
          <w:szCs w:val="52"/>
        </w:rPr>
        <w:t>年度浙江省本级、杭州市</w:t>
      </w:r>
    </w:p>
    <w:p w:rsidR="005D259B" w:rsidRPr="00500E54" w:rsidRDefault="007C3742"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国家机关、事业单位和团体组织</w:t>
      </w:r>
    </w:p>
    <w:p w:rsidR="00862B84" w:rsidRPr="00500E54" w:rsidRDefault="005D259B"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网上服务市场</w:t>
      </w:r>
      <w:r w:rsidR="0071720D" w:rsidRPr="00500E54">
        <w:rPr>
          <w:rFonts w:asciiTheme="minorEastAsia" w:eastAsiaTheme="minorEastAsia" w:hAnsiTheme="minorEastAsia" w:cs="宋体" w:hint="eastAsia"/>
          <w:b/>
          <w:bCs/>
          <w:color w:val="000000"/>
          <w:spacing w:val="10"/>
          <w:kern w:val="0"/>
          <w:sz w:val="52"/>
          <w:szCs w:val="52"/>
        </w:rPr>
        <w:t>公务出行车辆</w:t>
      </w:r>
    </w:p>
    <w:p w:rsidR="007638EE" w:rsidRPr="00500E54" w:rsidRDefault="0071720D"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租赁服务</w:t>
      </w:r>
      <w:r w:rsidR="005D259B" w:rsidRPr="00500E54">
        <w:rPr>
          <w:rFonts w:asciiTheme="minorEastAsia" w:eastAsiaTheme="minorEastAsia" w:hAnsiTheme="minorEastAsia" w:cs="宋体" w:hint="eastAsia"/>
          <w:b/>
          <w:bCs/>
          <w:color w:val="000000"/>
          <w:spacing w:val="10"/>
          <w:kern w:val="0"/>
          <w:sz w:val="52"/>
          <w:szCs w:val="52"/>
        </w:rPr>
        <w:t>(定点采购)</w:t>
      </w:r>
      <w:r w:rsidR="007C3742" w:rsidRPr="00500E54">
        <w:rPr>
          <w:rFonts w:asciiTheme="minorEastAsia" w:eastAsiaTheme="minorEastAsia" w:hAnsiTheme="minorEastAsia" w:cs="宋体" w:hint="eastAsia"/>
          <w:b/>
          <w:bCs/>
          <w:color w:val="000000"/>
          <w:spacing w:val="10"/>
          <w:kern w:val="0"/>
          <w:sz w:val="52"/>
          <w:szCs w:val="52"/>
        </w:rPr>
        <w:t>项目</w:t>
      </w:r>
    </w:p>
    <w:p w:rsidR="00DB269E" w:rsidRPr="00500E54" w:rsidRDefault="00DB269E" w:rsidP="00F03DA1">
      <w:pPr>
        <w:snapToGrid w:val="0"/>
        <w:spacing w:line="360" w:lineRule="auto"/>
        <w:rPr>
          <w:rFonts w:asciiTheme="minorEastAsia" w:eastAsiaTheme="minorEastAsia" w:hAnsiTheme="minorEastAsia" w:cs="宋体"/>
          <w:color w:val="000000"/>
          <w:sz w:val="36"/>
          <w:szCs w:val="36"/>
        </w:rPr>
      </w:pPr>
    </w:p>
    <w:p w:rsidR="007C3742" w:rsidRPr="00500E54" w:rsidRDefault="007C3742" w:rsidP="00F03DA1">
      <w:pPr>
        <w:snapToGrid w:val="0"/>
        <w:spacing w:line="360" w:lineRule="auto"/>
        <w:ind w:firstLineChars="200" w:firstLine="720"/>
        <w:jc w:val="center"/>
        <w:rPr>
          <w:rFonts w:asciiTheme="minorEastAsia" w:eastAsiaTheme="minorEastAsia" w:hAnsiTheme="minorEastAsia" w:cs="宋体"/>
          <w:color w:val="000000"/>
          <w:sz w:val="32"/>
          <w:szCs w:val="32"/>
        </w:rPr>
      </w:pPr>
      <w:r w:rsidRPr="00500E54">
        <w:rPr>
          <w:rFonts w:asciiTheme="minorEastAsia" w:eastAsiaTheme="minorEastAsia" w:hAnsiTheme="minorEastAsia" w:cs="宋体" w:hint="eastAsia"/>
          <w:color w:val="000000"/>
          <w:sz w:val="36"/>
          <w:szCs w:val="36"/>
        </w:rPr>
        <w:t>项目编号：</w:t>
      </w:r>
      <w:r w:rsidR="005E215A">
        <w:rPr>
          <w:rFonts w:asciiTheme="minorEastAsia" w:eastAsiaTheme="minorEastAsia" w:hAnsiTheme="minorEastAsia" w:cs="宋体" w:hint="eastAsia"/>
          <w:color w:val="000000"/>
          <w:sz w:val="36"/>
          <w:szCs w:val="36"/>
        </w:rPr>
        <w:t>ZZCG2019R-CN-003</w:t>
      </w:r>
    </w:p>
    <w:p w:rsidR="007C3742" w:rsidRPr="00500E54" w:rsidRDefault="007C3742" w:rsidP="00F03DA1">
      <w:pPr>
        <w:snapToGrid w:val="0"/>
        <w:spacing w:line="360" w:lineRule="auto"/>
        <w:ind w:right="-108"/>
        <w:jc w:val="center"/>
        <w:rPr>
          <w:rFonts w:asciiTheme="minorEastAsia" w:eastAsiaTheme="minorEastAsia" w:hAnsiTheme="minorEastAsia" w:cs="宋体"/>
          <w:color w:val="000000"/>
          <w:sz w:val="36"/>
          <w:szCs w:val="36"/>
        </w:rPr>
      </w:pPr>
      <w:r w:rsidRPr="00500E54">
        <w:rPr>
          <w:rFonts w:asciiTheme="minorEastAsia" w:eastAsiaTheme="minorEastAsia" w:hAnsiTheme="minorEastAsia" w:cs="宋体" w:hint="eastAsia"/>
          <w:color w:val="000000"/>
          <w:sz w:val="36"/>
          <w:szCs w:val="36"/>
        </w:rPr>
        <w:t xml:space="preserve"> </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承</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诺</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入</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围</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文</w:t>
      </w:r>
    </w:p>
    <w:p w:rsidR="007C3742" w:rsidRPr="00500E54" w:rsidRDefault="007C3742" w:rsidP="00011550">
      <w:pPr>
        <w:snapToGrid w:val="0"/>
        <w:spacing w:line="264" w:lineRule="auto"/>
        <w:ind w:right="-108"/>
        <w:jc w:val="center"/>
        <w:rPr>
          <w:rFonts w:asciiTheme="minorEastAsia" w:eastAsiaTheme="minorEastAsia" w:hAnsiTheme="minorEastAsia" w:cs="宋体"/>
          <w:b/>
          <w:color w:val="000000"/>
          <w:spacing w:val="40"/>
          <w:sz w:val="84"/>
          <w:szCs w:val="84"/>
        </w:rPr>
      </w:pPr>
      <w:r w:rsidRPr="00500E54">
        <w:rPr>
          <w:rFonts w:asciiTheme="minorEastAsia" w:eastAsiaTheme="minorEastAsia" w:hAnsiTheme="minorEastAsia" w:cs="宋体" w:hint="eastAsia"/>
          <w:b/>
          <w:color w:val="000000"/>
          <w:spacing w:val="40"/>
          <w:sz w:val="84"/>
          <w:szCs w:val="84"/>
        </w:rPr>
        <w:t>件</w:t>
      </w:r>
    </w:p>
    <w:p w:rsidR="007C3742" w:rsidRPr="00500E54" w:rsidRDefault="007C3742" w:rsidP="00F03DA1">
      <w:pPr>
        <w:snapToGrid w:val="0"/>
        <w:ind w:right="-110"/>
        <w:rPr>
          <w:rFonts w:asciiTheme="minorEastAsia" w:eastAsiaTheme="minorEastAsia" w:hAnsiTheme="minorEastAsia" w:cs="宋体"/>
          <w:color w:val="000000"/>
          <w:sz w:val="32"/>
          <w:szCs w:val="32"/>
        </w:rPr>
      </w:pPr>
    </w:p>
    <w:p w:rsidR="007C3742" w:rsidRPr="00500E54" w:rsidRDefault="007C3742" w:rsidP="00F03DA1">
      <w:pPr>
        <w:snapToGrid w:val="0"/>
        <w:ind w:right="-110"/>
        <w:rPr>
          <w:rFonts w:asciiTheme="minorEastAsia" w:eastAsiaTheme="minorEastAsia" w:hAnsiTheme="minorEastAsia" w:cs="宋体"/>
          <w:color w:val="000000"/>
          <w:sz w:val="32"/>
          <w:szCs w:val="32"/>
        </w:rPr>
      </w:pPr>
    </w:p>
    <w:p w:rsidR="007C3742" w:rsidRPr="00500E54" w:rsidRDefault="007C3742" w:rsidP="00F03DA1">
      <w:pPr>
        <w:snapToGrid w:val="0"/>
        <w:spacing w:line="500" w:lineRule="exact"/>
        <w:ind w:right="532" w:firstLineChars="150" w:firstLine="540"/>
        <w:jc w:val="center"/>
        <w:rPr>
          <w:rFonts w:asciiTheme="minorEastAsia" w:eastAsiaTheme="minorEastAsia" w:hAnsiTheme="minorEastAsia" w:cs="宋体"/>
          <w:color w:val="000000"/>
          <w:sz w:val="36"/>
          <w:szCs w:val="36"/>
        </w:rPr>
      </w:pPr>
      <w:bookmarkStart w:id="0" w:name="采购单位"/>
      <w:r w:rsidRPr="00500E54">
        <w:rPr>
          <w:rFonts w:asciiTheme="minorEastAsia" w:eastAsiaTheme="minorEastAsia" w:hAnsiTheme="minorEastAsia" w:cs="宋体" w:hint="eastAsia"/>
          <w:color w:val="000000"/>
          <w:sz w:val="36"/>
          <w:szCs w:val="36"/>
        </w:rPr>
        <w:t>浙江省政府采购中心</w:t>
      </w:r>
      <w:bookmarkEnd w:id="0"/>
    </w:p>
    <w:p w:rsidR="007C3742" w:rsidRPr="00500E54" w:rsidRDefault="007C3742" w:rsidP="00F03DA1">
      <w:pPr>
        <w:snapToGrid w:val="0"/>
        <w:spacing w:line="500" w:lineRule="exact"/>
        <w:ind w:right="532"/>
        <w:jc w:val="center"/>
        <w:rPr>
          <w:rFonts w:asciiTheme="minorEastAsia" w:eastAsiaTheme="minorEastAsia" w:hAnsiTheme="minorEastAsia" w:cs="宋体"/>
          <w:color w:val="000000"/>
          <w:sz w:val="36"/>
          <w:szCs w:val="36"/>
        </w:rPr>
      </w:pPr>
    </w:p>
    <w:p w:rsidR="007C3742" w:rsidRPr="00500E54" w:rsidRDefault="007C3742"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bookmarkStart w:id="1" w:name="地址"/>
      <w:r w:rsidRPr="00500E54">
        <w:rPr>
          <w:rFonts w:asciiTheme="minorEastAsia" w:eastAsiaTheme="minorEastAsia" w:hAnsiTheme="minorEastAsia" w:cs="宋体" w:hint="eastAsia"/>
          <w:color w:val="000000"/>
          <w:sz w:val="36"/>
          <w:szCs w:val="36"/>
        </w:rPr>
        <w:t>杭州市环城北路305号耀江发展中心</w:t>
      </w:r>
      <w:bookmarkEnd w:id="1"/>
    </w:p>
    <w:p w:rsidR="00500E54" w:rsidRPr="005E215A" w:rsidRDefault="00500E54"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p>
    <w:p w:rsidR="00500E54" w:rsidRPr="006151FA" w:rsidRDefault="00500E54"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p>
    <w:p w:rsidR="00500E54" w:rsidRPr="00500E54" w:rsidRDefault="00500E54"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p>
    <w:p w:rsidR="00500E54" w:rsidRPr="00500E54" w:rsidRDefault="00500E54"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p>
    <w:p w:rsidR="007C3742" w:rsidRPr="00500E54" w:rsidRDefault="007C3742" w:rsidP="00F03DA1">
      <w:pPr>
        <w:snapToGrid w:val="0"/>
        <w:spacing w:line="500" w:lineRule="exact"/>
        <w:ind w:right="-108" w:firstLineChars="150" w:firstLine="540"/>
        <w:jc w:val="center"/>
        <w:rPr>
          <w:rFonts w:asciiTheme="minorEastAsia" w:eastAsiaTheme="minorEastAsia" w:hAnsiTheme="minorEastAsia" w:cs="宋体"/>
          <w:color w:val="000000"/>
          <w:sz w:val="36"/>
          <w:szCs w:val="36"/>
        </w:rPr>
      </w:pPr>
    </w:p>
    <w:p w:rsidR="007C3742" w:rsidRPr="00500E54" w:rsidRDefault="007C3742" w:rsidP="00F03DA1">
      <w:pPr>
        <w:tabs>
          <w:tab w:val="left" w:pos="5489"/>
        </w:tabs>
        <w:snapToGrid w:val="0"/>
        <w:spacing w:line="500" w:lineRule="exact"/>
        <w:ind w:right="-108" w:firstLineChars="150" w:firstLine="783"/>
        <w:jc w:val="center"/>
        <w:rPr>
          <w:rFonts w:asciiTheme="minorEastAsia" w:eastAsiaTheme="minorEastAsia" w:hAnsiTheme="minorEastAsia" w:cs="宋体"/>
          <w:b/>
          <w:color w:val="000000"/>
          <w:sz w:val="52"/>
          <w:szCs w:val="52"/>
        </w:rPr>
      </w:pPr>
      <w:r w:rsidRPr="00500E54">
        <w:rPr>
          <w:rFonts w:asciiTheme="minorEastAsia" w:eastAsiaTheme="minorEastAsia" w:hAnsiTheme="minorEastAsia" w:cs="宋体" w:hint="eastAsia"/>
          <w:b/>
          <w:color w:val="000000"/>
          <w:sz w:val="52"/>
          <w:szCs w:val="52"/>
        </w:rPr>
        <w:t>目    录</w:t>
      </w:r>
    </w:p>
    <w:p w:rsidR="007C3742" w:rsidRPr="00500E54" w:rsidRDefault="007C3742" w:rsidP="00F03DA1">
      <w:pPr>
        <w:pStyle w:val="aa"/>
        <w:snapToGrid w:val="0"/>
        <w:spacing w:line="360" w:lineRule="auto"/>
        <w:jc w:val="center"/>
        <w:rPr>
          <w:rFonts w:asciiTheme="minorEastAsia" w:eastAsiaTheme="minorEastAsia" w:hAnsiTheme="minorEastAsia" w:cs="宋体"/>
          <w:color w:val="000000"/>
          <w:sz w:val="30"/>
          <w:szCs w:val="30"/>
        </w:rPr>
      </w:pPr>
    </w:p>
    <w:p w:rsidR="007C3742" w:rsidRPr="00500E54" w:rsidRDefault="00332D0A" w:rsidP="00F03DA1">
      <w:pPr>
        <w:pStyle w:val="10"/>
        <w:tabs>
          <w:tab w:val="right" w:leader="dot" w:pos="8834"/>
        </w:tabs>
        <w:snapToGrid w:val="0"/>
        <w:spacing w:line="360" w:lineRule="auto"/>
        <w:rPr>
          <w:rFonts w:asciiTheme="minorEastAsia" w:eastAsiaTheme="minorEastAsia" w:hAnsiTheme="minorEastAsia" w:cs="宋体"/>
          <w:sz w:val="36"/>
          <w:szCs w:val="36"/>
        </w:rPr>
      </w:pPr>
      <w:r w:rsidRPr="00500E54">
        <w:rPr>
          <w:rFonts w:asciiTheme="minorEastAsia" w:eastAsiaTheme="minorEastAsia" w:hAnsiTheme="minorEastAsia" w:cs="宋体" w:hint="eastAsia"/>
          <w:color w:val="000000"/>
          <w:sz w:val="36"/>
          <w:szCs w:val="36"/>
        </w:rPr>
        <w:fldChar w:fldCharType="begin"/>
      </w:r>
      <w:r w:rsidR="007C3742" w:rsidRPr="00500E54">
        <w:rPr>
          <w:rFonts w:asciiTheme="minorEastAsia" w:eastAsiaTheme="minorEastAsia" w:hAnsiTheme="minorEastAsia" w:cs="宋体" w:hint="eastAsia"/>
          <w:color w:val="000000"/>
          <w:sz w:val="36"/>
          <w:szCs w:val="36"/>
        </w:rPr>
        <w:instrText xml:space="preserve"> TOC \o "1-1" \h \z \u </w:instrText>
      </w:r>
      <w:r w:rsidRPr="00500E54">
        <w:rPr>
          <w:rFonts w:asciiTheme="minorEastAsia" w:eastAsiaTheme="minorEastAsia" w:hAnsiTheme="minorEastAsia" w:cs="宋体" w:hint="eastAsia"/>
          <w:color w:val="000000"/>
          <w:sz w:val="36"/>
          <w:szCs w:val="36"/>
        </w:rPr>
        <w:fldChar w:fldCharType="separate"/>
      </w:r>
      <w:hyperlink w:anchor="_Toc496796635" w:history="1">
        <w:r w:rsidR="007C3742" w:rsidRPr="00500E54">
          <w:rPr>
            <w:rStyle w:val="a4"/>
            <w:rFonts w:asciiTheme="minorEastAsia" w:eastAsiaTheme="minorEastAsia" w:hAnsiTheme="minorEastAsia" w:cs="宋体" w:hint="eastAsia"/>
            <w:b/>
            <w:sz w:val="36"/>
            <w:szCs w:val="36"/>
          </w:rPr>
          <w:t>第一章  承诺入围公告</w:t>
        </w:r>
        <w:r w:rsidR="007C3742" w:rsidRPr="00500E54">
          <w:rPr>
            <w:rFonts w:asciiTheme="minorEastAsia" w:eastAsiaTheme="minorEastAsia" w:hAnsiTheme="minorEastAsia" w:cs="宋体" w:hint="eastAsia"/>
            <w:sz w:val="36"/>
            <w:szCs w:val="36"/>
          </w:rPr>
          <w:tab/>
        </w:r>
      </w:hyperlink>
      <w:r w:rsidR="001E1769" w:rsidRPr="00500E54">
        <w:rPr>
          <w:rFonts w:asciiTheme="minorEastAsia" w:eastAsiaTheme="minorEastAsia" w:hAnsiTheme="minorEastAsia" w:cs="宋体" w:hint="eastAsia"/>
          <w:sz w:val="36"/>
          <w:szCs w:val="36"/>
        </w:rPr>
        <w:t>3</w:t>
      </w:r>
    </w:p>
    <w:p w:rsidR="007C3742" w:rsidRPr="00500E54" w:rsidRDefault="00332D0A" w:rsidP="00F03DA1">
      <w:pPr>
        <w:pStyle w:val="10"/>
        <w:tabs>
          <w:tab w:val="right" w:leader="dot" w:pos="8834"/>
        </w:tabs>
        <w:snapToGrid w:val="0"/>
        <w:spacing w:line="360" w:lineRule="auto"/>
        <w:rPr>
          <w:rFonts w:asciiTheme="minorEastAsia" w:eastAsiaTheme="minorEastAsia" w:hAnsiTheme="minorEastAsia" w:cs="宋体"/>
          <w:sz w:val="36"/>
          <w:szCs w:val="36"/>
        </w:rPr>
      </w:pPr>
      <w:hyperlink w:anchor="_Toc496796636" w:history="1">
        <w:r w:rsidR="007C3742" w:rsidRPr="00500E54">
          <w:rPr>
            <w:rStyle w:val="a4"/>
            <w:rFonts w:asciiTheme="minorEastAsia" w:eastAsiaTheme="minorEastAsia" w:hAnsiTheme="minorEastAsia" w:cs="宋体" w:hint="eastAsia"/>
            <w:b/>
            <w:sz w:val="36"/>
            <w:szCs w:val="36"/>
          </w:rPr>
          <w:t>第二章  操作流程</w:t>
        </w:r>
        <w:r w:rsidR="007C3742" w:rsidRPr="00500E54">
          <w:rPr>
            <w:rFonts w:asciiTheme="minorEastAsia" w:eastAsiaTheme="minorEastAsia" w:hAnsiTheme="minorEastAsia" w:cs="宋体" w:hint="eastAsia"/>
            <w:sz w:val="36"/>
            <w:szCs w:val="36"/>
          </w:rPr>
          <w:tab/>
        </w:r>
      </w:hyperlink>
      <w:r w:rsidR="001E1769" w:rsidRPr="00500E54">
        <w:rPr>
          <w:rFonts w:asciiTheme="minorEastAsia" w:eastAsiaTheme="minorEastAsia" w:hAnsiTheme="minorEastAsia" w:cs="宋体" w:hint="eastAsia"/>
          <w:sz w:val="36"/>
          <w:szCs w:val="36"/>
        </w:rPr>
        <w:t>6</w:t>
      </w:r>
    </w:p>
    <w:p w:rsidR="007C3742" w:rsidRPr="00500E54" w:rsidRDefault="00332D0A" w:rsidP="00F03DA1">
      <w:pPr>
        <w:pStyle w:val="10"/>
        <w:tabs>
          <w:tab w:val="right" w:leader="dot" w:pos="8834"/>
        </w:tabs>
        <w:snapToGrid w:val="0"/>
        <w:spacing w:line="360" w:lineRule="auto"/>
        <w:rPr>
          <w:rFonts w:asciiTheme="minorEastAsia" w:eastAsiaTheme="minorEastAsia" w:hAnsiTheme="minorEastAsia" w:cs="宋体"/>
          <w:sz w:val="36"/>
          <w:szCs w:val="36"/>
        </w:rPr>
      </w:pPr>
      <w:hyperlink w:anchor="_Toc496796637" w:history="1">
        <w:r w:rsidR="007C3742" w:rsidRPr="00500E54">
          <w:rPr>
            <w:rStyle w:val="a4"/>
            <w:rFonts w:asciiTheme="minorEastAsia" w:eastAsiaTheme="minorEastAsia" w:hAnsiTheme="minorEastAsia" w:cs="宋体" w:hint="eastAsia"/>
            <w:b/>
            <w:sz w:val="36"/>
            <w:szCs w:val="36"/>
          </w:rPr>
          <w:t>第三章  采购内容</w:t>
        </w:r>
        <w:r w:rsidR="007C3742" w:rsidRPr="00500E54">
          <w:rPr>
            <w:rFonts w:asciiTheme="minorEastAsia" w:eastAsiaTheme="minorEastAsia" w:hAnsiTheme="minorEastAsia" w:cs="宋体" w:hint="eastAsia"/>
            <w:sz w:val="36"/>
            <w:szCs w:val="36"/>
          </w:rPr>
          <w:tab/>
        </w:r>
      </w:hyperlink>
      <w:r w:rsidR="0079043C">
        <w:rPr>
          <w:rFonts w:asciiTheme="minorEastAsia" w:eastAsiaTheme="minorEastAsia" w:hAnsiTheme="minorEastAsia" w:cs="宋体" w:hint="eastAsia"/>
          <w:sz w:val="36"/>
          <w:szCs w:val="36"/>
        </w:rPr>
        <w:t>10</w:t>
      </w:r>
    </w:p>
    <w:p w:rsidR="007C3742" w:rsidRPr="00500E54" w:rsidRDefault="00332D0A" w:rsidP="00F03DA1">
      <w:pPr>
        <w:pStyle w:val="10"/>
        <w:tabs>
          <w:tab w:val="right" w:leader="dot" w:pos="8834"/>
        </w:tabs>
        <w:snapToGrid w:val="0"/>
        <w:spacing w:line="360" w:lineRule="auto"/>
        <w:rPr>
          <w:rFonts w:asciiTheme="minorEastAsia" w:eastAsiaTheme="minorEastAsia" w:hAnsiTheme="minorEastAsia" w:cs="宋体"/>
          <w:sz w:val="36"/>
          <w:szCs w:val="36"/>
        </w:rPr>
      </w:pPr>
      <w:hyperlink w:anchor="_Toc496796638" w:history="1">
        <w:r w:rsidR="007C3742" w:rsidRPr="00500E54">
          <w:rPr>
            <w:rStyle w:val="a4"/>
            <w:rFonts w:asciiTheme="minorEastAsia" w:eastAsiaTheme="minorEastAsia" w:hAnsiTheme="minorEastAsia" w:cs="宋体" w:hint="eastAsia"/>
            <w:b/>
            <w:sz w:val="36"/>
            <w:szCs w:val="36"/>
          </w:rPr>
          <w:t>第四章  协议指引</w:t>
        </w:r>
        <w:r w:rsidR="007C3742" w:rsidRPr="00500E54">
          <w:rPr>
            <w:rFonts w:asciiTheme="minorEastAsia" w:eastAsiaTheme="minorEastAsia" w:hAnsiTheme="minorEastAsia" w:cs="宋体" w:hint="eastAsia"/>
            <w:sz w:val="36"/>
            <w:szCs w:val="36"/>
          </w:rPr>
          <w:tab/>
        </w:r>
      </w:hyperlink>
      <w:r w:rsidR="0079043C">
        <w:rPr>
          <w:rFonts w:asciiTheme="minorEastAsia" w:eastAsiaTheme="minorEastAsia" w:hAnsiTheme="minorEastAsia" w:cs="宋体" w:hint="eastAsia"/>
          <w:sz w:val="36"/>
          <w:szCs w:val="36"/>
        </w:rPr>
        <w:t>14</w:t>
      </w:r>
    </w:p>
    <w:p w:rsidR="007C3742" w:rsidRPr="00500E54" w:rsidRDefault="00332D0A" w:rsidP="00F03DA1">
      <w:pPr>
        <w:pStyle w:val="10"/>
        <w:tabs>
          <w:tab w:val="right" w:leader="dot" w:pos="8834"/>
        </w:tabs>
        <w:snapToGrid w:val="0"/>
        <w:spacing w:line="360" w:lineRule="auto"/>
        <w:rPr>
          <w:rFonts w:asciiTheme="minorEastAsia" w:eastAsiaTheme="minorEastAsia" w:hAnsiTheme="minorEastAsia" w:cs="宋体"/>
          <w:sz w:val="36"/>
          <w:szCs w:val="36"/>
        </w:rPr>
      </w:pPr>
      <w:hyperlink w:anchor="_Toc496796639" w:history="1">
        <w:r w:rsidR="007C3742" w:rsidRPr="00500E54">
          <w:rPr>
            <w:rStyle w:val="a4"/>
            <w:rFonts w:asciiTheme="minorEastAsia" w:eastAsiaTheme="minorEastAsia" w:hAnsiTheme="minorEastAsia" w:cs="宋体" w:hint="eastAsia"/>
            <w:b/>
            <w:sz w:val="36"/>
            <w:szCs w:val="36"/>
          </w:rPr>
          <w:t>第五章  响应文件编制要求及格式规范</w:t>
        </w:r>
        <w:r w:rsidR="007C3742" w:rsidRPr="00500E54">
          <w:rPr>
            <w:rFonts w:asciiTheme="minorEastAsia" w:eastAsiaTheme="minorEastAsia" w:hAnsiTheme="minorEastAsia" w:cs="宋体" w:hint="eastAsia"/>
            <w:sz w:val="36"/>
            <w:szCs w:val="36"/>
          </w:rPr>
          <w:tab/>
        </w:r>
      </w:hyperlink>
      <w:r w:rsidR="0079043C">
        <w:rPr>
          <w:rFonts w:asciiTheme="minorEastAsia" w:eastAsiaTheme="minorEastAsia" w:hAnsiTheme="minorEastAsia" w:cs="宋体" w:hint="eastAsia"/>
          <w:sz w:val="36"/>
          <w:szCs w:val="36"/>
        </w:rPr>
        <w:t>28</w:t>
      </w:r>
    </w:p>
    <w:p w:rsidR="007C3742" w:rsidRPr="00500E54" w:rsidRDefault="007C3742" w:rsidP="00F03DA1">
      <w:pPr>
        <w:pStyle w:val="10"/>
        <w:tabs>
          <w:tab w:val="right" w:leader="dot" w:pos="8834"/>
        </w:tabs>
        <w:snapToGrid w:val="0"/>
        <w:spacing w:line="360" w:lineRule="auto"/>
        <w:rPr>
          <w:rFonts w:asciiTheme="minorEastAsia" w:eastAsiaTheme="minorEastAsia" w:hAnsiTheme="minorEastAsia" w:cs="宋体"/>
          <w:sz w:val="36"/>
          <w:szCs w:val="36"/>
        </w:rPr>
      </w:pPr>
    </w:p>
    <w:p w:rsidR="007C3742" w:rsidRPr="00500E54" w:rsidRDefault="00332D0A" w:rsidP="00F03DA1">
      <w:pPr>
        <w:snapToGrid w:val="0"/>
        <w:spacing w:line="360" w:lineRule="auto"/>
        <w:ind w:right="-108" w:firstLineChars="150" w:firstLine="540"/>
        <w:jc w:val="center"/>
        <w:rPr>
          <w:rFonts w:asciiTheme="minorEastAsia" w:eastAsiaTheme="minorEastAsia" w:hAnsiTheme="minorEastAsia" w:cs="宋体"/>
          <w:color w:val="000000"/>
          <w:sz w:val="36"/>
          <w:szCs w:val="36"/>
        </w:rPr>
      </w:pPr>
      <w:r w:rsidRPr="00500E54">
        <w:rPr>
          <w:rFonts w:asciiTheme="minorEastAsia" w:eastAsiaTheme="minorEastAsia" w:hAnsiTheme="minorEastAsia" w:cs="宋体" w:hint="eastAsia"/>
          <w:color w:val="000000"/>
          <w:sz w:val="36"/>
          <w:szCs w:val="36"/>
        </w:rPr>
        <w:fldChar w:fldCharType="end"/>
      </w: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AB5CBF" w:rsidRPr="00500E54" w:rsidRDefault="00AB5CBF"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6745F1" w:rsidRPr="00500E54" w:rsidRDefault="006745F1" w:rsidP="00F03DA1">
      <w:pPr>
        <w:pStyle w:val="a8"/>
        <w:tabs>
          <w:tab w:val="left" w:pos="7860"/>
          <w:tab w:val="right" w:pos="9070"/>
        </w:tabs>
        <w:snapToGrid w:val="0"/>
        <w:spacing w:line="440" w:lineRule="exact"/>
        <w:jc w:val="left"/>
        <w:rPr>
          <w:rFonts w:asciiTheme="minorEastAsia" w:eastAsiaTheme="minorEastAsia" w:hAnsiTheme="minorEastAsia" w:cs="宋体"/>
          <w:bCs/>
          <w:color w:val="000000"/>
          <w:sz w:val="30"/>
          <w:szCs w:val="30"/>
        </w:rPr>
      </w:pPr>
    </w:p>
    <w:p w:rsidR="007C3742" w:rsidRPr="00500E54" w:rsidRDefault="007C3742" w:rsidP="00F03DA1">
      <w:pPr>
        <w:snapToGrid w:val="0"/>
        <w:jc w:val="center"/>
        <w:rPr>
          <w:rFonts w:asciiTheme="minorEastAsia" w:eastAsiaTheme="minorEastAsia" w:hAnsiTheme="minorEastAsia" w:cs="宋体"/>
          <w:b/>
          <w:color w:val="000000"/>
          <w:sz w:val="44"/>
          <w:szCs w:val="44"/>
        </w:rPr>
      </w:pPr>
      <w:r w:rsidRPr="00500E54">
        <w:rPr>
          <w:rFonts w:asciiTheme="minorEastAsia" w:eastAsiaTheme="minorEastAsia" w:hAnsiTheme="minorEastAsia" w:cs="宋体" w:hint="eastAsia"/>
          <w:b/>
          <w:color w:val="000000"/>
          <w:sz w:val="44"/>
          <w:szCs w:val="44"/>
        </w:rPr>
        <w:lastRenderedPageBreak/>
        <w:t>第一章  承诺入围公告</w:t>
      </w:r>
    </w:p>
    <w:p w:rsidR="007C3742" w:rsidRPr="00500E54" w:rsidRDefault="007C3742" w:rsidP="00F03DA1">
      <w:pPr>
        <w:pStyle w:val="aa"/>
        <w:snapToGrid w:val="0"/>
        <w:spacing w:line="460" w:lineRule="exact"/>
        <w:rPr>
          <w:rFonts w:asciiTheme="minorEastAsia" w:eastAsiaTheme="minorEastAsia" w:hAnsiTheme="minorEastAsia" w:cs="宋体"/>
          <w:color w:val="000000"/>
          <w:sz w:val="32"/>
          <w:szCs w:val="32"/>
        </w:rPr>
      </w:pPr>
      <w:bookmarkStart w:id="2" w:name="_Toc91899870"/>
    </w:p>
    <w:p w:rsidR="007C3742" w:rsidRPr="00E03E90" w:rsidRDefault="007C3742"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根据《中华人民共和国政府采购法》等有关规定，受浙江省财政厅</w:t>
      </w:r>
      <w:r w:rsidRPr="00E03E90">
        <w:rPr>
          <w:rFonts w:asciiTheme="minorEastAsia" w:eastAsiaTheme="minorEastAsia" w:hAnsiTheme="minorEastAsia" w:cs="宋体" w:hint="eastAsia"/>
          <w:sz w:val="30"/>
          <w:szCs w:val="30"/>
        </w:rPr>
        <w:t>、杭州市财政局</w:t>
      </w:r>
      <w:r w:rsidR="005D259B" w:rsidRPr="00E03E90">
        <w:rPr>
          <w:rFonts w:asciiTheme="minorEastAsia" w:eastAsiaTheme="minorEastAsia" w:hAnsiTheme="minorEastAsia" w:cs="宋体" w:hint="eastAsia"/>
          <w:color w:val="000000"/>
          <w:sz w:val="30"/>
          <w:szCs w:val="30"/>
        </w:rPr>
        <w:t>委托</w:t>
      </w:r>
      <w:r w:rsidRPr="00E03E90">
        <w:rPr>
          <w:rFonts w:asciiTheme="minorEastAsia" w:eastAsiaTheme="minorEastAsia" w:hAnsiTheme="minorEastAsia" w:cs="宋体" w:hint="eastAsia"/>
          <w:color w:val="000000"/>
          <w:sz w:val="30"/>
          <w:szCs w:val="30"/>
        </w:rPr>
        <w:t>，就</w:t>
      </w:r>
      <w:r w:rsidR="00F74935">
        <w:rPr>
          <w:rFonts w:asciiTheme="minorEastAsia" w:eastAsiaTheme="minorEastAsia" w:hAnsiTheme="minorEastAsia" w:cs="宋体" w:hint="eastAsia"/>
          <w:color w:val="000000"/>
          <w:sz w:val="30"/>
          <w:szCs w:val="30"/>
        </w:rPr>
        <w:t>2019-2021</w:t>
      </w:r>
      <w:r w:rsidR="005D259B" w:rsidRPr="00E03E90">
        <w:rPr>
          <w:rFonts w:asciiTheme="minorEastAsia" w:eastAsiaTheme="minorEastAsia" w:hAnsiTheme="minorEastAsia" w:cs="宋体" w:hint="eastAsia"/>
          <w:color w:val="000000"/>
          <w:sz w:val="30"/>
          <w:szCs w:val="30"/>
        </w:rPr>
        <w:t>年度浙江省本级、杭州市国家机关、事业单位和团体组织网上服务市场</w:t>
      </w:r>
      <w:r w:rsidR="0071720D" w:rsidRPr="00E03E90">
        <w:rPr>
          <w:rFonts w:asciiTheme="minorEastAsia" w:eastAsiaTheme="minorEastAsia" w:hAnsiTheme="minorEastAsia" w:cs="宋体" w:hint="eastAsia"/>
          <w:color w:val="000000"/>
          <w:sz w:val="30"/>
          <w:szCs w:val="30"/>
        </w:rPr>
        <w:t>公务出行车辆租赁服务</w:t>
      </w:r>
      <w:r w:rsidR="005D259B" w:rsidRPr="00E03E90">
        <w:rPr>
          <w:rFonts w:asciiTheme="minorEastAsia" w:eastAsiaTheme="minorEastAsia" w:hAnsiTheme="minorEastAsia" w:cs="宋体" w:hint="eastAsia"/>
          <w:color w:val="000000"/>
          <w:sz w:val="30"/>
          <w:szCs w:val="30"/>
        </w:rPr>
        <w:t>(定点采购)项目</w:t>
      </w:r>
      <w:r w:rsidRPr="00E03E90">
        <w:rPr>
          <w:rFonts w:asciiTheme="minorEastAsia" w:eastAsiaTheme="minorEastAsia" w:hAnsiTheme="minorEastAsia" w:cs="宋体" w:hint="eastAsia"/>
          <w:color w:val="000000"/>
          <w:sz w:val="30"/>
          <w:szCs w:val="30"/>
        </w:rPr>
        <w:t>进行承诺入围采购，欢迎符合要求的供应商前来参加。</w:t>
      </w:r>
    </w:p>
    <w:p w:rsidR="0071720D" w:rsidRPr="00E03E90" w:rsidRDefault="007C3742" w:rsidP="00E03E90">
      <w:pPr>
        <w:snapToGrid w:val="0"/>
        <w:spacing w:line="288" w:lineRule="auto"/>
        <w:ind w:firstLineChars="200" w:firstLine="602"/>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b/>
          <w:color w:val="000000"/>
          <w:sz w:val="30"/>
          <w:szCs w:val="30"/>
        </w:rPr>
        <w:t>一、项目名称：</w:t>
      </w:r>
      <w:r w:rsidR="00F74935">
        <w:rPr>
          <w:rFonts w:asciiTheme="minorEastAsia" w:eastAsiaTheme="minorEastAsia" w:hAnsiTheme="minorEastAsia" w:cs="宋体" w:hint="eastAsia"/>
          <w:color w:val="000000"/>
          <w:sz w:val="30"/>
          <w:szCs w:val="30"/>
        </w:rPr>
        <w:t>2019-2021</w:t>
      </w:r>
      <w:r w:rsidR="0071720D" w:rsidRPr="00E03E90">
        <w:rPr>
          <w:rFonts w:asciiTheme="minorEastAsia" w:eastAsiaTheme="minorEastAsia" w:hAnsiTheme="minorEastAsia" w:cs="宋体" w:hint="eastAsia"/>
          <w:color w:val="000000"/>
          <w:sz w:val="30"/>
          <w:szCs w:val="30"/>
        </w:rPr>
        <w:t>年度浙江省本级、杭州市国家机关、事业单位和团体组织网上服务市场公务出行车辆租赁服务(定点采购)项目</w:t>
      </w:r>
    </w:p>
    <w:p w:rsidR="00E03E90" w:rsidRPr="00E03E90" w:rsidRDefault="007C3742" w:rsidP="00E03E90">
      <w:pPr>
        <w:snapToGrid w:val="0"/>
        <w:spacing w:line="288" w:lineRule="auto"/>
        <w:ind w:firstLineChars="200" w:firstLine="602"/>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b/>
          <w:color w:val="000000"/>
          <w:sz w:val="30"/>
          <w:szCs w:val="30"/>
        </w:rPr>
        <w:t>二、项目编号：</w:t>
      </w:r>
      <w:r w:rsidR="005E215A" w:rsidRPr="005E215A">
        <w:rPr>
          <w:rFonts w:asciiTheme="minorEastAsia" w:eastAsiaTheme="minorEastAsia" w:hAnsiTheme="minorEastAsia" w:cs="宋体"/>
          <w:b/>
          <w:color w:val="000000"/>
          <w:sz w:val="30"/>
          <w:szCs w:val="30"/>
        </w:rPr>
        <w:t>ZZCG2019R-CN-003</w:t>
      </w:r>
    </w:p>
    <w:p w:rsidR="007C3742" w:rsidRPr="00E03E90" w:rsidRDefault="007C3742" w:rsidP="00E03E90">
      <w:pPr>
        <w:snapToGrid w:val="0"/>
        <w:spacing w:line="288" w:lineRule="auto"/>
        <w:ind w:firstLineChars="200" w:firstLine="602"/>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b/>
          <w:color w:val="000000"/>
          <w:sz w:val="30"/>
          <w:szCs w:val="30"/>
        </w:rPr>
        <w:t>三、采购方式：</w:t>
      </w:r>
      <w:r w:rsidRPr="00E03E90">
        <w:rPr>
          <w:rFonts w:asciiTheme="minorEastAsia" w:eastAsiaTheme="minorEastAsia" w:hAnsiTheme="minorEastAsia" w:cs="宋体" w:hint="eastAsia"/>
          <w:color w:val="000000"/>
          <w:sz w:val="30"/>
          <w:szCs w:val="30"/>
        </w:rPr>
        <w:t>承诺入围</w:t>
      </w:r>
    </w:p>
    <w:p w:rsidR="00B55271" w:rsidRPr="00E03E90" w:rsidRDefault="00B55271" w:rsidP="000D3A40">
      <w:pPr>
        <w:snapToGrid w:val="0"/>
        <w:spacing w:line="288" w:lineRule="auto"/>
        <w:ind w:firstLine="600"/>
        <w:rPr>
          <w:rFonts w:asciiTheme="minorEastAsia" w:eastAsiaTheme="minorEastAsia" w:hAnsiTheme="minorEastAsia" w:cs="宋体"/>
          <w:b/>
          <w:bCs/>
          <w:color w:val="000000"/>
          <w:kern w:val="0"/>
          <w:sz w:val="30"/>
          <w:szCs w:val="30"/>
        </w:rPr>
      </w:pPr>
      <w:r w:rsidRPr="00E03E90">
        <w:rPr>
          <w:rFonts w:asciiTheme="minorEastAsia" w:eastAsiaTheme="minorEastAsia" w:hAnsiTheme="minorEastAsia" w:cs="宋体" w:hint="eastAsia"/>
          <w:b/>
          <w:bCs/>
          <w:color w:val="000000"/>
          <w:kern w:val="0"/>
          <w:sz w:val="30"/>
          <w:szCs w:val="30"/>
        </w:rPr>
        <w:t>四、</w:t>
      </w:r>
      <w:r w:rsidR="00143EEF" w:rsidRPr="00E03E90">
        <w:rPr>
          <w:rFonts w:asciiTheme="minorEastAsia" w:eastAsiaTheme="minorEastAsia" w:hAnsiTheme="minorEastAsia" w:cs="宋体" w:hint="eastAsia"/>
          <w:b/>
          <w:bCs/>
          <w:color w:val="000000"/>
          <w:kern w:val="0"/>
          <w:sz w:val="30"/>
          <w:szCs w:val="30"/>
        </w:rPr>
        <w:t>采购</w:t>
      </w:r>
      <w:r w:rsidRPr="00E03E90">
        <w:rPr>
          <w:rFonts w:asciiTheme="minorEastAsia" w:eastAsiaTheme="minorEastAsia" w:hAnsiTheme="minorEastAsia" w:cs="宋体" w:hint="eastAsia"/>
          <w:b/>
          <w:bCs/>
          <w:color w:val="000000"/>
          <w:kern w:val="0"/>
          <w:sz w:val="30"/>
          <w:szCs w:val="30"/>
        </w:rPr>
        <w:t>内容：</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5846"/>
        <w:gridCol w:w="1843"/>
      </w:tblGrid>
      <w:tr w:rsidR="00143EEF" w:rsidRPr="003A59D7" w:rsidTr="00E60E71">
        <w:trPr>
          <w:trHeight w:val="20"/>
          <w:jc w:val="center"/>
        </w:trPr>
        <w:tc>
          <w:tcPr>
            <w:tcW w:w="688" w:type="dxa"/>
            <w:vAlign w:val="center"/>
          </w:tcPr>
          <w:p w:rsidR="00143EEF" w:rsidRPr="00E87D29" w:rsidRDefault="00143EEF" w:rsidP="000D3A40">
            <w:pPr>
              <w:widowControl/>
              <w:snapToGrid w:val="0"/>
              <w:spacing w:line="288" w:lineRule="auto"/>
              <w:jc w:val="center"/>
              <w:rPr>
                <w:rFonts w:asciiTheme="minorEastAsia" w:eastAsiaTheme="minorEastAsia" w:hAnsiTheme="minorEastAsia"/>
                <w:b/>
                <w:bCs/>
                <w:color w:val="000000"/>
                <w:kern w:val="0"/>
                <w:sz w:val="30"/>
                <w:szCs w:val="30"/>
              </w:rPr>
            </w:pPr>
            <w:r w:rsidRPr="00E87D29">
              <w:rPr>
                <w:rFonts w:asciiTheme="minorEastAsia" w:eastAsiaTheme="minorEastAsia" w:hAnsiTheme="minorEastAsia" w:hint="eastAsia"/>
                <w:b/>
                <w:bCs/>
                <w:color w:val="000000"/>
                <w:kern w:val="0"/>
                <w:sz w:val="30"/>
                <w:szCs w:val="30"/>
              </w:rPr>
              <w:t>标项</w:t>
            </w:r>
          </w:p>
        </w:tc>
        <w:tc>
          <w:tcPr>
            <w:tcW w:w="5846" w:type="dxa"/>
            <w:vAlign w:val="center"/>
          </w:tcPr>
          <w:p w:rsidR="00143EEF" w:rsidRPr="00E87D29" w:rsidRDefault="00143EEF" w:rsidP="000D3A40">
            <w:pPr>
              <w:widowControl/>
              <w:snapToGrid w:val="0"/>
              <w:spacing w:line="288" w:lineRule="auto"/>
              <w:jc w:val="center"/>
              <w:rPr>
                <w:rFonts w:asciiTheme="minorEastAsia" w:eastAsiaTheme="minorEastAsia" w:hAnsiTheme="minorEastAsia"/>
                <w:b/>
                <w:bCs/>
                <w:color w:val="000000"/>
                <w:kern w:val="0"/>
                <w:sz w:val="30"/>
                <w:szCs w:val="30"/>
              </w:rPr>
            </w:pPr>
            <w:r w:rsidRPr="00E87D29">
              <w:rPr>
                <w:rFonts w:asciiTheme="minorEastAsia" w:eastAsiaTheme="minorEastAsia" w:hAnsiTheme="minorEastAsia" w:hint="eastAsia"/>
                <w:b/>
                <w:bCs/>
                <w:color w:val="000000"/>
                <w:kern w:val="0"/>
                <w:sz w:val="30"/>
                <w:szCs w:val="30"/>
              </w:rPr>
              <w:t>内容</w:t>
            </w:r>
          </w:p>
        </w:tc>
        <w:tc>
          <w:tcPr>
            <w:tcW w:w="1843" w:type="dxa"/>
            <w:vAlign w:val="center"/>
          </w:tcPr>
          <w:p w:rsidR="00143EEF" w:rsidRPr="00E87D29" w:rsidRDefault="00143EEF" w:rsidP="000D3A40">
            <w:pPr>
              <w:widowControl/>
              <w:snapToGrid w:val="0"/>
              <w:spacing w:line="288" w:lineRule="auto"/>
              <w:jc w:val="center"/>
              <w:rPr>
                <w:rFonts w:asciiTheme="minorEastAsia" w:eastAsiaTheme="minorEastAsia" w:hAnsiTheme="minorEastAsia"/>
                <w:b/>
                <w:bCs/>
                <w:color w:val="000000"/>
                <w:kern w:val="0"/>
                <w:sz w:val="30"/>
                <w:szCs w:val="30"/>
              </w:rPr>
            </w:pPr>
            <w:r w:rsidRPr="00E87D29">
              <w:rPr>
                <w:rFonts w:asciiTheme="minorEastAsia" w:eastAsiaTheme="minorEastAsia" w:hAnsiTheme="minorEastAsia" w:hint="eastAsia"/>
                <w:b/>
                <w:bCs/>
                <w:color w:val="000000"/>
                <w:kern w:val="0"/>
                <w:sz w:val="30"/>
                <w:szCs w:val="30"/>
              </w:rPr>
              <w:t>优惠率</w:t>
            </w:r>
          </w:p>
        </w:tc>
      </w:tr>
      <w:tr w:rsidR="00143EEF" w:rsidRPr="003A59D7" w:rsidTr="00E60E71">
        <w:trPr>
          <w:trHeight w:val="20"/>
          <w:jc w:val="center"/>
        </w:trPr>
        <w:tc>
          <w:tcPr>
            <w:tcW w:w="688" w:type="dxa"/>
            <w:vAlign w:val="center"/>
          </w:tcPr>
          <w:p w:rsidR="00143EEF" w:rsidRPr="00E87D29" w:rsidRDefault="00143EEF" w:rsidP="000D3A40">
            <w:pPr>
              <w:snapToGrid w:val="0"/>
              <w:spacing w:line="288" w:lineRule="auto"/>
              <w:jc w:val="center"/>
              <w:rPr>
                <w:rFonts w:asciiTheme="minorEastAsia" w:eastAsiaTheme="minorEastAsia" w:hAnsiTheme="minorEastAsia" w:cs="Vrinda"/>
                <w:b/>
                <w:bCs/>
                <w:color w:val="000000"/>
                <w:sz w:val="30"/>
                <w:szCs w:val="30"/>
              </w:rPr>
            </w:pPr>
            <w:r w:rsidRPr="00E87D29">
              <w:rPr>
                <w:rFonts w:asciiTheme="minorEastAsia" w:eastAsiaTheme="minorEastAsia" w:hAnsiTheme="minorEastAsia" w:cs="Vrinda" w:hint="eastAsia"/>
                <w:b/>
                <w:bCs/>
                <w:color w:val="000000"/>
                <w:sz w:val="30"/>
                <w:szCs w:val="30"/>
              </w:rPr>
              <w:t>一</w:t>
            </w:r>
          </w:p>
        </w:tc>
        <w:tc>
          <w:tcPr>
            <w:tcW w:w="5846" w:type="dxa"/>
            <w:vAlign w:val="center"/>
          </w:tcPr>
          <w:p w:rsidR="00143EEF" w:rsidRPr="00E87D29" w:rsidRDefault="0071720D" w:rsidP="00022DEA">
            <w:pPr>
              <w:widowControl/>
              <w:snapToGrid w:val="0"/>
              <w:spacing w:line="288" w:lineRule="auto"/>
              <w:jc w:val="left"/>
              <w:rPr>
                <w:rFonts w:asciiTheme="minorEastAsia" w:eastAsiaTheme="minorEastAsia" w:hAnsiTheme="minorEastAsia" w:cs="Vrinda"/>
                <w:bCs/>
                <w:color w:val="000000"/>
                <w:sz w:val="30"/>
                <w:szCs w:val="30"/>
              </w:rPr>
            </w:pPr>
            <w:r w:rsidRPr="00E87D29">
              <w:rPr>
                <w:rFonts w:asciiTheme="minorEastAsia" w:eastAsiaTheme="minorEastAsia" w:hAnsiTheme="minorEastAsia" w:cs="Vrinda" w:hint="eastAsia"/>
                <w:bCs/>
                <w:color w:val="000000"/>
                <w:sz w:val="30"/>
                <w:szCs w:val="30"/>
              </w:rPr>
              <w:t>公务出行车辆租赁服务[9</w:t>
            </w:r>
            <w:r w:rsidR="00E570DC" w:rsidRPr="00E87D29">
              <w:rPr>
                <w:rFonts w:asciiTheme="minorEastAsia" w:eastAsiaTheme="minorEastAsia" w:hAnsiTheme="minorEastAsia" w:cs="Vrinda" w:hint="eastAsia"/>
                <w:bCs/>
                <w:color w:val="000000"/>
                <w:sz w:val="30"/>
                <w:szCs w:val="30"/>
              </w:rPr>
              <w:t>座</w:t>
            </w:r>
            <w:r w:rsidRPr="00E87D29">
              <w:rPr>
                <w:rFonts w:asciiTheme="minorEastAsia" w:eastAsiaTheme="minorEastAsia" w:hAnsiTheme="minorEastAsia" w:cs="Vrinda" w:hint="eastAsia"/>
                <w:bCs/>
                <w:color w:val="000000"/>
                <w:sz w:val="30"/>
                <w:szCs w:val="30"/>
              </w:rPr>
              <w:t>(含)</w:t>
            </w:r>
            <w:r w:rsidR="00E570DC" w:rsidRPr="00E87D29">
              <w:rPr>
                <w:rFonts w:asciiTheme="minorEastAsia" w:eastAsiaTheme="minorEastAsia" w:hAnsiTheme="minorEastAsia" w:cs="Vrinda" w:hint="eastAsia"/>
                <w:bCs/>
                <w:color w:val="000000"/>
                <w:sz w:val="30"/>
                <w:szCs w:val="30"/>
              </w:rPr>
              <w:t>以下</w:t>
            </w:r>
            <w:r w:rsidR="00022DEA" w:rsidRPr="00E87D29">
              <w:rPr>
                <w:rFonts w:asciiTheme="minorEastAsia" w:eastAsiaTheme="minorEastAsia" w:hAnsiTheme="minorEastAsia" w:cs="Vrinda" w:hint="eastAsia"/>
                <w:bCs/>
                <w:color w:val="000000"/>
                <w:sz w:val="30"/>
                <w:szCs w:val="30"/>
              </w:rPr>
              <w:t>，含司机</w:t>
            </w:r>
            <w:r w:rsidRPr="00E87D29">
              <w:rPr>
                <w:rFonts w:asciiTheme="minorEastAsia" w:eastAsiaTheme="minorEastAsia" w:hAnsiTheme="minorEastAsia" w:cs="Vrinda" w:hint="eastAsia"/>
                <w:bCs/>
                <w:color w:val="000000"/>
                <w:sz w:val="30"/>
                <w:szCs w:val="30"/>
              </w:rPr>
              <w:t>]</w:t>
            </w:r>
          </w:p>
        </w:tc>
        <w:tc>
          <w:tcPr>
            <w:tcW w:w="1843" w:type="dxa"/>
            <w:vAlign w:val="center"/>
          </w:tcPr>
          <w:p w:rsidR="00143EEF" w:rsidRPr="00E87D29" w:rsidRDefault="00143EEF" w:rsidP="000D3A40">
            <w:pPr>
              <w:widowControl/>
              <w:snapToGrid w:val="0"/>
              <w:spacing w:line="288" w:lineRule="auto"/>
              <w:jc w:val="center"/>
              <w:rPr>
                <w:rFonts w:asciiTheme="minorEastAsia" w:eastAsiaTheme="minorEastAsia" w:hAnsiTheme="minorEastAsia" w:cs="Vrinda"/>
                <w:bCs/>
                <w:color w:val="000000"/>
                <w:sz w:val="30"/>
                <w:szCs w:val="30"/>
              </w:rPr>
            </w:pPr>
            <w:r w:rsidRPr="00E87D29">
              <w:rPr>
                <w:rFonts w:asciiTheme="minorEastAsia" w:eastAsiaTheme="minorEastAsia" w:hAnsiTheme="minorEastAsia" w:cs="Vrinda" w:hint="eastAsia"/>
                <w:bCs/>
                <w:color w:val="000000"/>
                <w:sz w:val="30"/>
                <w:szCs w:val="30"/>
              </w:rPr>
              <w:t>≥</w:t>
            </w:r>
            <w:r w:rsidR="00964A8D" w:rsidRPr="00E87D29">
              <w:rPr>
                <w:rFonts w:asciiTheme="minorEastAsia" w:eastAsiaTheme="minorEastAsia" w:hAnsiTheme="minorEastAsia" w:cs="Vrinda" w:hint="eastAsia"/>
                <w:bCs/>
                <w:color w:val="000000"/>
                <w:sz w:val="30"/>
                <w:szCs w:val="30"/>
              </w:rPr>
              <w:t>1</w:t>
            </w:r>
            <w:r w:rsidR="0071720D" w:rsidRPr="00E87D29">
              <w:rPr>
                <w:rFonts w:asciiTheme="minorEastAsia" w:eastAsiaTheme="minorEastAsia" w:hAnsiTheme="minorEastAsia" w:cs="Vrinda" w:hint="eastAsia"/>
                <w:bCs/>
                <w:color w:val="000000"/>
                <w:sz w:val="30"/>
                <w:szCs w:val="30"/>
              </w:rPr>
              <w:t>5</w:t>
            </w:r>
            <w:r w:rsidRPr="00E87D29">
              <w:rPr>
                <w:rFonts w:asciiTheme="minorEastAsia" w:eastAsiaTheme="minorEastAsia" w:hAnsiTheme="minorEastAsia" w:cs="Vrinda" w:hint="eastAsia"/>
                <w:bCs/>
                <w:color w:val="000000"/>
                <w:sz w:val="30"/>
                <w:szCs w:val="30"/>
              </w:rPr>
              <w:t>%</w:t>
            </w:r>
          </w:p>
        </w:tc>
      </w:tr>
      <w:tr w:rsidR="00143EEF" w:rsidRPr="00E03E90" w:rsidTr="00E60E71">
        <w:trPr>
          <w:trHeight w:val="20"/>
          <w:jc w:val="center"/>
        </w:trPr>
        <w:tc>
          <w:tcPr>
            <w:tcW w:w="688" w:type="dxa"/>
            <w:vAlign w:val="center"/>
          </w:tcPr>
          <w:p w:rsidR="00143EEF" w:rsidRPr="00E87D29" w:rsidRDefault="00143EEF" w:rsidP="000D3A40">
            <w:pPr>
              <w:snapToGrid w:val="0"/>
              <w:spacing w:line="288" w:lineRule="auto"/>
              <w:jc w:val="center"/>
              <w:rPr>
                <w:rFonts w:asciiTheme="minorEastAsia" w:eastAsiaTheme="minorEastAsia" w:hAnsiTheme="minorEastAsia" w:cs="Vrinda"/>
                <w:b/>
                <w:bCs/>
                <w:color w:val="000000"/>
                <w:sz w:val="30"/>
                <w:szCs w:val="30"/>
              </w:rPr>
            </w:pPr>
            <w:r w:rsidRPr="00E87D29">
              <w:rPr>
                <w:rFonts w:asciiTheme="minorEastAsia" w:eastAsiaTheme="minorEastAsia" w:hAnsiTheme="minorEastAsia" w:cs="Vrinda" w:hint="eastAsia"/>
                <w:b/>
                <w:bCs/>
                <w:color w:val="000000"/>
                <w:sz w:val="30"/>
                <w:szCs w:val="30"/>
              </w:rPr>
              <w:t>二</w:t>
            </w:r>
          </w:p>
        </w:tc>
        <w:tc>
          <w:tcPr>
            <w:tcW w:w="5846" w:type="dxa"/>
            <w:vAlign w:val="center"/>
          </w:tcPr>
          <w:p w:rsidR="00143EEF" w:rsidRPr="00E87D29" w:rsidRDefault="0071720D" w:rsidP="000D3A40">
            <w:pPr>
              <w:widowControl/>
              <w:snapToGrid w:val="0"/>
              <w:spacing w:line="288" w:lineRule="auto"/>
              <w:jc w:val="left"/>
              <w:rPr>
                <w:rFonts w:asciiTheme="minorEastAsia" w:eastAsiaTheme="minorEastAsia" w:hAnsiTheme="minorEastAsia" w:cs="Vrinda"/>
                <w:bCs/>
                <w:color w:val="000000"/>
                <w:sz w:val="30"/>
                <w:szCs w:val="30"/>
              </w:rPr>
            </w:pPr>
            <w:r w:rsidRPr="00E87D29">
              <w:rPr>
                <w:rFonts w:asciiTheme="minorEastAsia" w:eastAsiaTheme="minorEastAsia" w:hAnsiTheme="minorEastAsia" w:cs="Vrinda" w:hint="eastAsia"/>
                <w:bCs/>
                <w:color w:val="000000"/>
                <w:sz w:val="30"/>
                <w:szCs w:val="30"/>
              </w:rPr>
              <w:t>公务出行车辆</w:t>
            </w:r>
            <w:r w:rsidR="00931F24" w:rsidRPr="00E87D29">
              <w:rPr>
                <w:rFonts w:asciiTheme="minorEastAsia" w:eastAsiaTheme="minorEastAsia" w:hAnsiTheme="minorEastAsia" w:cs="Vrinda" w:hint="eastAsia"/>
                <w:bCs/>
                <w:color w:val="000000"/>
                <w:sz w:val="30"/>
                <w:szCs w:val="30"/>
              </w:rPr>
              <w:t>包车</w:t>
            </w:r>
            <w:r w:rsidRPr="00E87D29">
              <w:rPr>
                <w:rFonts w:asciiTheme="minorEastAsia" w:eastAsiaTheme="minorEastAsia" w:hAnsiTheme="minorEastAsia" w:cs="Vrinda" w:hint="eastAsia"/>
                <w:bCs/>
                <w:color w:val="000000"/>
                <w:sz w:val="30"/>
                <w:szCs w:val="30"/>
              </w:rPr>
              <w:t>租赁服务</w:t>
            </w:r>
            <w:r w:rsidR="005B5349" w:rsidRPr="00E87D29">
              <w:rPr>
                <w:rFonts w:asciiTheme="minorEastAsia" w:eastAsiaTheme="minorEastAsia" w:hAnsiTheme="minorEastAsia" w:cs="Vrinda" w:hint="eastAsia"/>
                <w:bCs/>
                <w:color w:val="000000"/>
                <w:sz w:val="30"/>
                <w:szCs w:val="30"/>
              </w:rPr>
              <w:t>(</w:t>
            </w:r>
            <w:r w:rsidR="00E570DC" w:rsidRPr="00E87D29">
              <w:rPr>
                <w:rFonts w:asciiTheme="minorEastAsia" w:eastAsiaTheme="minorEastAsia" w:hAnsiTheme="minorEastAsia" w:cs="Vrinda" w:hint="eastAsia"/>
                <w:bCs/>
                <w:color w:val="000000"/>
                <w:sz w:val="30"/>
                <w:szCs w:val="30"/>
              </w:rPr>
              <w:t>9座以上</w:t>
            </w:r>
            <w:r w:rsidR="00022DEA" w:rsidRPr="00E87D29">
              <w:rPr>
                <w:rFonts w:asciiTheme="minorEastAsia" w:eastAsiaTheme="minorEastAsia" w:hAnsiTheme="minorEastAsia" w:cs="Vrinda" w:hint="eastAsia"/>
                <w:bCs/>
                <w:color w:val="000000"/>
                <w:sz w:val="30"/>
                <w:szCs w:val="30"/>
              </w:rPr>
              <w:t>，含司机</w:t>
            </w:r>
            <w:r w:rsidR="005B5349" w:rsidRPr="00E87D29">
              <w:rPr>
                <w:rFonts w:asciiTheme="minorEastAsia" w:eastAsiaTheme="minorEastAsia" w:hAnsiTheme="minorEastAsia" w:cs="Vrinda" w:hint="eastAsia"/>
                <w:bCs/>
                <w:color w:val="000000"/>
                <w:sz w:val="30"/>
                <w:szCs w:val="30"/>
              </w:rPr>
              <w:t>)</w:t>
            </w:r>
          </w:p>
        </w:tc>
        <w:tc>
          <w:tcPr>
            <w:tcW w:w="1843" w:type="dxa"/>
            <w:vAlign w:val="center"/>
          </w:tcPr>
          <w:p w:rsidR="00143EEF" w:rsidRPr="00E87D29" w:rsidRDefault="00143EEF" w:rsidP="000D3A40">
            <w:pPr>
              <w:widowControl/>
              <w:snapToGrid w:val="0"/>
              <w:spacing w:line="288" w:lineRule="auto"/>
              <w:jc w:val="center"/>
              <w:rPr>
                <w:rFonts w:asciiTheme="minorEastAsia" w:eastAsiaTheme="minorEastAsia" w:hAnsiTheme="minorEastAsia" w:cs="Vrinda"/>
                <w:bCs/>
                <w:color w:val="000000"/>
                <w:sz w:val="30"/>
                <w:szCs w:val="30"/>
              </w:rPr>
            </w:pPr>
            <w:r w:rsidRPr="00E87D29">
              <w:rPr>
                <w:rFonts w:asciiTheme="minorEastAsia" w:eastAsiaTheme="minorEastAsia" w:hAnsiTheme="minorEastAsia" w:cs="Vrinda" w:hint="eastAsia"/>
                <w:bCs/>
                <w:color w:val="000000"/>
                <w:sz w:val="30"/>
                <w:szCs w:val="30"/>
              </w:rPr>
              <w:t>≥</w:t>
            </w:r>
            <w:r w:rsidR="00964A8D" w:rsidRPr="00E87D29">
              <w:rPr>
                <w:rFonts w:asciiTheme="minorEastAsia" w:eastAsiaTheme="minorEastAsia" w:hAnsiTheme="minorEastAsia" w:cs="Vrinda" w:hint="eastAsia"/>
                <w:bCs/>
                <w:color w:val="000000"/>
                <w:sz w:val="30"/>
                <w:szCs w:val="30"/>
              </w:rPr>
              <w:t>1</w:t>
            </w:r>
            <w:r w:rsidR="0071720D" w:rsidRPr="00E87D29">
              <w:rPr>
                <w:rFonts w:asciiTheme="minorEastAsia" w:eastAsiaTheme="minorEastAsia" w:hAnsiTheme="minorEastAsia" w:cs="Vrinda" w:hint="eastAsia"/>
                <w:bCs/>
                <w:color w:val="000000"/>
                <w:sz w:val="30"/>
                <w:szCs w:val="30"/>
              </w:rPr>
              <w:t>5</w:t>
            </w:r>
            <w:r w:rsidRPr="00E87D29">
              <w:rPr>
                <w:rFonts w:asciiTheme="minorEastAsia" w:eastAsiaTheme="minorEastAsia" w:hAnsiTheme="minorEastAsia" w:cs="Vrinda" w:hint="eastAsia"/>
                <w:bCs/>
                <w:color w:val="000000"/>
                <w:sz w:val="30"/>
                <w:szCs w:val="30"/>
              </w:rPr>
              <w:t>%</w:t>
            </w:r>
          </w:p>
        </w:tc>
      </w:tr>
    </w:tbl>
    <w:p w:rsidR="00467960" w:rsidRPr="00E03E90" w:rsidRDefault="008B59D8" w:rsidP="000D3A40">
      <w:pPr>
        <w:pStyle w:val="aa"/>
        <w:adjustRightInd w:val="0"/>
        <w:snapToGrid w:val="0"/>
        <w:spacing w:line="288" w:lineRule="auto"/>
        <w:ind w:leftChars="1" w:left="2"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Arial" w:hint="eastAsia"/>
          <w:b/>
          <w:color w:val="000000"/>
          <w:sz w:val="30"/>
          <w:szCs w:val="30"/>
        </w:rPr>
        <w:t>1.</w:t>
      </w:r>
      <w:r w:rsidR="00467960" w:rsidRPr="00E03E90">
        <w:rPr>
          <w:rFonts w:asciiTheme="minorEastAsia" w:eastAsiaTheme="minorEastAsia" w:hAnsiTheme="minorEastAsia" w:cs="Arial" w:hint="eastAsia"/>
          <w:b/>
          <w:color w:val="000000"/>
          <w:sz w:val="30"/>
          <w:szCs w:val="30"/>
        </w:rPr>
        <w:t>响应方可选择上述一个或全部标项进行响应，同一标项不得拆分。）</w:t>
      </w:r>
    </w:p>
    <w:p w:rsidR="00500E54" w:rsidRPr="00E03E90" w:rsidRDefault="008B59D8" w:rsidP="000D3A40">
      <w:pPr>
        <w:pStyle w:val="aa"/>
        <w:adjustRightInd w:val="0"/>
        <w:snapToGrid w:val="0"/>
        <w:spacing w:line="288" w:lineRule="auto"/>
        <w:ind w:leftChars="1" w:left="2" w:firstLineChars="200" w:firstLine="602"/>
        <w:rPr>
          <w:rFonts w:asciiTheme="minorEastAsia" w:eastAsiaTheme="minorEastAsia" w:hAnsiTheme="minorEastAsia"/>
          <w:b/>
          <w:color w:val="000000"/>
          <w:sz w:val="30"/>
          <w:szCs w:val="30"/>
        </w:rPr>
      </w:pPr>
      <w:r w:rsidRPr="00E03E90">
        <w:rPr>
          <w:rFonts w:asciiTheme="minorEastAsia" w:eastAsiaTheme="minorEastAsia" w:hAnsiTheme="minorEastAsia" w:cs="宋体" w:hint="eastAsia"/>
          <w:b/>
          <w:color w:val="000000"/>
          <w:sz w:val="30"/>
          <w:szCs w:val="30"/>
        </w:rPr>
        <w:t>2</w:t>
      </w:r>
      <w:r w:rsidR="00143EEF" w:rsidRPr="00E03E90">
        <w:rPr>
          <w:rFonts w:asciiTheme="minorEastAsia" w:eastAsiaTheme="minorEastAsia" w:hAnsiTheme="minorEastAsia" w:cs="宋体" w:hint="eastAsia"/>
          <w:b/>
          <w:color w:val="000000"/>
          <w:sz w:val="30"/>
          <w:szCs w:val="30"/>
        </w:rPr>
        <w:t>.</w:t>
      </w:r>
      <w:r w:rsidR="00500E54" w:rsidRPr="00E03E90">
        <w:rPr>
          <w:rFonts w:asciiTheme="minorEastAsia" w:eastAsiaTheme="minorEastAsia" w:hAnsiTheme="minorEastAsia" w:cs="Arial" w:hint="eastAsia"/>
          <w:b/>
          <w:color w:val="000000"/>
          <w:sz w:val="30"/>
          <w:szCs w:val="30"/>
        </w:rPr>
        <w:t>优惠率是指单程、半日租赁、一日租赁、长途租赁费用的优惠率，包括油（电、气）费等所有费用，不包括过路过桥（渡）费、停车费、司机食宿费，过路过桥（渡）费、停车费按实结算，服务产生的司机食宿由采购人负责。超时、超程费用另计（在报价承诺表中填写）。</w:t>
      </w:r>
      <w:r w:rsidR="00500E54" w:rsidRPr="00E03E90">
        <w:rPr>
          <w:rFonts w:asciiTheme="minorEastAsia" w:eastAsiaTheme="minorEastAsia" w:hAnsiTheme="minorEastAsia"/>
          <w:b/>
          <w:color w:val="000000"/>
          <w:sz w:val="30"/>
          <w:szCs w:val="30"/>
        </w:rPr>
        <w:t xml:space="preserve"> </w:t>
      </w:r>
    </w:p>
    <w:p w:rsidR="00143EEF" w:rsidRPr="00E03E90" w:rsidRDefault="00143EEF" w:rsidP="000D3A40">
      <w:pPr>
        <w:pStyle w:val="aa"/>
        <w:adjustRightInd w:val="0"/>
        <w:snapToGrid w:val="0"/>
        <w:spacing w:line="288" w:lineRule="auto"/>
        <w:ind w:leftChars="1" w:left="2" w:firstLineChars="200" w:firstLine="602"/>
        <w:rPr>
          <w:rFonts w:asciiTheme="minorEastAsia" w:eastAsiaTheme="minorEastAsia" w:hAnsiTheme="minorEastAsia"/>
          <w:b/>
          <w:color w:val="000000"/>
          <w:sz w:val="30"/>
          <w:szCs w:val="30"/>
        </w:rPr>
      </w:pPr>
      <w:r w:rsidRPr="00E03E90">
        <w:rPr>
          <w:rFonts w:asciiTheme="minorEastAsia" w:eastAsiaTheme="minorEastAsia" w:hAnsiTheme="minorEastAsia" w:hint="eastAsia"/>
          <w:b/>
          <w:color w:val="000000"/>
          <w:sz w:val="30"/>
          <w:szCs w:val="30"/>
        </w:rPr>
        <w:t>“</w:t>
      </w:r>
      <w:r w:rsidR="00E570DC" w:rsidRPr="00E03E90">
        <w:rPr>
          <w:rFonts w:asciiTheme="minorEastAsia" w:eastAsiaTheme="minorEastAsia" w:hAnsiTheme="minorEastAsia" w:hint="eastAsia"/>
          <w:b/>
          <w:color w:val="000000"/>
          <w:sz w:val="30"/>
          <w:szCs w:val="30"/>
        </w:rPr>
        <w:t>租赁服务</w:t>
      </w:r>
      <w:r w:rsidR="006D16E7" w:rsidRPr="00E03E90">
        <w:rPr>
          <w:rFonts w:asciiTheme="minorEastAsia" w:eastAsiaTheme="minorEastAsia" w:hAnsiTheme="minorEastAsia" w:hint="eastAsia"/>
          <w:b/>
          <w:color w:val="000000"/>
          <w:sz w:val="30"/>
          <w:szCs w:val="30"/>
        </w:rPr>
        <w:t>费</w:t>
      </w:r>
      <w:r w:rsidRPr="00E03E90">
        <w:rPr>
          <w:rFonts w:asciiTheme="minorEastAsia" w:eastAsiaTheme="minorEastAsia" w:hAnsiTheme="minorEastAsia" w:hint="eastAsia"/>
          <w:b/>
          <w:color w:val="000000"/>
          <w:sz w:val="30"/>
          <w:szCs w:val="30"/>
        </w:rPr>
        <w:t>×（1-优惠率）”为该响应方的最高限价，采购单位可以根据采购时</w:t>
      </w:r>
      <w:r w:rsidR="00E570DC" w:rsidRPr="00E03E90">
        <w:rPr>
          <w:rFonts w:asciiTheme="minorEastAsia" w:eastAsiaTheme="minorEastAsia" w:hAnsiTheme="minorEastAsia" w:hint="eastAsia"/>
          <w:b/>
          <w:color w:val="000000"/>
          <w:sz w:val="30"/>
          <w:szCs w:val="30"/>
        </w:rPr>
        <w:t>租赁服务费</w:t>
      </w:r>
      <w:r w:rsidR="00BC40A9" w:rsidRPr="00E03E90">
        <w:rPr>
          <w:rFonts w:asciiTheme="minorEastAsia" w:eastAsiaTheme="minorEastAsia" w:hAnsiTheme="minorEastAsia" w:hint="eastAsia"/>
          <w:b/>
          <w:color w:val="000000"/>
          <w:sz w:val="30"/>
          <w:szCs w:val="30"/>
        </w:rPr>
        <w:t>和</w:t>
      </w:r>
      <w:r w:rsidRPr="00E03E90">
        <w:rPr>
          <w:rFonts w:asciiTheme="minorEastAsia" w:eastAsiaTheme="minorEastAsia" w:hAnsiTheme="minorEastAsia" w:hint="eastAsia"/>
          <w:b/>
          <w:color w:val="000000"/>
          <w:sz w:val="30"/>
          <w:szCs w:val="30"/>
        </w:rPr>
        <w:t>优惠率，确定采购的最终价格。响应方</w:t>
      </w:r>
      <w:r w:rsidR="00A55D03" w:rsidRPr="00E03E90">
        <w:rPr>
          <w:rFonts w:asciiTheme="minorEastAsia" w:eastAsiaTheme="minorEastAsia" w:hAnsiTheme="minorEastAsia" w:hint="eastAsia"/>
          <w:b/>
          <w:color w:val="000000"/>
          <w:sz w:val="30"/>
          <w:szCs w:val="30"/>
        </w:rPr>
        <w:t>的</w:t>
      </w:r>
      <w:r w:rsidRPr="00E03E90">
        <w:rPr>
          <w:rFonts w:asciiTheme="minorEastAsia" w:eastAsiaTheme="minorEastAsia" w:hAnsiTheme="minorEastAsia" w:hint="eastAsia"/>
          <w:b/>
          <w:color w:val="000000"/>
          <w:sz w:val="30"/>
          <w:szCs w:val="30"/>
        </w:rPr>
        <w:t>优惠率不得低于给予其他客户</w:t>
      </w:r>
      <w:r w:rsidR="0071552D" w:rsidRPr="00E03E90">
        <w:rPr>
          <w:rFonts w:asciiTheme="minorEastAsia" w:eastAsiaTheme="minorEastAsia" w:hAnsiTheme="minorEastAsia" w:hint="eastAsia"/>
          <w:b/>
          <w:color w:val="000000"/>
          <w:sz w:val="30"/>
          <w:szCs w:val="30"/>
        </w:rPr>
        <w:t>公务出行车辆租赁</w:t>
      </w:r>
      <w:r w:rsidRPr="00E03E90">
        <w:rPr>
          <w:rFonts w:asciiTheme="minorEastAsia" w:eastAsiaTheme="minorEastAsia" w:hAnsiTheme="minorEastAsia" w:hint="eastAsia"/>
          <w:b/>
          <w:color w:val="000000"/>
          <w:sz w:val="30"/>
          <w:szCs w:val="30"/>
        </w:rPr>
        <w:t>的优惠率以及日常对外公布的优惠率。</w:t>
      </w:r>
    </w:p>
    <w:p w:rsidR="00143EEF" w:rsidRDefault="00143EEF" w:rsidP="000D3A40">
      <w:pPr>
        <w:snapToGrid w:val="0"/>
        <w:spacing w:line="288" w:lineRule="auto"/>
        <w:ind w:firstLineChars="200" w:firstLine="602"/>
        <w:rPr>
          <w:rFonts w:asciiTheme="minorEastAsia" w:eastAsiaTheme="minorEastAsia" w:hAnsiTheme="minorEastAsia"/>
          <w:b/>
          <w:color w:val="000000"/>
          <w:sz w:val="30"/>
          <w:szCs w:val="30"/>
        </w:rPr>
      </w:pPr>
      <w:r w:rsidRPr="00E03E90">
        <w:rPr>
          <w:rFonts w:asciiTheme="minorEastAsia" w:eastAsiaTheme="minorEastAsia" w:hAnsiTheme="minorEastAsia" w:hint="eastAsia"/>
          <w:b/>
          <w:color w:val="000000"/>
          <w:sz w:val="30"/>
          <w:szCs w:val="30"/>
        </w:rPr>
        <w:t>响应方按照</w:t>
      </w:r>
      <w:r w:rsidR="00A55D03" w:rsidRPr="00E03E90">
        <w:rPr>
          <w:rFonts w:asciiTheme="minorEastAsia" w:eastAsiaTheme="minorEastAsia" w:hAnsiTheme="minorEastAsia" w:hint="eastAsia"/>
          <w:b/>
          <w:color w:val="000000"/>
          <w:sz w:val="30"/>
          <w:szCs w:val="30"/>
        </w:rPr>
        <w:t>总</w:t>
      </w:r>
      <w:r w:rsidRPr="00E03E90">
        <w:rPr>
          <w:rFonts w:asciiTheme="minorEastAsia" w:eastAsiaTheme="minorEastAsia" w:hAnsiTheme="minorEastAsia" w:hint="eastAsia"/>
          <w:b/>
          <w:color w:val="000000"/>
          <w:sz w:val="30"/>
          <w:szCs w:val="30"/>
        </w:rPr>
        <w:t>优惠率报价（见</w:t>
      </w:r>
      <w:r w:rsidRPr="00E03E90">
        <w:rPr>
          <w:rFonts w:asciiTheme="minorEastAsia" w:eastAsiaTheme="minorEastAsia" w:hAnsiTheme="minorEastAsia" w:cs="宋体" w:hint="eastAsia"/>
          <w:b/>
          <w:color w:val="000000"/>
          <w:sz w:val="30"/>
          <w:szCs w:val="30"/>
        </w:rPr>
        <w:t>《承诺入围文件》</w:t>
      </w:r>
      <w:r w:rsidRPr="00E03E90">
        <w:rPr>
          <w:rFonts w:asciiTheme="minorEastAsia" w:eastAsiaTheme="minorEastAsia" w:hAnsiTheme="minorEastAsia" w:hint="eastAsia"/>
          <w:b/>
          <w:color w:val="000000"/>
          <w:sz w:val="30"/>
          <w:szCs w:val="30"/>
        </w:rPr>
        <w:t>附件</w:t>
      </w:r>
      <w:r w:rsidR="00822EE7" w:rsidRPr="00E03E90">
        <w:rPr>
          <w:rFonts w:asciiTheme="minorEastAsia" w:eastAsiaTheme="minorEastAsia" w:hAnsiTheme="minorEastAsia" w:hint="eastAsia"/>
          <w:b/>
          <w:color w:val="000000"/>
          <w:sz w:val="30"/>
          <w:szCs w:val="30"/>
        </w:rPr>
        <w:t>3</w:t>
      </w:r>
      <w:r w:rsidRPr="00E03E90">
        <w:rPr>
          <w:rFonts w:asciiTheme="minorEastAsia" w:eastAsiaTheme="minorEastAsia" w:hAnsiTheme="minorEastAsia" w:hint="eastAsia"/>
          <w:b/>
          <w:color w:val="000000"/>
          <w:sz w:val="30"/>
          <w:szCs w:val="30"/>
        </w:rPr>
        <w:t>），若</w:t>
      </w:r>
      <w:r w:rsidR="00A55D03" w:rsidRPr="00E03E90">
        <w:rPr>
          <w:rFonts w:asciiTheme="minorEastAsia" w:eastAsiaTheme="minorEastAsia" w:hAnsiTheme="minorEastAsia" w:hint="eastAsia"/>
          <w:b/>
          <w:color w:val="000000"/>
          <w:sz w:val="30"/>
          <w:szCs w:val="30"/>
        </w:rPr>
        <w:t>总</w:t>
      </w:r>
      <w:r w:rsidRPr="00E03E90">
        <w:rPr>
          <w:rFonts w:asciiTheme="minorEastAsia" w:eastAsiaTheme="minorEastAsia" w:hAnsiTheme="minorEastAsia" w:hint="eastAsia"/>
          <w:b/>
          <w:color w:val="000000"/>
          <w:sz w:val="30"/>
          <w:szCs w:val="30"/>
        </w:rPr>
        <w:lastRenderedPageBreak/>
        <w:t>优惠率低于各标项“</w:t>
      </w:r>
      <w:r w:rsidRPr="00E03E90">
        <w:rPr>
          <w:rFonts w:asciiTheme="minorEastAsia" w:eastAsiaTheme="minorEastAsia" w:hAnsiTheme="minorEastAsia" w:hint="eastAsia"/>
          <w:b/>
          <w:bCs/>
          <w:color w:val="000000"/>
          <w:kern w:val="0"/>
          <w:sz w:val="30"/>
          <w:szCs w:val="30"/>
        </w:rPr>
        <w:t>最低优惠率</w:t>
      </w:r>
      <w:r w:rsidRPr="00E03E90">
        <w:rPr>
          <w:rFonts w:asciiTheme="minorEastAsia" w:eastAsiaTheme="minorEastAsia" w:hAnsiTheme="minorEastAsia" w:hint="eastAsia"/>
          <w:b/>
          <w:color w:val="000000"/>
          <w:sz w:val="30"/>
          <w:szCs w:val="30"/>
        </w:rPr>
        <w:t>”（标项一：</w:t>
      </w:r>
      <w:r w:rsidR="00E570DC" w:rsidRPr="00E03E90">
        <w:rPr>
          <w:rFonts w:asciiTheme="minorEastAsia" w:eastAsiaTheme="minorEastAsia" w:hAnsiTheme="minorEastAsia" w:hint="eastAsia"/>
          <w:b/>
          <w:color w:val="000000"/>
          <w:sz w:val="30"/>
          <w:szCs w:val="30"/>
        </w:rPr>
        <w:t>15</w:t>
      </w:r>
      <w:r w:rsidRPr="00E03E90">
        <w:rPr>
          <w:rFonts w:asciiTheme="minorEastAsia" w:eastAsiaTheme="minorEastAsia" w:hAnsiTheme="minorEastAsia" w:hint="eastAsia"/>
          <w:b/>
          <w:color w:val="000000"/>
          <w:sz w:val="30"/>
          <w:szCs w:val="30"/>
        </w:rPr>
        <w:t>%，标项二：</w:t>
      </w:r>
      <w:r w:rsidR="00E570DC" w:rsidRPr="00E03E90">
        <w:rPr>
          <w:rFonts w:asciiTheme="minorEastAsia" w:eastAsiaTheme="minorEastAsia" w:hAnsiTheme="minorEastAsia" w:hint="eastAsia"/>
          <w:b/>
          <w:color w:val="000000"/>
          <w:sz w:val="30"/>
          <w:szCs w:val="30"/>
        </w:rPr>
        <w:t>15</w:t>
      </w:r>
      <w:r w:rsidRPr="00E03E90">
        <w:rPr>
          <w:rFonts w:asciiTheme="minorEastAsia" w:eastAsiaTheme="minorEastAsia" w:hAnsiTheme="minorEastAsia" w:hint="eastAsia"/>
          <w:b/>
          <w:color w:val="000000"/>
          <w:sz w:val="30"/>
          <w:szCs w:val="30"/>
        </w:rPr>
        <w:t>%），则按无效响应处理。</w:t>
      </w:r>
    </w:p>
    <w:p w:rsidR="00E87D29" w:rsidRDefault="00E87D29" w:rsidP="000D3A40">
      <w:pPr>
        <w:snapToGrid w:val="0"/>
        <w:spacing w:line="288" w:lineRule="auto"/>
        <w:ind w:firstLineChars="200" w:firstLine="602"/>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原入围供应商不得高于上一期入围价格，</w:t>
      </w:r>
      <w:r w:rsidRPr="00E03E90">
        <w:rPr>
          <w:rFonts w:asciiTheme="minorEastAsia" w:eastAsiaTheme="minorEastAsia" w:hAnsiTheme="minorEastAsia" w:hint="eastAsia"/>
          <w:b/>
          <w:color w:val="000000"/>
          <w:sz w:val="30"/>
          <w:szCs w:val="30"/>
        </w:rPr>
        <w:t>若</w:t>
      </w:r>
      <w:r w:rsidR="00D25C77">
        <w:rPr>
          <w:rFonts w:asciiTheme="minorEastAsia" w:eastAsiaTheme="minorEastAsia" w:hAnsiTheme="minorEastAsia" w:hint="eastAsia"/>
          <w:b/>
          <w:color w:val="000000"/>
          <w:sz w:val="30"/>
          <w:szCs w:val="30"/>
        </w:rPr>
        <w:t>同</w:t>
      </w:r>
      <w:r w:rsidR="00025836">
        <w:rPr>
          <w:rFonts w:asciiTheme="minorEastAsia" w:eastAsiaTheme="minorEastAsia" w:hAnsiTheme="minorEastAsia" w:hint="eastAsia"/>
          <w:b/>
          <w:color w:val="000000"/>
          <w:sz w:val="30"/>
          <w:szCs w:val="30"/>
        </w:rPr>
        <w:t>标项</w:t>
      </w:r>
      <w:r w:rsidR="00D25C77">
        <w:rPr>
          <w:rFonts w:asciiTheme="minorEastAsia" w:eastAsiaTheme="minorEastAsia" w:hAnsiTheme="minorEastAsia" w:hint="eastAsia"/>
          <w:b/>
          <w:color w:val="000000"/>
          <w:sz w:val="30"/>
          <w:szCs w:val="30"/>
        </w:rPr>
        <w:t>内容</w:t>
      </w:r>
      <w:r>
        <w:rPr>
          <w:rFonts w:asciiTheme="minorEastAsia" w:eastAsiaTheme="minorEastAsia" w:hAnsiTheme="minorEastAsia" w:hint="eastAsia"/>
          <w:b/>
          <w:color w:val="000000"/>
          <w:sz w:val="30"/>
          <w:szCs w:val="30"/>
        </w:rPr>
        <w:t>高</w:t>
      </w:r>
      <w:r w:rsidRPr="00E03E90">
        <w:rPr>
          <w:rFonts w:asciiTheme="minorEastAsia" w:eastAsiaTheme="minorEastAsia" w:hAnsiTheme="minorEastAsia" w:hint="eastAsia"/>
          <w:b/>
          <w:color w:val="000000"/>
          <w:sz w:val="30"/>
          <w:szCs w:val="30"/>
        </w:rPr>
        <w:t>于</w:t>
      </w:r>
      <w:r>
        <w:rPr>
          <w:rFonts w:asciiTheme="minorEastAsia" w:eastAsiaTheme="minorEastAsia" w:hAnsiTheme="minorEastAsia" w:hint="eastAsia"/>
          <w:b/>
          <w:color w:val="000000"/>
          <w:sz w:val="30"/>
          <w:szCs w:val="30"/>
        </w:rPr>
        <w:t>上一期</w:t>
      </w:r>
      <w:r w:rsidR="00025836">
        <w:rPr>
          <w:rFonts w:asciiTheme="minorEastAsia" w:eastAsiaTheme="minorEastAsia" w:hAnsiTheme="minorEastAsia" w:hint="eastAsia"/>
          <w:b/>
          <w:color w:val="000000"/>
          <w:sz w:val="30"/>
          <w:szCs w:val="30"/>
        </w:rPr>
        <w:t>入围</w:t>
      </w:r>
      <w:r>
        <w:rPr>
          <w:rFonts w:asciiTheme="minorEastAsia" w:eastAsiaTheme="minorEastAsia" w:hAnsiTheme="minorEastAsia" w:hint="eastAsia"/>
          <w:b/>
          <w:color w:val="000000"/>
          <w:sz w:val="30"/>
          <w:szCs w:val="30"/>
        </w:rPr>
        <w:t>价格</w:t>
      </w:r>
      <w:r w:rsidR="00025836">
        <w:rPr>
          <w:rFonts w:asciiTheme="minorEastAsia" w:eastAsiaTheme="minorEastAsia" w:hAnsiTheme="minorEastAsia" w:hint="eastAsia"/>
          <w:b/>
          <w:color w:val="000000"/>
          <w:sz w:val="30"/>
          <w:szCs w:val="30"/>
        </w:rPr>
        <w:t>的</w:t>
      </w:r>
      <w:r>
        <w:rPr>
          <w:rFonts w:asciiTheme="minorEastAsia" w:eastAsiaTheme="minorEastAsia" w:hAnsiTheme="minorEastAsia" w:hint="eastAsia"/>
          <w:b/>
          <w:color w:val="000000"/>
          <w:sz w:val="30"/>
          <w:szCs w:val="30"/>
        </w:rPr>
        <w:t>，</w:t>
      </w:r>
      <w:r w:rsidRPr="00E03E90">
        <w:rPr>
          <w:rFonts w:asciiTheme="minorEastAsia" w:eastAsiaTheme="minorEastAsia" w:hAnsiTheme="minorEastAsia" w:hint="eastAsia"/>
          <w:b/>
          <w:color w:val="000000"/>
          <w:sz w:val="30"/>
          <w:szCs w:val="30"/>
        </w:rPr>
        <w:t>则按无效响应处理。</w:t>
      </w:r>
    </w:p>
    <w:p w:rsidR="00143EEF" w:rsidRDefault="008B59D8" w:rsidP="000D3A4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3</w:t>
      </w:r>
      <w:r w:rsidR="00143EEF" w:rsidRPr="00E03E90">
        <w:rPr>
          <w:rFonts w:asciiTheme="minorEastAsia" w:eastAsiaTheme="minorEastAsia" w:hAnsiTheme="minorEastAsia" w:cs="宋体" w:hint="eastAsia"/>
          <w:b/>
          <w:color w:val="000000"/>
          <w:sz w:val="30"/>
          <w:szCs w:val="30"/>
        </w:rPr>
        <w:t>.按照响应方操作流程（见《承诺入围文件》第二章）操作并按期提交响应文件，经审核符合要求且公示无异议的供应商，即可成为入围供应商。</w:t>
      </w:r>
    </w:p>
    <w:p w:rsidR="009F70D6" w:rsidRPr="00E03E90" w:rsidRDefault="009F70D6" w:rsidP="009F70D6">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4.财政部门</w:t>
      </w:r>
      <w:r>
        <w:rPr>
          <w:rFonts w:asciiTheme="minorEastAsia" w:eastAsiaTheme="minorEastAsia" w:hAnsiTheme="minorEastAsia" w:cs="宋体" w:hint="eastAsia"/>
          <w:b/>
          <w:color w:val="000000"/>
          <w:sz w:val="30"/>
          <w:szCs w:val="30"/>
        </w:rPr>
        <w:t>、集采机构</w:t>
      </w:r>
      <w:r w:rsidRPr="00E03E90">
        <w:rPr>
          <w:rFonts w:asciiTheme="minorEastAsia" w:eastAsiaTheme="minorEastAsia" w:hAnsiTheme="minorEastAsia" w:cs="宋体" w:hint="eastAsia"/>
          <w:b/>
          <w:color w:val="000000"/>
          <w:sz w:val="30"/>
          <w:szCs w:val="30"/>
        </w:rPr>
        <w:t>可视情况</w:t>
      </w:r>
      <w:r>
        <w:rPr>
          <w:rFonts w:asciiTheme="minorEastAsia" w:eastAsiaTheme="minorEastAsia" w:hAnsiTheme="minorEastAsia" w:cs="宋体" w:hint="eastAsia"/>
          <w:b/>
          <w:color w:val="000000"/>
          <w:sz w:val="30"/>
          <w:szCs w:val="30"/>
        </w:rPr>
        <w:t>不定期对入围供应商的门市价格进行价格监测</w:t>
      </w:r>
      <w:r w:rsidRPr="00E03E90">
        <w:rPr>
          <w:rFonts w:asciiTheme="minorEastAsia" w:eastAsiaTheme="minorEastAsia" w:hAnsiTheme="minorEastAsia" w:cs="宋体" w:hint="eastAsia"/>
          <w:b/>
          <w:color w:val="000000"/>
          <w:sz w:val="30"/>
          <w:szCs w:val="30"/>
        </w:rPr>
        <w:t>。</w:t>
      </w:r>
    </w:p>
    <w:p w:rsidR="00143EEF" w:rsidRDefault="009F70D6" w:rsidP="000D3A40">
      <w:pPr>
        <w:snapToGrid w:val="0"/>
        <w:spacing w:line="288" w:lineRule="auto"/>
        <w:ind w:firstLineChars="200" w:firstLine="602"/>
        <w:rPr>
          <w:rFonts w:asciiTheme="minorEastAsia" w:eastAsiaTheme="minorEastAsia" w:hAnsiTheme="minorEastAsia" w:cs="宋体"/>
          <w:b/>
          <w:color w:val="000000"/>
          <w:sz w:val="30"/>
          <w:szCs w:val="30"/>
        </w:rPr>
      </w:pPr>
      <w:r>
        <w:rPr>
          <w:rFonts w:asciiTheme="minorEastAsia" w:eastAsiaTheme="minorEastAsia" w:hAnsiTheme="minorEastAsia" w:cs="宋体" w:hint="eastAsia"/>
          <w:b/>
          <w:color w:val="000000"/>
          <w:sz w:val="30"/>
          <w:szCs w:val="30"/>
        </w:rPr>
        <w:t>5</w:t>
      </w:r>
      <w:r w:rsidR="00143EEF" w:rsidRPr="00E03E90">
        <w:rPr>
          <w:rFonts w:asciiTheme="minorEastAsia" w:eastAsiaTheme="minorEastAsia" w:hAnsiTheme="minorEastAsia" w:cs="宋体" w:hint="eastAsia"/>
          <w:b/>
          <w:color w:val="000000"/>
          <w:sz w:val="30"/>
          <w:szCs w:val="30"/>
        </w:rPr>
        <w:t>.财政部门可视情况决定是否增补入围供应商。</w:t>
      </w:r>
    </w:p>
    <w:p w:rsidR="00F011C2" w:rsidRPr="00E03E90" w:rsidRDefault="00B55271"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五</w:t>
      </w:r>
      <w:r w:rsidR="007C3742" w:rsidRPr="00E03E90">
        <w:rPr>
          <w:rFonts w:asciiTheme="minorEastAsia" w:eastAsiaTheme="minorEastAsia" w:hAnsiTheme="minorEastAsia" w:cs="宋体" w:hint="eastAsia"/>
          <w:b/>
          <w:color w:val="000000"/>
          <w:sz w:val="30"/>
          <w:szCs w:val="30"/>
        </w:rPr>
        <w:t>、实施范围：</w:t>
      </w:r>
    </w:p>
    <w:p w:rsidR="00F011C2" w:rsidRPr="00E03E90" w:rsidRDefault="00F011C2" w:rsidP="00E03E90">
      <w:pPr>
        <w:snapToGrid w:val="0"/>
        <w:spacing w:line="288" w:lineRule="auto"/>
        <w:ind w:firstLineChars="200" w:firstLine="600"/>
        <w:rPr>
          <w:rFonts w:asciiTheme="minorEastAsia" w:eastAsiaTheme="minorEastAsia" w:hAnsiTheme="minorEastAsia" w:cs="宋体"/>
          <w:bCs/>
          <w:sz w:val="30"/>
          <w:szCs w:val="30"/>
        </w:rPr>
      </w:pPr>
      <w:r w:rsidRPr="00E03E90">
        <w:rPr>
          <w:rFonts w:asciiTheme="minorEastAsia" w:eastAsiaTheme="minorEastAsia" w:hAnsiTheme="minorEastAsia" w:cs="宋体" w:hint="eastAsia"/>
          <w:bCs/>
          <w:color w:val="000000"/>
          <w:sz w:val="30"/>
          <w:szCs w:val="30"/>
        </w:rPr>
        <w:t>1、</w:t>
      </w:r>
      <w:r w:rsidRPr="00E03E90">
        <w:rPr>
          <w:rFonts w:asciiTheme="minorEastAsia" w:eastAsiaTheme="minorEastAsia" w:hAnsiTheme="minorEastAsia" w:cs="Arial" w:hint="eastAsia"/>
          <w:color w:val="000000"/>
          <w:sz w:val="30"/>
          <w:szCs w:val="30"/>
        </w:rPr>
        <w:t>浙江省本级</w:t>
      </w:r>
      <w:r w:rsidRPr="00E03E90">
        <w:rPr>
          <w:rFonts w:asciiTheme="minorEastAsia" w:eastAsiaTheme="minorEastAsia" w:hAnsiTheme="minorEastAsia" w:cs="宋体" w:hint="eastAsia"/>
          <w:bCs/>
          <w:color w:val="000000"/>
          <w:sz w:val="30"/>
          <w:szCs w:val="30"/>
        </w:rPr>
        <w:t>国家机关、</w:t>
      </w:r>
      <w:r w:rsidRPr="00E03E90">
        <w:rPr>
          <w:rFonts w:asciiTheme="minorEastAsia" w:eastAsiaTheme="minorEastAsia" w:hAnsiTheme="minorEastAsia" w:cs="Arial" w:hint="eastAsia"/>
          <w:color w:val="000000"/>
          <w:sz w:val="30"/>
          <w:szCs w:val="30"/>
        </w:rPr>
        <w:t>事业单位和团体组织采购预算金额在公开招标数额标准（</w:t>
      </w:r>
      <w:r w:rsidRPr="00E03E90">
        <w:rPr>
          <w:rFonts w:asciiTheme="minorEastAsia" w:eastAsiaTheme="minorEastAsia" w:hAnsiTheme="minorEastAsia" w:cs="宋体" w:hint="eastAsia"/>
          <w:color w:val="000000"/>
          <w:sz w:val="30"/>
          <w:szCs w:val="30"/>
        </w:rPr>
        <w:t>2019年公开招标限额为200万元）</w:t>
      </w:r>
      <w:r w:rsidRPr="00E03E90">
        <w:rPr>
          <w:rFonts w:asciiTheme="minorEastAsia" w:eastAsiaTheme="minorEastAsia" w:hAnsiTheme="minorEastAsia" w:cs="Arial" w:hint="eastAsia"/>
          <w:color w:val="000000"/>
          <w:sz w:val="30"/>
          <w:szCs w:val="30"/>
        </w:rPr>
        <w:t>以下的</w:t>
      </w:r>
      <w:r w:rsidRPr="00E03E90">
        <w:rPr>
          <w:rFonts w:asciiTheme="minorEastAsia" w:eastAsiaTheme="minorEastAsia" w:hAnsiTheme="minorEastAsia" w:cs="宋体" w:hint="eastAsia"/>
          <w:bCs/>
          <w:color w:val="000000"/>
          <w:sz w:val="30"/>
          <w:szCs w:val="30"/>
        </w:rPr>
        <w:t>公务出行车辆租赁服务</w:t>
      </w:r>
      <w:r w:rsidRPr="00E03E90">
        <w:rPr>
          <w:rFonts w:asciiTheme="minorEastAsia" w:eastAsiaTheme="minorEastAsia" w:hAnsiTheme="minorEastAsia" w:cs="Arial" w:hint="eastAsia"/>
          <w:color w:val="000000"/>
          <w:sz w:val="30"/>
          <w:szCs w:val="30"/>
        </w:rPr>
        <w:t>，</w:t>
      </w:r>
      <w:r w:rsidRPr="00E03E90">
        <w:rPr>
          <w:rFonts w:asciiTheme="minorEastAsia" w:eastAsiaTheme="minorEastAsia" w:hAnsiTheme="minorEastAsia" w:cs="宋体" w:hint="eastAsia"/>
          <w:bCs/>
          <w:sz w:val="30"/>
          <w:szCs w:val="30"/>
        </w:rPr>
        <w:t>具体以同级财政部门发文为准。</w:t>
      </w:r>
    </w:p>
    <w:p w:rsidR="00F011C2" w:rsidRPr="00E03E90" w:rsidRDefault="00F011C2" w:rsidP="00E03E90">
      <w:pPr>
        <w:snapToGrid w:val="0"/>
        <w:spacing w:line="288" w:lineRule="auto"/>
        <w:ind w:firstLineChars="200" w:firstLine="600"/>
        <w:rPr>
          <w:rFonts w:asciiTheme="minorEastAsia" w:eastAsiaTheme="minorEastAsia" w:hAnsiTheme="minorEastAsia" w:cs="宋体"/>
          <w:bCs/>
          <w:sz w:val="30"/>
          <w:szCs w:val="30"/>
        </w:rPr>
      </w:pPr>
      <w:r w:rsidRPr="00E03E90">
        <w:rPr>
          <w:rFonts w:asciiTheme="minorEastAsia" w:eastAsiaTheme="minorEastAsia" w:hAnsiTheme="minorEastAsia" w:cs="宋体" w:hint="eastAsia"/>
          <w:bCs/>
          <w:color w:val="000000"/>
          <w:sz w:val="30"/>
          <w:szCs w:val="30"/>
        </w:rPr>
        <w:t>2、</w:t>
      </w:r>
      <w:r w:rsidRPr="00E03E90">
        <w:rPr>
          <w:rFonts w:asciiTheme="minorEastAsia" w:eastAsiaTheme="minorEastAsia" w:hAnsiTheme="minorEastAsia" w:cs="Arial" w:hint="eastAsia"/>
          <w:color w:val="000000"/>
          <w:sz w:val="30"/>
          <w:szCs w:val="30"/>
        </w:rPr>
        <w:t>杭州市</w:t>
      </w:r>
      <w:r w:rsidRPr="00E03E90">
        <w:rPr>
          <w:rFonts w:asciiTheme="minorEastAsia" w:eastAsiaTheme="minorEastAsia" w:hAnsiTheme="minorEastAsia" w:cs="宋体" w:hint="eastAsia"/>
          <w:bCs/>
          <w:color w:val="000000"/>
          <w:sz w:val="30"/>
          <w:szCs w:val="30"/>
        </w:rPr>
        <w:t>国家机关、</w:t>
      </w:r>
      <w:r w:rsidRPr="00E03E90">
        <w:rPr>
          <w:rFonts w:asciiTheme="minorEastAsia" w:eastAsiaTheme="minorEastAsia" w:hAnsiTheme="minorEastAsia" w:cs="Arial" w:hint="eastAsia"/>
          <w:color w:val="000000"/>
          <w:sz w:val="30"/>
          <w:szCs w:val="30"/>
        </w:rPr>
        <w:t>事业单位和团体组织</w:t>
      </w:r>
      <w:r w:rsidRPr="00E03E90">
        <w:rPr>
          <w:rFonts w:asciiTheme="minorEastAsia" w:eastAsiaTheme="minorEastAsia" w:hAnsiTheme="minorEastAsia" w:cs="宋体" w:hint="eastAsia"/>
          <w:bCs/>
          <w:color w:val="000000"/>
          <w:sz w:val="30"/>
          <w:szCs w:val="30"/>
        </w:rPr>
        <w:t>公务出行车辆租赁服务</w:t>
      </w:r>
      <w:r w:rsidRPr="00E03E90">
        <w:rPr>
          <w:rFonts w:asciiTheme="minorEastAsia" w:eastAsiaTheme="minorEastAsia" w:hAnsiTheme="minorEastAsia" w:cs="Arial" w:hint="eastAsia"/>
          <w:color w:val="000000"/>
          <w:sz w:val="30"/>
          <w:szCs w:val="30"/>
        </w:rPr>
        <w:t>，</w:t>
      </w:r>
      <w:r w:rsidRPr="00E03E90">
        <w:rPr>
          <w:rFonts w:asciiTheme="minorEastAsia" w:eastAsiaTheme="minorEastAsia" w:hAnsiTheme="minorEastAsia" w:cs="宋体" w:hint="eastAsia"/>
          <w:bCs/>
          <w:sz w:val="30"/>
          <w:szCs w:val="30"/>
        </w:rPr>
        <w:t>具体以同级财政部门发文为准。</w:t>
      </w:r>
    </w:p>
    <w:p w:rsidR="00931F24" w:rsidRPr="00E03E90" w:rsidRDefault="00B55271" w:rsidP="00E03E90">
      <w:pPr>
        <w:snapToGrid w:val="0"/>
        <w:spacing w:line="288" w:lineRule="auto"/>
        <w:ind w:firstLineChars="196" w:firstLine="590"/>
        <w:rPr>
          <w:rFonts w:asciiTheme="minorEastAsia" w:eastAsiaTheme="minorEastAsia" w:hAnsiTheme="minorEastAsia" w:cs="宋体"/>
          <w:sz w:val="30"/>
          <w:szCs w:val="30"/>
        </w:rPr>
      </w:pPr>
      <w:r w:rsidRPr="00E03E90">
        <w:rPr>
          <w:rFonts w:asciiTheme="minorEastAsia" w:eastAsiaTheme="minorEastAsia" w:hAnsiTheme="minorEastAsia" w:cs="宋体" w:hint="eastAsia"/>
          <w:b/>
          <w:color w:val="000000"/>
          <w:sz w:val="30"/>
          <w:szCs w:val="30"/>
        </w:rPr>
        <w:t>六</w:t>
      </w:r>
      <w:r w:rsidR="007C3742" w:rsidRPr="00E03E90">
        <w:rPr>
          <w:rFonts w:asciiTheme="minorEastAsia" w:eastAsiaTheme="minorEastAsia" w:hAnsiTheme="minorEastAsia" w:cs="宋体" w:hint="eastAsia"/>
          <w:b/>
          <w:color w:val="000000"/>
          <w:sz w:val="30"/>
          <w:szCs w:val="30"/>
        </w:rPr>
        <w:t>、协议有效期</w:t>
      </w:r>
      <w:r w:rsidR="007C3742" w:rsidRPr="00E03E90">
        <w:rPr>
          <w:rFonts w:asciiTheme="minorEastAsia" w:eastAsiaTheme="minorEastAsia" w:hAnsiTheme="minorEastAsia" w:cs="宋体" w:hint="eastAsia"/>
          <w:b/>
          <w:sz w:val="30"/>
          <w:szCs w:val="30"/>
        </w:rPr>
        <w:t>:</w:t>
      </w:r>
      <w:r w:rsidR="007C3742" w:rsidRPr="00E03E90">
        <w:rPr>
          <w:rFonts w:asciiTheme="minorEastAsia" w:eastAsiaTheme="minorEastAsia" w:hAnsiTheme="minorEastAsia" w:cs="宋体" w:hint="eastAsia"/>
          <w:sz w:val="30"/>
          <w:szCs w:val="30"/>
        </w:rPr>
        <w:t>有效期至202</w:t>
      </w:r>
      <w:r w:rsidR="00F74935">
        <w:rPr>
          <w:rFonts w:asciiTheme="minorEastAsia" w:eastAsiaTheme="minorEastAsia" w:hAnsiTheme="minorEastAsia" w:cs="宋体" w:hint="eastAsia"/>
          <w:sz w:val="30"/>
          <w:szCs w:val="30"/>
        </w:rPr>
        <w:t>1</w:t>
      </w:r>
      <w:r w:rsidR="007C3742" w:rsidRPr="00E03E90">
        <w:rPr>
          <w:rFonts w:asciiTheme="minorEastAsia" w:eastAsiaTheme="minorEastAsia" w:hAnsiTheme="minorEastAsia" w:cs="宋体" w:hint="eastAsia"/>
          <w:sz w:val="30"/>
          <w:szCs w:val="30"/>
        </w:rPr>
        <w:t>年</w:t>
      </w:r>
      <w:r w:rsidR="00E570DC" w:rsidRPr="00E03E90">
        <w:rPr>
          <w:rFonts w:asciiTheme="minorEastAsia" w:eastAsiaTheme="minorEastAsia" w:hAnsiTheme="minorEastAsia" w:cs="宋体" w:hint="eastAsia"/>
          <w:sz w:val="30"/>
          <w:szCs w:val="30"/>
        </w:rPr>
        <w:t>6</w:t>
      </w:r>
      <w:r w:rsidR="007C3742" w:rsidRPr="00E03E90">
        <w:rPr>
          <w:rFonts w:asciiTheme="minorEastAsia" w:eastAsiaTheme="minorEastAsia" w:hAnsiTheme="minorEastAsia" w:cs="宋体" w:hint="eastAsia"/>
          <w:sz w:val="30"/>
          <w:szCs w:val="30"/>
        </w:rPr>
        <w:t>月3</w:t>
      </w:r>
      <w:r w:rsidR="00E570DC" w:rsidRPr="00E03E90">
        <w:rPr>
          <w:rFonts w:asciiTheme="minorEastAsia" w:eastAsiaTheme="minorEastAsia" w:hAnsiTheme="minorEastAsia" w:cs="宋体" w:hint="eastAsia"/>
          <w:sz w:val="30"/>
          <w:szCs w:val="30"/>
        </w:rPr>
        <w:t>0</w:t>
      </w:r>
      <w:r w:rsidR="007C3742" w:rsidRPr="00E03E90">
        <w:rPr>
          <w:rFonts w:asciiTheme="minorEastAsia" w:eastAsiaTheme="minorEastAsia" w:hAnsiTheme="minorEastAsia" w:cs="宋体" w:hint="eastAsia"/>
          <w:sz w:val="30"/>
          <w:szCs w:val="30"/>
        </w:rPr>
        <w:t>日。</w:t>
      </w:r>
      <w:r w:rsidR="005D259B" w:rsidRPr="00E03E90">
        <w:rPr>
          <w:rFonts w:asciiTheme="minorEastAsia" w:eastAsiaTheme="minorEastAsia" w:hAnsiTheme="minorEastAsia" w:cs="宋体" w:hint="eastAsia"/>
          <w:sz w:val="30"/>
          <w:szCs w:val="30"/>
        </w:rPr>
        <w:t>期限届满后，财政部门可视情况决定是否延期。</w:t>
      </w:r>
      <w:r w:rsidR="00425CEE" w:rsidRPr="00425CEE">
        <w:rPr>
          <w:rFonts w:asciiTheme="minorEastAsia" w:eastAsiaTheme="minorEastAsia" w:hAnsiTheme="minorEastAsia" w:cs="宋体" w:hint="eastAsia"/>
          <w:sz w:val="30"/>
          <w:szCs w:val="30"/>
        </w:rPr>
        <w:t>若确因专项业务用车等需求，可签署最长不超过6个月的租赁服务合同。</w:t>
      </w:r>
    </w:p>
    <w:p w:rsidR="007C3742" w:rsidRPr="00E03E90" w:rsidRDefault="00B55271"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七</w:t>
      </w:r>
      <w:r w:rsidR="007C3742" w:rsidRPr="00E03E90">
        <w:rPr>
          <w:rFonts w:asciiTheme="minorEastAsia" w:eastAsiaTheme="minorEastAsia" w:hAnsiTheme="minorEastAsia" w:cs="宋体" w:hint="eastAsia"/>
          <w:b/>
          <w:color w:val="000000"/>
          <w:sz w:val="30"/>
          <w:szCs w:val="30"/>
        </w:rPr>
        <w:t>、合格响应方的资格要求</w:t>
      </w:r>
    </w:p>
    <w:p w:rsidR="007C3742" w:rsidRPr="00E03E90" w:rsidRDefault="007C3742"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7C3742" w:rsidRPr="00E03E90" w:rsidRDefault="007C3742"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2、供应商须在浙江省政府采购网上注册入库成为正式供应商或承诺在入围公告后30天内注册成为正式供应商。</w:t>
      </w:r>
    </w:p>
    <w:p w:rsidR="00F045F8" w:rsidRPr="00E03E90" w:rsidRDefault="00F045F8"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3、特定条件：</w:t>
      </w:r>
    </w:p>
    <w:p w:rsidR="00E60E71" w:rsidRPr="00E03E90" w:rsidRDefault="00E60E71"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（1）具有独立法人资格（或事业法人等各类所有制企业及机构</w:t>
      </w:r>
      <w:r w:rsidR="00986806">
        <w:rPr>
          <w:rFonts w:asciiTheme="minorEastAsia" w:eastAsiaTheme="minorEastAsia" w:hAnsiTheme="minorEastAsia" w:cs="宋体" w:hint="eastAsia"/>
          <w:color w:val="000000"/>
          <w:sz w:val="30"/>
          <w:szCs w:val="30"/>
        </w:rPr>
        <w:t>；分公司具有执业备案或执业资格的，以总公司名义响应，</w:t>
      </w:r>
      <w:r w:rsidR="005557BE">
        <w:rPr>
          <w:rFonts w:asciiTheme="minorEastAsia" w:eastAsiaTheme="minorEastAsia" w:hAnsiTheme="minorEastAsia" w:cs="宋体" w:hint="eastAsia"/>
          <w:color w:val="000000"/>
          <w:sz w:val="30"/>
          <w:szCs w:val="30"/>
        </w:rPr>
        <w:t>总公司</w:t>
      </w:r>
      <w:r w:rsidR="00986806">
        <w:rPr>
          <w:rFonts w:asciiTheme="minorEastAsia" w:eastAsiaTheme="minorEastAsia" w:hAnsiTheme="minorEastAsia" w:cs="宋体" w:hint="eastAsia"/>
          <w:color w:val="000000"/>
          <w:sz w:val="30"/>
          <w:szCs w:val="30"/>
        </w:rPr>
        <w:t>同时</w:t>
      </w:r>
      <w:r w:rsidR="00986806">
        <w:rPr>
          <w:rFonts w:asciiTheme="minorEastAsia" w:eastAsiaTheme="minorEastAsia" w:hAnsiTheme="minorEastAsia" w:cs="宋体" w:hint="eastAsia"/>
          <w:color w:val="000000"/>
          <w:sz w:val="30"/>
          <w:szCs w:val="30"/>
        </w:rPr>
        <w:lastRenderedPageBreak/>
        <w:t>提供本项目授权</w:t>
      </w:r>
      <w:r w:rsidR="005557BE">
        <w:rPr>
          <w:rFonts w:asciiTheme="minorEastAsia" w:eastAsiaTheme="minorEastAsia" w:hAnsiTheme="minorEastAsia" w:cs="宋体" w:hint="eastAsia"/>
          <w:color w:val="000000"/>
          <w:sz w:val="30"/>
          <w:szCs w:val="30"/>
        </w:rPr>
        <w:t>分公司的业务</w:t>
      </w:r>
      <w:r w:rsidR="00986806">
        <w:rPr>
          <w:rFonts w:asciiTheme="minorEastAsia" w:eastAsiaTheme="minorEastAsia" w:hAnsiTheme="minorEastAsia" w:cs="宋体" w:hint="eastAsia"/>
          <w:color w:val="000000"/>
          <w:sz w:val="30"/>
          <w:szCs w:val="30"/>
        </w:rPr>
        <w:t>委托书</w:t>
      </w:r>
      <w:r w:rsidR="00BB2257">
        <w:rPr>
          <w:rFonts w:asciiTheme="minorEastAsia" w:eastAsiaTheme="minorEastAsia" w:hAnsiTheme="minorEastAsia" w:cs="宋体" w:hint="eastAsia"/>
          <w:color w:val="000000"/>
          <w:sz w:val="30"/>
          <w:szCs w:val="30"/>
        </w:rPr>
        <w:t>）</w:t>
      </w:r>
      <w:r w:rsidRPr="00E03E90">
        <w:rPr>
          <w:rFonts w:asciiTheme="minorEastAsia" w:eastAsiaTheme="minorEastAsia" w:hAnsiTheme="minorEastAsia" w:cs="宋体" w:hint="eastAsia"/>
          <w:color w:val="000000"/>
          <w:sz w:val="30"/>
          <w:szCs w:val="30"/>
        </w:rPr>
        <w:t>。</w:t>
      </w:r>
    </w:p>
    <w:p w:rsidR="00E60E71" w:rsidRPr="00E03E90" w:rsidRDefault="00E60E71"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（2）</w:t>
      </w:r>
      <w:r w:rsidR="00337B03" w:rsidRPr="00E03E90">
        <w:rPr>
          <w:rFonts w:asciiTheme="minorEastAsia" w:eastAsiaTheme="minorEastAsia" w:hAnsiTheme="minorEastAsia" w:cs="宋体" w:hint="eastAsia"/>
          <w:color w:val="000000"/>
          <w:sz w:val="30"/>
          <w:szCs w:val="30"/>
        </w:rPr>
        <w:t>标项一：具有行业主管部门核发的《汽车租赁车辆备案证》或行业主管部门出具的汽车租赁车辆备案信息证明</w:t>
      </w:r>
      <w:r w:rsidR="00BB2257">
        <w:rPr>
          <w:rFonts w:asciiTheme="minorEastAsia" w:eastAsiaTheme="minorEastAsia" w:hAnsiTheme="minorEastAsia" w:cs="宋体" w:hint="eastAsia"/>
          <w:color w:val="000000"/>
          <w:sz w:val="30"/>
          <w:szCs w:val="30"/>
        </w:rPr>
        <w:t>。</w:t>
      </w:r>
    </w:p>
    <w:p w:rsidR="00337B03" w:rsidRPr="00E03E90" w:rsidRDefault="00E60E71"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（3）标项二：</w:t>
      </w:r>
      <w:r w:rsidR="00337B03" w:rsidRPr="00E03E90">
        <w:rPr>
          <w:rFonts w:asciiTheme="minorEastAsia" w:eastAsiaTheme="minorEastAsia" w:hAnsiTheme="minorEastAsia" w:cs="宋体" w:hint="eastAsia"/>
          <w:color w:val="000000"/>
          <w:sz w:val="30"/>
          <w:szCs w:val="30"/>
        </w:rPr>
        <w:t>具有行业主管部门核发的</w:t>
      </w:r>
      <w:r w:rsidRPr="00E03E90">
        <w:rPr>
          <w:rFonts w:asciiTheme="minorEastAsia" w:eastAsiaTheme="minorEastAsia" w:hAnsiTheme="minorEastAsia" w:cs="宋体" w:hint="eastAsia"/>
          <w:color w:val="000000"/>
          <w:sz w:val="30"/>
          <w:szCs w:val="30"/>
        </w:rPr>
        <w:t>《道路营运证》、《市际包车证》或《省际包车证》。</w:t>
      </w:r>
    </w:p>
    <w:p w:rsidR="00E60E71" w:rsidRPr="00E03E90" w:rsidRDefault="00E60E71"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（4）本项目不接受联合体投标；不接受转包、分包。</w:t>
      </w:r>
    </w:p>
    <w:p w:rsidR="00E60E71" w:rsidRPr="00E03E90" w:rsidRDefault="00E60E71"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4、原经批准成立的为党政机关提供公车服务的专属机构不受以上</w:t>
      </w:r>
      <w:r w:rsidR="00F1100C" w:rsidRPr="00E03E90">
        <w:rPr>
          <w:rFonts w:asciiTheme="minorEastAsia" w:eastAsiaTheme="minorEastAsia" w:hAnsiTheme="minorEastAsia" w:cs="宋体" w:hint="eastAsia"/>
          <w:b/>
          <w:color w:val="000000"/>
          <w:sz w:val="30"/>
          <w:szCs w:val="30"/>
        </w:rPr>
        <w:t>“</w:t>
      </w:r>
      <w:r w:rsidRPr="00E03E90">
        <w:rPr>
          <w:rFonts w:asciiTheme="minorEastAsia" w:eastAsiaTheme="minorEastAsia" w:hAnsiTheme="minorEastAsia" w:cs="宋体" w:hint="eastAsia"/>
          <w:b/>
          <w:color w:val="000000"/>
          <w:sz w:val="30"/>
          <w:szCs w:val="30"/>
        </w:rPr>
        <w:t>资格要求</w:t>
      </w:r>
      <w:r w:rsidR="00F1100C" w:rsidRPr="00E03E90">
        <w:rPr>
          <w:rFonts w:asciiTheme="minorEastAsia" w:eastAsiaTheme="minorEastAsia" w:hAnsiTheme="minorEastAsia" w:cs="宋体" w:hint="eastAsia"/>
          <w:b/>
          <w:color w:val="000000"/>
          <w:sz w:val="30"/>
          <w:szCs w:val="30"/>
        </w:rPr>
        <w:t>”的</w:t>
      </w:r>
      <w:r w:rsidRPr="00E03E90">
        <w:rPr>
          <w:rFonts w:asciiTheme="minorEastAsia" w:eastAsiaTheme="minorEastAsia" w:hAnsiTheme="minorEastAsia" w:cs="宋体" w:hint="eastAsia"/>
          <w:b/>
          <w:color w:val="000000"/>
          <w:sz w:val="30"/>
          <w:szCs w:val="30"/>
        </w:rPr>
        <w:t>限制。</w:t>
      </w:r>
    </w:p>
    <w:p w:rsidR="007C3742" w:rsidRPr="00E03E90" w:rsidRDefault="00B55271"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八</w:t>
      </w:r>
      <w:r w:rsidR="007C3742" w:rsidRPr="00E03E90">
        <w:rPr>
          <w:rFonts w:asciiTheme="minorEastAsia" w:eastAsiaTheme="minorEastAsia" w:hAnsiTheme="minorEastAsia" w:cs="宋体" w:hint="eastAsia"/>
          <w:b/>
          <w:color w:val="000000"/>
          <w:sz w:val="30"/>
          <w:szCs w:val="30"/>
        </w:rPr>
        <w:t>、总协调人</w:t>
      </w:r>
    </w:p>
    <w:p w:rsidR="007C3742" w:rsidRPr="00E03E90" w:rsidRDefault="007C3742" w:rsidP="00E03E90">
      <w:pPr>
        <w:snapToGrid w:val="0"/>
        <w:spacing w:line="288" w:lineRule="auto"/>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响应方必须设立总协调人，全权负责项目以及后继事宜。总协调人必须由供应商的在职人员担当，提供总协调人职务、联系方式等信息，便于委托方和采购单位与其进行联络。总协调人在协议期内有人事变动，应当及时书面通知浙江省政府采购中心。</w:t>
      </w:r>
    </w:p>
    <w:p w:rsidR="007C3742" w:rsidRPr="00E03E90" w:rsidRDefault="00B55271" w:rsidP="00E03E90">
      <w:pPr>
        <w:pStyle w:val="aa"/>
        <w:tabs>
          <w:tab w:val="left" w:pos="5070"/>
        </w:tabs>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九</w:t>
      </w:r>
      <w:r w:rsidR="007C3742" w:rsidRPr="00E03E90">
        <w:rPr>
          <w:rFonts w:asciiTheme="minorEastAsia" w:eastAsiaTheme="minorEastAsia" w:hAnsiTheme="minorEastAsia" w:cs="宋体" w:hint="eastAsia"/>
          <w:b/>
          <w:color w:val="000000"/>
          <w:sz w:val="30"/>
          <w:szCs w:val="30"/>
        </w:rPr>
        <w:t>、履约的监督及违约罚则</w:t>
      </w:r>
    </w:p>
    <w:p w:rsidR="007C3742" w:rsidRPr="00E03E90" w:rsidRDefault="007C3742" w:rsidP="00E03E90">
      <w:pPr>
        <w:snapToGrid w:val="0"/>
        <w:spacing w:line="288" w:lineRule="auto"/>
        <w:ind w:firstLineChars="200" w:firstLine="600"/>
        <w:rPr>
          <w:rFonts w:asciiTheme="minorEastAsia" w:eastAsiaTheme="minorEastAsia" w:hAnsiTheme="minorEastAsia" w:cs="宋体"/>
          <w:sz w:val="30"/>
          <w:szCs w:val="30"/>
        </w:rPr>
      </w:pPr>
      <w:r w:rsidRPr="00E03E90">
        <w:rPr>
          <w:rFonts w:asciiTheme="minorEastAsia" w:eastAsiaTheme="minorEastAsia" w:hAnsiTheme="minorEastAsia" w:cs="宋体" w:hint="eastAsia"/>
          <w:sz w:val="30"/>
          <w:szCs w:val="30"/>
        </w:rPr>
        <w:t>1、</w:t>
      </w:r>
      <w:r w:rsidR="0036571B" w:rsidRPr="00E03E90">
        <w:rPr>
          <w:rFonts w:asciiTheme="minorEastAsia" w:eastAsiaTheme="minorEastAsia" w:hAnsiTheme="minorEastAsia" w:cs="宋体" w:hint="eastAsia"/>
          <w:sz w:val="30"/>
          <w:szCs w:val="30"/>
        </w:rPr>
        <w:t>浙江</w:t>
      </w:r>
      <w:r w:rsidRPr="00E03E90">
        <w:rPr>
          <w:rFonts w:asciiTheme="minorEastAsia" w:eastAsiaTheme="minorEastAsia" w:hAnsiTheme="minorEastAsia" w:cs="宋体" w:hint="eastAsia"/>
          <w:sz w:val="30"/>
          <w:szCs w:val="30"/>
        </w:rPr>
        <w:t>省本级按</w:t>
      </w:r>
      <w:r w:rsidR="005D259B" w:rsidRPr="00E03E90">
        <w:rPr>
          <w:rFonts w:asciiTheme="minorEastAsia" w:eastAsiaTheme="minorEastAsia" w:hAnsiTheme="minorEastAsia" w:cs="宋体" w:hint="eastAsia"/>
          <w:sz w:val="30"/>
          <w:szCs w:val="30"/>
        </w:rPr>
        <w:t>《</w:t>
      </w:r>
      <w:r w:rsidR="00F74935">
        <w:rPr>
          <w:rFonts w:asciiTheme="minorEastAsia" w:eastAsiaTheme="minorEastAsia" w:hAnsiTheme="minorEastAsia" w:cs="宋体" w:hint="eastAsia"/>
          <w:sz w:val="30"/>
          <w:szCs w:val="30"/>
        </w:rPr>
        <w:t>2019-2021</w:t>
      </w:r>
      <w:r w:rsidR="005D259B" w:rsidRPr="00E03E90">
        <w:rPr>
          <w:rFonts w:asciiTheme="minorEastAsia" w:eastAsiaTheme="minorEastAsia" w:hAnsiTheme="minorEastAsia" w:cs="宋体" w:hint="eastAsia"/>
          <w:sz w:val="30"/>
          <w:szCs w:val="30"/>
        </w:rPr>
        <w:t>年度浙江省本级国家机关、事业单位和团体组织网上服务市场</w:t>
      </w:r>
      <w:r w:rsidR="0071720D" w:rsidRPr="00E03E90">
        <w:rPr>
          <w:rFonts w:asciiTheme="minorEastAsia" w:eastAsiaTheme="minorEastAsia" w:hAnsiTheme="minorEastAsia" w:cs="宋体" w:hint="eastAsia"/>
          <w:sz w:val="30"/>
          <w:szCs w:val="30"/>
        </w:rPr>
        <w:t>公务出行车辆租赁服务</w:t>
      </w:r>
      <w:r w:rsidR="005D259B" w:rsidRPr="00E03E90">
        <w:rPr>
          <w:rFonts w:asciiTheme="minorEastAsia" w:eastAsiaTheme="minorEastAsia" w:hAnsiTheme="minorEastAsia" w:cs="宋体" w:hint="eastAsia"/>
          <w:sz w:val="30"/>
          <w:szCs w:val="30"/>
        </w:rPr>
        <w:t>(定点采购)项目</w:t>
      </w:r>
      <w:r w:rsidR="00275638" w:rsidRPr="00275638">
        <w:rPr>
          <w:rFonts w:asciiTheme="minorEastAsia" w:eastAsiaTheme="minorEastAsia" w:hAnsiTheme="minorEastAsia" w:cs="宋体" w:hint="eastAsia"/>
          <w:sz w:val="30"/>
          <w:szCs w:val="30"/>
        </w:rPr>
        <w:t>协议指引</w:t>
      </w:r>
      <w:r w:rsidR="005D259B" w:rsidRPr="00E03E90">
        <w:rPr>
          <w:rFonts w:asciiTheme="minorEastAsia" w:eastAsiaTheme="minorEastAsia" w:hAnsiTheme="minorEastAsia" w:cs="宋体" w:hint="eastAsia"/>
          <w:sz w:val="30"/>
          <w:szCs w:val="30"/>
        </w:rPr>
        <w:t>》</w:t>
      </w:r>
      <w:r w:rsidRPr="00E03E90">
        <w:rPr>
          <w:rFonts w:asciiTheme="minorEastAsia" w:eastAsiaTheme="minorEastAsia" w:hAnsiTheme="minorEastAsia" w:cs="宋体" w:hint="eastAsia"/>
          <w:sz w:val="30"/>
          <w:szCs w:val="30"/>
        </w:rPr>
        <w:t>（</w:t>
      </w:r>
      <w:r w:rsidR="005D259B" w:rsidRPr="00E03E90">
        <w:rPr>
          <w:rFonts w:asciiTheme="minorEastAsia" w:eastAsiaTheme="minorEastAsia" w:hAnsiTheme="minorEastAsia" w:cs="宋体" w:hint="eastAsia"/>
          <w:sz w:val="30"/>
          <w:szCs w:val="30"/>
        </w:rPr>
        <w:t>见《承诺入围文件》第四章）处理</w:t>
      </w:r>
      <w:r w:rsidRPr="00E03E90">
        <w:rPr>
          <w:rFonts w:asciiTheme="minorEastAsia" w:eastAsiaTheme="minorEastAsia" w:hAnsiTheme="minorEastAsia" w:cs="宋体" w:hint="eastAsia"/>
          <w:sz w:val="30"/>
          <w:szCs w:val="30"/>
        </w:rPr>
        <w:t>。</w:t>
      </w:r>
    </w:p>
    <w:p w:rsidR="007C3742" w:rsidRPr="00E03E90" w:rsidRDefault="007C3742" w:rsidP="00E03E90">
      <w:pPr>
        <w:snapToGrid w:val="0"/>
        <w:spacing w:line="288" w:lineRule="auto"/>
        <w:ind w:firstLineChars="200" w:firstLine="600"/>
        <w:rPr>
          <w:rFonts w:asciiTheme="minorEastAsia" w:eastAsiaTheme="minorEastAsia" w:hAnsiTheme="minorEastAsia" w:cs="宋体"/>
          <w:sz w:val="30"/>
          <w:szCs w:val="30"/>
        </w:rPr>
      </w:pPr>
      <w:r w:rsidRPr="00E03E90">
        <w:rPr>
          <w:rFonts w:asciiTheme="minorEastAsia" w:eastAsiaTheme="minorEastAsia" w:hAnsiTheme="minorEastAsia" w:cs="宋体" w:hint="eastAsia"/>
          <w:sz w:val="30"/>
          <w:szCs w:val="30"/>
        </w:rPr>
        <w:t>2、杭州市按</w:t>
      </w:r>
      <w:r w:rsidR="005D259B" w:rsidRPr="00E03E90">
        <w:rPr>
          <w:rFonts w:asciiTheme="minorEastAsia" w:eastAsiaTheme="minorEastAsia" w:hAnsiTheme="minorEastAsia" w:cs="宋体" w:hint="eastAsia"/>
          <w:sz w:val="30"/>
          <w:szCs w:val="30"/>
        </w:rPr>
        <w:t>《</w:t>
      </w:r>
      <w:r w:rsidR="00F74935">
        <w:rPr>
          <w:rFonts w:asciiTheme="minorEastAsia" w:eastAsiaTheme="minorEastAsia" w:hAnsiTheme="minorEastAsia" w:cs="宋体" w:hint="eastAsia"/>
          <w:sz w:val="30"/>
          <w:szCs w:val="30"/>
        </w:rPr>
        <w:t>2019-2021</w:t>
      </w:r>
      <w:r w:rsidR="005D259B" w:rsidRPr="00E03E90">
        <w:rPr>
          <w:rFonts w:asciiTheme="minorEastAsia" w:eastAsiaTheme="minorEastAsia" w:hAnsiTheme="minorEastAsia" w:cs="宋体" w:hint="eastAsia"/>
          <w:sz w:val="30"/>
          <w:szCs w:val="30"/>
        </w:rPr>
        <w:t>年度杭州市国家机关、事业单位和团体组织网上服务市场</w:t>
      </w:r>
      <w:r w:rsidR="0071720D" w:rsidRPr="00E03E90">
        <w:rPr>
          <w:rFonts w:asciiTheme="minorEastAsia" w:eastAsiaTheme="minorEastAsia" w:hAnsiTheme="minorEastAsia" w:cs="宋体" w:hint="eastAsia"/>
          <w:sz w:val="30"/>
          <w:szCs w:val="30"/>
        </w:rPr>
        <w:t>公务出行车辆租赁服务</w:t>
      </w:r>
      <w:r w:rsidR="005D259B" w:rsidRPr="00E03E90">
        <w:rPr>
          <w:rFonts w:asciiTheme="minorEastAsia" w:eastAsiaTheme="minorEastAsia" w:hAnsiTheme="minorEastAsia" w:cs="宋体" w:hint="eastAsia"/>
          <w:sz w:val="30"/>
          <w:szCs w:val="30"/>
        </w:rPr>
        <w:t>(定点采购)项目</w:t>
      </w:r>
      <w:r w:rsidR="00275638" w:rsidRPr="00275638">
        <w:rPr>
          <w:rFonts w:asciiTheme="minorEastAsia" w:eastAsiaTheme="minorEastAsia" w:hAnsiTheme="minorEastAsia" w:cs="宋体" w:hint="eastAsia"/>
          <w:sz w:val="30"/>
          <w:szCs w:val="30"/>
        </w:rPr>
        <w:t>协议指引</w:t>
      </w:r>
      <w:r w:rsidR="005D259B" w:rsidRPr="00E03E90">
        <w:rPr>
          <w:rFonts w:asciiTheme="minorEastAsia" w:eastAsiaTheme="minorEastAsia" w:hAnsiTheme="minorEastAsia" w:cs="宋体" w:hint="eastAsia"/>
          <w:sz w:val="30"/>
          <w:szCs w:val="30"/>
        </w:rPr>
        <w:t>》处理</w:t>
      </w:r>
      <w:r w:rsidRPr="00E03E90">
        <w:rPr>
          <w:rFonts w:asciiTheme="minorEastAsia" w:eastAsiaTheme="minorEastAsia" w:hAnsiTheme="minorEastAsia" w:cs="宋体" w:hint="eastAsia"/>
          <w:sz w:val="30"/>
          <w:szCs w:val="30"/>
        </w:rPr>
        <w:t>。</w:t>
      </w:r>
    </w:p>
    <w:p w:rsidR="007C3742" w:rsidRPr="00E03E90" w:rsidRDefault="00B55271"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bCs/>
          <w:color w:val="000000"/>
          <w:sz w:val="30"/>
          <w:szCs w:val="30"/>
        </w:rPr>
        <w:t>十</w:t>
      </w:r>
      <w:r w:rsidR="007C3742" w:rsidRPr="00E03E90">
        <w:rPr>
          <w:rFonts w:asciiTheme="minorEastAsia" w:eastAsiaTheme="minorEastAsia" w:hAnsiTheme="minorEastAsia" w:cs="宋体" w:hint="eastAsia"/>
          <w:b/>
          <w:bCs/>
          <w:color w:val="000000"/>
          <w:sz w:val="30"/>
          <w:szCs w:val="30"/>
        </w:rPr>
        <w:t>、响应报名</w:t>
      </w:r>
    </w:p>
    <w:p w:rsidR="007C3742" w:rsidRPr="00E03E90" w:rsidRDefault="007C3742" w:rsidP="00E03E90">
      <w:pPr>
        <w:pStyle w:val="aa"/>
        <w:snapToGrid w:val="0"/>
        <w:spacing w:line="288" w:lineRule="auto"/>
        <w:ind w:firstLineChars="200" w:firstLine="602"/>
        <w:rPr>
          <w:rFonts w:asciiTheme="minorEastAsia" w:eastAsiaTheme="minorEastAsia" w:hAnsiTheme="minorEastAsia" w:cs="宋体"/>
          <w:snapToGrid w:val="0"/>
          <w:color w:val="000000"/>
          <w:kern w:val="28"/>
          <w:sz w:val="30"/>
          <w:szCs w:val="30"/>
        </w:rPr>
      </w:pPr>
      <w:r w:rsidRPr="00E03E90">
        <w:rPr>
          <w:rFonts w:asciiTheme="minorEastAsia" w:eastAsiaTheme="minorEastAsia" w:hAnsiTheme="minorEastAsia" w:cs="宋体" w:hint="eastAsia"/>
          <w:b/>
          <w:snapToGrid w:val="0"/>
          <w:color w:val="000000"/>
          <w:kern w:val="28"/>
          <w:sz w:val="30"/>
          <w:szCs w:val="30"/>
        </w:rPr>
        <w:t>1、报名时间：</w:t>
      </w:r>
      <w:r w:rsidRPr="005E215A">
        <w:rPr>
          <w:rFonts w:asciiTheme="minorEastAsia" w:eastAsiaTheme="minorEastAsia" w:hAnsiTheme="minorEastAsia" w:cs="宋体" w:hint="eastAsia"/>
          <w:b/>
          <w:snapToGrid w:val="0"/>
          <w:color w:val="000000"/>
          <w:kern w:val="28"/>
          <w:sz w:val="30"/>
          <w:szCs w:val="30"/>
        </w:rPr>
        <w:t>201</w:t>
      </w:r>
      <w:r w:rsidR="009C6B50" w:rsidRPr="005E215A">
        <w:rPr>
          <w:rFonts w:asciiTheme="minorEastAsia" w:eastAsiaTheme="minorEastAsia" w:hAnsiTheme="minorEastAsia" w:cs="宋体" w:hint="eastAsia"/>
          <w:b/>
          <w:snapToGrid w:val="0"/>
          <w:color w:val="000000"/>
          <w:kern w:val="28"/>
          <w:sz w:val="30"/>
          <w:szCs w:val="30"/>
        </w:rPr>
        <w:t>9</w:t>
      </w:r>
      <w:r w:rsidRPr="005E215A">
        <w:rPr>
          <w:rFonts w:asciiTheme="minorEastAsia" w:eastAsiaTheme="minorEastAsia" w:hAnsiTheme="minorEastAsia" w:cs="宋体" w:hint="eastAsia"/>
          <w:b/>
          <w:snapToGrid w:val="0"/>
          <w:color w:val="000000"/>
          <w:kern w:val="28"/>
          <w:sz w:val="30"/>
          <w:szCs w:val="30"/>
        </w:rPr>
        <w:t>年</w:t>
      </w:r>
      <w:r w:rsidR="005E215A" w:rsidRPr="005E215A">
        <w:rPr>
          <w:rFonts w:asciiTheme="minorEastAsia" w:eastAsiaTheme="minorEastAsia" w:hAnsiTheme="minorEastAsia" w:cs="宋体" w:hint="eastAsia"/>
          <w:b/>
          <w:snapToGrid w:val="0"/>
          <w:color w:val="000000"/>
          <w:kern w:val="28"/>
          <w:sz w:val="30"/>
          <w:szCs w:val="30"/>
        </w:rPr>
        <w:t>7</w:t>
      </w:r>
      <w:r w:rsidRPr="005E215A">
        <w:rPr>
          <w:rFonts w:asciiTheme="minorEastAsia" w:eastAsiaTheme="minorEastAsia" w:hAnsiTheme="minorEastAsia" w:cs="宋体" w:hint="eastAsia"/>
          <w:b/>
          <w:snapToGrid w:val="0"/>
          <w:color w:val="000000"/>
          <w:kern w:val="28"/>
          <w:sz w:val="30"/>
          <w:szCs w:val="30"/>
        </w:rPr>
        <w:t>月</w:t>
      </w:r>
      <w:r w:rsidR="005E215A" w:rsidRPr="005E215A">
        <w:rPr>
          <w:rFonts w:asciiTheme="minorEastAsia" w:eastAsiaTheme="minorEastAsia" w:hAnsiTheme="minorEastAsia" w:cs="宋体" w:hint="eastAsia"/>
          <w:b/>
          <w:snapToGrid w:val="0"/>
          <w:color w:val="000000"/>
          <w:kern w:val="28"/>
          <w:sz w:val="30"/>
          <w:szCs w:val="30"/>
        </w:rPr>
        <w:t>6</w:t>
      </w:r>
      <w:r w:rsidRPr="005E215A">
        <w:rPr>
          <w:rFonts w:asciiTheme="minorEastAsia" w:eastAsiaTheme="minorEastAsia" w:hAnsiTheme="minorEastAsia" w:cs="宋体" w:hint="eastAsia"/>
          <w:b/>
          <w:snapToGrid w:val="0"/>
          <w:color w:val="000000"/>
          <w:kern w:val="28"/>
          <w:sz w:val="30"/>
          <w:szCs w:val="30"/>
        </w:rPr>
        <w:t>日至201</w:t>
      </w:r>
      <w:r w:rsidR="005D259B" w:rsidRPr="005E215A">
        <w:rPr>
          <w:rFonts w:asciiTheme="minorEastAsia" w:eastAsiaTheme="minorEastAsia" w:hAnsiTheme="minorEastAsia" w:cs="宋体" w:hint="eastAsia"/>
          <w:b/>
          <w:snapToGrid w:val="0"/>
          <w:color w:val="000000"/>
          <w:kern w:val="28"/>
          <w:sz w:val="30"/>
          <w:szCs w:val="30"/>
        </w:rPr>
        <w:t>9</w:t>
      </w:r>
      <w:r w:rsidRPr="005E215A">
        <w:rPr>
          <w:rFonts w:asciiTheme="minorEastAsia" w:eastAsiaTheme="minorEastAsia" w:hAnsiTheme="minorEastAsia" w:cs="宋体" w:hint="eastAsia"/>
          <w:b/>
          <w:snapToGrid w:val="0"/>
          <w:color w:val="000000"/>
          <w:kern w:val="28"/>
          <w:sz w:val="30"/>
          <w:szCs w:val="30"/>
        </w:rPr>
        <w:t>年</w:t>
      </w:r>
      <w:r w:rsidR="005E215A" w:rsidRPr="005E215A">
        <w:rPr>
          <w:rFonts w:asciiTheme="minorEastAsia" w:eastAsiaTheme="minorEastAsia" w:hAnsiTheme="minorEastAsia" w:cs="宋体" w:hint="eastAsia"/>
          <w:b/>
          <w:snapToGrid w:val="0"/>
          <w:color w:val="000000"/>
          <w:kern w:val="28"/>
          <w:sz w:val="30"/>
          <w:szCs w:val="30"/>
        </w:rPr>
        <w:t>7</w:t>
      </w:r>
      <w:r w:rsidRPr="005E215A">
        <w:rPr>
          <w:rFonts w:asciiTheme="minorEastAsia" w:eastAsiaTheme="minorEastAsia" w:hAnsiTheme="minorEastAsia" w:cs="宋体" w:hint="eastAsia"/>
          <w:b/>
          <w:snapToGrid w:val="0"/>
          <w:color w:val="000000"/>
          <w:kern w:val="28"/>
          <w:sz w:val="30"/>
          <w:szCs w:val="30"/>
        </w:rPr>
        <w:t>月</w:t>
      </w:r>
      <w:r w:rsidR="005E215A" w:rsidRPr="005E215A">
        <w:rPr>
          <w:rFonts w:asciiTheme="minorEastAsia" w:eastAsiaTheme="minorEastAsia" w:hAnsiTheme="minorEastAsia" w:cs="宋体" w:hint="eastAsia"/>
          <w:b/>
          <w:snapToGrid w:val="0"/>
          <w:color w:val="000000"/>
          <w:kern w:val="28"/>
          <w:sz w:val="30"/>
          <w:szCs w:val="30"/>
        </w:rPr>
        <w:t>22</w:t>
      </w:r>
      <w:r w:rsidRPr="005E215A">
        <w:rPr>
          <w:rFonts w:asciiTheme="minorEastAsia" w:eastAsiaTheme="minorEastAsia" w:hAnsiTheme="minorEastAsia" w:cs="宋体" w:hint="eastAsia"/>
          <w:b/>
          <w:snapToGrid w:val="0"/>
          <w:color w:val="000000"/>
          <w:kern w:val="28"/>
          <w:sz w:val="30"/>
          <w:szCs w:val="30"/>
        </w:rPr>
        <w:t>日上</w:t>
      </w:r>
      <w:r w:rsidRPr="00E03E90">
        <w:rPr>
          <w:rFonts w:asciiTheme="minorEastAsia" w:eastAsiaTheme="minorEastAsia" w:hAnsiTheme="minorEastAsia" w:cs="宋体" w:hint="eastAsia"/>
          <w:b/>
          <w:snapToGrid w:val="0"/>
          <w:color w:val="000000"/>
          <w:kern w:val="28"/>
          <w:sz w:val="30"/>
          <w:szCs w:val="30"/>
        </w:rPr>
        <w:t>午08:30-11:30；下午14:30-17:00（节假日除外）</w:t>
      </w:r>
      <w:r w:rsidRPr="00E03E90">
        <w:rPr>
          <w:rFonts w:asciiTheme="minorEastAsia" w:eastAsiaTheme="minorEastAsia" w:hAnsiTheme="minorEastAsia" w:cs="宋体" w:hint="eastAsia"/>
          <w:snapToGrid w:val="0"/>
          <w:color w:val="000000"/>
          <w:kern w:val="28"/>
          <w:sz w:val="30"/>
          <w:szCs w:val="30"/>
        </w:rPr>
        <w:t>。</w:t>
      </w:r>
    </w:p>
    <w:p w:rsidR="007C3742" w:rsidRPr="00E03E90" w:rsidRDefault="007C3742" w:rsidP="00E03E90">
      <w:pPr>
        <w:pStyle w:val="aa"/>
        <w:snapToGrid w:val="0"/>
        <w:spacing w:line="288" w:lineRule="auto"/>
        <w:ind w:firstLineChars="200" w:firstLine="600"/>
        <w:rPr>
          <w:rFonts w:asciiTheme="minorEastAsia" w:eastAsiaTheme="minorEastAsia" w:hAnsiTheme="minorEastAsia" w:cs="宋体"/>
          <w:snapToGrid w:val="0"/>
          <w:color w:val="000000"/>
          <w:kern w:val="28"/>
          <w:sz w:val="30"/>
          <w:szCs w:val="30"/>
        </w:rPr>
      </w:pPr>
      <w:r w:rsidRPr="00E03E90">
        <w:rPr>
          <w:rFonts w:asciiTheme="minorEastAsia" w:eastAsiaTheme="minorEastAsia" w:hAnsiTheme="minorEastAsia" w:cs="宋体" w:hint="eastAsia"/>
          <w:snapToGrid w:val="0"/>
          <w:color w:val="000000"/>
          <w:kern w:val="28"/>
          <w:sz w:val="30"/>
          <w:szCs w:val="30"/>
        </w:rPr>
        <w:t>2、报名方式：本项目实行网上报名，不接受现场报名。供应商登录浙江政府采购网（http://www.zjzfcg.gov.cn）进行报名。</w:t>
      </w:r>
    </w:p>
    <w:p w:rsidR="007C3742" w:rsidRPr="00E03E90" w:rsidRDefault="007C3742" w:rsidP="00E03E90">
      <w:pPr>
        <w:pStyle w:val="aa"/>
        <w:snapToGrid w:val="0"/>
        <w:spacing w:line="288" w:lineRule="auto"/>
        <w:ind w:firstLineChars="200" w:firstLine="600"/>
        <w:rPr>
          <w:rFonts w:asciiTheme="minorEastAsia" w:eastAsiaTheme="minorEastAsia" w:hAnsiTheme="minorEastAsia" w:cs="宋体"/>
          <w:snapToGrid w:val="0"/>
          <w:color w:val="000000"/>
          <w:kern w:val="28"/>
          <w:sz w:val="30"/>
          <w:szCs w:val="30"/>
        </w:rPr>
      </w:pPr>
      <w:r w:rsidRPr="00E03E90">
        <w:rPr>
          <w:rFonts w:asciiTheme="minorEastAsia" w:eastAsiaTheme="minorEastAsia" w:hAnsiTheme="minorEastAsia" w:cs="宋体" w:hint="eastAsia"/>
          <w:snapToGrid w:val="0"/>
          <w:color w:val="000000"/>
          <w:kern w:val="28"/>
          <w:sz w:val="30"/>
          <w:szCs w:val="30"/>
        </w:rPr>
        <w:t>《供应商网上报名操作指南》网址：浙江政府采购网，位置：“首页-办事指南-省采中心-网上报名”（ http://www.zjzfcg.gov.cn/bs_other/2018-03-30/12002.html?_=2018-03-30 11:40:47）。</w:t>
      </w:r>
    </w:p>
    <w:p w:rsidR="007C3742" w:rsidRPr="00E03E90" w:rsidRDefault="007C3742" w:rsidP="00E03E90">
      <w:pPr>
        <w:pStyle w:val="aa"/>
        <w:snapToGrid w:val="0"/>
        <w:spacing w:line="288" w:lineRule="auto"/>
        <w:ind w:firstLineChars="200" w:firstLine="600"/>
        <w:rPr>
          <w:rFonts w:asciiTheme="minorEastAsia" w:eastAsiaTheme="minorEastAsia" w:hAnsiTheme="minorEastAsia" w:cs="宋体"/>
          <w:snapToGrid w:val="0"/>
          <w:color w:val="000000"/>
          <w:kern w:val="28"/>
          <w:sz w:val="30"/>
          <w:szCs w:val="30"/>
        </w:rPr>
      </w:pPr>
      <w:r w:rsidRPr="00E03E90">
        <w:rPr>
          <w:rFonts w:asciiTheme="minorEastAsia" w:eastAsiaTheme="minorEastAsia" w:hAnsiTheme="minorEastAsia" w:cs="宋体" w:hint="eastAsia"/>
          <w:snapToGrid w:val="0"/>
          <w:color w:val="000000"/>
          <w:kern w:val="28"/>
          <w:sz w:val="30"/>
          <w:szCs w:val="30"/>
        </w:rPr>
        <w:t>3、响应文件售价：0元，采购文件请至公告附件处下载。</w:t>
      </w:r>
    </w:p>
    <w:p w:rsidR="005D259B" w:rsidRPr="00E03E90" w:rsidRDefault="007C3742" w:rsidP="00E03E90">
      <w:pPr>
        <w:pStyle w:val="aa"/>
        <w:snapToGrid w:val="0"/>
        <w:spacing w:line="288" w:lineRule="auto"/>
        <w:ind w:firstLineChars="200" w:firstLine="602"/>
        <w:rPr>
          <w:rFonts w:asciiTheme="minorEastAsia" w:eastAsiaTheme="minorEastAsia" w:hAnsiTheme="minorEastAsia" w:cs="宋体"/>
          <w:b/>
          <w:snapToGrid w:val="0"/>
          <w:color w:val="000000"/>
          <w:kern w:val="28"/>
          <w:sz w:val="30"/>
          <w:szCs w:val="30"/>
        </w:rPr>
      </w:pPr>
      <w:r w:rsidRPr="00E03E90">
        <w:rPr>
          <w:rFonts w:asciiTheme="minorEastAsia" w:eastAsiaTheme="minorEastAsia" w:hAnsiTheme="minorEastAsia" w:cs="宋体" w:hint="eastAsia"/>
          <w:b/>
          <w:snapToGrid w:val="0"/>
          <w:color w:val="000000"/>
          <w:kern w:val="28"/>
          <w:sz w:val="30"/>
          <w:szCs w:val="30"/>
        </w:rPr>
        <w:lastRenderedPageBreak/>
        <w:t>4、未成功办理供应商报名手续的响应文件将不予接收。</w:t>
      </w:r>
    </w:p>
    <w:p w:rsidR="007C3742" w:rsidRPr="00E03E90" w:rsidRDefault="004525CB" w:rsidP="00E03E90">
      <w:pPr>
        <w:pStyle w:val="aa"/>
        <w:snapToGrid w:val="0"/>
        <w:spacing w:line="288" w:lineRule="auto"/>
        <w:ind w:firstLineChars="200" w:firstLine="602"/>
        <w:rPr>
          <w:rFonts w:asciiTheme="minorEastAsia" w:eastAsiaTheme="minorEastAsia" w:hAnsiTheme="minorEastAsia" w:cs="宋体"/>
          <w:b/>
          <w:snapToGrid w:val="0"/>
          <w:color w:val="000000"/>
          <w:kern w:val="28"/>
          <w:sz w:val="30"/>
          <w:szCs w:val="30"/>
        </w:rPr>
      </w:pPr>
      <w:r w:rsidRPr="00E03E90">
        <w:rPr>
          <w:rFonts w:asciiTheme="minorEastAsia" w:eastAsiaTheme="minorEastAsia" w:hAnsiTheme="minorEastAsia" w:cs="宋体" w:hint="eastAsia"/>
          <w:b/>
          <w:snapToGrid w:val="0"/>
          <w:color w:val="000000"/>
          <w:kern w:val="28"/>
          <w:sz w:val="30"/>
          <w:szCs w:val="30"/>
        </w:rPr>
        <w:t>(</w:t>
      </w:r>
      <w:r w:rsidR="00A4692E" w:rsidRPr="00E03E90">
        <w:rPr>
          <w:rFonts w:asciiTheme="minorEastAsia" w:eastAsiaTheme="minorEastAsia" w:hAnsiTheme="minorEastAsia" w:cs="宋体" w:hint="eastAsia"/>
          <w:b/>
          <w:snapToGrid w:val="0"/>
          <w:color w:val="000000"/>
          <w:kern w:val="28"/>
          <w:sz w:val="30"/>
          <w:szCs w:val="30"/>
        </w:rPr>
        <w:t>温馨</w:t>
      </w:r>
      <w:r w:rsidRPr="00E03E90">
        <w:rPr>
          <w:rFonts w:asciiTheme="minorEastAsia" w:eastAsiaTheme="minorEastAsia" w:hAnsiTheme="minorEastAsia" w:cs="宋体" w:hint="eastAsia"/>
          <w:b/>
          <w:snapToGrid w:val="0"/>
          <w:color w:val="000000"/>
          <w:kern w:val="28"/>
          <w:sz w:val="30"/>
          <w:szCs w:val="30"/>
        </w:rPr>
        <w:t>提醒:供应商注册审核通过不代表已报名成功)</w:t>
      </w:r>
    </w:p>
    <w:p w:rsidR="007C3742" w:rsidRPr="00E03E90" w:rsidRDefault="007C3742" w:rsidP="00E03E90">
      <w:pPr>
        <w:pStyle w:val="aa"/>
        <w:snapToGrid w:val="0"/>
        <w:spacing w:line="288" w:lineRule="auto"/>
        <w:ind w:firstLineChars="200" w:firstLine="602"/>
        <w:rPr>
          <w:rFonts w:asciiTheme="minorEastAsia" w:eastAsiaTheme="minorEastAsia" w:hAnsiTheme="minorEastAsia" w:cs="宋体"/>
          <w:snapToGrid w:val="0"/>
          <w:color w:val="000000"/>
          <w:kern w:val="28"/>
          <w:sz w:val="30"/>
          <w:szCs w:val="30"/>
        </w:rPr>
      </w:pPr>
      <w:r w:rsidRPr="00E03E90">
        <w:rPr>
          <w:rFonts w:asciiTheme="minorEastAsia" w:eastAsiaTheme="minorEastAsia" w:hAnsiTheme="minorEastAsia" w:cs="宋体" w:hint="eastAsia"/>
          <w:b/>
          <w:color w:val="000000"/>
          <w:sz w:val="30"/>
          <w:szCs w:val="30"/>
        </w:rPr>
        <w:t>十</w:t>
      </w:r>
      <w:r w:rsidR="00B55271" w:rsidRPr="00E03E90">
        <w:rPr>
          <w:rFonts w:asciiTheme="minorEastAsia" w:eastAsiaTheme="minorEastAsia" w:hAnsiTheme="minorEastAsia" w:cs="宋体" w:hint="eastAsia"/>
          <w:b/>
          <w:color w:val="000000"/>
          <w:sz w:val="30"/>
          <w:szCs w:val="30"/>
        </w:rPr>
        <w:t>一</w:t>
      </w:r>
      <w:r w:rsidRPr="00E03E90">
        <w:rPr>
          <w:rFonts w:asciiTheme="minorEastAsia" w:eastAsiaTheme="minorEastAsia" w:hAnsiTheme="minorEastAsia" w:cs="宋体" w:hint="eastAsia"/>
          <w:b/>
          <w:color w:val="000000"/>
          <w:sz w:val="30"/>
          <w:szCs w:val="30"/>
        </w:rPr>
        <w:t>、响应递交</w:t>
      </w:r>
      <w:r w:rsidR="001E0A2B" w:rsidRPr="00E03E90">
        <w:rPr>
          <w:rFonts w:asciiTheme="minorEastAsia" w:eastAsiaTheme="minorEastAsia" w:hAnsiTheme="minorEastAsia" w:cs="宋体" w:hint="eastAsia"/>
          <w:b/>
          <w:color w:val="000000"/>
          <w:sz w:val="30"/>
          <w:szCs w:val="30"/>
        </w:rPr>
        <w:t>截止</w:t>
      </w:r>
      <w:r w:rsidRPr="00E03E90">
        <w:rPr>
          <w:rFonts w:asciiTheme="minorEastAsia" w:eastAsiaTheme="minorEastAsia" w:hAnsiTheme="minorEastAsia" w:cs="宋体" w:hint="eastAsia"/>
          <w:b/>
          <w:color w:val="000000"/>
          <w:sz w:val="30"/>
          <w:szCs w:val="30"/>
        </w:rPr>
        <w:t>时间及地点：</w:t>
      </w:r>
    </w:p>
    <w:p w:rsidR="007C3742" w:rsidRPr="00E03E90" w:rsidRDefault="007C3742" w:rsidP="000D3A40">
      <w:pPr>
        <w:pStyle w:val="aa"/>
        <w:snapToGrid w:val="0"/>
        <w:spacing w:line="288" w:lineRule="auto"/>
        <w:ind w:firstLineChars="200" w:firstLine="600"/>
        <w:rPr>
          <w:rFonts w:asciiTheme="minorEastAsia" w:eastAsiaTheme="minorEastAsia" w:hAnsiTheme="minorEastAsia" w:cs="宋体"/>
          <w:color w:val="FF0000"/>
          <w:kern w:val="2"/>
          <w:sz w:val="30"/>
          <w:szCs w:val="30"/>
        </w:rPr>
      </w:pPr>
      <w:r w:rsidRPr="00E03E90">
        <w:rPr>
          <w:rFonts w:asciiTheme="minorEastAsia" w:eastAsiaTheme="minorEastAsia" w:hAnsiTheme="minorEastAsia" w:cs="宋体" w:hint="eastAsia"/>
          <w:color w:val="000000"/>
          <w:sz w:val="30"/>
          <w:szCs w:val="30"/>
        </w:rPr>
        <w:t>1、响应文件递交</w:t>
      </w:r>
      <w:r w:rsidR="00EF4EC0" w:rsidRPr="00E03E90">
        <w:rPr>
          <w:rFonts w:asciiTheme="minorEastAsia" w:eastAsiaTheme="minorEastAsia" w:hAnsiTheme="minorEastAsia" w:cs="宋体" w:hint="eastAsia"/>
          <w:color w:val="000000"/>
          <w:sz w:val="30"/>
          <w:szCs w:val="30"/>
        </w:rPr>
        <w:t>截止</w:t>
      </w:r>
      <w:r w:rsidRPr="00E03E90">
        <w:rPr>
          <w:rFonts w:asciiTheme="minorEastAsia" w:eastAsiaTheme="minorEastAsia" w:hAnsiTheme="minorEastAsia" w:cs="宋体" w:hint="eastAsia"/>
          <w:color w:val="000000"/>
          <w:sz w:val="30"/>
          <w:szCs w:val="30"/>
        </w:rPr>
        <w:t>时间：</w:t>
      </w:r>
      <w:r w:rsidRPr="005E215A">
        <w:rPr>
          <w:rFonts w:asciiTheme="minorEastAsia" w:eastAsiaTheme="minorEastAsia" w:hAnsiTheme="minorEastAsia" w:cs="宋体" w:hint="eastAsia"/>
          <w:kern w:val="2"/>
          <w:sz w:val="30"/>
          <w:szCs w:val="30"/>
        </w:rPr>
        <w:t>201</w:t>
      </w:r>
      <w:r w:rsidR="005D259B" w:rsidRPr="005E215A">
        <w:rPr>
          <w:rFonts w:asciiTheme="minorEastAsia" w:eastAsiaTheme="minorEastAsia" w:hAnsiTheme="minorEastAsia" w:cs="宋体" w:hint="eastAsia"/>
          <w:kern w:val="2"/>
          <w:sz w:val="30"/>
          <w:szCs w:val="30"/>
        </w:rPr>
        <w:t>9</w:t>
      </w:r>
      <w:r w:rsidRPr="005E215A">
        <w:rPr>
          <w:rFonts w:asciiTheme="minorEastAsia" w:eastAsiaTheme="minorEastAsia" w:hAnsiTheme="minorEastAsia" w:cs="宋体" w:hint="eastAsia"/>
          <w:kern w:val="2"/>
          <w:sz w:val="30"/>
          <w:szCs w:val="30"/>
        </w:rPr>
        <w:t>年</w:t>
      </w:r>
      <w:r w:rsidR="005E215A" w:rsidRPr="005E215A">
        <w:rPr>
          <w:rFonts w:asciiTheme="minorEastAsia" w:eastAsiaTheme="minorEastAsia" w:hAnsiTheme="minorEastAsia" w:cs="宋体" w:hint="eastAsia"/>
          <w:kern w:val="2"/>
          <w:sz w:val="30"/>
          <w:szCs w:val="30"/>
        </w:rPr>
        <w:t>7</w:t>
      </w:r>
      <w:r w:rsidRPr="005E215A">
        <w:rPr>
          <w:rFonts w:asciiTheme="minorEastAsia" w:eastAsiaTheme="minorEastAsia" w:hAnsiTheme="minorEastAsia" w:cs="宋体" w:hint="eastAsia"/>
          <w:kern w:val="2"/>
          <w:sz w:val="30"/>
          <w:szCs w:val="30"/>
        </w:rPr>
        <w:t>月</w:t>
      </w:r>
      <w:r w:rsidR="005E215A" w:rsidRPr="005E215A">
        <w:rPr>
          <w:rFonts w:asciiTheme="minorEastAsia" w:eastAsiaTheme="minorEastAsia" w:hAnsiTheme="minorEastAsia" w:cs="宋体" w:hint="eastAsia"/>
          <w:kern w:val="2"/>
          <w:sz w:val="30"/>
          <w:szCs w:val="30"/>
        </w:rPr>
        <w:t>23</w:t>
      </w:r>
      <w:r w:rsidRPr="005E215A">
        <w:rPr>
          <w:rFonts w:asciiTheme="minorEastAsia" w:eastAsiaTheme="minorEastAsia" w:hAnsiTheme="minorEastAsia" w:cs="宋体" w:hint="eastAsia"/>
          <w:kern w:val="2"/>
          <w:sz w:val="30"/>
          <w:szCs w:val="30"/>
        </w:rPr>
        <w:t>日</w:t>
      </w:r>
      <w:r w:rsidR="001B02B5">
        <w:rPr>
          <w:rFonts w:asciiTheme="minorEastAsia" w:eastAsiaTheme="minorEastAsia" w:hAnsiTheme="minorEastAsia" w:cs="宋体" w:hint="eastAsia"/>
          <w:kern w:val="2"/>
          <w:sz w:val="30"/>
          <w:szCs w:val="30"/>
        </w:rPr>
        <w:t>10</w:t>
      </w:r>
      <w:r w:rsidR="004525CB" w:rsidRPr="005E215A">
        <w:rPr>
          <w:rFonts w:asciiTheme="minorEastAsia" w:eastAsiaTheme="minorEastAsia" w:hAnsiTheme="minorEastAsia" w:cs="宋体" w:hint="eastAsia"/>
          <w:kern w:val="2"/>
          <w:sz w:val="30"/>
          <w:szCs w:val="30"/>
        </w:rPr>
        <w:t>时</w:t>
      </w:r>
      <w:r w:rsidR="00770756" w:rsidRPr="005E215A">
        <w:rPr>
          <w:rFonts w:asciiTheme="minorEastAsia" w:eastAsiaTheme="minorEastAsia" w:hAnsiTheme="minorEastAsia" w:cs="宋体" w:hint="eastAsia"/>
          <w:kern w:val="2"/>
          <w:sz w:val="30"/>
          <w:szCs w:val="30"/>
        </w:rPr>
        <w:t>前</w:t>
      </w:r>
      <w:r w:rsidR="001E0A2B" w:rsidRPr="00E03E90">
        <w:rPr>
          <w:rFonts w:asciiTheme="minorEastAsia" w:eastAsiaTheme="minorEastAsia" w:hAnsiTheme="minorEastAsia" w:cs="Arial" w:hint="eastAsia"/>
          <w:color w:val="000000"/>
          <w:sz w:val="30"/>
          <w:szCs w:val="30"/>
        </w:rPr>
        <w:t>半小时内</w:t>
      </w:r>
      <w:r w:rsidR="001E0A2B" w:rsidRPr="00E03E90">
        <w:rPr>
          <w:rFonts w:asciiTheme="minorEastAsia" w:eastAsiaTheme="minorEastAsia" w:hAnsiTheme="minorEastAsia" w:cs="Arial" w:hint="eastAsia"/>
          <w:sz w:val="30"/>
          <w:szCs w:val="30"/>
        </w:rPr>
        <w:t>派授权代表</w:t>
      </w:r>
      <w:r w:rsidR="001E0A2B" w:rsidRPr="00E03E90">
        <w:rPr>
          <w:rFonts w:asciiTheme="minorEastAsia" w:eastAsiaTheme="minorEastAsia" w:hAnsiTheme="minorEastAsia" w:cs="Arial" w:hint="eastAsia"/>
          <w:color w:val="000000"/>
          <w:sz w:val="30"/>
          <w:szCs w:val="30"/>
        </w:rPr>
        <w:t>将投标文件密封</w:t>
      </w:r>
      <w:r w:rsidR="00EF4EC0" w:rsidRPr="00E03E90">
        <w:rPr>
          <w:rFonts w:asciiTheme="minorEastAsia" w:eastAsiaTheme="minorEastAsia" w:hAnsiTheme="minorEastAsia" w:cs="Arial" w:hint="eastAsia"/>
          <w:color w:val="000000"/>
          <w:sz w:val="30"/>
          <w:szCs w:val="30"/>
        </w:rPr>
        <w:t>送到</w:t>
      </w:r>
      <w:r w:rsidRPr="00E03E90">
        <w:rPr>
          <w:rFonts w:asciiTheme="minorEastAsia" w:eastAsiaTheme="minorEastAsia" w:hAnsiTheme="minorEastAsia" w:cs="宋体" w:hint="eastAsia"/>
          <w:kern w:val="2"/>
          <w:sz w:val="30"/>
          <w:szCs w:val="30"/>
        </w:rPr>
        <w:t>；</w:t>
      </w:r>
    </w:p>
    <w:p w:rsidR="007C3742" w:rsidRPr="00E03E90" w:rsidRDefault="007C3742" w:rsidP="000D3A40">
      <w:pPr>
        <w:pStyle w:val="aa"/>
        <w:snapToGrid w:val="0"/>
        <w:spacing w:line="288" w:lineRule="auto"/>
        <w:ind w:firstLineChars="200" w:firstLine="600"/>
        <w:rPr>
          <w:rFonts w:asciiTheme="minorEastAsia" w:eastAsiaTheme="minorEastAsia" w:hAnsiTheme="minorEastAsia" w:cs="宋体"/>
          <w:color w:val="000000"/>
          <w:kern w:val="2"/>
          <w:sz w:val="30"/>
          <w:szCs w:val="30"/>
        </w:rPr>
      </w:pPr>
      <w:r w:rsidRPr="00E03E90">
        <w:rPr>
          <w:rFonts w:asciiTheme="minorEastAsia" w:eastAsiaTheme="minorEastAsia" w:hAnsiTheme="minorEastAsia" w:cs="宋体" w:hint="eastAsia"/>
          <w:color w:val="000000"/>
          <w:sz w:val="30"/>
          <w:szCs w:val="30"/>
        </w:rPr>
        <w:t>2、响应文件递交地点：</w:t>
      </w:r>
      <w:r w:rsidRPr="00E03E90">
        <w:rPr>
          <w:rFonts w:asciiTheme="minorEastAsia" w:eastAsiaTheme="minorEastAsia" w:hAnsiTheme="minorEastAsia" w:cs="宋体" w:hint="eastAsia"/>
          <w:color w:val="000000"/>
          <w:kern w:val="2"/>
          <w:sz w:val="30"/>
          <w:szCs w:val="30"/>
        </w:rPr>
        <w:t>杭州市环城北路305号耀江发展中心</w:t>
      </w:r>
      <w:r w:rsidRPr="00E03E90">
        <w:rPr>
          <w:rFonts w:asciiTheme="minorEastAsia" w:eastAsiaTheme="minorEastAsia" w:hAnsiTheme="minorEastAsia" w:cs="宋体" w:hint="eastAsia"/>
          <w:b/>
          <w:color w:val="000000"/>
          <w:kern w:val="2"/>
          <w:sz w:val="30"/>
          <w:szCs w:val="30"/>
        </w:rPr>
        <w:t>二楼大开标室。</w:t>
      </w:r>
    </w:p>
    <w:p w:rsidR="007C3742" w:rsidRPr="00E03E90" w:rsidRDefault="007C3742" w:rsidP="00E03E90">
      <w:pPr>
        <w:pStyle w:val="aa"/>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3、逾期送达的响应文件将不予接受。</w:t>
      </w:r>
    </w:p>
    <w:p w:rsidR="00F1100C" w:rsidRPr="00E03E90" w:rsidRDefault="007C3742" w:rsidP="00E03E90">
      <w:pPr>
        <w:snapToGrid w:val="0"/>
        <w:spacing w:line="288" w:lineRule="auto"/>
        <w:ind w:firstLineChars="200" w:firstLine="602"/>
        <w:rPr>
          <w:rFonts w:asciiTheme="minorEastAsia" w:eastAsiaTheme="minorEastAsia" w:hAnsiTheme="minorEastAsia" w:cs="宋体"/>
          <w:b/>
          <w:color w:val="000000"/>
          <w:sz w:val="30"/>
          <w:szCs w:val="30"/>
        </w:rPr>
      </w:pPr>
      <w:r w:rsidRPr="00E03E90">
        <w:rPr>
          <w:rFonts w:asciiTheme="minorEastAsia" w:eastAsiaTheme="minorEastAsia" w:hAnsiTheme="minorEastAsia" w:cs="宋体" w:hint="eastAsia"/>
          <w:b/>
          <w:color w:val="000000"/>
          <w:sz w:val="30"/>
          <w:szCs w:val="30"/>
        </w:rPr>
        <w:t>十</w:t>
      </w:r>
      <w:r w:rsidR="00B55271" w:rsidRPr="00E03E90">
        <w:rPr>
          <w:rFonts w:asciiTheme="minorEastAsia" w:eastAsiaTheme="minorEastAsia" w:hAnsiTheme="minorEastAsia" w:cs="宋体" w:hint="eastAsia"/>
          <w:b/>
          <w:color w:val="000000"/>
          <w:sz w:val="30"/>
          <w:szCs w:val="30"/>
        </w:rPr>
        <w:t>二</w:t>
      </w:r>
      <w:r w:rsidRPr="00E03E90">
        <w:rPr>
          <w:rFonts w:asciiTheme="minorEastAsia" w:eastAsiaTheme="minorEastAsia" w:hAnsiTheme="minorEastAsia" w:cs="宋体" w:hint="eastAsia"/>
          <w:b/>
          <w:color w:val="000000"/>
          <w:sz w:val="30"/>
          <w:szCs w:val="30"/>
        </w:rPr>
        <w:t>、业务咨询：</w:t>
      </w:r>
    </w:p>
    <w:tbl>
      <w:tblPr>
        <w:tblpPr w:leftFromText="180" w:rightFromText="180" w:vertAnchor="text" w:horzAnchor="margin" w:tblpY="433"/>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127"/>
        <w:gridCol w:w="1984"/>
        <w:gridCol w:w="2444"/>
      </w:tblGrid>
      <w:tr w:rsidR="0079766D" w:rsidRPr="00341166" w:rsidTr="004A5D08">
        <w:tc>
          <w:tcPr>
            <w:tcW w:w="1526"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机 构</w:t>
            </w:r>
          </w:p>
        </w:tc>
        <w:tc>
          <w:tcPr>
            <w:tcW w:w="7972" w:type="dxa"/>
            <w:gridSpan w:val="4"/>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浙江省政府采购中心</w:t>
            </w:r>
          </w:p>
        </w:tc>
      </w:tr>
      <w:tr w:rsidR="0079766D" w:rsidRPr="00341166" w:rsidTr="004A5D08">
        <w:tc>
          <w:tcPr>
            <w:tcW w:w="1526"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地 址</w:t>
            </w:r>
          </w:p>
        </w:tc>
        <w:tc>
          <w:tcPr>
            <w:tcW w:w="7972" w:type="dxa"/>
            <w:gridSpan w:val="4"/>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浙江省杭州市下城区环城北路305号耀江发展中心</w:t>
            </w:r>
          </w:p>
        </w:tc>
      </w:tr>
      <w:tr w:rsidR="0079766D" w:rsidRPr="00341166" w:rsidTr="004A5D08">
        <w:trPr>
          <w:trHeight w:val="595"/>
        </w:trPr>
        <w:tc>
          <w:tcPr>
            <w:tcW w:w="1526"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网 站</w:t>
            </w:r>
          </w:p>
        </w:tc>
        <w:tc>
          <w:tcPr>
            <w:tcW w:w="7972" w:type="dxa"/>
            <w:gridSpan w:val="4"/>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浙江政府采购网 http://www.zjzfcg.gov.cn（文件下载、公告查询）</w:t>
            </w:r>
          </w:p>
        </w:tc>
      </w:tr>
      <w:tr w:rsidR="0079766D" w:rsidRPr="00341166" w:rsidTr="00341166">
        <w:tc>
          <w:tcPr>
            <w:tcW w:w="1526"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咨询事项</w:t>
            </w:r>
          </w:p>
        </w:tc>
        <w:tc>
          <w:tcPr>
            <w:tcW w:w="1417"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联系人</w:t>
            </w:r>
          </w:p>
        </w:tc>
        <w:tc>
          <w:tcPr>
            <w:tcW w:w="2127"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联系方式</w:t>
            </w:r>
          </w:p>
        </w:tc>
        <w:tc>
          <w:tcPr>
            <w:tcW w:w="1984"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传真</w:t>
            </w:r>
          </w:p>
        </w:tc>
        <w:tc>
          <w:tcPr>
            <w:tcW w:w="2444" w:type="dxa"/>
            <w:vAlign w:val="center"/>
          </w:tcPr>
          <w:p w:rsidR="0079766D" w:rsidRPr="00341166" w:rsidRDefault="0079766D" w:rsidP="000D3A40">
            <w:pPr>
              <w:snapToGrid w:val="0"/>
              <w:spacing w:line="288" w:lineRule="auto"/>
              <w:jc w:val="center"/>
              <w:rPr>
                <w:rFonts w:asciiTheme="minorEastAsia" w:eastAsiaTheme="minorEastAsia" w:hAnsiTheme="minorEastAsia" w:cs="宋体"/>
                <w:b/>
                <w:color w:val="000000"/>
                <w:sz w:val="24"/>
              </w:rPr>
            </w:pPr>
            <w:r w:rsidRPr="00341166">
              <w:rPr>
                <w:rFonts w:asciiTheme="minorEastAsia" w:eastAsiaTheme="minorEastAsia" w:hAnsiTheme="minorEastAsia" w:cs="宋体" w:hint="eastAsia"/>
                <w:b/>
                <w:color w:val="000000"/>
                <w:sz w:val="24"/>
              </w:rPr>
              <w:t>备注</w:t>
            </w:r>
          </w:p>
        </w:tc>
      </w:tr>
      <w:tr w:rsidR="0079766D" w:rsidRPr="00341166" w:rsidTr="00341166">
        <w:tc>
          <w:tcPr>
            <w:tcW w:w="1526"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项目联系人</w:t>
            </w:r>
          </w:p>
        </w:tc>
        <w:tc>
          <w:tcPr>
            <w:tcW w:w="1417" w:type="dxa"/>
            <w:vAlign w:val="center"/>
          </w:tcPr>
          <w:p w:rsidR="0079766D" w:rsidRPr="00341166" w:rsidRDefault="0079766D" w:rsidP="009F70D6">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张</w:t>
            </w:r>
            <w:r w:rsidR="009F70D6" w:rsidRPr="00341166">
              <w:rPr>
                <w:rFonts w:asciiTheme="minorEastAsia" w:eastAsiaTheme="minorEastAsia" w:hAnsiTheme="minorEastAsia" w:cs="宋体" w:hint="eastAsia"/>
                <w:color w:val="000000"/>
                <w:sz w:val="24"/>
              </w:rPr>
              <w:t xml:space="preserve">  嫣</w:t>
            </w:r>
          </w:p>
        </w:tc>
        <w:tc>
          <w:tcPr>
            <w:tcW w:w="2127"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0571-88907711</w:t>
            </w:r>
          </w:p>
        </w:tc>
        <w:tc>
          <w:tcPr>
            <w:tcW w:w="1984"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bookmarkStart w:id="3" w:name="传真"/>
            <w:r w:rsidRPr="00341166">
              <w:rPr>
                <w:rFonts w:asciiTheme="minorEastAsia" w:eastAsiaTheme="minorEastAsia" w:hAnsiTheme="minorEastAsia" w:cs="宋体" w:hint="eastAsia"/>
                <w:color w:val="000000"/>
                <w:sz w:val="24"/>
              </w:rPr>
              <w:t>0571-889077</w:t>
            </w:r>
            <w:bookmarkEnd w:id="3"/>
            <w:r w:rsidRPr="00341166">
              <w:rPr>
                <w:rFonts w:asciiTheme="minorEastAsia" w:eastAsiaTheme="minorEastAsia" w:hAnsiTheme="minorEastAsia" w:cs="宋体" w:hint="eastAsia"/>
                <w:color w:val="000000"/>
                <w:sz w:val="24"/>
              </w:rPr>
              <w:t>83</w:t>
            </w:r>
          </w:p>
        </w:tc>
        <w:tc>
          <w:tcPr>
            <w:tcW w:w="2444"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三楼</w:t>
            </w:r>
          </w:p>
        </w:tc>
      </w:tr>
      <w:tr w:rsidR="00341166" w:rsidRPr="00341166" w:rsidTr="00341166">
        <w:tc>
          <w:tcPr>
            <w:tcW w:w="1526" w:type="dxa"/>
            <w:vAlign w:val="center"/>
          </w:tcPr>
          <w:p w:rsidR="00341166" w:rsidRPr="00341166" w:rsidRDefault="00341166"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项目报名</w:t>
            </w:r>
          </w:p>
        </w:tc>
        <w:tc>
          <w:tcPr>
            <w:tcW w:w="1417" w:type="dxa"/>
            <w:vAlign w:val="center"/>
          </w:tcPr>
          <w:p w:rsidR="00341166" w:rsidRPr="00341166" w:rsidRDefault="00341166" w:rsidP="009F70D6">
            <w:pPr>
              <w:snapToGrid w:val="0"/>
              <w:spacing w:line="288" w:lineRule="auto"/>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系统报名</w:t>
            </w:r>
          </w:p>
        </w:tc>
        <w:tc>
          <w:tcPr>
            <w:tcW w:w="2127" w:type="dxa"/>
            <w:vAlign w:val="center"/>
          </w:tcPr>
          <w:p w:rsidR="00341166" w:rsidRPr="00341166" w:rsidRDefault="00341166"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4008817190</w:t>
            </w:r>
          </w:p>
        </w:tc>
        <w:tc>
          <w:tcPr>
            <w:tcW w:w="1984" w:type="dxa"/>
            <w:vAlign w:val="center"/>
          </w:tcPr>
          <w:p w:rsidR="00341166" w:rsidRPr="00341166" w:rsidRDefault="00341166" w:rsidP="000D3A40">
            <w:pPr>
              <w:snapToGrid w:val="0"/>
              <w:spacing w:line="288" w:lineRule="auto"/>
              <w:jc w:val="center"/>
              <w:rPr>
                <w:rFonts w:asciiTheme="minorEastAsia" w:eastAsiaTheme="minorEastAsia" w:hAnsiTheme="minorEastAsia" w:cs="宋体"/>
                <w:color w:val="000000"/>
                <w:sz w:val="24"/>
              </w:rPr>
            </w:pPr>
          </w:p>
        </w:tc>
        <w:tc>
          <w:tcPr>
            <w:tcW w:w="2444" w:type="dxa"/>
            <w:vAlign w:val="center"/>
          </w:tcPr>
          <w:p w:rsidR="00341166" w:rsidRPr="00341166" w:rsidRDefault="00341166" w:rsidP="000D3A40">
            <w:pPr>
              <w:snapToGrid w:val="0"/>
              <w:spacing w:line="288" w:lineRule="auto"/>
              <w:rPr>
                <w:rFonts w:asciiTheme="minorEastAsia" w:eastAsiaTheme="minorEastAsia" w:hAnsiTheme="minorEastAsia" w:cs="宋体"/>
                <w:color w:val="000000"/>
                <w:sz w:val="24"/>
              </w:rPr>
            </w:pPr>
          </w:p>
        </w:tc>
      </w:tr>
      <w:tr w:rsidR="0079766D" w:rsidRPr="00341166" w:rsidTr="00341166">
        <w:tc>
          <w:tcPr>
            <w:tcW w:w="1526"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项目报名</w:t>
            </w:r>
            <w:r w:rsidR="00341166">
              <w:rPr>
                <w:rFonts w:asciiTheme="minorEastAsia" w:eastAsiaTheme="minorEastAsia" w:hAnsiTheme="minorEastAsia" w:cs="宋体" w:hint="eastAsia"/>
                <w:color w:val="000000"/>
                <w:sz w:val="24"/>
              </w:rPr>
              <w:t>审核</w:t>
            </w:r>
          </w:p>
        </w:tc>
        <w:tc>
          <w:tcPr>
            <w:tcW w:w="1417" w:type="dxa"/>
            <w:vAlign w:val="center"/>
          </w:tcPr>
          <w:p w:rsidR="0079766D" w:rsidRPr="00341166" w:rsidRDefault="0079766D" w:rsidP="009F70D6">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陈</w:t>
            </w:r>
            <w:r w:rsidR="009F70D6" w:rsidRPr="00341166">
              <w:rPr>
                <w:rFonts w:asciiTheme="minorEastAsia" w:eastAsiaTheme="minorEastAsia" w:hAnsiTheme="minorEastAsia" w:cs="宋体" w:hint="eastAsia"/>
                <w:color w:val="000000"/>
                <w:sz w:val="24"/>
              </w:rPr>
              <w:t>彬菁</w:t>
            </w:r>
          </w:p>
        </w:tc>
        <w:tc>
          <w:tcPr>
            <w:tcW w:w="2127"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0571-88907723</w:t>
            </w:r>
          </w:p>
        </w:tc>
        <w:tc>
          <w:tcPr>
            <w:tcW w:w="1984"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0571-88907704</w:t>
            </w:r>
          </w:p>
        </w:tc>
        <w:tc>
          <w:tcPr>
            <w:tcW w:w="2444"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一楼（服务大厅）</w:t>
            </w:r>
          </w:p>
        </w:tc>
      </w:tr>
      <w:tr w:rsidR="0079766D" w:rsidRPr="00341166" w:rsidTr="00341166">
        <w:tc>
          <w:tcPr>
            <w:tcW w:w="1526" w:type="dxa"/>
            <w:vAlign w:val="center"/>
          </w:tcPr>
          <w:p w:rsidR="0079766D" w:rsidRPr="00341166" w:rsidRDefault="0079766D" w:rsidP="000D3A40">
            <w:pPr>
              <w:pStyle w:val="af7"/>
              <w:snapToGrid w:val="0"/>
              <w:spacing w:before="0" w:beforeAutospacing="0" w:after="0" w:afterAutospacing="0" w:line="288" w:lineRule="auto"/>
              <w:rPr>
                <w:rFonts w:asciiTheme="minorEastAsia" w:eastAsiaTheme="minorEastAsia" w:hAnsiTheme="minorEastAsia" w:cs="宋体"/>
              </w:rPr>
            </w:pPr>
            <w:r w:rsidRPr="00341166">
              <w:rPr>
                <w:rFonts w:asciiTheme="minorEastAsia" w:eastAsiaTheme="minorEastAsia" w:hAnsiTheme="minorEastAsia" w:cs="宋体" w:hint="eastAsia"/>
                <w:color w:val="000000"/>
              </w:rPr>
              <w:t>项目</w:t>
            </w:r>
            <w:r w:rsidRPr="00341166">
              <w:rPr>
                <w:rFonts w:asciiTheme="minorEastAsia" w:eastAsiaTheme="minorEastAsia" w:hAnsiTheme="minorEastAsia" w:cs="宋体" w:hint="eastAsia"/>
              </w:rPr>
              <w:t>监督</w:t>
            </w:r>
          </w:p>
        </w:tc>
        <w:tc>
          <w:tcPr>
            <w:tcW w:w="1417" w:type="dxa"/>
            <w:vAlign w:val="center"/>
          </w:tcPr>
          <w:p w:rsidR="0079766D" w:rsidRPr="00341166" w:rsidRDefault="0079766D" w:rsidP="009F70D6">
            <w:pPr>
              <w:pStyle w:val="af7"/>
              <w:snapToGrid w:val="0"/>
              <w:spacing w:before="0" w:beforeAutospacing="0" w:after="0" w:afterAutospacing="0" w:line="288" w:lineRule="auto"/>
              <w:jc w:val="center"/>
              <w:rPr>
                <w:rFonts w:asciiTheme="minorEastAsia" w:eastAsiaTheme="minorEastAsia" w:hAnsiTheme="minorEastAsia" w:cs="宋体"/>
              </w:rPr>
            </w:pPr>
            <w:r w:rsidRPr="00341166">
              <w:rPr>
                <w:rFonts w:asciiTheme="minorEastAsia" w:eastAsiaTheme="minorEastAsia" w:hAnsiTheme="minorEastAsia" w:cs="宋体" w:hint="eastAsia"/>
              </w:rPr>
              <w:t>高</w:t>
            </w:r>
            <w:r w:rsidR="009F70D6" w:rsidRPr="00341166">
              <w:rPr>
                <w:rFonts w:asciiTheme="minorEastAsia" w:eastAsiaTheme="minorEastAsia" w:hAnsiTheme="minorEastAsia" w:cs="宋体" w:hint="eastAsia"/>
              </w:rPr>
              <w:t xml:space="preserve">  明</w:t>
            </w:r>
          </w:p>
        </w:tc>
        <w:tc>
          <w:tcPr>
            <w:tcW w:w="2127" w:type="dxa"/>
            <w:vAlign w:val="center"/>
          </w:tcPr>
          <w:p w:rsidR="0079766D" w:rsidRPr="00341166" w:rsidRDefault="0079766D" w:rsidP="000D3A40">
            <w:pPr>
              <w:pStyle w:val="af7"/>
              <w:snapToGrid w:val="0"/>
              <w:spacing w:before="0" w:beforeAutospacing="0" w:after="0" w:afterAutospacing="0" w:line="288" w:lineRule="auto"/>
              <w:jc w:val="center"/>
              <w:rPr>
                <w:rFonts w:asciiTheme="minorEastAsia" w:eastAsiaTheme="minorEastAsia" w:hAnsiTheme="minorEastAsia" w:cs="宋体"/>
              </w:rPr>
            </w:pPr>
            <w:r w:rsidRPr="00341166">
              <w:rPr>
                <w:rFonts w:asciiTheme="minorEastAsia" w:eastAsiaTheme="minorEastAsia" w:hAnsiTheme="minorEastAsia" w:cs="宋体" w:hint="eastAsia"/>
              </w:rPr>
              <w:t>0571-88907706</w:t>
            </w:r>
          </w:p>
        </w:tc>
        <w:tc>
          <w:tcPr>
            <w:tcW w:w="1984" w:type="dxa"/>
            <w:vAlign w:val="center"/>
          </w:tcPr>
          <w:p w:rsidR="0079766D" w:rsidRPr="00341166" w:rsidRDefault="0079766D" w:rsidP="000D3A40">
            <w:pPr>
              <w:pStyle w:val="af7"/>
              <w:snapToGrid w:val="0"/>
              <w:spacing w:before="0" w:beforeAutospacing="0" w:after="0" w:afterAutospacing="0" w:line="288" w:lineRule="auto"/>
              <w:jc w:val="center"/>
              <w:rPr>
                <w:rFonts w:asciiTheme="minorEastAsia" w:eastAsiaTheme="minorEastAsia" w:hAnsiTheme="minorEastAsia" w:cs="宋体"/>
              </w:rPr>
            </w:pPr>
            <w:r w:rsidRPr="00341166">
              <w:rPr>
                <w:rFonts w:asciiTheme="minorEastAsia" w:eastAsiaTheme="minorEastAsia" w:hAnsiTheme="minorEastAsia" w:cs="宋体" w:hint="eastAsia"/>
              </w:rPr>
              <w:t>0571-88907783</w:t>
            </w:r>
          </w:p>
        </w:tc>
        <w:tc>
          <w:tcPr>
            <w:tcW w:w="2444" w:type="dxa"/>
            <w:vAlign w:val="center"/>
          </w:tcPr>
          <w:p w:rsidR="0079766D" w:rsidRPr="00341166" w:rsidRDefault="0079766D" w:rsidP="000D3A40">
            <w:pPr>
              <w:pStyle w:val="af7"/>
              <w:snapToGrid w:val="0"/>
              <w:spacing w:before="0" w:beforeAutospacing="0" w:after="0" w:afterAutospacing="0" w:line="288" w:lineRule="auto"/>
              <w:rPr>
                <w:rFonts w:asciiTheme="minorEastAsia" w:eastAsiaTheme="minorEastAsia" w:hAnsiTheme="minorEastAsia" w:cs="宋体"/>
              </w:rPr>
            </w:pPr>
            <w:r w:rsidRPr="00341166">
              <w:rPr>
                <w:rFonts w:asciiTheme="minorEastAsia" w:eastAsiaTheme="minorEastAsia" w:hAnsiTheme="minorEastAsia" w:cs="宋体" w:hint="eastAsia"/>
              </w:rPr>
              <w:t>三楼（采购监督部）</w:t>
            </w:r>
          </w:p>
        </w:tc>
      </w:tr>
      <w:tr w:rsidR="0079766D" w:rsidRPr="00341166" w:rsidTr="00341166">
        <w:tc>
          <w:tcPr>
            <w:tcW w:w="1526"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网站系统问题</w:t>
            </w:r>
          </w:p>
        </w:tc>
        <w:tc>
          <w:tcPr>
            <w:tcW w:w="1417" w:type="dxa"/>
            <w:vAlign w:val="center"/>
          </w:tcPr>
          <w:p w:rsidR="0079766D" w:rsidRPr="00341166" w:rsidRDefault="0079766D" w:rsidP="00341166">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客  服</w:t>
            </w:r>
          </w:p>
        </w:tc>
        <w:tc>
          <w:tcPr>
            <w:tcW w:w="2127"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4008817190</w:t>
            </w:r>
          </w:p>
        </w:tc>
        <w:tc>
          <w:tcPr>
            <w:tcW w:w="1984" w:type="dxa"/>
            <w:vAlign w:val="center"/>
          </w:tcPr>
          <w:p w:rsidR="0079766D" w:rsidRPr="00341166" w:rsidRDefault="0079766D" w:rsidP="000D3A40">
            <w:pPr>
              <w:snapToGrid w:val="0"/>
              <w:spacing w:line="288" w:lineRule="auto"/>
              <w:jc w:val="center"/>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w:t>
            </w:r>
          </w:p>
        </w:tc>
        <w:tc>
          <w:tcPr>
            <w:tcW w:w="2444" w:type="dxa"/>
            <w:vAlign w:val="center"/>
          </w:tcPr>
          <w:p w:rsidR="0079766D" w:rsidRPr="00341166" w:rsidRDefault="0079766D" w:rsidP="000D3A40">
            <w:pPr>
              <w:snapToGrid w:val="0"/>
              <w:spacing w:line="288" w:lineRule="auto"/>
              <w:rPr>
                <w:rFonts w:asciiTheme="minorEastAsia" w:eastAsiaTheme="minorEastAsia" w:hAnsiTheme="minorEastAsia" w:cs="宋体"/>
                <w:color w:val="000000"/>
                <w:sz w:val="24"/>
              </w:rPr>
            </w:pPr>
            <w:r w:rsidRPr="00341166">
              <w:rPr>
                <w:rFonts w:asciiTheme="minorEastAsia" w:eastAsiaTheme="minorEastAsia" w:hAnsiTheme="minorEastAsia" w:cs="宋体" w:hint="eastAsia"/>
                <w:color w:val="000000"/>
                <w:sz w:val="24"/>
              </w:rPr>
              <w:t>注册、账号等</w:t>
            </w:r>
          </w:p>
        </w:tc>
      </w:tr>
    </w:tbl>
    <w:p w:rsidR="0079766D" w:rsidRPr="00500E54" w:rsidRDefault="0079766D" w:rsidP="000D3A40">
      <w:pPr>
        <w:snapToGrid w:val="0"/>
        <w:spacing w:line="288" w:lineRule="auto"/>
        <w:rPr>
          <w:rFonts w:asciiTheme="minorEastAsia" w:eastAsiaTheme="minorEastAsia" w:hAnsiTheme="minorEastAsia" w:cs="宋体"/>
          <w:b/>
          <w:color w:val="000000"/>
          <w:sz w:val="32"/>
          <w:szCs w:val="32"/>
        </w:rPr>
      </w:pPr>
    </w:p>
    <w:p w:rsidR="00DF0FD5" w:rsidRPr="00500E54" w:rsidRDefault="00DF0FD5" w:rsidP="000D3A40">
      <w:pPr>
        <w:pStyle w:val="aa"/>
        <w:snapToGrid w:val="0"/>
        <w:spacing w:line="288" w:lineRule="auto"/>
        <w:jc w:val="center"/>
        <w:rPr>
          <w:rFonts w:asciiTheme="minorEastAsia" w:eastAsiaTheme="minorEastAsia" w:hAnsiTheme="minorEastAsia" w:cs="宋体"/>
          <w:b/>
          <w:color w:val="000000"/>
          <w:kern w:val="2"/>
          <w:sz w:val="44"/>
          <w:szCs w:val="24"/>
        </w:rPr>
      </w:pPr>
    </w:p>
    <w:p w:rsidR="0079766D" w:rsidRPr="00500E54" w:rsidRDefault="0079766D" w:rsidP="000D3A40">
      <w:pPr>
        <w:pStyle w:val="aa"/>
        <w:snapToGrid w:val="0"/>
        <w:spacing w:line="288" w:lineRule="auto"/>
        <w:jc w:val="center"/>
        <w:rPr>
          <w:rFonts w:asciiTheme="minorEastAsia" w:eastAsiaTheme="minorEastAsia" w:hAnsiTheme="minorEastAsia" w:cs="宋体"/>
          <w:b/>
          <w:color w:val="000000"/>
          <w:kern w:val="2"/>
          <w:sz w:val="44"/>
          <w:szCs w:val="24"/>
        </w:rPr>
      </w:pPr>
    </w:p>
    <w:p w:rsidR="0079766D" w:rsidRPr="00500E54" w:rsidRDefault="0079766D" w:rsidP="00F03DA1">
      <w:pPr>
        <w:pStyle w:val="aa"/>
        <w:snapToGrid w:val="0"/>
        <w:spacing w:line="360" w:lineRule="auto"/>
        <w:jc w:val="center"/>
        <w:rPr>
          <w:rFonts w:asciiTheme="minorEastAsia" w:eastAsiaTheme="minorEastAsia" w:hAnsiTheme="minorEastAsia" w:cs="宋体"/>
          <w:b/>
          <w:color w:val="000000"/>
          <w:kern w:val="2"/>
          <w:sz w:val="44"/>
          <w:szCs w:val="24"/>
        </w:rPr>
      </w:pPr>
    </w:p>
    <w:p w:rsidR="0079766D" w:rsidRDefault="0079766D" w:rsidP="00F03DA1">
      <w:pPr>
        <w:pStyle w:val="aa"/>
        <w:snapToGrid w:val="0"/>
        <w:spacing w:line="360" w:lineRule="auto"/>
        <w:jc w:val="center"/>
        <w:rPr>
          <w:rFonts w:asciiTheme="minorEastAsia" w:eastAsiaTheme="minorEastAsia" w:hAnsiTheme="minorEastAsia" w:cs="宋体"/>
          <w:b/>
          <w:color w:val="000000"/>
          <w:kern w:val="2"/>
          <w:sz w:val="44"/>
          <w:szCs w:val="24"/>
        </w:rPr>
      </w:pPr>
    </w:p>
    <w:p w:rsidR="00341166" w:rsidRDefault="00341166" w:rsidP="00F03DA1">
      <w:pPr>
        <w:pStyle w:val="aa"/>
        <w:snapToGrid w:val="0"/>
        <w:spacing w:line="360" w:lineRule="auto"/>
        <w:jc w:val="center"/>
        <w:rPr>
          <w:rFonts w:asciiTheme="minorEastAsia" w:eastAsiaTheme="minorEastAsia" w:hAnsiTheme="minorEastAsia" w:cs="宋体"/>
          <w:b/>
          <w:color w:val="000000"/>
          <w:kern w:val="2"/>
          <w:sz w:val="44"/>
          <w:szCs w:val="24"/>
        </w:rPr>
      </w:pPr>
    </w:p>
    <w:p w:rsidR="00341166" w:rsidRPr="00500E54" w:rsidRDefault="00341166" w:rsidP="00F03DA1">
      <w:pPr>
        <w:pStyle w:val="aa"/>
        <w:snapToGrid w:val="0"/>
        <w:spacing w:line="360" w:lineRule="auto"/>
        <w:jc w:val="center"/>
        <w:rPr>
          <w:rFonts w:asciiTheme="minorEastAsia" w:eastAsiaTheme="minorEastAsia" w:hAnsiTheme="minorEastAsia" w:cs="宋体"/>
          <w:b/>
          <w:color w:val="000000"/>
          <w:kern w:val="2"/>
          <w:sz w:val="44"/>
          <w:szCs w:val="24"/>
        </w:rPr>
      </w:pPr>
    </w:p>
    <w:p w:rsidR="00BB2257" w:rsidRPr="00500E54" w:rsidRDefault="007C3742" w:rsidP="00BB2257">
      <w:pPr>
        <w:pStyle w:val="aa"/>
        <w:snapToGrid w:val="0"/>
        <w:spacing w:line="360" w:lineRule="auto"/>
        <w:jc w:val="center"/>
        <w:rPr>
          <w:rFonts w:asciiTheme="minorEastAsia" w:eastAsiaTheme="minorEastAsia" w:hAnsiTheme="minorEastAsia" w:cs="宋体"/>
          <w:b/>
          <w:color w:val="000000"/>
          <w:kern w:val="2"/>
          <w:sz w:val="44"/>
          <w:szCs w:val="24"/>
        </w:rPr>
      </w:pPr>
      <w:r w:rsidRPr="00500E54">
        <w:rPr>
          <w:rFonts w:asciiTheme="minorEastAsia" w:eastAsiaTheme="minorEastAsia" w:hAnsiTheme="minorEastAsia" w:cs="宋体" w:hint="eastAsia"/>
          <w:b/>
          <w:color w:val="000000"/>
          <w:kern w:val="2"/>
          <w:sz w:val="44"/>
          <w:szCs w:val="24"/>
        </w:rPr>
        <w:lastRenderedPageBreak/>
        <w:t>第二章 操作流程</w:t>
      </w:r>
    </w:p>
    <w:p w:rsidR="007C3742" w:rsidRPr="00500E54" w:rsidRDefault="007C3742" w:rsidP="00F03DA1">
      <w:pPr>
        <w:snapToGrid w:val="0"/>
        <w:spacing w:line="360" w:lineRule="auto"/>
        <w:ind w:firstLineChars="200" w:firstLine="602"/>
        <w:rPr>
          <w:rFonts w:asciiTheme="minorEastAsia" w:eastAsiaTheme="minorEastAsia" w:hAnsiTheme="minorEastAsia" w:cs="宋体"/>
          <w:b/>
          <w:color w:val="000000"/>
          <w:sz w:val="30"/>
          <w:szCs w:val="30"/>
        </w:rPr>
      </w:pPr>
      <w:r w:rsidRPr="00500E54">
        <w:rPr>
          <w:rFonts w:asciiTheme="minorEastAsia" w:eastAsiaTheme="minorEastAsia" w:hAnsiTheme="minorEastAsia" w:cs="宋体" w:hint="eastAsia"/>
          <w:b/>
          <w:color w:val="000000"/>
          <w:sz w:val="30"/>
          <w:szCs w:val="30"/>
        </w:rPr>
        <w:t>一、承诺入围阶段</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（一）浙江省政府采购中心发布承诺入围的公告。</w:t>
      </w:r>
    </w:p>
    <w:p w:rsidR="00651AEB" w:rsidRPr="00500E54" w:rsidRDefault="00651AEB" w:rsidP="00F03DA1">
      <w:pPr>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二）有意向的供应商按公告规定报名，供应商须在浙江省政府采购网上注册入库成为正式供应商或承诺在入围公告后30天内注册成为正式供应商。未成为浙江省政府采购网注册正式供应商的请按规定流程注册（注册免费，具体详见“浙江政府采购网——办事指南——供应商注册申请”）。</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（三）按公告规定时间及地点提交响应文件。</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（四）依法组建由</w:t>
      </w:r>
      <w:r w:rsidR="00BB2257">
        <w:rPr>
          <w:rFonts w:asciiTheme="minorEastAsia" w:eastAsiaTheme="minorEastAsia" w:hAnsiTheme="minorEastAsia" w:hint="eastAsia"/>
          <w:color w:val="000000"/>
          <w:sz w:val="30"/>
          <w:szCs w:val="30"/>
        </w:rPr>
        <w:t>3</w:t>
      </w:r>
      <w:r w:rsidRPr="00500E54">
        <w:rPr>
          <w:rFonts w:asciiTheme="minorEastAsia" w:eastAsiaTheme="minorEastAsia" w:hAnsiTheme="minorEastAsia" w:hint="eastAsia"/>
          <w:color w:val="000000"/>
          <w:sz w:val="30"/>
          <w:szCs w:val="30"/>
        </w:rPr>
        <w:t>人以上奇数的人员组成评审小组，负责对供应商提交的响应文件进行审查、质询和比较等。评审小组由政府采购专家组成。</w:t>
      </w:r>
      <w:r w:rsidRPr="00500E54">
        <w:rPr>
          <w:rFonts w:asciiTheme="minorEastAsia" w:eastAsiaTheme="minorEastAsia" w:hAnsiTheme="minorEastAsia" w:hint="eastAsia"/>
          <w:b/>
          <w:color w:val="000000"/>
          <w:sz w:val="30"/>
          <w:szCs w:val="30"/>
        </w:rPr>
        <w:t>评审现场允许响应方在评审小组规定的时间内提供澄清、说明等补充材料。</w:t>
      </w:r>
    </w:p>
    <w:p w:rsidR="00651AEB" w:rsidRPr="00500E54" w:rsidRDefault="00651AEB" w:rsidP="00F03DA1">
      <w:pPr>
        <w:adjustRightInd w:val="0"/>
        <w:snapToGrid w:val="0"/>
        <w:spacing w:line="360" w:lineRule="auto"/>
        <w:ind w:firstLineChars="200" w:firstLine="602"/>
        <w:rPr>
          <w:rFonts w:asciiTheme="minorEastAsia" w:eastAsiaTheme="minorEastAsia" w:hAnsiTheme="minorEastAsia"/>
          <w:color w:val="000000"/>
          <w:sz w:val="30"/>
          <w:szCs w:val="30"/>
        </w:rPr>
      </w:pPr>
      <w:r w:rsidRPr="00500E54">
        <w:rPr>
          <w:rFonts w:asciiTheme="minorEastAsia" w:eastAsiaTheme="minorEastAsia" w:hAnsiTheme="minorEastAsia" w:hint="eastAsia"/>
          <w:b/>
          <w:color w:val="000000"/>
          <w:sz w:val="30"/>
          <w:szCs w:val="30"/>
        </w:rPr>
        <w:t>入围原则如下：</w:t>
      </w:r>
      <w:r w:rsidRPr="00500E54">
        <w:rPr>
          <w:rFonts w:asciiTheme="minorEastAsia" w:eastAsiaTheme="minorEastAsia" w:hAnsiTheme="minorEastAsia"/>
          <w:color w:val="000000"/>
          <w:sz w:val="30"/>
          <w:szCs w:val="30"/>
        </w:rPr>
        <w:t xml:space="preserve"> </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color w:val="000000"/>
          <w:sz w:val="30"/>
          <w:szCs w:val="30"/>
        </w:rPr>
        <w:t>1</w:t>
      </w:r>
      <w:r w:rsidRPr="00500E54">
        <w:rPr>
          <w:rFonts w:asciiTheme="minorEastAsia" w:eastAsiaTheme="minorEastAsia" w:hAnsiTheme="minorEastAsia" w:hint="eastAsia"/>
          <w:color w:val="000000"/>
          <w:sz w:val="30"/>
          <w:szCs w:val="30"/>
        </w:rPr>
        <w:t>、供应商须符合承诺入围文件的各项要求。</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color w:val="000000"/>
          <w:sz w:val="30"/>
          <w:szCs w:val="30"/>
        </w:rPr>
        <w:t>2</w:t>
      </w:r>
      <w:r w:rsidRPr="00500E54">
        <w:rPr>
          <w:rFonts w:asciiTheme="minorEastAsia" w:eastAsiaTheme="minorEastAsia" w:hAnsiTheme="minorEastAsia" w:hint="eastAsia"/>
          <w:color w:val="000000"/>
          <w:sz w:val="30"/>
          <w:szCs w:val="30"/>
        </w:rPr>
        <w:t>、对响应方响应承诺情况，经评审小组审核后推荐。</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3、本次征集不设入围比例，原则上符合入围资格条件的有效响应方即可入围。</w:t>
      </w:r>
    </w:p>
    <w:p w:rsidR="00651AEB" w:rsidRPr="00500E54" w:rsidRDefault="00651AEB" w:rsidP="00F03DA1">
      <w:pPr>
        <w:adjustRightInd w:val="0"/>
        <w:snapToGrid w:val="0"/>
        <w:spacing w:line="360" w:lineRule="auto"/>
        <w:ind w:firstLineChars="200" w:firstLine="602"/>
        <w:rPr>
          <w:rFonts w:asciiTheme="minorEastAsia" w:eastAsiaTheme="minorEastAsia" w:hAnsiTheme="minorEastAsia"/>
          <w:b/>
          <w:color w:val="000000"/>
          <w:sz w:val="30"/>
          <w:szCs w:val="30"/>
        </w:rPr>
      </w:pPr>
      <w:r w:rsidRPr="00500E54">
        <w:rPr>
          <w:rFonts w:asciiTheme="minorEastAsia" w:eastAsiaTheme="minorEastAsia" w:hAnsiTheme="minorEastAsia" w:hint="eastAsia"/>
          <w:b/>
          <w:color w:val="000000"/>
          <w:sz w:val="30"/>
          <w:szCs w:val="30"/>
        </w:rPr>
        <w:t>响应无效的情形：</w:t>
      </w:r>
    </w:p>
    <w:p w:rsidR="00651AEB" w:rsidRPr="00500E54" w:rsidRDefault="00651AEB" w:rsidP="00F03DA1">
      <w:pPr>
        <w:adjustRightInd w:val="0"/>
        <w:snapToGrid w:val="0"/>
        <w:spacing w:line="360" w:lineRule="auto"/>
        <w:ind w:firstLineChars="200" w:firstLine="602"/>
        <w:rPr>
          <w:rFonts w:asciiTheme="minorEastAsia" w:eastAsiaTheme="minorEastAsia" w:hAnsiTheme="minorEastAsia"/>
          <w:b/>
          <w:color w:val="000000"/>
          <w:sz w:val="30"/>
          <w:szCs w:val="30"/>
        </w:rPr>
      </w:pPr>
      <w:r w:rsidRPr="00500E54">
        <w:rPr>
          <w:rFonts w:asciiTheme="minorEastAsia" w:eastAsiaTheme="minorEastAsia" w:hAnsiTheme="minorEastAsia" w:hint="eastAsia"/>
          <w:b/>
          <w:color w:val="000000"/>
          <w:sz w:val="30"/>
          <w:szCs w:val="30"/>
        </w:rPr>
        <w:t>在评审时，如发现下列情形之一的，响应文件将被视为无效：</w:t>
      </w:r>
    </w:p>
    <w:p w:rsidR="00651AEB" w:rsidRPr="00500E54" w:rsidRDefault="00651AEB" w:rsidP="00F03DA1">
      <w:pPr>
        <w:adjustRightInd w:val="0"/>
        <w:snapToGrid w:val="0"/>
        <w:spacing w:line="360" w:lineRule="auto"/>
        <w:ind w:firstLineChars="200" w:firstLine="602"/>
        <w:rPr>
          <w:rFonts w:asciiTheme="minorEastAsia" w:eastAsiaTheme="minorEastAsia" w:hAnsiTheme="minorEastAsia"/>
          <w:b/>
          <w:color w:val="000000"/>
          <w:sz w:val="30"/>
          <w:szCs w:val="30"/>
        </w:rPr>
      </w:pPr>
      <w:r w:rsidRPr="00500E54">
        <w:rPr>
          <w:rFonts w:asciiTheme="minorEastAsia" w:eastAsiaTheme="minorEastAsia" w:hAnsiTheme="minorEastAsia" w:hint="eastAsia"/>
          <w:b/>
          <w:color w:val="000000"/>
          <w:sz w:val="30"/>
          <w:szCs w:val="30"/>
        </w:rPr>
        <w:t>1、响应方不符合承诺入围文件的各项要求的；</w:t>
      </w:r>
    </w:p>
    <w:p w:rsidR="00651AEB" w:rsidRPr="00500E54" w:rsidRDefault="00651AEB" w:rsidP="00F03DA1">
      <w:pPr>
        <w:adjustRightInd w:val="0"/>
        <w:snapToGrid w:val="0"/>
        <w:spacing w:line="360" w:lineRule="auto"/>
        <w:ind w:firstLineChars="200" w:firstLine="602"/>
        <w:rPr>
          <w:rFonts w:asciiTheme="minorEastAsia" w:eastAsiaTheme="minorEastAsia" w:hAnsiTheme="minorEastAsia"/>
          <w:b/>
          <w:color w:val="000000"/>
          <w:sz w:val="30"/>
          <w:szCs w:val="30"/>
        </w:rPr>
      </w:pPr>
      <w:r w:rsidRPr="00500E54">
        <w:rPr>
          <w:rFonts w:asciiTheme="minorEastAsia" w:eastAsiaTheme="minorEastAsia" w:hAnsiTheme="minorEastAsia" w:hint="eastAsia"/>
          <w:b/>
          <w:color w:val="000000"/>
          <w:sz w:val="30"/>
          <w:szCs w:val="30"/>
        </w:rPr>
        <w:t>2、不符合法律、法规和本承诺入围文件规定的其他实质性要求的。</w:t>
      </w:r>
    </w:p>
    <w:p w:rsidR="00651AEB" w:rsidRPr="00500E54" w:rsidRDefault="00651AEB" w:rsidP="00F03DA1">
      <w:pPr>
        <w:adjustRightInd w:val="0"/>
        <w:snapToGrid w:val="0"/>
        <w:spacing w:line="360" w:lineRule="auto"/>
        <w:ind w:firstLineChars="200" w:firstLine="60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（五）浙江省政府采购中心在浙江政府采购网上发布采购信息，通过采购程序确定拟入围供应商名单并进行公示，由浙江省政府采购</w:t>
      </w:r>
      <w:r w:rsidRPr="00500E54">
        <w:rPr>
          <w:rFonts w:asciiTheme="minorEastAsia" w:eastAsiaTheme="minorEastAsia" w:hAnsiTheme="minorEastAsia" w:hint="eastAsia"/>
          <w:color w:val="000000"/>
          <w:sz w:val="30"/>
          <w:szCs w:val="30"/>
        </w:rPr>
        <w:lastRenderedPageBreak/>
        <w:t>中心发出入围通知书。</w:t>
      </w:r>
    </w:p>
    <w:p w:rsidR="007C3742" w:rsidRPr="00500E54" w:rsidRDefault="007C3742" w:rsidP="00F03DA1">
      <w:pPr>
        <w:adjustRightInd w:val="0"/>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（六）入围供应商凭入围通知书在规定时间内与浙江省政府采购中心签订</w:t>
      </w:r>
      <w:r w:rsidR="004824AA" w:rsidRPr="00500E54">
        <w:rPr>
          <w:rFonts w:asciiTheme="minorEastAsia" w:eastAsiaTheme="minorEastAsia" w:hAnsiTheme="minorEastAsia" w:cs="宋体" w:hint="eastAsia"/>
          <w:color w:val="000000"/>
          <w:sz w:val="30"/>
          <w:szCs w:val="30"/>
        </w:rPr>
        <w:t>对应协议。</w:t>
      </w:r>
      <w:r w:rsidRPr="00500E54">
        <w:rPr>
          <w:rFonts w:asciiTheme="minorEastAsia" w:eastAsiaTheme="minorEastAsia" w:hAnsiTheme="minorEastAsia" w:cs="宋体" w:hint="eastAsia"/>
          <w:sz w:val="30"/>
          <w:szCs w:val="30"/>
        </w:rPr>
        <w:t>与杭州市公共资源交易中心另行约定时间，签订</w:t>
      </w:r>
      <w:r w:rsidR="004824AA" w:rsidRPr="00500E54">
        <w:rPr>
          <w:rFonts w:asciiTheme="minorEastAsia" w:eastAsiaTheme="minorEastAsia" w:hAnsiTheme="minorEastAsia" w:cs="宋体" w:hint="eastAsia"/>
          <w:color w:val="000000"/>
          <w:sz w:val="30"/>
          <w:szCs w:val="30"/>
        </w:rPr>
        <w:t>对应协议</w:t>
      </w:r>
      <w:r w:rsidRPr="00500E54">
        <w:rPr>
          <w:rFonts w:asciiTheme="minorEastAsia" w:eastAsiaTheme="minorEastAsia" w:hAnsiTheme="minorEastAsia" w:cs="宋体" w:hint="eastAsia"/>
          <w:sz w:val="30"/>
          <w:szCs w:val="30"/>
        </w:rPr>
        <w:t>（参照</w:t>
      </w:r>
      <w:r w:rsidR="004824AA" w:rsidRPr="00500E54">
        <w:rPr>
          <w:rFonts w:asciiTheme="minorEastAsia" w:eastAsiaTheme="minorEastAsia" w:hAnsiTheme="minorEastAsia" w:cs="宋体" w:hint="eastAsia"/>
          <w:sz w:val="30"/>
          <w:szCs w:val="30"/>
        </w:rPr>
        <w:t>《承诺入围文件》</w:t>
      </w:r>
      <w:r w:rsidR="00651AEB" w:rsidRPr="00500E54">
        <w:rPr>
          <w:rFonts w:asciiTheme="minorEastAsia" w:eastAsiaTheme="minorEastAsia" w:hAnsiTheme="minorEastAsia" w:cs="宋体" w:hint="eastAsia"/>
          <w:sz w:val="30"/>
          <w:szCs w:val="30"/>
        </w:rPr>
        <w:t>第四章</w:t>
      </w:r>
      <w:r w:rsidRPr="00500E54">
        <w:rPr>
          <w:rFonts w:asciiTheme="minorEastAsia" w:eastAsiaTheme="minorEastAsia" w:hAnsiTheme="minorEastAsia" w:cs="宋体" w:hint="eastAsia"/>
          <w:sz w:val="30"/>
          <w:szCs w:val="30"/>
        </w:rPr>
        <w:t>，与杭州市公共资源交易中心协商拟定）。</w:t>
      </w:r>
    </w:p>
    <w:p w:rsidR="007C3742" w:rsidRPr="00500E54" w:rsidRDefault="00BF54E1" w:rsidP="00F03DA1">
      <w:pPr>
        <w:adjustRightInd w:val="0"/>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（七）入围供应商的基本信息</w:t>
      </w:r>
      <w:r w:rsidR="007C3742" w:rsidRPr="00500E54">
        <w:rPr>
          <w:rFonts w:asciiTheme="minorEastAsia" w:eastAsiaTheme="minorEastAsia" w:hAnsiTheme="minorEastAsia" w:cs="宋体" w:hint="eastAsia"/>
          <w:color w:val="000000"/>
          <w:sz w:val="30"/>
          <w:szCs w:val="30"/>
        </w:rPr>
        <w:t>、最低优惠率和服务承诺等信息在浙江政府采购网上公布。</w:t>
      </w:r>
    </w:p>
    <w:p w:rsidR="005D259B" w:rsidRPr="00500E54" w:rsidRDefault="005D259B" w:rsidP="00F03DA1">
      <w:pPr>
        <w:adjustRightInd w:val="0"/>
        <w:snapToGrid w:val="0"/>
        <w:spacing w:line="360" w:lineRule="auto"/>
        <w:ind w:firstLineChars="200" w:firstLine="602"/>
        <w:rPr>
          <w:rFonts w:asciiTheme="minorEastAsia" w:eastAsiaTheme="minorEastAsia" w:hAnsiTheme="minorEastAsia" w:cs="宋体"/>
          <w:b/>
          <w:color w:val="000000"/>
          <w:sz w:val="30"/>
          <w:szCs w:val="30"/>
        </w:rPr>
      </w:pPr>
      <w:r w:rsidRPr="00500E54">
        <w:rPr>
          <w:rFonts w:asciiTheme="minorEastAsia" w:eastAsiaTheme="minorEastAsia" w:hAnsiTheme="minorEastAsia" w:cs="宋体" w:hint="eastAsia"/>
          <w:b/>
          <w:color w:val="000000"/>
          <w:sz w:val="30"/>
          <w:szCs w:val="30"/>
        </w:rPr>
        <w:t>二、入围后业务交易阶段</w:t>
      </w:r>
    </w:p>
    <w:p w:rsidR="005A3BC1" w:rsidRPr="00500E54" w:rsidRDefault="005A3BC1" w:rsidP="00F03DA1">
      <w:pPr>
        <w:pStyle w:val="aa"/>
        <w:adjustRightInd w:val="0"/>
        <w:snapToGrid w:val="0"/>
        <w:spacing w:line="360" w:lineRule="auto"/>
        <w:ind w:leftChars="1" w:left="2" w:firstLineChars="200" w:firstLine="600"/>
        <w:rPr>
          <w:rFonts w:asciiTheme="minorEastAsia" w:eastAsiaTheme="minorEastAsia" w:hAnsiTheme="minorEastAsia" w:cs="宋体"/>
          <w:sz w:val="30"/>
          <w:szCs w:val="30"/>
        </w:rPr>
      </w:pPr>
      <w:r w:rsidRPr="00500E54">
        <w:rPr>
          <w:rFonts w:asciiTheme="minorEastAsia" w:eastAsiaTheme="minorEastAsia" w:hAnsiTheme="minorEastAsia" w:cs="宋体" w:hint="eastAsia"/>
          <w:color w:val="000000"/>
          <w:sz w:val="30"/>
          <w:szCs w:val="30"/>
        </w:rPr>
        <w:t>1.浙江省本级、杭州市</w:t>
      </w:r>
      <w:r w:rsidRPr="00500E54">
        <w:rPr>
          <w:rFonts w:asciiTheme="minorEastAsia" w:eastAsiaTheme="minorEastAsia" w:hAnsiTheme="minorEastAsia" w:cs="宋体" w:hint="eastAsia"/>
          <w:sz w:val="30"/>
          <w:szCs w:val="30"/>
        </w:rPr>
        <w:t>采购单位可根据入围供应商承诺的费率优惠、服务承诺等情况，按照内控管理制度，自主确定供应商。</w:t>
      </w:r>
    </w:p>
    <w:p w:rsidR="005A3BC1" w:rsidRPr="00500E54" w:rsidRDefault="005A3BC1"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2、浙江省本级交易采用直接议价模式。</w:t>
      </w:r>
    </w:p>
    <w:p w:rsidR="005A3BC1" w:rsidRPr="00500E54" w:rsidRDefault="005A3BC1"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预算金额在浙江省本级公开招标数额标准（</w:t>
      </w:r>
      <w:r w:rsidRPr="00500E54">
        <w:rPr>
          <w:rFonts w:asciiTheme="minorEastAsia" w:eastAsiaTheme="minorEastAsia" w:hAnsiTheme="minorEastAsia" w:cs="宋体" w:hint="eastAsia"/>
          <w:color w:val="000000"/>
          <w:sz w:val="30"/>
          <w:szCs w:val="30"/>
        </w:rPr>
        <w:t>2019年公开招标限额为200万元）以下的</w:t>
      </w:r>
      <w:r w:rsidRPr="00500E54">
        <w:rPr>
          <w:rFonts w:asciiTheme="minorEastAsia" w:eastAsiaTheme="minorEastAsia" w:hAnsiTheme="minorEastAsia" w:cs="Arial" w:hint="eastAsia"/>
          <w:color w:val="000000"/>
          <w:sz w:val="30"/>
          <w:szCs w:val="30"/>
        </w:rPr>
        <w:t>，浙江省本级采购单位交易采用直接议价模式。采购单位可以直接择优确定一家入围供应商进行议价。</w:t>
      </w:r>
    </w:p>
    <w:p w:rsidR="005A3BC1" w:rsidRPr="00500E54" w:rsidRDefault="005A3BC1" w:rsidP="00F03DA1">
      <w:pPr>
        <w:adjustRightInd w:val="0"/>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3.杭州市</w:t>
      </w:r>
      <w:r w:rsidRPr="00500E54">
        <w:rPr>
          <w:rFonts w:asciiTheme="minorEastAsia" w:eastAsiaTheme="minorEastAsia" w:hAnsiTheme="minorEastAsia" w:cs="宋体" w:hint="eastAsia"/>
          <w:sz w:val="30"/>
          <w:szCs w:val="30"/>
        </w:rPr>
        <w:t>采购单位</w:t>
      </w:r>
      <w:r w:rsidRPr="00500E54">
        <w:rPr>
          <w:rFonts w:asciiTheme="minorEastAsia" w:eastAsiaTheme="minorEastAsia" w:hAnsiTheme="minorEastAsia" w:cs="Arial" w:hint="eastAsia"/>
          <w:color w:val="000000"/>
          <w:sz w:val="30"/>
          <w:szCs w:val="30"/>
        </w:rPr>
        <w:t>交易采用直接议价、二次竞价模式。</w:t>
      </w:r>
    </w:p>
    <w:p w:rsidR="005A3BC1" w:rsidRPr="00500E54" w:rsidRDefault="005A3BC1"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预算金额在杭州市公开招标数额标准（</w:t>
      </w:r>
      <w:r w:rsidRPr="00500E54">
        <w:rPr>
          <w:rFonts w:asciiTheme="minorEastAsia" w:eastAsiaTheme="minorEastAsia" w:hAnsiTheme="minorEastAsia" w:cs="宋体" w:hint="eastAsia"/>
          <w:color w:val="000000"/>
          <w:sz w:val="30"/>
          <w:szCs w:val="30"/>
        </w:rPr>
        <w:t>2019年公开招标限额为200万元）</w:t>
      </w:r>
      <w:r w:rsidRPr="00500E54">
        <w:rPr>
          <w:rFonts w:asciiTheme="minorEastAsia" w:eastAsiaTheme="minorEastAsia" w:hAnsiTheme="minorEastAsia" w:cs="Arial" w:hint="eastAsia"/>
          <w:color w:val="000000"/>
          <w:sz w:val="30"/>
          <w:szCs w:val="30"/>
        </w:rPr>
        <w:t>以下的项目，采购单位可以直接择优确定一家入围供应商进行议价，也可以进行二次竞价。</w:t>
      </w:r>
    </w:p>
    <w:p w:rsidR="005A3BC1" w:rsidRPr="00500E54" w:rsidRDefault="005A3BC1"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预算金额在杭州市公开招标数额标准（</w:t>
      </w:r>
      <w:r w:rsidRPr="00500E54">
        <w:rPr>
          <w:rFonts w:asciiTheme="minorEastAsia" w:eastAsiaTheme="minorEastAsia" w:hAnsiTheme="minorEastAsia" w:cs="宋体" w:hint="eastAsia"/>
          <w:color w:val="000000"/>
          <w:sz w:val="30"/>
          <w:szCs w:val="30"/>
        </w:rPr>
        <w:t>2019年公开招标限额为200万元）</w:t>
      </w:r>
      <w:r w:rsidRPr="00500E54">
        <w:rPr>
          <w:rFonts w:asciiTheme="minorEastAsia" w:eastAsiaTheme="minorEastAsia" w:hAnsiTheme="minorEastAsia" w:cs="Arial" w:hint="eastAsia"/>
          <w:color w:val="000000"/>
          <w:sz w:val="30"/>
          <w:szCs w:val="30"/>
        </w:rPr>
        <w:t>以上的项目，由采购单位事先确定需求标准，择优选择三家以上定点供应商，在承诺的优惠率的基础上再进行竞价。</w:t>
      </w:r>
    </w:p>
    <w:p w:rsidR="007C3742" w:rsidRPr="00500E54" w:rsidRDefault="007C3742" w:rsidP="00F03DA1">
      <w:pPr>
        <w:pStyle w:val="21"/>
        <w:snapToGrid w:val="0"/>
        <w:spacing w:before="0"/>
        <w:ind w:firstLine="602"/>
        <w:rPr>
          <w:rFonts w:asciiTheme="minorEastAsia" w:eastAsiaTheme="minorEastAsia" w:hAnsiTheme="minorEastAsia" w:cs="宋体"/>
          <w:b/>
          <w:color w:val="000000"/>
          <w:sz w:val="30"/>
          <w:szCs w:val="30"/>
        </w:rPr>
      </w:pPr>
      <w:r w:rsidRPr="00500E54">
        <w:rPr>
          <w:rFonts w:asciiTheme="minorEastAsia" w:eastAsiaTheme="minorEastAsia" w:hAnsiTheme="minorEastAsia" w:cs="宋体" w:hint="eastAsia"/>
          <w:b/>
          <w:color w:val="000000"/>
          <w:sz w:val="30"/>
          <w:szCs w:val="30"/>
        </w:rPr>
        <w:t>具体见浙江政府采购网（http://www.zjzfcg.gov.cn）下载操作手册，</w:t>
      </w:r>
      <w:r w:rsidRPr="00500E54">
        <w:rPr>
          <w:rFonts w:asciiTheme="minorEastAsia" w:eastAsiaTheme="minorEastAsia" w:hAnsiTheme="minorEastAsia" w:cs="宋体" w:hint="eastAsia"/>
          <w:b/>
          <w:sz w:val="30"/>
          <w:szCs w:val="30"/>
        </w:rPr>
        <w:t>届时</w:t>
      </w:r>
      <w:r w:rsidRPr="00500E54">
        <w:rPr>
          <w:rFonts w:asciiTheme="minorEastAsia" w:eastAsiaTheme="minorEastAsia" w:hAnsiTheme="minorEastAsia" w:cs="宋体" w:hint="eastAsia"/>
          <w:b/>
          <w:color w:val="000000"/>
          <w:sz w:val="30"/>
          <w:szCs w:val="30"/>
        </w:rPr>
        <w:t>以</w:t>
      </w:r>
      <w:r w:rsidR="00F011C2" w:rsidRPr="00500E54">
        <w:rPr>
          <w:rFonts w:asciiTheme="minorEastAsia" w:eastAsiaTheme="minorEastAsia" w:hAnsiTheme="minorEastAsia" w:cs="宋体" w:hint="eastAsia"/>
          <w:b/>
          <w:color w:val="000000"/>
          <w:sz w:val="30"/>
          <w:szCs w:val="30"/>
        </w:rPr>
        <w:t>同级财政部门</w:t>
      </w:r>
      <w:r w:rsidRPr="00500E54">
        <w:rPr>
          <w:rFonts w:asciiTheme="minorEastAsia" w:eastAsiaTheme="minorEastAsia" w:hAnsiTheme="minorEastAsia" w:cs="宋体" w:hint="eastAsia"/>
          <w:b/>
          <w:sz w:val="30"/>
          <w:szCs w:val="30"/>
        </w:rPr>
        <w:t>公布的文件为准</w:t>
      </w:r>
      <w:r w:rsidRPr="00500E54">
        <w:rPr>
          <w:rFonts w:asciiTheme="minorEastAsia" w:eastAsiaTheme="minorEastAsia" w:hAnsiTheme="minorEastAsia" w:cs="宋体" w:hint="eastAsia"/>
          <w:b/>
          <w:color w:val="000000"/>
          <w:sz w:val="30"/>
          <w:szCs w:val="30"/>
        </w:rPr>
        <w:t>。</w:t>
      </w:r>
    </w:p>
    <w:p w:rsidR="007C3742" w:rsidRPr="00500E54" w:rsidRDefault="005D259B" w:rsidP="00F12B41">
      <w:pPr>
        <w:snapToGrid w:val="0"/>
        <w:spacing w:line="360" w:lineRule="auto"/>
        <w:ind w:firstLineChars="196" w:firstLine="590"/>
        <w:jc w:val="left"/>
        <w:outlineLvl w:val="1"/>
        <w:rPr>
          <w:rFonts w:asciiTheme="minorEastAsia" w:eastAsiaTheme="minorEastAsia" w:hAnsiTheme="minorEastAsia" w:cs="宋体"/>
          <w:b/>
          <w:color w:val="000000"/>
          <w:sz w:val="30"/>
          <w:szCs w:val="30"/>
        </w:rPr>
      </w:pPr>
      <w:r w:rsidRPr="00500E54">
        <w:rPr>
          <w:rFonts w:asciiTheme="minorEastAsia" w:eastAsiaTheme="minorEastAsia" w:hAnsiTheme="minorEastAsia" w:cs="宋体" w:hint="eastAsia"/>
          <w:b/>
          <w:color w:val="000000"/>
          <w:sz w:val="30"/>
          <w:szCs w:val="30"/>
        </w:rPr>
        <w:t>三</w:t>
      </w:r>
      <w:r w:rsidR="007C3742" w:rsidRPr="00500E54">
        <w:rPr>
          <w:rFonts w:asciiTheme="minorEastAsia" w:eastAsiaTheme="minorEastAsia" w:hAnsiTheme="minorEastAsia" w:cs="宋体" w:hint="eastAsia"/>
          <w:b/>
          <w:color w:val="000000"/>
          <w:sz w:val="30"/>
          <w:szCs w:val="30"/>
        </w:rPr>
        <w:t>、特别说明</w:t>
      </w:r>
    </w:p>
    <w:p w:rsidR="007C3742" w:rsidRPr="00500E54" w:rsidRDefault="005D259B" w:rsidP="00F12B41">
      <w:pPr>
        <w:pStyle w:val="aa"/>
        <w:snapToGrid w:val="0"/>
        <w:spacing w:line="360" w:lineRule="auto"/>
        <w:ind w:leftChars="1" w:left="2"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lastRenderedPageBreak/>
        <w:t>1</w:t>
      </w:r>
      <w:r w:rsidR="007C3742" w:rsidRPr="00500E54">
        <w:rPr>
          <w:rFonts w:asciiTheme="minorEastAsia" w:eastAsiaTheme="minorEastAsia" w:hAnsiTheme="minorEastAsia" w:cs="宋体" w:hint="eastAsia"/>
          <w:color w:val="000000"/>
          <w:sz w:val="30"/>
          <w:szCs w:val="30"/>
        </w:rPr>
        <w:t>.响应方应仔细阅读采购文件的所有内容，按照采购文件的要求提交响应文件，并对所提供的全部资料的真实性承担法律责任。</w:t>
      </w:r>
    </w:p>
    <w:p w:rsidR="00651AEB" w:rsidRPr="00500E54" w:rsidRDefault="005D259B" w:rsidP="00F12B4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2</w:t>
      </w:r>
      <w:r w:rsidR="00651AEB" w:rsidRPr="00500E54">
        <w:rPr>
          <w:rFonts w:asciiTheme="minorEastAsia" w:eastAsiaTheme="minorEastAsia" w:hAnsiTheme="minorEastAsia" w:cs="Arial" w:hint="eastAsia"/>
          <w:color w:val="000000"/>
          <w:sz w:val="30"/>
          <w:szCs w:val="30"/>
        </w:rPr>
        <w:t>.入围供应商被查实存在违法违规行为的，除交相关部门依法处理外，由集采机构责令其纠正，并对其作出相应处理，同时报同级财政部门备案。拒不纠正、情节严重或涉及行政处罚的，应移送同级财政部门查处，具体内容详见</w:t>
      </w:r>
      <w:r w:rsidRPr="00500E54">
        <w:rPr>
          <w:rFonts w:asciiTheme="minorEastAsia" w:eastAsiaTheme="minorEastAsia" w:hAnsiTheme="minorEastAsia" w:cs="Arial" w:hint="eastAsia"/>
          <w:color w:val="000000"/>
          <w:sz w:val="30"/>
          <w:szCs w:val="30"/>
        </w:rPr>
        <w:t>《承诺入围文件》第四章</w:t>
      </w:r>
      <w:r w:rsidR="001619E9" w:rsidRPr="00500E54">
        <w:rPr>
          <w:rFonts w:asciiTheme="minorEastAsia" w:eastAsiaTheme="minorEastAsia" w:hAnsiTheme="minorEastAsia" w:cs="Arial" w:hint="eastAsia"/>
          <w:color w:val="000000"/>
          <w:sz w:val="30"/>
          <w:szCs w:val="30"/>
        </w:rPr>
        <w:t>。</w:t>
      </w:r>
    </w:p>
    <w:p w:rsidR="007C3742" w:rsidRPr="00500E54" w:rsidRDefault="005D259B" w:rsidP="00F12B41">
      <w:pPr>
        <w:tabs>
          <w:tab w:val="left" w:pos="3780"/>
        </w:tabs>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3</w:t>
      </w:r>
      <w:r w:rsidR="007C3742" w:rsidRPr="00500E54">
        <w:rPr>
          <w:rFonts w:asciiTheme="minorEastAsia" w:eastAsiaTheme="minorEastAsia" w:hAnsiTheme="minorEastAsia" w:cs="宋体" w:hint="eastAsia"/>
          <w:color w:val="000000"/>
          <w:sz w:val="30"/>
          <w:szCs w:val="30"/>
        </w:rPr>
        <w:t>.有关入围供应商在特定时间举办的促销活动和优惠政策，如涉及本项目的，各采购单位有权参加其促销活动和享受其优惠政策。入围供应商不得以任何理由拒绝采购单位按规定采购，一经发现立即取消本次协入围资格，并对其作出相应处罚。</w:t>
      </w:r>
    </w:p>
    <w:p w:rsidR="00651AEB" w:rsidRPr="00500E54" w:rsidRDefault="005D259B" w:rsidP="00F12B41">
      <w:pPr>
        <w:snapToGrid w:val="0"/>
        <w:spacing w:line="360" w:lineRule="auto"/>
        <w:ind w:firstLineChars="200" w:firstLine="600"/>
        <w:rPr>
          <w:rFonts w:asciiTheme="minorEastAsia" w:eastAsiaTheme="minorEastAsia" w:hAnsiTheme="minorEastAsia" w:cs="宋体"/>
          <w:bCs/>
          <w:color w:val="000000"/>
          <w:sz w:val="30"/>
          <w:szCs w:val="30"/>
        </w:rPr>
      </w:pPr>
      <w:r w:rsidRPr="00500E54">
        <w:rPr>
          <w:rFonts w:asciiTheme="minorEastAsia" w:eastAsiaTheme="minorEastAsia" w:hAnsiTheme="minorEastAsia" w:cs="宋体" w:hint="eastAsia"/>
          <w:bCs/>
          <w:color w:val="000000"/>
          <w:sz w:val="30"/>
          <w:szCs w:val="30"/>
        </w:rPr>
        <w:t>4</w:t>
      </w:r>
      <w:r w:rsidR="007C3742" w:rsidRPr="00500E54">
        <w:rPr>
          <w:rFonts w:asciiTheme="minorEastAsia" w:eastAsiaTheme="minorEastAsia" w:hAnsiTheme="minorEastAsia" w:cs="宋体" w:hint="eastAsia"/>
          <w:bCs/>
          <w:color w:val="000000"/>
          <w:sz w:val="30"/>
          <w:szCs w:val="30"/>
        </w:rPr>
        <w:t>.</w:t>
      </w:r>
      <w:r w:rsidR="00651AEB" w:rsidRPr="00500E54">
        <w:rPr>
          <w:rFonts w:asciiTheme="minorEastAsia" w:eastAsiaTheme="minorEastAsia" w:hAnsiTheme="minorEastAsia" w:hint="eastAsia"/>
        </w:rPr>
        <w:t xml:space="preserve"> </w:t>
      </w:r>
      <w:r w:rsidR="00651AEB" w:rsidRPr="00500E54">
        <w:rPr>
          <w:rFonts w:asciiTheme="minorEastAsia" w:eastAsiaTheme="minorEastAsia" w:hAnsiTheme="minorEastAsia" w:cs="宋体" w:hint="eastAsia"/>
          <w:bCs/>
          <w:color w:val="000000"/>
          <w:sz w:val="30"/>
          <w:szCs w:val="30"/>
        </w:rPr>
        <w:t>响应方应组织一个专门的服务小组，并指定负责人协调响应方的主要协调与联系事务。</w:t>
      </w:r>
    </w:p>
    <w:p w:rsidR="00651AEB" w:rsidRPr="00500E54" w:rsidRDefault="00651AEB" w:rsidP="00F12B41">
      <w:pPr>
        <w:snapToGrid w:val="0"/>
        <w:spacing w:line="360" w:lineRule="auto"/>
        <w:ind w:firstLineChars="200" w:firstLine="600"/>
        <w:rPr>
          <w:rFonts w:asciiTheme="minorEastAsia" w:eastAsiaTheme="minorEastAsia" w:hAnsiTheme="minorEastAsia" w:cs="宋体"/>
          <w:bCs/>
          <w:color w:val="000000"/>
          <w:sz w:val="30"/>
          <w:szCs w:val="30"/>
        </w:rPr>
      </w:pPr>
      <w:r w:rsidRPr="00500E54">
        <w:rPr>
          <w:rFonts w:asciiTheme="minorEastAsia" w:eastAsiaTheme="minorEastAsia" w:hAnsiTheme="minorEastAsia" w:cs="宋体" w:hint="eastAsia"/>
          <w:bCs/>
          <w:color w:val="000000"/>
          <w:sz w:val="30"/>
          <w:szCs w:val="30"/>
        </w:rPr>
        <w:t>负责人全权负责本项目有关事宜，具体负责入围后采购单位对其入围产品的有关咨询、签订和执行合同、无条件履行售后服务承诺和接受投诉等事务。</w:t>
      </w:r>
    </w:p>
    <w:p w:rsidR="007C3742" w:rsidRPr="00500E54" w:rsidRDefault="005D259B" w:rsidP="00F12B41">
      <w:pPr>
        <w:snapToGrid w:val="0"/>
        <w:spacing w:line="360" w:lineRule="auto"/>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sz w:val="30"/>
          <w:szCs w:val="30"/>
        </w:rPr>
        <w:t>5</w:t>
      </w:r>
      <w:r w:rsidR="007C3742" w:rsidRPr="00500E54">
        <w:rPr>
          <w:rFonts w:asciiTheme="minorEastAsia" w:eastAsiaTheme="minorEastAsia" w:hAnsiTheme="minorEastAsia" w:cs="宋体" w:hint="eastAsia"/>
          <w:color w:val="000000"/>
          <w:sz w:val="30"/>
          <w:szCs w:val="30"/>
        </w:rPr>
        <w:t>.</w:t>
      </w:r>
      <w:r w:rsidR="007C3742" w:rsidRPr="00500E54">
        <w:rPr>
          <w:rFonts w:asciiTheme="minorEastAsia" w:eastAsiaTheme="minorEastAsia" w:hAnsiTheme="minorEastAsia" w:cs="宋体" w:hint="eastAsia"/>
          <w:bCs/>
          <w:color w:val="000000"/>
          <w:sz w:val="30"/>
          <w:szCs w:val="30"/>
        </w:rPr>
        <w:t>入围供应商必须建立浙江省本级采购单位（</w:t>
      </w:r>
      <w:r w:rsidR="00A744E0" w:rsidRPr="00500E54">
        <w:rPr>
          <w:rFonts w:asciiTheme="minorEastAsia" w:eastAsiaTheme="minorEastAsia" w:hAnsiTheme="minorEastAsia" w:cs="宋体" w:hint="eastAsia"/>
          <w:bCs/>
          <w:color w:val="000000"/>
          <w:sz w:val="30"/>
          <w:szCs w:val="30"/>
        </w:rPr>
        <w:t>租赁</w:t>
      </w:r>
      <w:r w:rsidR="00C06FB3" w:rsidRPr="00500E54">
        <w:rPr>
          <w:rFonts w:asciiTheme="minorEastAsia" w:eastAsiaTheme="minorEastAsia" w:hAnsiTheme="minorEastAsia" w:cs="宋体" w:hint="eastAsia"/>
          <w:bCs/>
          <w:color w:val="000000"/>
          <w:sz w:val="30"/>
          <w:szCs w:val="30"/>
        </w:rPr>
        <w:t>信息</w:t>
      </w:r>
      <w:r w:rsidR="007C3742" w:rsidRPr="00500E54">
        <w:rPr>
          <w:rFonts w:asciiTheme="minorEastAsia" w:eastAsiaTheme="minorEastAsia" w:hAnsiTheme="minorEastAsia" w:cs="宋体" w:hint="eastAsia"/>
          <w:bCs/>
          <w:color w:val="000000"/>
          <w:sz w:val="30"/>
          <w:szCs w:val="30"/>
        </w:rPr>
        <w:t>）档案，数据汇总并于每季度末（25日之前）将报表送至浙江省政府采购中心</w:t>
      </w:r>
      <w:r w:rsidR="007C3742" w:rsidRPr="00500E54">
        <w:rPr>
          <w:rFonts w:asciiTheme="minorEastAsia" w:eastAsiaTheme="minorEastAsia" w:hAnsiTheme="minorEastAsia" w:cs="宋体" w:hint="eastAsia"/>
          <w:bCs/>
          <w:sz w:val="30"/>
          <w:szCs w:val="30"/>
        </w:rPr>
        <w:t>。同时建立杭州市级采购单位</w:t>
      </w:r>
      <w:r w:rsidR="007C3742" w:rsidRPr="00500E54">
        <w:rPr>
          <w:rFonts w:asciiTheme="minorEastAsia" w:eastAsiaTheme="minorEastAsia" w:hAnsiTheme="minorEastAsia" w:cs="宋体" w:hint="eastAsia"/>
          <w:bCs/>
          <w:color w:val="000000"/>
          <w:sz w:val="30"/>
          <w:szCs w:val="30"/>
        </w:rPr>
        <w:t>（</w:t>
      </w:r>
      <w:r w:rsidR="00A744E0" w:rsidRPr="00500E54">
        <w:rPr>
          <w:rFonts w:asciiTheme="minorEastAsia" w:eastAsiaTheme="minorEastAsia" w:hAnsiTheme="minorEastAsia" w:cs="宋体" w:hint="eastAsia"/>
          <w:bCs/>
          <w:color w:val="000000"/>
          <w:sz w:val="30"/>
          <w:szCs w:val="30"/>
        </w:rPr>
        <w:t>租赁</w:t>
      </w:r>
      <w:r w:rsidR="00C06FB3" w:rsidRPr="00500E54">
        <w:rPr>
          <w:rFonts w:asciiTheme="minorEastAsia" w:eastAsiaTheme="minorEastAsia" w:hAnsiTheme="minorEastAsia" w:cs="宋体" w:hint="eastAsia"/>
          <w:bCs/>
          <w:color w:val="000000"/>
          <w:sz w:val="30"/>
          <w:szCs w:val="30"/>
        </w:rPr>
        <w:t>信息</w:t>
      </w:r>
      <w:r w:rsidR="007C3742" w:rsidRPr="00500E54">
        <w:rPr>
          <w:rFonts w:asciiTheme="minorEastAsia" w:eastAsiaTheme="minorEastAsia" w:hAnsiTheme="minorEastAsia" w:cs="宋体" w:hint="eastAsia"/>
          <w:bCs/>
          <w:color w:val="000000"/>
          <w:sz w:val="30"/>
          <w:szCs w:val="30"/>
        </w:rPr>
        <w:t>）</w:t>
      </w:r>
      <w:r w:rsidR="007C3742" w:rsidRPr="00500E54">
        <w:rPr>
          <w:rFonts w:asciiTheme="minorEastAsia" w:eastAsiaTheme="minorEastAsia" w:hAnsiTheme="minorEastAsia" w:cs="宋体" w:hint="eastAsia"/>
          <w:bCs/>
          <w:sz w:val="30"/>
          <w:szCs w:val="30"/>
        </w:rPr>
        <w:t>档案，数据汇总并于每季度末（25日之前）将报表送至杭州市公共资源交易中心。</w:t>
      </w:r>
    </w:p>
    <w:p w:rsidR="00A744E0" w:rsidRDefault="00F12B41" w:rsidP="00E9797F">
      <w:pPr>
        <w:pStyle w:val="aa"/>
        <w:snapToGrid w:val="0"/>
        <w:spacing w:line="360" w:lineRule="auto"/>
        <w:ind w:firstLine="570"/>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6</w:t>
      </w:r>
      <w:r w:rsidR="007C3742" w:rsidRPr="00500E54">
        <w:rPr>
          <w:rFonts w:asciiTheme="minorEastAsia" w:eastAsiaTheme="minorEastAsia" w:hAnsiTheme="minorEastAsia" w:cs="宋体" w:hint="eastAsia"/>
          <w:sz w:val="30"/>
          <w:szCs w:val="30"/>
        </w:rPr>
        <w:t>.本次采购结果将在“浙江政府采购网”上公布，供采购单位查询。</w:t>
      </w:r>
      <w:bookmarkStart w:id="4" w:name="_Toc91899912"/>
      <w:bookmarkStart w:id="5" w:name="_Toc36110187"/>
      <w:bookmarkEnd w:id="2"/>
    </w:p>
    <w:p w:rsidR="00F61F22" w:rsidRDefault="00F61F22" w:rsidP="00E9797F">
      <w:pPr>
        <w:pStyle w:val="aa"/>
        <w:snapToGrid w:val="0"/>
        <w:spacing w:line="360" w:lineRule="auto"/>
        <w:ind w:firstLine="570"/>
        <w:rPr>
          <w:rFonts w:asciiTheme="minorEastAsia" w:eastAsiaTheme="minorEastAsia" w:hAnsiTheme="minorEastAsia" w:cs="宋体"/>
          <w:sz w:val="30"/>
          <w:szCs w:val="30"/>
        </w:rPr>
      </w:pPr>
    </w:p>
    <w:p w:rsidR="00955E35" w:rsidRDefault="00955E35" w:rsidP="00E9797F">
      <w:pPr>
        <w:pStyle w:val="aa"/>
        <w:snapToGrid w:val="0"/>
        <w:spacing w:line="360" w:lineRule="auto"/>
        <w:ind w:firstLine="570"/>
        <w:rPr>
          <w:rFonts w:asciiTheme="minorEastAsia" w:eastAsiaTheme="minorEastAsia" w:hAnsiTheme="minorEastAsia" w:cs="宋体"/>
          <w:sz w:val="30"/>
          <w:szCs w:val="30"/>
        </w:rPr>
      </w:pPr>
    </w:p>
    <w:p w:rsidR="00955E35" w:rsidRDefault="00955E35" w:rsidP="00E9797F">
      <w:pPr>
        <w:pStyle w:val="aa"/>
        <w:snapToGrid w:val="0"/>
        <w:spacing w:line="360" w:lineRule="auto"/>
        <w:ind w:firstLine="570"/>
        <w:rPr>
          <w:rFonts w:asciiTheme="minorEastAsia" w:eastAsiaTheme="minorEastAsia" w:hAnsiTheme="minorEastAsia" w:cs="宋体"/>
          <w:sz w:val="30"/>
          <w:szCs w:val="30"/>
        </w:rPr>
      </w:pPr>
    </w:p>
    <w:p w:rsidR="00E2376C" w:rsidRPr="00500E54" w:rsidRDefault="007C3742" w:rsidP="00F03DA1">
      <w:pPr>
        <w:snapToGrid w:val="0"/>
        <w:spacing w:line="360" w:lineRule="auto"/>
        <w:ind w:left="238"/>
        <w:jc w:val="center"/>
        <w:rPr>
          <w:rFonts w:asciiTheme="minorEastAsia" w:eastAsiaTheme="minorEastAsia" w:hAnsiTheme="minorEastAsia" w:cs="宋体"/>
        </w:rPr>
      </w:pPr>
      <w:r w:rsidRPr="00500E54">
        <w:rPr>
          <w:rFonts w:asciiTheme="minorEastAsia" w:eastAsiaTheme="minorEastAsia" w:hAnsiTheme="minorEastAsia" w:cs="宋体" w:hint="eastAsia"/>
          <w:b/>
          <w:color w:val="000000"/>
          <w:sz w:val="36"/>
          <w:szCs w:val="36"/>
        </w:rPr>
        <w:lastRenderedPageBreak/>
        <w:t>第三章 采购内容</w:t>
      </w:r>
    </w:p>
    <w:p w:rsidR="00862B84" w:rsidRPr="00500E54" w:rsidRDefault="00862B84" w:rsidP="00F03DA1">
      <w:pPr>
        <w:pStyle w:val="aa"/>
        <w:adjustRightInd w:val="0"/>
        <w:snapToGrid w:val="0"/>
        <w:spacing w:line="360" w:lineRule="auto"/>
        <w:rPr>
          <w:rFonts w:asciiTheme="minorEastAsia" w:eastAsiaTheme="minorEastAsia" w:hAnsiTheme="minorEastAsia" w:cs="宋体"/>
          <w:kern w:val="2"/>
          <w:sz w:val="21"/>
          <w:szCs w:val="24"/>
        </w:rPr>
      </w:pPr>
    </w:p>
    <w:p w:rsidR="00931F24" w:rsidRPr="00716D8A" w:rsidRDefault="00862B84" w:rsidP="00F03DA1">
      <w:pPr>
        <w:pStyle w:val="aa"/>
        <w:adjustRightInd w:val="0"/>
        <w:snapToGrid w:val="0"/>
        <w:spacing w:line="360" w:lineRule="auto"/>
        <w:ind w:firstLineChars="250" w:firstLine="753"/>
        <w:rPr>
          <w:rFonts w:asciiTheme="minorEastAsia" w:eastAsiaTheme="minorEastAsia" w:hAnsiTheme="minorEastAsia" w:cs="Arial"/>
          <w:b/>
          <w:color w:val="000000"/>
          <w:sz w:val="30"/>
          <w:szCs w:val="30"/>
        </w:rPr>
      </w:pPr>
      <w:r w:rsidRPr="00716D8A">
        <w:rPr>
          <w:rFonts w:asciiTheme="minorEastAsia" w:eastAsiaTheme="minorEastAsia" w:hAnsiTheme="minorEastAsia" w:cs="Arial" w:hint="eastAsia"/>
          <w:b/>
          <w:color w:val="000000"/>
          <w:sz w:val="30"/>
          <w:szCs w:val="30"/>
        </w:rPr>
        <w:t>二、</w:t>
      </w:r>
      <w:r w:rsidR="00E3269E" w:rsidRPr="00716D8A">
        <w:rPr>
          <w:rFonts w:asciiTheme="minorEastAsia" w:eastAsiaTheme="minorEastAsia" w:hAnsiTheme="minorEastAsia" w:cs="Arial" w:hint="eastAsia"/>
          <w:b/>
          <w:color w:val="000000"/>
          <w:sz w:val="30"/>
          <w:szCs w:val="30"/>
        </w:rPr>
        <w:t>服务内容</w:t>
      </w:r>
    </w:p>
    <w:p w:rsidR="00862B84" w:rsidRPr="00716D8A" w:rsidRDefault="00931F24" w:rsidP="00716D8A">
      <w:pPr>
        <w:pStyle w:val="aa"/>
        <w:adjustRightInd w:val="0"/>
        <w:snapToGrid w:val="0"/>
        <w:spacing w:line="360" w:lineRule="auto"/>
        <w:ind w:firstLineChars="250" w:firstLine="750"/>
        <w:rPr>
          <w:rFonts w:asciiTheme="minorEastAsia" w:eastAsiaTheme="minorEastAsia" w:hAnsiTheme="minorEastAsia" w:cs="Vrinda"/>
          <w:bCs/>
          <w:color w:val="000000"/>
          <w:sz w:val="30"/>
          <w:szCs w:val="30"/>
        </w:rPr>
      </w:pPr>
      <w:r w:rsidRPr="00716D8A">
        <w:rPr>
          <w:rFonts w:asciiTheme="minorEastAsia" w:eastAsiaTheme="minorEastAsia" w:hAnsiTheme="minorEastAsia" w:cs="Vrinda" w:hint="eastAsia"/>
          <w:bCs/>
          <w:color w:val="000000"/>
          <w:sz w:val="30"/>
          <w:szCs w:val="30"/>
        </w:rPr>
        <w:t>标项一</w:t>
      </w:r>
      <w:r w:rsidR="00AB2151" w:rsidRPr="00716D8A">
        <w:rPr>
          <w:rFonts w:asciiTheme="minorEastAsia" w:eastAsiaTheme="minorEastAsia" w:hAnsiTheme="minorEastAsia" w:cs="Vrinda" w:hint="eastAsia"/>
          <w:bCs/>
          <w:color w:val="000000"/>
          <w:sz w:val="30"/>
          <w:szCs w:val="30"/>
        </w:rPr>
        <w:t>：</w:t>
      </w:r>
      <w:r w:rsidR="00862B84" w:rsidRPr="00716D8A">
        <w:rPr>
          <w:rFonts w:asciiTheme="minorEastAsia" w:eastAsiaTheme="minorEastAsia" w:hAnsiTheme="minorEastAsia" w:cs="Vrinda" w:hint="eastAsia"/>
          <w:bCs/>
          <w:color w:val="000000"/>
          <w:sz w:val="30"/>
          <w:szCs w:val="30"/>
        </w:rPr>
        <w:t>提供小型客车公务出行用车租赁服务，用于集中出行、会议用车</w:t>
      </w:r>
      <w:r w:rsidR="00F1100C" w:rsidRPr="00716D8A">
        <w:rPr>
          <w:rFonts w:asciiTheme="minorEastAsia" w:eastAsiaTheme="minorEastAsia" w:hAnsiTheme="minorEastAsia" w:cs="Vrinda" w:hint="eastAsia"/>
          <w:bCs/>
          <w:color w:val="000000"/>
          <w:sz w:val="30"/>
          <w:szCs w:val="30"/>
        </w:rPr>
        <w:t>、</w:t>
      </w:r>
      <w:r w:rsidR="00862B84" w:rsidRPr="00716D8A">
        <w:rPr>
          <w:rFonts w:asciiTheme="minorEastAsia" w:eastAsiaTheme="minorEastAsia" w:hAnsiTheme="minorEastAsia" w:cs="Vrinda" w:hint="eastAsia"/>
          <w:bCs/>
          <w:color w:val="000000"/>
          <w:sz w:val="30"/>
          <w:szCs w:val="30"/>
        </w:rPr>
        <w:t>临时用车等。</w:t>
      </w:r>
    </w:p>
    <w:p w:rsidR="00E3269E" w:rsidRPr="00716D8A" w:rsidRDefault="00AB2151" w:rsidP="00716D8A">
      <w:pPr>
        <w:pStyle w:val="aa"/>
        <w:adjustRightInd w:val="0"/>
        <w:snapToGrid w:val="0"/>
        <w:spacing w:line="360" w:lineRule="auto"/>
        <w:ind w:firstLineChars="250" w:firstLine="750"/>
        <w:rPr>
          <w:rFonts w:asciiTheme="minorEastAsia" w:eastAsiaTheme="minorEastAsia" w:hAnsiTheme="minorEastAsia" w:cs="Vrinda"/>
          <w:bCs/>
          <w:color w:val="000000"/>
          <w:sz w:val="30"/>
          <w:szCs w:val="30"/>
        </w:rPr>
      </w:pPr>
      <w:r w:rsidRPr="00716D8A">
        <w:rPr>
          <w:rFonts w:asciiTheme="minorEastAsia" w:eastAsiaTheme="minorEastAsia" w:hAnsiTheme="minorEastAsia" w:cs="Vrinda" w:hint="eastAsia"/>
          <w:bCs/>
          <w:color w:val="000000"/>
          <w:sz w:val="30"/>
          <w:szCs w:val="30"/>
        </w:rPr>
        <w:t>标项二：</w:t>
      </w:r>
      <w:r w:rsidR="00862B84" w:rsidRPr="00716D8A">
        <w:rPr>
          <w:rFonts w:asciiTheme="minorEastAsia" w:eastAsiaTheme="minorEastAsia" w:hAnsiTheme="minorEastAsia" w:cs="Vrinda" w:hint="eastAsia"/>
          <w:bCs/>
          <w:color w:val="000000"/>
          <w:sz w:val="30"/>
          <w:szCs w:val="30"/>
        </w:rPr>
        <w:t>提供公务出行用车包车租赁服务，用于集中出行、会议用车</w:t>
      </w:r>
      <w:r w:rsidR="00F1100C" w:rsidRPr="00716D8A">
        <w:rPr>
          <w:rFonts w:asciiTheme="minorEastAsia" w:eastAsiaTheme="minorEastAsia" w:hAnsiTheme="minorEastAsia" w:cs="Vrinda" w:hint="eastAsia"/>
          <w:bCs/>
          <w:color w:val="000000"/>
          <w:sz w:val="30"/>
          <w:szCs w:val="30"/>
        </w:rPr>
        <w:t>、</w:t>
      </w:r>
      <w:r w:rsidR="00862B84" w:rsidRPr="00716D8A">
        <w:rPr>
          <w:rFonts w:asciiTheme="minorEastAsia" w:eastAsiaTheme="minorEastAsia" w:hAnsiTheme="minorEastAsia" w:cs="Vrinda" w:hint="eastAsia"/>
          <w:bCs/>
          <w:color w:val="000000"/>
          <w:sz w:val="30"/>
          <w:szCs w:val="30"/>
        </w:rPr>
        <w:t>临时用车等。</w:t>
      </w:r>
    </w:p>
    <w:p w:rsidR="00500E54" w:rsidRPr="00500E54" w:rsidRDefault="00500E54" w:rsidP="00F03DA1">
      <w:pPr>
        <w:pStyle w:val="aa"/>
        <w:adjustRightInd w:val="0"/>
        <w:snapToGrid w:val="0"/>
        <w:spacing w:line="360" w:lineRule="auto"/>
        <w:ind w:firstLineChars="250" w:firstLine="700"/>
        <w:rPr>
          <w:rFonts w:asciiTheme="minorEastAsia" w:eastAsiaTheme="minorEastAsia" w:hAnsiTheme="minorEastAsia" w:cs="Vrinda"/>
          <w:bCs/>
          <w:color w:val="000000"/>
          <w:sz w:val="28"/>
          <w:szCs w:val="28"/>
        </w:rPr>
      </w:pPr>
    </w:p>
    <w:p w:rsidR="00D75207" w:rsidRPr="00500E54" w:rsidRDefault="008F1FCC" w:rsidP="00F03DA1">
      <w:pPr>
        <w:snapToGrid w:val="0"/>
        <w:spacing w:line="360" w:lineRule="auto"/>
        <w:ind w:leftChars="113" w:left="237" w:firstLineChars="200" w:firstLine="602"/>
        <w:jc w:val="left"/>
        <w:rPr>
          <w:rFonts w:asciiTheme="minorEastAsia" w:eastAsiaTheme="minorEastAsia" w:hAnsiTheme="minorEastAsia" w:cs="Arial"/>
          <w:b/>
          <w:color w:val="000000"/>
          <w:sz w:val="30"/>
          <w:szCs w:val="30"/>
        </w:rPr>
      </w:pPr>
      <w:bookmarkStart w:id="6" w:name="_Toc82338235"/>
      <w:bookmarkStart w:id="7" w:name="_Toc82873318"/>
      <w:bookmarkStart w:id="8" w:name="_Toc319072085"/>
      <w:bookmarkStart w:id="9" w:name="_Toc347783786"/>
      <w:r w:rsidRPr="00500E54">
        <w:rPr>
          <w:rFonts w:asciiTheme="minorEastAsia" w:eastAsiaTheme="minorEastAsia" w:hAnsiTheme="minorEastAsia" w:cs="Arial" w:hint="eastAsia"/>
          <w:b/>
          <w:color w:val="000000"/>
          <w:sz w:val="30"/>
          <w:szCs w:val="30"/>
        </w:rPr>
        <w:t>二、服务</w:t>
      </w:r>
      <w:r w:rsidR="00D36171" w:rsidRPr="00500E54">
        <w:rPr>
          <w:rFonts w:asciiTheme="minorEastAsia" w:eastAsiaTheme="minorEastAsia" w:hAnsiTheme="minorEastAsia" w:cs="Arial" w:hint="eastAsia"/>
          <w:b/>
          <w:color w:val="000000"/>
          <w:sz w:val="30"/>
          <w:szCs w:val="30"/>
        </w:rPr>
        <w:t>对象</w:t>
      </w:r>
    </w:p>
    <w:p w:rsidR="00D75207" w:rsidRDefault="008F1FCC" w:rsidP="00F03DA1">
      <w:pPr>
        <w:snapToGrid w:val="0"/>
        <w:spacing w:line="360" w:lineRule="auto"/>
        <w:ind w:leftChars="113" w:left="237" w:firstLineChars="200" w:firstLine="600"/>
        <w:jc w:val="left"/>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浙江省本级、杭州市国家机关、事业单位和团体组织。</w:t>
      </w:r>
    </w:p>
    <w:p w:rsidR="00500E54" w:rsidRPr="00500E54" w:rsidRDefault="00500E54" w:rsidP="00F03DA1">
      <w:pPr>
        <w:snapToGrid w:val="0"/>
        <w:spacing w:line="360" w:lineRule="auto"/>
        <w:ind w:leftChars="113" w:left="237" w:firstLineChars="200" w:firstLine="600"/>
        <w:jc w:val="left"/>
        <w:rPr>
          <w:rFonts w:asciiTheme="minorEastAsia" w:eastAsiaTheme="minorEastAsia" w:hAnsiTheme="minorEastAsia" w:cs="Arial"/>
          <w:color w:val="000000"/>
          <w:sz w:val="30"/>
          <w:szCs w:val="30"/>
        </w:rPr>
      </w:pPr>
    </w:p>
    <w:p w:rsidR="008F1FCC" w:rsidRPr="00500E54" w:rsidRDefault="008F1FCC" w:rsidP="00F03DA1">
      <w:pPr>
        <w:snapToGrid w:val="0"/>
        <w:spacing w:line="360" w:lineRule="auto"/>
        <w:ind w:leftChars="113" w:left="237" w:firstLineChars="200" w:firstLine="602"/>
        <w:jc w:val="left"/>
        <w:rPr>
          <w:rFonts w:asciiTheme="minorEastAsia" w:eastAsiaTheme="minorEastAsia" w:hAnsiTheme="minorEastAsia" w:cs="Arial"/>
          <w:color w:val="000000"/>
          <w:sz w:val="30"/>
          <w:szCs w:val="30"/>
        </w:rPr>
      </w:pPr>
      <w:r w:rsidRPr="00500E54">
        <w:rPr>
          <w:rFonts w:asciiTheme="minorEastAsia" w:eastAsiaTheme="minorEastAsia" w:hAnsiTheme="minorEastAsia" w:hint="eastAsia"/>
          <w:b/>
          <w:bCs/>
          <w:sz w:val="30"/>
          <w:szCs w:val="30"/>
        </w:rPr>
        <w:t>三</w:t>
      </w:r>
      <w:r w:rsidRPr="00500E54">
        <w:rPr>
          <w:rFonts w:asciiTheme="minorEastAsia" w:eastAsiaTheme="minorEastAsia" w:hAnsiTheme="minorEastAsia"/>
          <w:b/>
          <w:bCs/>
          <w:sz w:val="30"/>
          <w:szCs w:val="30"/>
        </w:rPr>
        <w:t>、相关管理条例与技术标准、行业规范</w:t>
      </w:r>
      <w:bookmarkEnd w:id="6"/>
      <w:bookmarkEnd w:id="7"/>
      <w:bookmarkEnd w:id="8"/>
      <w:bookmarkEnd w:id="9"/>
    </w:p>
    <w:p w:rsidR="00F03DA1" w:rsidRPr="00500E54" w:rsidRDefault="00F03DA1" w:rsidP="00F03DA1">
      <w:pPr>
        <w:snapToGrid w:val="0"/>
        <w:spacing w:line="360" w:lineRule="auto"/>
        <w:ind w:firstLineChars="249" w:firstLine="747"/>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标项一、二：</w:t>
      </w:r>
    </w:p>
    <w:p w:rsidR="0097133F" w:rsidRPr="00500E54" w:rsidRDefault="0097133F" w:rsidP="00F03DA1">
      <w:pPr>
        <w:snapToGrid w:val="0"/>
        <w:spacing w:line="360" w:lineRule="auto"/>
        <w:ind w:firstLineChars="250" w:firstLine="750"/>
        <w:rPr>
          <w:rFonts w:asciiTheme="minorEastAsia" w:eastAsiaTheme="minorEastAsia" w:hAnsiTheme="minorEastAsia"/>
          <w:sz w:val="30"/>
          <w:szCs w:val="30"/>
        </w:rPr>
      </w:pPr>
      <w:r w:rsidRPr="00500E54">
        <w:rPr>
          <w:rFonts w:asciiTheme="minorEastAsia" w:eastAsiaTheme="minorEastAsia" w:hAnsiTheme="minorEastAsia" w:hint="eastAsia"/>
          <w:sz w:val="30"/>
          <w:szCs w:val="30"/>
        </w:rPr>
        <w:t>1、交通部《汽车运价规则》和《道路运输价格管理规定》；</w:t>
      </w:r>
    </w:p>
    <w:p w:rsidR="00F61F22" w:rsidRDefault="00F61F22" w:rsidP="00F61F22">
      <w:pPr>
        <w:snapToGrid w:val="0"/>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2、最新《汽车租赁服务规范》；</w:t>
      </w:r>
    </w:p>
    <w:p w:rsidR="00F61F22" w:rsidRPr="00F61F22" w:rsidRDefault="00F61F22" w:rsidP="00F61F22">
      <w:pPr>
        <w:snapToGrid w:val="0"/>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3、《汽车租赁业管理暂行规定》；</w:t>
      </w:r>
    </w:p>
    <w:p w:rsidR="008F1FCC" w:rsidRPr="00500E54" w:rsidRDefault="00F61F22" w:rsidP="00F03DA1">
      <w:pPr>
        <w:snapToGrid w:val="0"/>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862B84" w:rsidRPr="00500E54">
        <w:rPr>
          <w:rFonts w:asciiTheme="minorEastAsia" w:eastAsiaTheme="minorEastAsia" w:hAnsiTheme="minorEastAsia" w:hint="eastAsia"/>
          <w:sz w:val="30"/>
          <w:szCs w:val="30"/>
        </w:rPr>
        <w:t>、</w:t>
      </w:r>
      <w:r w:rsidR="008F1FCC" w:rsidRPr="00500E54">
        <w:rPr>
          <w:rFonts w:asciiTheme="minorEastAsia" w:eastAsiaTheme="minorEastAsia" w:hAnsiTheme="minorEastAsia"/>
          <w:sz w:val="30"/>
          <w:szCs w:val="30"/>
        </w:rPr>
        <w:t>国家规定的行业标准和规范，有新标准按新标准执行；</w:t>
      </w:r>
    </w:p>
    <w:p w:rsidR="008F1FCC" w:rsidRDefault="00F61F22" w:rsidP="00F03DA1">
      <w:pPr>
        <w:snapToGrid w:val="0"/>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8F1FCC" w:rsidRPr="00500E54">
        <w:rPr>
          <w:rFonts w:asciiTheme="minorEastAsia" w:eastAsiaTheme="minorEastAsia" w:hAnsiTheme="minorEastAsia" w:hint="eastAsia"/>
          <w:sz w:val="30"/>
          <w:szCs w:val="30"/>
        </w:rPr>
        <w:t>、</w:t>
      </w:r>
      <w:r w:rsidR="008F1FCC" w:rsidRPr="00500E54">
        <w:rPr>
          <w:rFonts w:asciiTheme="minorEastAsia" w:eastAsiaTheme="minorEastAsia" w:hAnsiTheme="minorEastAsia"/>
          <w:sz w:val="30"/>
          <w:szCs w:val="30"/>
        </w:rPr>
        <w:t>其它相关国家、行业标准</w:t>
      </w:r>
      <w:r w:rsidR="008F1FCC" w:rsidRPr="00500E54">
        <w:rPr>
          <w:rFonts w:asciiTheme="minorEastAsia" w:eastAsiaTheme="minorEastAsia" w:hAnsiTheme="minorEastAsia" w:hint="eastAsia"/>
          <w:sz w:val="30"/>
          <w:szCs w:val="30"/>
        </w:rPr>
        <w:t>及</w:t>
      </w:r>
      <w:r w:rsidR="008F1FCC" w:rsidRPr="00500E54">
        <w:rPr>
          <w:rFonts w:asciiTheme="minorEastAsia" w:eastAsiaTheme="minorEastAsia" w:hAnsiTheme="minorEastAsia"/>
          <w:sz w:val="30"/>
          <w:szCs w:val="30"/>
        </w:rPr>
        <w:t>规范，按最新版执行</w:t>
      </w:r>
      <w:r w:rsidR="009F70D6">
        <w:rPr>
          <w:rFonts w:asciiTheme="minorEastAsia" w:eastAsiaTheme="minorEastAsia" w:hAnsiTheme="minorEastAsia" w:hint="eastAsia"/>
          <w:sz w:val="30"/>
          <w:szCs w:val="30"/>
        </w:rPr>
        <w:t>。</w:t>
      </w:r>
    </w:p>
    <w:p w:rsidR="00500E54" w:rsidRPr="00500E54" w:rsidRDefault="00500E54" w:rsidP="00F03DA1">
      <w:pPr>
        <w:snapToGrid w:val="0"/>
        <w:spacing w:line="360" w:lineRule="auto"/>
        <w:ind w:firstLineChars="250" w:firstLine="750"/>
        <w:rPr>
          <w:rFonts w:asciiTheme="minorEastAsia" w:eastAsiaTheme="minorEastAsia" w:hAnsiTheme="minorEastAsia"/>
          <w:sz w:val="30"/>
          <w:szCs w:val="30"/>
        </w:rPr>
      </w:pPr>
    </w:p>
    <w:p w:rsidR="005849C0" w:rsidRPr="00500E54" w:rsidRDefault="005849C0" w:rsidP="00F03DA1">
      <w:pPr>
        <w:snapToGrid w:val="0"/>
        <w:spacing w:line="360" w:lineRule="auto"/>
        <w:ind w:firstLineChars="249" w:firstLine="750"/>
        <w:rPr>
          <w:rFonts w:asciiTheme="minorEastAsia" w:eastAsiaTheme="minorEastAsia" w:hAnsiTheme="minorEastAsia" w:cs="宋体"/>
          <w:b/>
          <w:bCs/>
          <w:color w:val="000000"/>
          <w:kern w:val="0"/>
          <w:sz w:val="30"/>
          <w:szCs w:val="30"/>
        </w:rPr>
      </w:pPr>
      <w:r w:rsidRPr="00500E54">
        <w:rPr>
          <w:rFonts w:asciiTheme="minorEastAsia" w:eastAsiaTheme="minorEastAsia" w:hAnsiTheme="minorEastAsia" w:hint="eastAsia"/>
          <w:b/>
          <w:sz w:val="30"/>
          <w:szCs w:val="30"/>
        </w:rPr>
        <w:t>四、</w:t>
      </w:r>
      <w:r w:rsidR="00B15B3E" w:rsidRPr="00500E54">
        <w:rPr>
          <w:rFonts w:asciiTheme="minorEastAsia" w:eastAsiaTheme="minorEastAsia" w:hAnsiTheme="minorEastAsia" w:cs="宋体" w:hint="eastAsia"/>
          <w:b/>
          <w:bCs/>
          <w:color w:val="000000"/>
          <w:kern w:val="0"/>
          <w:sz w:val="30"/>
          <w:szCs w:val="30"/>
        </w:rPr>
        <w:t>响应方</w:t>
      </w:r>
      <w:r w:rsidRPr="00500E54">
        <w:rPr>
          <w:rFonts w:asciiTheme="minorEastAsia" w:eastAsiaTheme="minorEastAsia" w:hAnsiTheme="minorEastAsia" w:cs="宋体" w:hint="eastAsia"/>
          <w:b/>
          <w:bCs/>
          <w:color w:val="000000"/>
          <w:kern w:val="0"/>
          <w:sz w:val="30"/>
          <w:szCs w:val="30"/>
        </w:rPr>
        <w:t>要求</w:t>
      </w:r>
    </w:p>
    <w:p w:rsidR="00375203" w:rsidRPr="00500E54" w:rsidRDefault="00375203" w:rsidP="00F03DA1">
      <w:pPr>
        <w:snapToGrid w:val="0"/>
        <w:spacing w:line="360" w:lineRule="auto"/>
        <w:ind w:firstLineChars="249" w:firstLine="747"/>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标项一、二：</w:t>
      </w:r>
    </w:p>
    <w:p w:rsidR="00375203" w:rsidRPr="00500E54" w:rsidRDefault="00862B84"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1、响应方应符合“合格响应方的资格要求”</w:t>
      </w:r>
      <w:r w:rsidR="00375203" w:rsidRPr="00500E54">
        <w:rPr>
          <w:rFonts w:asciiTheme="minorEastAsia" w:eastAsiaTheme="minorEastAsia" w:hAnsiTheme="minorEastAsia" w:cs="宋体" w:hint="eastAsia"/>
          <w:bCs/>
          <w:color w:val="000000"/>
          <w:kern w:val="0"/>
          <w:sz w:val="30"/>
          <w:szCs w:val="30"/>
        </w:rPr>
        <w:t>；</w:t>
      </w:r>
    </w:p>
    <w:p w:rsidR="00862B84" w:rsidRPr="00500E54" w:rsidRDefault="00375203"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2、非在杭响应方在杭州具有分公司或办事处</w:t>
      </w:r>
      <w:r w:rsidR="00070AF5" w:rsidRPr="00500E54">
        <w:rPr>
          <w:rFonts w:asciiTheme="minorEastAsia" w:eastAsiaTheme="minorEastAsia" w:hAnsiTheme="minorEastAsia" w:cs="宋体" w:hint="eastAsia"/>
          <w:bCs/>
          <w:color w:val="000000"/>
          <w:kern w:val="0"/>
          <w:sz w:val="30"/>
          <w:szCs w:val="30"/>
        </w:rPr>
        <w:t>或分支机构</w:t>
      </w:r>
      <w:r w:rsidRPr="00500E54">
        <w:rPr>
          <w:rFonts w:asciiTheme="minorEastAsia" w:eastAsiaTheme="minorEastAsia" w:hAnsiTheme="minorEastAsia" w:cs="宋体" w:hint="eastAsia"/>
          <w:bCs/>
          <w:color w:val="000000"/>
          <w:kern w:val="0"/>
          <w:sz w:val="30"/>
          <w:szCs w:val="30"/>
        </w:rPr>
        <w:t>（提供工商登记或经济合作办登记或相关部门证明材料）；</w:t>
      </w:r>
    </w:p>
    <w:p w:rsidR="00F03DA1" w:rsidRPr="00500E54" w:rsidRDefault="00375203"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3</w:t>
      </w:r>
      <w:r w:rsidR="00862B84" w:rsidRPr="00500E54">
        <w:rPr>
          <w:rFonts w:asciiTheme="minorEastAsia" w:eastAsiaTheme="minorEastAsia" w:hAnsiTheme="minorEastAsia" w:cs="宋体" w:hint="eastAsia"/>
          <w:bCs/>
          <w:color w:val="000000"/>
          <w:kern w:val="0"/>
          <w:sz w:val="30"/>
          <w:szCs w:val="30"/>
        </w:rPr>
        <w:t>、</w:t>
      </w:r>
      <w:r w:rsidRPr="00500E54">
        <w:rPr>
          <w:rFonts w:asciiTheme="minorEastAsia" w:eastAsiaTheme="minorEastAsia" w:hAnsiTheme="minorEastAsia" w:cs="宋体" w:hint="eastAsia"/>
          <w:bCs/>
          <w:color w:val="000000"/>
          <w:kern w:val="0"/>
          <w:sz w:val="30"/>
          <w:szCs w:val="30"/>
        </w:rPr>
        <w:t>自有营运车辆规模在20辆（含）以上</w:t>
      </w:r>
      <w:r w:rsidR="00716D8A">
        <w:rPr>
          <w:rFonts w:asciiTheme="minorEastAsia" w:eastAsiaTheme="minorEastAsia" w:hAnsiTheme="minorEastAsia" w:cs="宋体" w:hint="eastAsia"/>
          <w:bCs/>
          <w:color w:val="000000"/>
          <w:kern w:val="0"/>
          <w:sz w:val="30"/>
          <w:szCs w:val="30"/>
        </w:rPr>
        <w:t>，响应车辆实行公车公</w:t>
      </w:r>
      <w:r w:rsidR="00716D8A">
        <w:rPr>
          <w:rFonts w:asciiTheme="minorEastAsia" w:eastAsiaTheme="minorEastAsia" w:hAnsiTheme="minorEastAsia" w:cs="宋体" w:hint="eastAsia"/>
          <w:bCs/>
          <w:color w:val="000000"/>
          <w:kern w:val="0"/>
          <w:sz w:val="30"/>
          <w:szCs w:val="30"/>
        </w:rPr>
        <w:lastRenderedPageBreak/>
        <w:t>营模式</w:t>
      </w:r>
      <w:r w:rsidRPr="00500E54">
        <w:rPr>
          <w:rFonts w:asciiTheme="minorEastAsia" w:eastAsiaTheme="minorEastAsia" w:hAnsiTheme="minorEastAsia" w:cs="宋体" w:hint="eastAsia"/>
          <w:bCs/>
          <w:color w:val="000000"/>
          <w:kern w:val="0"/>
          <w:sz w:val="30"/>
          <w:szCs w:val="30"/>
        </w:rPr>
        <w:t>；</w:t>
      </w:r>
    </w:p>
    <w:p w:rsidR="00F03DA1" w:rsidRPr="00500E54" w:rsidRDefault="00375203"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4、响应方不应使用无道路运输资质的车辆提供政府采购服务，应明确用于保障公务出行用车租赁车辆数量</w:t>
      </w:r>
      <w:r w:rsidR="00716D8A">
        <w:rPr>
          <w:rFonts w:asciiTheme="minorEastAsia" w:eastAsiaTheme="minorEastAsia" w:hAnsiTheme="minorEastAsia" w:cs="宋体" w:hint="eastAsia"/>
          <w:bCs/>
          <w:color w:val="000000"/>
          <w:kern w:val="0"/>
          <w:sz w:val="30"/>
          <w:szCs w:val="30"/>
        </w:rPr>
        <w:t>；</w:t>
      </w:r>
    </w:p>
    <w:p w:rsidR="00F03DA1" w:rsidRPr="00500E54" w:rsidRDefault="00375203"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5、</w:t>
      </w:r>
      <w:r w:rsidRPr="00500E54">
        <w:rPr>
          <w:rFonts w:asciiTheme="minorEastAsia" w:eastAsiaTheme="minorEastAsia" w:hAnsiTheme="minorEastAsia" w:cs="宋体" w:hint="eastAsia"/>
          <w:color w:val="000000"/>
          <w:kern w:val="0"/>
          <w:sz w:val="30"/>
          <w:szCs w:val="30"/>
        </w:rPr>
        <w:t>响应方须</w:t>
      </w:r>
      <w:r w:rsidR="0079766D" w:rsidRPr="00500E54">
        <w:rPr>
          <w:rFonts w:asciiTheme="minorEastAsia" w:eastAsiaTheme="minorEastAsia" w:hAnsiTheme="minorEastAsia" w:cs="宋体" w:hint="eastAsia"/>
          <w:color w:val="000000"/>
          <w:kern w:val="0"/>
          <w:sz w:val="30"/>
          <w:szCs w:val="30"/>
        </w:rPr>
        <w:t>为提供的车辆投保交强险及承运人责任险</w:t>
      </w:r>
      <w:r w:rsidR="00337B03" w:rsidRPr="00500E54">
        <w:rPr>
          <w:rFonts w:asciiTheme="minorEastAsia" w:eastAsiaTheme="minorEastAsia" w:hAnsiTheme="minorEastAsia" w:cs="宋体" w:hint="eastAsia"/>
          <w:color w:val="000000"/>
          <w:kern w:val="0"/>
          <w:sz w:val="30"/>
          <w:szCs w:val="30"/>
        </w:rPr>
        <w:t>。</w:t>
      </w:r>
      <w:r w:rsidRPr="00500E54">
        <w:rPr>
          <w:rFonts w:asciiTheme="minorEastAsia" w:eastAsiaTheme="minorEastAsia" w:hAnsiTheme="minorEastAsia" w:cs="宋体" w:hint="eastAsia"/>
          <w:color w:val="000000"/>
          <w:kern w:val="0"/>
          <w:sz w:val="30"/>
          <w:szCs w:val="30"/>
        </w:rPr>
        <w:t>除按国家规定投保的交强险外，响应方</w:t>
      </w:r>
      <w:r w:rsidR="00337B03" w:rsidRPr="00500E54">
        <w:rPr>
          <w:rFonts w:asciiTheme="minorEastAsia" w:eastAsiaTheme="minorEastAsia" w:hAnsiTheme="minorEastAsia" w:cs="宋体" w:hint="eastAsia"/>
          <w:color w:val="000000"/>
          <w:kern w:val="0"/>
          <w:sz w:val="30"/>
          <w:szCs w:val="30"/>
        </w:rPr>
        <w:t>应</w:t>
      </w:r>
      <w:r w:rsidRPr="00500E54">
        <w:rPr>
          <w:rFonts w:asciiTheme="minorEastAsia" w:eastAsiaTheme="minorEastAsia" w:hAnsiTheme="minorEastAsia" w:cs="宋体" w:hint="eastAsia"/>
          <w:color w:val="000000"/>
          <w:kern w:val="0"/>
          <w:sz w:val="30"/>
          <w:szCs w:val="30"/>
        </w:rPr>
        <w:t>具有风险控制措施，如向保险公司投保承运人责任险等其他险种、采用安全保障基金等风险管理措施进行自保或内保</w:t>
      </w:r>
      <w:r w:rsidR="00337B03" w:rsidRPr="00500E54">
        <w:rPr>
          <w:rFonts w:asciiTheme="minorEastAsia" w:eastAsiaTheme="minorEastAsia" w:hAnsiTheme="minorEastAsia" w:cs="宋体" w:hint="eastAsia"/>
          <w:color w:val="000000"/>
          <w:kern w:val="0"/>
          <w:sz w:val="30"/>
          <w:szCs w:val="30"/>
        </w:rPr>
        <w:t>，</w:t>
      </w:r>
      <w:r w:rsidRPr="00500E54">
        <w:rPr>
          <w:rFonts w:asciiTheme="minorEastAsia" w:eastAsiaTheme="minorEastAsia" w:hAnsiTheme="minorEastAsia" w:cs="宋体" w:hint="eastAsia"/>
          <w:color w:val="000000"/>
          <w:kern w:val="0"/>
          <w:sz w:val="30"/>
          <w:szCs w:val="30"/>
        </w:rPr>
        <w:t>同时承诺按法律确定的责任履行赔偿义务</w:t>
      </w:r>
      <w:r w:rsidR="00716D8A">
        <w:rPr>
          <w:rFonts w:asciiTheme="minorEastAsia" w:eastAsiaTheme="minorEastAsia" w:hAnsiTheme="minorEastAsia" w:cs="宋体" w:hint="eastAsia"/>
          <w:color w:val="000000"/>
          <w:kern w:val="0"/>
          <w:sz w:val="30"/>
          <w:szCs w:val="30"/>
        </w:rPr>
        <w:t>；</w:t>
      </w:r>
    </w:p>
    <w:p w:rsidR="00F03DA1" w:rsidRPr="00500E54" w:rsidRDefault="00375203" w:rsidP="00F03DA1">
      <w:pPr>
        <w:snapToGrid w:val="0"/>
        <w:spacing w:line="360" w:lineRule="auto"/>
        <w:ind w:firstLineChars="200" w:firstLine="600"/>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cs="宋体" w:hint="eastAsia"/>
          <w:bCs/>
          <w:color w:val="000000"/>
          <w:kern w:val="0"/>
          <w:sz w:val="30"/>
          <w:szCs w:val="30"/>
        </w:rPr>
        <w:t>6、</w:t>
      </w:r>
      <w:r w:rsidRPr="00500E54">
        <w:rPr>
          <w:rFonts w:asciiTheme="minorEastAsia" w:eastAsiaTheme="minorEastAsia" w:hAnsiTheme="minorEastAsia" w:cs="宋体" w:hint="eastAsia"/>
          <w:color w:val="000000"/>
          <w:kern w:val="0"/>
          <w:sz w:val="30"/>
          <w:szCs w:val="30"/>
        </w:rPr>
        <w:t>响应方</w:t>
      </w:r>
      <w:r w:rsidR="0079766D" w:rsidRPr="00500E54">
        <w:rPr>
          <w:rFonts w:asciiTheme="minorEastAsia" w:eastAsiaTheme="minorEastAsia" w:hAnsiTheme="minorEastAsia" w:cs="宋体" w:hint="eastAsia"/>
          <w:color w:val="000000"/>
          <w:kern w:val="0"/>
          <w:sz w:val="30"/>
          <w:szCs w:val="30"/>
        </w:rPr>
        <w:t>车辆应按规定安装并使用GPS监控设备，应具有监控平台</w:t>
      </w:r>
      <w:r w:rsidR="00716D8A">
        <w:rPr>
          <w:rFonts w:asciiTheme="minorEastAsia" w:eastAsiaTheme="minorEastAsia" w:hAnsiTheme="minorEastAsia" w:cs="宋体" w:hint="eastAsia"/>
          <w:color w:val="000000"/>
          <w:kern w:val="0"/>
          <w:sz w:val="30"/>
          <w:szCs w:val="30"/>
        </w:rPr>
        <w:t>；</w:t>
      </w:r>
    </w:p>
    <w:p w:rsidR="00500E54" w:rsidRDefault="00375203" w:rsidP="00500E54">
      <w:pPr>
        <w:snapToGrid w:val="0"/>
        <w:spacing w:line="360" w:lineRule="auto"/>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kern w:val="0"/>
          <w:sz w:val="30"/>
          <w:szCs w:val="30"/>
        </w:rPr>
        <w:t>7、响应方</w:t>
      </w:r>
      <w:r w:rsidR="0079766D" w:rsidRPr="00500E54">
        <w:rPr>
          <w:rFonts w:asciiTheme="minorEastAsia" w:eastAsiaTheme="minorEastAsia" w:hAnsiTheme="minorEastAsia" w:cs="宋体" w:hint="eastAsia"/>
          <w:color w:val="000000"/>
          <w:kern w:val="0"/>
          <w:sz w:val="30"/>
          <w:szCs w:val="30"/>
        </w:rPr>
        <w:t>应配备与经营范围和经营规模相匹配的组织管理机构、岗位设置和人员。</w:t>
      </w:r>
    </w:p>
    <w:p w:rsidR="00500E54" w:rsidRDefault="00500E54" w:rsidP="00500E54">
      <w:pPr>
        <w:snapToGrid w:val="0"/>
        <w:spacing w:line="360" w:lineRule="auto"/>
        <w:ind w:firstLineChars="200" w:firstLine="600"/>
        <w:rPr>
          <w:rFonts w:asciiTheme="minorEastAsia" w:eastAsiaTheme="minorEastAsia" w:hAnsiTheme="minorEastAsia" w:cs="宋体"/>
          <w:bCs/>
          <w:color w:val="000000"/>
          <w:kern w:val="0"/>
          <w:sz w:val="30"/>
          <w:szCs w:val="30"/>
        </w:rPr>
      </w:pPr>
    </w:p>
    <w:p w:rsidR="00500E54" w:rsidRPr="00500E54" w:rsidRDefault="0079766D" w:rsidP="00500E54">
      <w:pPr>
        <w:snapToGrid w:val="0"/>
        <w:spacing w:line="360" w:lineRule="auto"/>
        <w:ind w:firstLineChars="200" w:firstLine="562"/>
        <w:rPr>
          <w:rFonts w:asciiTheme="minorEastAsia" w:eastAsiaTheme="minorEastAsia" w:hAnsiTheme="minorEastAsia" w:cs="宋体"/>
          <w:bCs/>
          <w:color w:val="000000"/>
          <w:kern w:val="0"/>
          <w:sz w:val="30"/>
          <w:szCs w:val="30"/>
        </w:rPr>
      </w:pPr>
      <w:r w:rsidRPr="00500E54">
        <w:rPr>
          <w:rFonts w:asciiTheme="minorEastAsia" w:eastAsiaTheme="minorEastAsia" w:hAnsiTheme="minorEastAsia" w:hint="eastAsia"/>
          <w:b/>
          <w:bCs/>
          <w:color w:val="000000"/>
          <w:sz w:val="28"/>
          <w:szCs w:val="28"/>
        </w:rPr>
        <w:t>三、</w:t>
      </w:r>
      <w:r w:rsidR="0097133F" w:rsidRPr="00500E54">
        <w:rPr>
          <w:rFonts w:asciiTheme="minorEastAsia" w:eastAsiaTheme="minorEastAsia" w:hAnsiTheme="minorEastAsia" w:cs="Arial" w:hint="eastAsia"/>
          <w:b/>
          <w:color w:val="000000"/>
          <w:sz w:val="30"/>
          <w:szCs w:val="30"/>
        </w:rPr>
        <w:t>收费标准及优惠</w:t>
      </w:r>
    </w:p>
    <w:p w:rsidR="0097133F" w:rsidRPr="00500E54" w:rsidRDefault="000978D6"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Pr>
          <w:rFonts w:asciiTheme="minorEastAsia" w:eastAsiaTheme="minorEastAsia" w:hAnsiTheme="minorEastAsia" w:cs="Arial" w:hint="eastAsia"/>
          <w:color w:val="000000"/>
          <w:sz w:val="30"/>
          <w:szCs w:val="30"/>
        </w:rPr>
        <w:t>1</w:t>
      </w:r>
      <w:r w:rsidR="0097133F" w:rsidRPr="00500E54">
        <w:rPr>
          <w:rFonts w:asciiTheme="minorEastAsia" w:eastAsiaTheme="minorEastAsia" w:hAnsiTheme="minorEastAsia" w:cs="Arial" w:hint="eastAsia"/>
          <w:color w:val="000000"/>
          <w:sz w:val="30"/>
          <w:szCs w:val="30"/>
        </w:rPr>
        <w:t>、</w:t>
      </w:r>
      <w:r w:rsidR="00757AE0" w:rsidRPr="00500E54">
        <w:rPr>
          <w:rFonts w:asciiTheme="minorEastAsia" w:eastAsiaTheme="minorEastAsia" w:hAnsiTheme="minorEastAsia" w:cs="Arial" w:hint="eastAsia"/>
          <w:color w:val="000000"/>
          <w:sz w:val="30"/>
          <w:szCs w:val="30"/>
        </w:rPr>
        <w:t>响应方</w:t>
      </w:r>
      <w:r w:rsidR="0097133F" w:rsidRPr="00500E54">
        <w:rPr>
          <w:rFonts w:asciiTheme="minorEastAsia" w:eastAsiaTheme="minorEastAsia" w:hAnsiTheme="minorEastAsia" w:cs="Arial" w:hint="eastAsia"/>
          <w:color w:val="000000"/>
          <w:sz w:val="30"/>
          <w:szCs w:val="30"/>
        </w:rPr>
        <w:t>应依据交通部《汽车运价规则》和《道路运输价格管理规定》，及时通过门店或网站更新发布各类租赁服务价格，并在浙江政府采购网站及时更新。</w:t>
      </w:r>
    </w:p>
    <w:p w:rsidR="0097133F" w:rsidRPr="00500E54" w:rsidRDefault="000978D6"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Pr>
          <w:rFonts w:asciiTheme="minorEastAsia" w:eastAsiaTheme="minorEastAsia" w:hAnsiTheme="minorEastAsia" w:cs="Arial" w:hint="eastAsia"/>
          <w:color w:val="000000"/>
          <w:sz w:val="30"/>
          <w:szCs w:val="30"/>
        </w:rPr>
        <w:t>2</w:t>
      </w:r>
      <w:r w:rsidR="0097133F" w:rsidRPr="00500E54">
        <w:rPr>
          <w:rFonts w:asciiTheme="minorEastAsia" w:eastAsiaTheme="minorEastAsia" w:hAnsiTheme="minorEastAsia" w:cs="Arial" w:hint="eastAsia"/>
          <w:color w:val="000000"/>
          <w:sz w:val="30"/>
          <w:szCs w:val="30"/>
        </w:rPr>
        <w:t>、长期租赁服务（一个月以上等）的期中费用支付，支付时间及支付形式依据双方合同约定实施，并由中标人填报验收单，开具发票。</w:t>
      </w:r>
    </w:p>
    <w:p w:rsidR="0079766D" w:rsidRDefault="000978D6" w:rsidP="00F03DA1">
      <w:pPr>
        <w:pStyle w:val="aa"/>
        <w:adjustRightInd w:val="0"/>
        <w:snapToGrid w:val="0"/>
        <w:spacing w:line="360" w:lineRule="auto"/>
        <w:ind w:leftChars="1" w:left="2" w:firstLineChars="200" w:firstLine="600"/>
        <w:rPr>
          <w:rFonts w:asciiTheme="minorEastAsia" w:eastAsiaTheme="minorEastAsia" w:hAnsiTheme="minorEastAsia"/>
          <w:color w:val="000000"/>
          <w:sz w:val="30"/>
          <w:szCs w:val="30"/>
        </w:rPr>
      </w:pPr>
      <w:r>
        <w:rPr>
          <w:rFonts w:asciiTheme="minorEastAsia" w:eastAsiaTheme="minorEastAsia" w:hAnsiTheme="minorEastAsia" w:cs="Arial" w:hint="eastAsia"/>
          <w:color w:val="000000"/>
          <w:sz w:val="30"/>
          <w:szCs w:val="30"/>
        </w:rPr>
        <w:t>3</w:t>
      </w:r>
      <w:r w:rsidR="0097133F" w:rsidRPr="00500E54">
        <w:rPr>
          <w:rFonts w:asciiTheme="minorEastAsia" w:eastAsiaTheme="minorEastAsia" w:hAnsiTheme="minorEastAsia" w:cs="Arial" w:hint="eastAsia"/>
          <w:color w:val="000000"/>
          <w:sz w:val="30"/>
          <w:szCs w:val="30"/>
        </w:rPr>
        <w:t>、</w:t>
      </w:r>
      <w:r w:rsidR="0097133F" w:rsidRPr="00500E54">
        <w:rPr>
          <w:rFonts w:asciiTheme="minorEastAsia" w:eastAsiaTheme="minorEastAsia" w:hAnsiTheme="minorEastAsia" w:hint="eastAsia"/>
          <w:color w:val="000000"/>
          <w:sz w:val="30"/>
          <w:szCs w:val="30"/>
        </w:rPr>
        <w:t>采购单位</w:t>
      </w:r>
      <w:r w:rsidR="0079766D" w:rsidRPr="00500E54">
        <w:rPr>
          <w:rFonts w:asciiTheme="minorEastAsia" w:eastAsiaTheme="minorEastAsia" w:hAnsiTheme="minorEastAsia" w:hint="eastAsia"/>
          <w:color w:val="000000"/>
          <w:sz w:val="30"/>
          <w:szCs w:val="30"/>
        </w:rPr>
        <w:t>将根据租赁项目</w:t>
      </w:r>
      <w:r w:rsidR="00757AE0" w:rsidRPr="00500E54">
        <w:rPr>
          <w:rFonts w:asciiTheme="minorEastAsia" w:eastAsiaTheme="minorEastAsia" w:hAnsiTheme="minorEastAsia" w:hint="eastAsia"/>
          <w:color w:val="000000"/>
          <w:sz w:val="30"/>
          <w:szCs w:val="30"/>
        </w:rPr>
        <w:t>的</w:t>
      </w:r>
      <w:r w:rsidR="0079766D" w:rsidRPr="00500E54">
        <w:rPr>
          <w:rFonts w:asciiTheme="minorEastAsia" w:eastAsiaTheme="minorEastAsia" w:hAnsiTheme="minorEastAsia" w:hint="eastAsia"/>
          <w:color w:val="000000"/>
          <w:sz w:val="30"/>
          <w:szCs w:val="30"/>
        </w:rPr>
        <w:t>预算情况和有关规定，选用直接</w:t>
      </w:r>
      <w:r w:rsidR="00F1100C" w:rsidRPr="00500E54">
        <w:rPr>
          <w:rFonts w:asciiTheme="minorEastAsia" w:eastAsiaTheme="minorEastAsia" w:hAnsiTheme="minorEastAsia" w:hint="eastAsia"/>
          <w:color w:val="000000"/>
          <w:sz w:val="30"/>
          <w:szCs w:val="30"/>
        </w:rPr>
        <w:t>议价</w:t>
      </w:r>
      <w:r w:rsidR="0079766D" w:rsidRPr="00500E54">
        <w:rPr>
          <w:rFonts w:asciiTheme="minorEastAsia" w:eastAsiaTheme="minorEastAsia" w:hAnsiTheme="minorEastAsia" w:hint="eastAsia"/>
          <w:color w:val="000000"/>
          <w:sz w:val="30"/>
          <w:szCs w:val="30"/>
        </w:rPr>
        <w:t>、线下询价等形式发布租赁需求。</w:t>
      </w:r>
      <w:r w:rsidR="0097133F" w:rsidRPr="00500E54">
        <w:rPr>
          <w:rFonts w:asciiTheme="minorEastAsia" w:eastAsiaTheme="minorEastAsia" w:hAnsiTheme="minorEastAsia" w:hint="eastAsia"/>
          <w:color w:val="000000"/>
          <w:sz w:val="30"/>
          <w:szCs w:val="30"/>
        </w:rPr>
        <w:t>响应方</w:t>
      </w:r>
      <w:r w:rsidR="0079766D" w:rsidRPr="00500E54">
        <w:rPr>
          <w:rFonts w:asciiTheme="minorEastAsia" w:eastAsiaTheme="minorEastAsia" w:hAnsiTheme="minorEastAsia" w:hint="eastAsia"/>
          <w:color w:val="000000"/>
          <w:sz w:val="30"/>
          <w:szCs w:val="30"/>
        </w:rPr>
        <w:t>应积极参与，并提供合理报价，</w:t>
      </w:r>
      <w:r w:rsidR="0097133F" w:rsidRPr="00500E54">
        <w:rPr>
          <w:rFonts w:asciiTheme="minorEastAsia" w:eastAsiaTheme="minorEastAsia" w:hAnsiTheme="minorEastAsia" w:hint="eastAsia"/>
          <w:color w:val="000000"/>
          <w:sz w:val="30"/>
          <w:szCs w:val="30"/>
        </w:rPr>
        <w:t>中标人（成交人）</w:t>
      </w:r>
      <w:r w:rsidR="0079766D" w:rsidRPr="00500E54">
        <w:rPr>
          <w:rFonts w:asciiTheme="minorEastAsia" w:eastAsiaTheme="minorEastAsia" w:hAnsiTheme="minorEastAsia" w:hint="eastAsia"/>
          <w:color w:val="000000"/>
          <w:sz w:val="30"/>
          <w:szCs w:val="30"/>
        </w:rPr>
        <w:t>在参与各种租赁项目时，报价的优惠</w:t>
      </w:r>
      <w:r w:rsidR="0097133F" w:rsidRPr="00500E54">
        <w:rPr>
          <w:rFonts w:asciiTheme="minorEastAsia" w:eastAsiaTheme="minorEastAsia" w:hAnsiTheme="minorEastAsia" w:hint="eastAsia"/>
          <w:color w:val="000000"/>
          <w:sz w:val="30"/>
          <w:szCs w:val="30"/>
        </w:rPr>
        <w:t>率</w:t>
      </w:r>
      <w:r w:rsidR="0079766D" w:rsidRPr="00500E54">
        <w:rPr>
          <w:rFonts w:asciiTheme="minorEastAsia" w:eastAsiaTheme="minorEastAsia" w:hAnsiTheme="minorEastAsia" w:hint="eastAsia"/>
          <w:color w:val="000000"/>
          <w:sz w:val="30"/>
          <w:szCs w:val="30"/>
        </w:rPr>
        <w:t>不应低于</w:t>
      </w:r>
      <w:r w:rsidR="0097133F" w:rsidRPr="00500E54">
        <w:rPr>
          <w:rFonts w:asciiTheme="minorEastAsia" w:eastAsiaTheme="minorEastAsia" w:hAnsiTheme="minorEastAsia" w:hint="eastAsia"/>
          <w:color w:val="000000"/>
          <w:sz w:val="30"/>
          <w:szCs w:val="30"/>
        </w:rPr>
        <w:t>响应</w:t>
      </w:r>
      <w:r w:rsidR="0079766D" w:rsidRPr="00500E54">
        <w:rPr>
          <w:rFonts w:asciiTheme="minorEastAsia" w:eastAsiaTheme="minorEastAsia" w:hAnsiTheme="minorEastAsia" w:hint="eastAsia"/>
          <w:color w:val="000000"/>
          <w:sz w:val="30"/>
          <w:szCs w:val="30"/>
        </w:rPr>
        <w:t>优惠率。</w:t>
      </w:r>
    </w:p>
    <w:p w:rsidR="000978D6" w:rsidRDefault="000978D6" w:rsidP="00F03DA1">
      <w:pPr>
        <w:pStyle w:val="aa"/>
        <w:adjustRightInd w:val="0"/>
        <w:snapToGrid w:val="0"/>
        <w:spacing w:line="360" w:lineRule="auto"/>
        <w:ind w:leftChars="1" w:left="2" w:firstLineChars="200" w:firstLine="600"/>
        <w:rPr>
          <w:rFonts w:asciiTheme="minorEastAsia" w:eastAsiaTheme="minorEastAsia" w:hAnsiTheme="minorEastAsia"/>
          <w:color w:val="000000"/>
          <w:sz w:val="30"/>
          <w:szCs w:val="30"/>
        </w:rPr>
      </w:pPr>
    </w:p>
    <w:p w:rsidR="009F70D6" w:rsidRPr="00500E54" w:rsidRDefault="009F70D6" w:rsidP="00F03DA1">
      <w:pPr>
        <w:pStyle w:val="aa"/>
        <w:adjustRightInd w:val="0"/>
        <w:snapToGrid w:val="0"/>
        <w:spacing w:line="360" w:lineRule="auto"/>
        <w:ind w:leftChars="1" w:left="2" w:firstLineChars="200" w:firstLine="600"/>
        <w:rPr>
          <w:rFonts w:asciiTheme="minorEastAsia" w:eastAsiaTheme="minorEastAsia" w:hAnsiTheme="minorEastAsia"/>
          <w:color w:val="000000"/>
          <w:sz w:val="30"/>
          <w:szCs w:val="30"/>
        </w:rPr>
      </w:pPr>
    </w:p>
    <w:p w:rsidR="00E3269E" w:rsidRPr="00500E54" w:rsidRDefault="00757AE0" w:rsidP="00F03DA1">
      <w:pPr>
        <w:pStyle w:val="aa"/>
        <w:adjustRightInd w:val="0"/>
        <w:snapToGrid w:val="0"/>
        <w:spacing w:line="360" w:lineRule="auto"/>
        <w:ind w:leftChars="1" w:left="2" w:firstLineChars="200" w:firstLine="602"/>
        <w:rPr>
          <w:rFonts w:asciiTheme="minorEastAsia" w:eastAsiaTheme="minorEastAsia" w:hAnsiTheme="minorEastAsia" w:cs="Arial"/>
          <w:b/>
          <w:color w:val="000000"/>
          <w:sz w:val="30"/>
          <w:szCs w:val="30"/>
        </w:rPr>
      </w:pPr>
      <w:r w:rsidRPr="00500E54">
        <w:rPr>
          <w:rFonts w:asciiTheme="minorEastAsia" w:eastAsiaTheme="minorEastAsia" w:hAnsiTheme="minorEastAsia" w:cs="Arial" w:hint="eastAsia"/>
          <w:b/>
          <w:color w:val="000000"/>
          <w:sz w:val="30"/>
          <w:szCs w:val="30"/>
        </w:rPr>
        <w:lastRenderedPageBreak/>
        <w:t>四</w:t>
      </w:r>
      <w:r w:rsidR="00E3269E" w:rsidRPr="00500E54">
        <w:rPr>
          <w:rFonts w:asciiTheme="minorEastAsia" w:eastAsiaTheme="minorEastAsia" w:hAnsiTheme="minorEastAsia" w:cs="Arial" w:hint="eastAsia"/>
          <w:b/>
          <w:color w:val="000000"/>
          <w:sz w:val="30"/>
          <w:szCs w:val="30"/>
        </w:rPr>
        <w:t>、服务</w:t>
      </w:r>
      <w:r w:rsidRPr="00500E54">
        <w:rPr>
          <w:rFonts w:asciiTheme="minorEastAsia" w:eastAsiaTheme="minorEastAsia" w:hAnsiTheme="minorEastAsia" w:cs="Arial" w:hint="eastAsia"/>
          <w:b/>
          <w:color w:val="000000"/>
          <w:sz w:val="30"/>
          <w:szCs w:val="30"/>
        </w:rPr>
        <w:t>方案和服务</w:t>
      </w:r>
      <w:r w:rsidR="00E3269E" w:rsidRPr="00500E54">
        <w:rPr>
          <w:rFonts w:asciiTheme="minorEastAsia" w:eastAsiaTheme="minorEastAsia" w:hAnsiTheme="minorEastAsia" w:cs="Arial" w:hint="eastAsia"/>
          <w:b/>
          <w:color w:val="000000"/>
          <w:sz w:val="30"/>
          <w:szCs w:val="30"/>
        </w:rPr>
        <w:t>要求</w:t>
      </w:r>
    </w:p>
    <w:p w:rsidR="00757AE0" w:rsidRPr="00500E54" w:rsidRDefault="008F1FCC" w:rsidP="00F03DA1">
      <w:pPr>
        <w:pStyle w:val="aa"/>
        <w:adjustRightInd w:val="0"/>
        <w:snapToGrid w:val="0"/>
        <w:spacing w:line="360" w:lineRule="auto"/>
        <w:ind w:leftChars="1" w:left="2" w:firstLineChars="200" w:firstLine="600"/>
        <w:rPr>
          <w:rFonts w:asciiTheme="minorEastAsia" w:eastAsiaTheme="minorEastAsia" w:hAnsiTheme="minorEastAsia" w:cs="Arial"/>
          <w:color w:val="000000"/>
          <w:sz w:val="30"/>
          <w:szCs w:val="30"/>
        </w:rPr>
      </w:pPr>
      <w:r w:rsidRPr="00500E54">
        <w:rPr>
          <w:rFonts w:asciiTheme="minorEastAsia" w:eastAsiaTheme="minorEastAsia" w:hAnsiTheme="minorEastAsia" w:cs="Arial" w:hint="eastAsia"/>
          <w:color w:val="000000"/>
          <w:sz w:val="30"/>
          <w:szCs w:val="30"/>
        </w:rPr>
        <w:t>1、</w:t>
      </w:r>
      <w:r w:rsidR="00500E54">
        <w:rPr>
          <w:rFonts w:asciiTheme="minorEastAsia" w:eastAsiaTheme="minorEastAsia" w:hAnsiTheme="minorEastAsia" w:cs="Arial" w:hint="eastAsia"/>
          <w:color w:val="000000"/>
          <w:sz w:val="30"/>
          <w:szCs w:val="30"/>
        </w:rPr>
        <w:t>响应方</w:t>
      </w:r>
      <w:r w:rsidRPr="00500E54">
        <w:rPr>
          <w:rFonts w:asciiTheme="minorEastAsia" w:eastAsiaTheme="minorEastAsia" w:hAnsiTheme="minorEastAsia" w:cs="Arial" w:hint="eastAsia"/>
          <w:color w:val="000000"/>
          <w:sz w:val="30"/>
          <w:szCs w:val="30"/>
        </w:rPr>
        <w:t>应保证采购单位获得优先服务的权利，积极主动与采购单位配合，并在不超过承诺的</w:t>
      </w:r>
      <w:r w:rsidR="0071552D" w:rsidRPr="00500E54">
        <w:rPr>
          <w:rFonts w:asciiTheme="minorEastAsia" w:eastAsiaTheme="minorEastAsia" w:hAnsiTheme="minorEastAsia" w:cs="Arial" w:hint="eastAsia"/>
          <w:color w:val="000000"/>
          <w:sz w:val="30"/>
          <w:szCs w:val="30"/>
        </w:rPr>
        <w:t>公务出行车辆租赁</w:t>
      </w:r>
      <w:r w:rsidRPr="00500E54">
        <w:rPr>
          <w:rFonts w:asciiTheme="minorEastAsia" w:eastAsiaTheme="minorEastAsia" w:hAnsiTheme="minorEastAsia" w:cs="Arial" w:hint="eastAsia"/>
          <w:color w:val="000000"/>
          <w:sz w:val="30"/>
          <w:szCs w:val="30"/>
        </w:rPr>
        <w:t>期限内完成</w:t>
      </w:r>
      <w:r w:rsidR="0071552D" w:rsidRPr="00500E54">
        <w:rPr>
          <w:rFonts w:asciiTheme="minorEastAsia" w:eastAsiaTheme="minorEastAsia" w:hAnsiTheme="minorEastAsia" w:cs="Arial" w:hint="eastAsia"/>
          <w:color w:val="000000"/>
          <w:sz w:val="30"/>
          <w:szCs w:val="30"/>
        </w:rPr>
        <w:t>公务出行车辆租赁</w:t>
      </w:r>
      <w:r w:rsidRPr="00500E54">
        <w:rPr>
          <w:rFonts w:asciiTheme="minorEastAsia" w:eastAsiaTheme="minorEastAsia" w:hAnsiTheme="minorEastAsia" w:cs="Arial" w:hint="eastAsia"/>
          <w:color w:val="000000"/>
          <w:sz w:val="30"/>
          <w:szCs w:val="30"/>
        </w:rPr>
        <w:t>工作。</w:t>
      </w:r>
      <w:r w:rsidR="00757AE0" w:rsidRPr="00500E54">
        <w:rPr>
          <w:rFonts w:asciiTheme="minorEastAsia" w:eastAsiaTheme="minorEastAsia" w:hAnsiTheme="minorEastAsia" w:cs="Arial" w:hint="eastAsia"/>
          <w:color w:val="000000"/>
          <w:sz w:val="30"/>
          <w:szCs w:val="30"/>
        </w:rPr>
        <w:t>对承接的公务出行车辆租赁业务，单独建立帐户核算。</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sz w:val="30"/>
          <w:szCs w:val="30"/>
        </w:rPr>
        <w:t>2</w:t>
      </w:r>
      <w:r w:rsidR="00757AE0" w:rsidRPr="00500E54">
        <w:rPr>
          <w:rFonts w:asciiTheme="minorEastAsia" w:eastAsiaTheme="minorEastAsia" w:hAnsiTheme="minorEastAsia" w:cs="宋体" w:hint="eastAsia"/>
          <w:color w:val="000000"/>
          <w:sz w:val="30"/>
          <w:szCs w:val="30"/>
        </w:rPr>
        <w:t>、</w:t>
      </w:r>
      <w:r w:rsidR="00500E54">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宋体" w:hint="eastAsia"/>
          <w:color w:val="000000"/>
          <w:kern w:val="0"/>
          <w:sz w:val="30"/>
          <w:szCs w:val="30"/>
        </w:rPr>
        <w:t>应按</w:t>
      </w:r>
      <w:r w:rsidRPr="00500E54">
        <w:rPr>
          <w:rFonts w:asciiTheme="minorEastAsia" w:eastAsiaTheme="minorEastAsia" w:hAnsiTheme="minorEastAsia" w:cs="宋体" w:hint="eastAsia"/>
          <w:color w:val="000000"/>
          <w:kern w:val="0"/>
          <w:sz w:val="30"/>
          <w:szCs w:val="30"/>
        </w:rPr>
        <w:t>采购单位</w:t>
      </w:r>
      <w:r w:rsidRPr="00500E54">
        <w:rPr>
          <w:rFonts w:asciiTheme="minorEastAsia" w:eastAsiaTheme="minorEastAsia" w:hAnsiTheme="minorEastAsia" w:cs="宋体" w:hint="eastAsia"/>
          <w:color w:val="000000"/>
          <w:sz w:val="30"/>
          <w:szCs w:val="30"/>
        </w:rPr>
        <w:t>提出的</w:t>
      </w:r>
      <w:r w:rsidR="00757AE0" w:rsidRPr="00500E54">
        <w:rPr>
          <w:rFonts w:asciiTheme="minorEastAsia" w:eastAsiaTheme="minorEastAsia" w:hAnsiTheme="minorEastAsia" w:cs="宋体" w:hint="eastAsia"/>
          <w:color w:val="000000"/>
          <w:kern w:val="0"/>
          <w:sz w:val="30"/>
          <w:szCs w:val="30"/>
        </w:rPr>
        <w:t>需求制定详细的服务方案，并与用户签订服务合同，内容应包括承运时间、起止地点、线路、承运人员、日程安排、费用及结算方式、双方义务及违约责任、意外风险（至少应包括意外风险承担方式、承担种类及金额）等条款。</w:t>
      </w:r>
      <w:r w:rsidRPr="00500E54">
        <w:rPr>
          <w:rFonts w:asciiTheme="minorEastAsia" w:eastAsiaTheme="minorEastAsia" w:hAnsiTheme="minorEastAsia" w:cs="宋体" w:hint="eastAsia"/>
          <w:color w:val="000000"/>
          <w:kern w:val="0"/>
          <w:sz w:val="30"/>
          <w:szCs w:val="30"/>
        </w:rPr>
        <w:t>其中，对于采购单位提出的新能源车租赁服务需求，应结合现行政策及用户条件，制定充分可行的服务方案。</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sz w:val="30"/>
          <w:szCs w:val="30"/>
        </w:rPr>
        <w:t>3</w:t>
      </w:r>
      <w:r w:rsidR="00757AE0" w:rsidRPr="00500E54">
        <w:rPr>
          <w:rFonts w:asciiTheme="minorEastAsia" w:eastAsiaTheme="minorEastAsia" w:hAnsiTheme="minorEastAsia" w:cs="宋体" w:hint="eastAsia"/>
          <w:color w:val="000000"/>
          <w:sz w:val="30"/>
          <w:szCs w:val="30"/>
        </w:rPr>
        <w:t>、</w:t>
      </w:r>
      <w:r w:rsidR="00500E54">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宋体" w:hint="eastAsia"/>
          <w:color w:val="000000"/>
          <w:kern w:val="0"/>
          <w:sz w:val="30"/>
          <w:szCs w:val="30"/>
        </w:rPr>
        <w:t>应按照合同要求，选派相应资质和安全技术性能良好的车辆和人员提供客运服务。如需临时调换（但不允许转包）须征求用户意见。服务人员应具有有效的《道路运输从业资格证》(旅客运输)和服务监督卡。</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4</w:t>
      </w:r>
      <w:r w:rsidR="00757AE0" w:rsidRPr="00500E54">
        <w:rPr>
          <w:rFonts w:asciiTheme="minorEastAsia" w:eastAsiaTheme="minorEastAsia" w:hAnsiTheme="minorEastAsia" w:cs="宋体" w:hint="eastAsia"/>
          <w:color w:val="000000"/>
          <w:sz w:val="30"/>
          <w:szCs w:val="30"/>
        </w:rPr>
        <w:t>、</w:t>
      </w:r>
      <w:r w:rsidR="004A781A">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宋体" w:hint="eastAsia"/>
          <w:color w:val="000000"/>
          <w:kern w:val="0"/>
          <w:sz w:val="30"/>
          <w:szCs w:val="30"/>
        </w:rPr>
        <w:t>应建立用户投诉和回访制定。在合同期内定期征求用户意见建议，并形成记录；公布24小时服务监督电话；在受理投诉24小时内，了解核实情况，经核实确属本企业相关当事人员责任的，应按照相关规定予以处理，于7个工作日内将处理结果告知投诉人。</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sz w:val="30"/>
          <w:szCs w:val="30"/>
        </w:rPr>
        <w:t>5</w:t>
      </w:r>
      <w:r w:rsidR="00757AE0" w:rsidRPr="00500E54">
        <w:rPr>
          <w:rFonts w:asciiTheme="minorEastAsia" w:eastAsiaTheme="minorEastAsia" w:hAnsiTheme="minorEastAsia" w:cs="宋体" w:hint="eastAsia"/>
          <w:color w:val="000000"/>
          <w:sz w:val="30"/>
          <w:szCs w:val="30"/>
        </w:rPr>
        <w:t>、</w:t>
      </w:r>
      <w:r w:rsidR="004A781A">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宋体" w:hint="eastAsia"/>
          <w:color w:val="000000"/>
          <w:kern w:val="0"/>
          <w:sz w:val="30"/>
          <w:szCs w:val="30"/>
        </w:rPr>
        <w:t>应保持车容整洁，车辆各部件完好有效。如发生机械故障</w:t>
      </w:r>
      <w:r w:rsidR="00757AE0" w:rsidRPr="00500E54">
        <w:rPr>
          <w:rFonts w:asciiTheme="minorEastAsia" w:eastAsiaTheme="minorEastAsia" w:hAnsiTheme="minorEastAsia" w:hint="eastAsia"/>
          <w:color w:val="000000"/>
          <w:sz w:val="30"/>
          <w:szCs w:val="30"/>
        </w:rPr>
        <w:t>或发生交通事故不能继续履行服务等情况</w:t>
      </w:r>
      <w:r w:rsidR="00757AE0" w:rsidRPr="00500E54">
        <w:rPr>
          <w:rFonts w:asciiTheme="minorEastAsia" w:eastAsiaTheme="minorEastAsia" w:hAnsiTheme="minorEastAsia" w:cs="宋体" w:hint="eastAsia"/>
          <w:color w:val="000000"/>
          <w:kern w:val="0"/>
          <w:sz w:val="30"/>
          <w:szCs w:val="30"/>
        </w:rPr>
        <w:t>，投标人应妥善解决，提供换车服务，保障用户需求。</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sz w:val="30"/>
          <w:szCs w:val="30"/>
        </w:rPr>
        <w:t>6</w:t>
      </w:r>
      <w:r w:rsidR="00757AE0" w:rsidRPr="00500E54">
        <w:rPr>
          <w:rFonts w:asciiTheme="minorEastAsia" w:eastAsiaTheme="minorEastAsia" w:hAnsiTheme="minorEastAsia" w:cs="宋体" w:hint="eastAsia"/>
          <w:color w:val="000000"/>
          <w:sz w:val="30"/>
          <w:szCs w:val="30"/>
        </w:rPr>
        <w:t>、</w:t>
      </w:r>
      <w:r w:rsidR="004A781A">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Arial" w:hint="eastAsia"/>
          <w:color w:val="000000"/>
          <w:sz w:val="30"/>
          <w:szCs w:val="30"/>
        </w:rPr>
        <w:t>应设有专线服务电话7*24小时服务，不论业务量大小，随时响应采购单位的各项要求，并按采购单位要求免费提供上门服务。</w:t>
      </w:r>
      <w:r w:rsidR="00757AE0" w:rsidRPr="00500E54">
        <w:rPr>
          <w:rFonts w:asciiTheme="minorEastAsia" w:eastAsiaTheme="minorEastAsia" w:hAnsiTheme="minorEastAsia" w:cs="宋体" w:hint="eastAsia"/>
          <w:color w:val="000000"/>
          <w:kern w:val="0"/>
          <w:sz w:val="30"/>
          <w:szCs w:val="30"/>
        </w:rPr>
        <w:t>提供24小时叫车服务，公布24小时叫车电话。</w:t>
      </w:r>
      <w:r w:rsidR="004A781A" w:rsidRPr="004A781A">
        <w:rPr>
          <w:rFonts w:asciiTheme="minorEastAsia" w:eastAsiaTheme="minorEastAsia" w:hAnsiTheme="minorEastAsia" w:cs="宋体" w:hint="eastAsia"/>
          <w:color w:val="000000"/>
          <w:kern w:val="0"/>
          <w:sz w:val="30"/>
          <w:szCs w:val="30"/>
        </w:rPr>
        <w:t>对于租赁服务，若车辆出现机械故障或发生交通事故不能继续履行服务等情况，无法正常</w:t>
      </w:r>
      <w:r w:rsidR="004A781A" w:rsidRPr="004A781A">
        <w:rPr>
          <w:rFonts w:asciiTheme="minorEastAsia" w:eastAsiaTheme="minorEastAsia" w:hAnsiTheme="minorEastAsia" w:cs="宋体" w:hint="eastAsia"/>
          <w:color w:val="000000"/>
          <w:kern w:val="0"/>
          <w:sz w:val="30"/>
          <w:szCs w:val="30"/>
        </w:rPr>
        <w:lastRenderedPageBreak/>
        <w:t>行使，将及时提供救援服务，若1小时内不能修复，将提供替换车为承租人提供客运服务。</w:t>
      </w:r>
    </w:p>
    <w:p w:rsid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宋体" w:hint="eastAsia"/>
          <w:color w:val="000000"/>
          <w:kern w:val="0"/>
          <w:sz w:val="30"/>
          <w:szCs w:val="30"/>
        </w:rPr>
        <w:t>7</w:t>
      </w:r>
      <w:r w:rsidR="00757AE0" w:rsidRPr="00500E54">
        <w:rPr>
          <w:rFonts w:asciiTheme="minorEastAsia" w:eastAsiaTheme="minorEastAsia" w:hAnsiTheme="minorEastAsia" w:cs="宋体" w:hint="eastAsia"/>
          <w:color w:val="000000"/>
          <w:kern w:val="0"/>
          <w:sz w:val="30"/>
          <w:szCs w:val="30"/>
        </w:rPr>
        <w:t>、重大活动服务应按照政府相关组织部门任务要求，</w:t>
      </w:r>
      <w:r w:rsidR="004A781A">
        <w:rPr>
          <w:rFonts w:asciiTheme="minorEastAsia" w:eastAsiaTheme="minorEastAsia" w:hAnsiTheme="minorEastAsia" w:cs="Arial" w:hint="eastAsia"/>
          <w:color w:val="000000"/>
          <w:sz w:val="30"/>
          <w:szCs w:val="30"/>
        </w:rPr>
        <w:t>响应方</w:t>
      </w:r>
      <w:r w:rsidR="00757AE0" w:rsidRPr="00500E54">
        <w:rPr>
          <w:rFonts w:asciiTheme="minorEastAsia" w:eastAsiaTheme="minorEastAsia" w:hAnsiTheme="minorEastAsia" w:cs="宋体" w:hint="eastAsia"/>
          <w:color w:val="000000"/>
          <w:kern w:val="0"/>
          <w:sz w:val="30"/>
          <w:szCs w:val="30"/>
        </w:rPr>
        <w:t>提供客运服务保障。</w:t>
      </w:r>
    </w:p>
    <w:p w:rsidR="00CF0939" w:rsidRDefault="00CF0939" w:rsidP="00CF0939">
      <w:pPr>
        <w:widowControl/>
        <w:snapToGrid w:val="0"/>
        <w:spacing w:line="560" w:lineRule="exact"/>
        <w:ind w:firstLineChars="200" w:firstLine="600"/>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8、响应方</w:t>
      </w:r>
      <w:r w:rsidRPr="00CF0939">
        <w:rPr>
          <w:rFonts w:asciiTheme="minorEastAsia" w:eastAsiaTheme="minorEastAsia" w:hAnsiTheme="minorEastAsia" w:cs="宋体" w:hint="eastAsia"/>
          <w:color w:val="000000"/>
          <w:kern w:val="0"/>
          <w:sz w:val="30"/>
          <w:szCs w:val="30"/>
        </w:rPr>
        <w:t>严格履行投标承诺的各种特惠和延伸服务；积极创新，满足并探索公车租赁（租赁服务）服务新方式。</w:t>
      </w:r>
    </w:p>
    <w:p w:rsidR="00500E54" w:rsidRDefault="004112F1" w:rsidP="00500E54">
      <w:pPr>
        <w:widowControl/>
        <w:snapToGrid w:val="0"/>
        <w:spacing w:line="560" w:lineRule="exac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9</w:t>
      </w:r>
      <w:r w:rsidR="00757AE0" w:rsidRPr="00500E54">
        <w:rPr>
          <w:rFonts w:asciiTheme="minorEastAsia" w:eastAsiaTheme="minorEastAsia" w:hAnsiTheme="minorEastAsia" w:hint="eastAsia"/>
          <w:color w:val="000000"/>
          <w:sz w:val="30"/>
          <w:szCs w:val="30"/>
        </w:rPr>
        <w:t>、</w:t>
      </w:r>
      <w:r w:rsidR="004A781A">
        <w:rPr>
          <w:rFonts w:asciiTheme="minorEastAsia" w:eastAsiaTheme="minorEastAsia" w:hAnsiTheme="minorEastAsia" w:cs="Arial" w:hint="eastAsia"/>
          <w:color w:val="000000"/>
          <w:sz w:val="30"/>
          <w:szCs w:val="30"/>
        </w:rPr>
        <w:t>响应方应</w:t>
      </w:r>
      <w:r w:rsidR="00757AE0" w:rsidRPr="00500E54">
        <w:rPr>
          <w:rFonts w:asciiTheme="minorEastAsia" w:eastAsiaTheme="minorEastAsia" w:hAnsiTheme="minorEastAsia" w:hint="eastAsia"/>
          <w:color w:val="000000"/>
          <w:sz w:val="30"/>
          <w:szCs w:val="30"/>
        </w:rPr>
        <w:t>承诺</w:t>
      </w:r>
      <w:r w:rsidR="004A781A">
        <w:rPr>
          <w:rFonts w:asciiTheme="minorEastAsia" w:eastAsiaTheme="minorEastAsia" w:hAnsiTheme="minorEastAsia" w:hint="eastAsia"/>
          <w:color w:val="000000"/>
          <w:sz w:val="30"/>
          <w:szCs w:val="30"/>
        </w:rPr>
        <w:t>和响应</w:t>
      </w:r>
      <w:r w:rsidR="00757AE0" w:rsidRPr="00500E54">
        <w:rPr>
          <w:rFonts w:asciiTheme="minorEastAsia" w:eastAsiaTheme="minorEastAsia" w:hAnsiTheme="minorEastAsia" w:hint="eastAsia"/>
          <w:color w:val="000000"/>
          <w:sz w:val="30"/>
          <w:szCs w:val="30"/>
        </w:rPr>
        <w:t>入围文件中所提出的服务内容和要求（可参考《</w:t>
      </w:r>
      <w:r w:rsidR="00F74935">
        <w:rPr>
          <w:rFonts w:asciiTheme="minorEastAsia" w:eastAsiaTheme="minorEastAsia" w:hAnsiTheme="minorEastAsia" w:cs="Arial" w:hint="eastAsia"/>
          <w:color w:val="000000"/>
          <w:sz w:val="30"/>
          <w:szCs w:val="30"/>
        </w:rPr>
        <w:t>2019-2021</w:t>
      </w:r>
      <w:r w:rsidR="00757AE0" w:rsidRPr="00500E54">
        <w:rPr>
          <w:rFonts w:asciiTheme="minorEastAsia" w:eastAsiaTheme="minorEastAsia" w:hAnsiTheme="minorEastAsia" w:cs="Arial" w:hint="eastAsia"/>
          <w:color w:val="000000"/>
          <w:sz w:val="30"/>
          <w:szCs w:val="30"/>
        </w:rPr>
        <w:t>年度浙江省本级国家机关、事业单位和团体组织网上服务市场公务出行车辆租赁服务(定点采购)项目协议</w:t>
      </w:r>
      <w:r w:rsidR="00757AE0" w:rsidRPr="00500E54">
        <w:rPr>
          <w:rFonts w:asciiTheme="minorEastAsia" w:eastAsiaTheme="minorEastAsia" w:hAnsiTheme="minorEastAsia" w:hint="eastAsia"/>
          <w:color w:val="000000"/>
          <w:sz w:val="30"/>
          <w:szCs w:val="30"/>
        </w:rPr>
        <w:t>》、 《承诺书》）。</w:t>
      </w:r>
    </w:p>
    <w:p w:rsidR="00500E54" w:rsidRDefault="004112F1" w:rsidP="00500E54">
      <w:pPr>
        <w:widowControl/>
        <w:snapToGrid w:val="0"/>
        <w:spacing w:line="560" w:lineRule="exact"/>
        <w:ind w:firstLineChars="200" w:firstLine="600"/>
        <w:rPr>
          <w:rFonts w:asciiTheme="minorEastAsia" w:eastAsiaTheme="minorEastAsia" w:hAnsiTheme="minorEastAsia" w:cs="Arial"/>
          <w:color w:val="000000"/>
          <w:sz w:val="30"/>
          <w:szCs w:val="30"/>
        </w:rPr>
      </w:pPr>
      <w:r>
        <w:rPr>
          <w:rFonts w:asciiTheme="minorEastAsia" w:eastAsiaTheme="minorEastAsia" w:hAnsiTheme="minorEastAsia" w:cs="Arial" w:hint="eastAsia"/>
          <w:color w:val="000000"/>
          <w:sz w:val="30"/>
          <w:szCs w:val="30"/>
        </w:rPr>
        <w:t>10</w:t>
      </w:r>
      <w:r w:rsidR="008F1FCC" w:rsidRPr="00500E54">
        <w:rPr>
          <w:rFonts w:asciiTheme="minorEastAsia" w:eastAsiaTheme="minorEastAsia" w:hAnsiTheme="minorEastAsia" w:cs="Arial" w:hint="eastAsia"/>
          <w:color w:val="000000"/>
          <w:sz w:val="30"/>
          <w:szCs w:val="30"/>
        </w:rPr>
        <w:t>、</w:t>
      </w:r>
      <w:r w:rsidR="004A781A">
        <w:rPr>
          <w:rFonts w:asciiTheme="minorEastAsia" w:eastAsiaTheme="minorEastAsia" w:hAnsiTheme="minorEastAsia" w:cs="Arial" w:hint="eastAsia"/>
          <w:color w:val="000000"/>
          <w:sz w:val="30"/>
          <w:szCs w:val="30"/>
        </w:rPr>
        <w:t>响应方</w:t>
      </w:r>
      <w:r w:rsidR="004A781A" w:rsidRPr="004A781A">
        <w:rPr>
          <w:rFonts w:asciiTheme="minorEastAsia" w:eastAsiaTheme="minorEastAsia" w:hAnsiTheme="minorEastAsia" w:cs="Arial" w:hint="eastAsia"/>
          <w:color w:val="000000"/>
          <w:sz w:val="30"/>
          <w:szCs w:val="30"/>
        </w:rPr>
        <w:t>建立车辆详细档案以及客户档案，提供及时的维修、检修及保养服务，确保租赁服务车辆具有良好的技术状况；</w:t>
      </w:r>
      <w:r w:rsidR="008F1FCC" w:rsidRPr="00500E54">
        <w:rPr>
          <w:rFonts w:asciiTheme="minorEastAsia" w:eastAsiaTheme="minorEastAsia" w:hAnsiTheme="minorEastAsia" w:cs="Arial" w:hint="eastAsia"/>
          <w:color w:val="000000"/>
          <w:sz w:val="30"/>
          <w:szCs w:val="30"/>
        </w:rPr>
        <w:t>对采购单位的</w:t>
      </w:r>
      <w:r w:rsidR="0071552D" w:rsidRPr="00500E54">
        <w:rPr>
          <w:rFonts w:asciiTheme="minorEastAsia" w:eastAsiaTheme="minorEastAsia" w:hAnsiTheme="minorEastAsia" w:cs="Arial" w:hint="eastAsia"/>
          <w:color w:val="000000"/>
          <w:sz w:val="30"/>
          <w:szCs w:val="30"/>
        </w:rPr>
        <w:t>公务出行车辆租赁</w:t>
      </w:r>
      <w:r w:rsidR="008F1FCC" w:rsidRPr="00500E54">
        <w:rPr>
          <w:rFonts w:asciiTheme="minorEastAsia" w:eastAsiaTheme="minorEastAsia" w:hAnsiTheme="minorEastAsia" w:cs="Arial" w:hint="eastAsia"/>
          <w:color w:val="000000"/>
          <w:sz w:val="30"/>
          <w:szCs w:val="30"/>
        </w:rPr>
        <w:t>业务建立采购单位档案，档案内容应有</w:t>
      </w:r>
      <w:r w:rsidR="00F03DA1" w:rsidRPr="00500E54">
        <w:rPr>
          <w:rFonts w:asciiTheme="minorEastAsia" w:eastAsiaTheme="minorEastAsia" w:hAnsiTheme="minorEastAsia" w:cs="Arial" w:hint="eastAsia"/>
          <w:color w:val="000000"/>
          <w:sz w:val="30"/>
          <w:szCs w:val="30"/>
        </w:rPr>
        <w:t>需求一览表、验收单</w:t>
      </w:r>
      <w:r w:rsidR="008F1FCC" w:rsidRPr="00500E54">
        <w:rPr>
          <w:rFonts w:asciiTheme="minorEastAsia" w:eastAsiaTheme="minorEastAsia" w:hAnsiTheme="minorEastAsia" w:cs="Arial" w:hint="eastAsia"/>
          <w:color w:val="000000"/>
          <w:sz w:val="30"/>
          <w:szCs w:val="30"/>
        </w:rPr>
        <w:t>，实行“</w:t>
      </w:r>
      <w:r w:rsidR="00F03DA1" w:rsidRPr="00500E54">
        <w:rPr>
          <w:rFonts w:asciiTheme="minorEastAsia" w:eastAsiaTheme="minorEastAsia" w:hAnsiTheme="minorEastAsia" w:cs="Arial" w:hint="eastAsia"/>
          <w:color w:val="000000"/>
          <w:sz w:val="30"/>
          <w:szCs w:val="30"/>
        </w:rPr>
        <w:t>表单</w:t>
      </w:r>
      <w:r w:rsidR="008F1FCC" w:rsidRPr="00500E54">
        <w:rPr>
          <w:rFonts w:asciiTheme="minorEastAsia" w:eastAsiaTheme="minorEastAsia" w:hAnsiTheme="minorEastAsia" w:cs="Arial" w:hint="eastAsia"/>
          <w:color w:val="000000"/>
          <w:sz w:val="30"/>
          <w:szCs w:val="30"/>
        </w:rPr>
        <w:t>合一”管理，开展跟踪服务。每季度第一个月25日之前，向集中采购机构（浙江省政府采购中心、杭州市公共资源中心）报送有关报表。</w:t>
      </w:r>
    </w:p>
    <w:p w:rsidR="008F1FCC" w:rsidRPr="00500E54" w:rsidRDefault="00F03DA1" w:rsidP="00500E54">
      <w:pPr>
        <w:widowControl/>
        <w:snapToGrid w:val="0"/>
        <w:spacing w:line="560" w:lineRule="exact"/>
        <w:ind w:firstLineChars="200" w:firstLine="600"/>
        <w:rPr>
          <w:rFonts w:asciiTheme="minorEastAsia" w:eastAsiaTheme="minorEastAsia" w:hAnsiTheme="minorEastAsia" w:cs="宋体"/>
          <w:color w:val="000000"/>
          <w:kern w:val="0"/>
          <w:sz w:val="30"/>
          <w:szCs w:val="30"/>
        </w:rPr>
      </w:pPr>
      <w:r w:rsidRPr="00500E54">
        <w:rPr>
          <w:rFonts w:asciiTheme="minorEastAsia" w:eastAsiaTheme="minorEastAsia" w:hAnsiTheme="minorEastAsia" w:cs="Arial" w:hint="eastAsia"/>
          <w:color w:val="000000"/>
          <w:sz w:val="30"/>
          <w:szCs w:val="30"/>
        </w:rPr>
        <w:t>1</w:t>
      </w:r>
      <w:r w:rsidR="004112F1">
        <w:rPr>
          <w:rFonts w:asciiTheme="minorEastAsia" w:eastAsiaTheme="minorEastAsia" w:hAnsiTheme="minorEastAsia" w:cs="Arial" w:hint="eastAsia"/>
          <w:color w:val="000000"/>
          <w:sz w:val="30"/>
          <w:szCs w:val="30"/>
        </w:rPr>
        <w:t>1</w:t>
      </w:r>
      <w:r w:rsidR="008F1FCC" w:rsidRPr="00500E54">
        <w:rPr>
          <w:rFonts w:asciiTheme="minorEastAsia" w:eastAsiaTheme="minorEastAsia" w:hAnsiTheme="minorEastAsia" w:cs="Arial" w:hint="eastAsia"/>
          <w:color w:val="000000"/>
          <w:sz w:val="30"/>
          <w:szCs w:val="30"/>
        </w:rPr>
        <w:t>、</w:t>
      </w:r>
      <w:r w:rsidR="00CF0939">
        <w:rPr>
          <w:rFonts w:asciiTheme="minorEastAsia" w:eastAsiaTheme="minorEastAsia" w:hAnsiTheme="minorEastAsia" w:cs="Arial" w:hint="eastAsia"/>
          <w:color w:val="000000"/>
          <w:sz w:val="30"/>
          <w:szCs w:val="30"/>
        </w:rPr>
        <w:t>响应方应</w:t>
      </w:r>
      <w:r w:rsidR="008F1FCC" w:rsidRPr="00500E54">
        <w:rPr>
          <w:rFonts w:asciiTheme="minorEastAsia" w:eastAsiaTheme="minorEastAsia" w:hAnsiTheme="minorEastAsia" w:cs="Arial" w:hint="eastAsia"/>
          <w:color w:val="000000"/>
          <w:sz w:val="30"/>
          <w:szCs w:val="30"/>
        </w:rPr>
        <w:t>协助有关部门做好对采购单位经办人的廉政工作，防止腐败现象的出现。</w:t>
      </w:r>
    </w:p>
    <w:p w:rsidR="0079766D" w:rsidRPr="00500E54" w:rsidRDefault="0079766D" w:rsidP="00F03DA1">
      <w:pPr>
        <w:snapToGrid w:val="0"/>
        <w:spacing w:line="560" w:lineRule="exact"/>
        <w:jc w:val="left"/>
        <w:rPr>
          <w:rFonts w:asciiTheme="minorEastAsia" w:eastAsiaTheme="minorEastAsia" w:hAnsiTheme="minorEastAsia"/>
          <w:color w:val="000000"/>
          <w:sz w:val="28"/>
          <w:szCs w:val="28"/>
        </w:rPr>
      </w:pPr>
      <w:r w:rsidRPr="00500E54">
        <w:rPr>
          <w:rFonts w:asciiTheme="minorEastAsia" w:eastAsiaTheme="minorEastAsia" w:hAnsiTheme="minorEastAsia" w:cs="宋体" w:hint="eastAsia"/>
          <w:color w:val="000000"/>
          <w:kern w:val="0"/>
          <w:sz w:val="28"/>
          <w:szCs w:val="28"/>
          <w:highlight w:val="yellow"/>
        </w:rPr>
        <w:t xml:space="preserve">   </w:t>
      </w:r>
    </w:p>
    <w:p w:rsidR="00757AE0" w:rsidRPr="00500E54" w:rsidRDefault="00757AE0"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F03DA1" w:rsidRPr="00500E54" w:rsidRDefault="00F03DA1"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F03DA1" w:rsidRPr="00500E54" w:rsidRDefault="00F03DA1"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F03DA1" w:rsidRPr="00500E54" w:rsidRDefault="00F03DA1"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F03DA1" w:rsidRPr="00500E54" w:rsidRDefault="00F03DA1"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070AF5" w:rsidRPr="00500E54" w:rsidRDefault="00070AF5"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070AF5" w:rsidRPr="00500E54" w:rsidRDefault="00070AF5" w:rsidP="00F03DA1">
      <w:pPr>
        <w:widowControl/>
        <w:snapToGrid w:val="0"/>
        <w:spacing w:line="560" w:lineRule="exact"/>
        <w:ind w:firstLineChars="200" w:firstLine="560"/>
        <w:rPr>
          <w:rFonts w:asciiTheme="minorEastAsia" w:eastAsiaTheme="minorEastAsia" w:hAnsiTheme="minorEastAsia" w:cs="宋体"/>
          <w:color w:val="000000"/>
          <w:kern w:val="0"/>
          <w:sz w:val="28"/>
          <w:szCs w:val="28"/>
        </w:rPr>
      </w:pPr>
    </w:p>
    <w:p w:rsidR="00F31383" w:rsidRPr="00500E54" w:rsidRDefault="007C3742" w:rsidP="00F03DA1">
      <w:pPr>
        <w:autoSpaceDE w:val="0"/>
        <w:autoSpaceDN w:val="0"/>
        <w:adjustRightInd w:val="0"/>
        <w:snapToGrid w:val="0"/>
        <w:spacing w:line="360" w:lineRule="auto"/>
        <w:jc w:val="center"/>
        <w:rPr>
          <w:rFonts w:asciiTheme="minorEastAsia" w:eastAsiaTheme="minorEastAsia" w:hAnsiTheme="minorEastAsia" w:cs="Arial"/>
          <w:color w:val="000000"/>
          <w:sz w:val="36"/>
          <w:szCs w:val="36"/>
        </w:rPr>
      </w:pPr>
      <w:r w:rsidRPr="00500E54">
        <w:rPr>
          <w:rFonts w:asciiTheme="minorEastAsia" w:eastAsiaTheme="minorEastAsia" w:hAnsiTheme="minorEastAsia" w:cs="宋体" w:hint="eastAsia"/>
          <w:b/>
          <w:bCs/>
          <w:color w:val="000000"/>
          <w:sz w:val="36"/>
          <w:szCs w:val="36"/>
        </w:rPr>
        <w:lastRenderedPageBreak/>
        <w:t xml:space="preserve">第四章  </w:t>
      </w:r>
      <w:r w:rsidR="00F74935">
        <w:rPr>
          <w:rFonts w:asciiTheme="minorEastAsia" w:eastAsiaTheme="minorEastAsia" w:hAnsiTheme="minorEastAsia" w:cs="Arial" w:hint="eastAsia"/>
          <w:b/>
          <w:color w:val="000000"/>
          <w:sz w:val="36"/>
          <w:szCs w:val="36"/>
        </w:rPr>
        <w:t>2019-2021</w:t>
      </w:r>
      <w:r w:rsidR="00F31383" w:rsidRPr="00500E54">
        <w:rPr>
          <w:rFonts w:asciiTheme="minorEastAsia" w:eastAsiaTheme="minorEastAsia" w:hAnsiTheme="minorEastAsia" w:cs="Arial" w:hint="eastAsia"/>
          <w:b/>
          <w:color w:val="000000"/>
          <w:sz w:val="36"/>
          <w:szCs w:val="36"/>
        </w:rPr>
        <w:t>年度浙江省本级、杭州市国家机关、事业单位和团体组织网上服务市场公务出行车辆租赁</w:t>
      </w:r>
      <w:r w:rsidR="00F31383" w:rsidRPr="00500E54">
        <w:rPr>
          <w:rFonts w:asciiTheme="minorEastAsia" w:eastAsiaTheme="minorEastAsia" w:hAnsiTheme="minorEastAsia" w:cs="Arial"/>
          <w:b/>
          <w:color w:val="000000"/>
          <w:sz w:val="36"/>
          <w:szCs w:val="36"/>
        </w:rPr>
        <w:br/>
      </w:r>
      <w:r w:rsidR="00F31383" w:rsidRPr="00500E54">
        <w:rPr>
          <w:rFonts w:asciiTheme="minorEastAsia" w:eastAsiaTheme="minorEastAsia" w:hAnsiTheme="minorEastAsia" w:cs="Arial" w:hint="eastAsia"/>
          <w:b/>
          <w:color w:val="000000"/>
          <w:sz w:val="36"/>
          <w:szCs w:val="36"/>
        </w:rPr>
        <w:t>服务(定点采购)项目协议指引</w:t>
      </w:r>
    </w:p>
    <w:p w:rsidR="00F31383" w:rsidRPr="00500E54" w:rsidRDefault="00F31383" w:rsidP="00F03DA1">
      <w:pPr>
        <w:snapToGrid w:val="0"/>
        <w:spacing w:line="560" w:lineRule="exact"/>
        <w:ind w:right="1120"/>
        <w:jc w:val="right"/>
        <w:rPr>
          <w:rFonts w:asciiTheme="minorEastAsia" w:eastAsiaTheme="minorEastAsia" w:hAnsiTheme="minorEastAsia"/>
          <w:b/>
          <w:color w:val="000000"/>
          <w:sz w:val="28"/>
          <w:szCs w:val="28"/>
        </w:rPr>
      </w:pPr>
      <w:r w:rsidRPr="00500E54">
        <w:rPr>
          <w:rFonts w:asciiTheme="minorEastAsia" w:eastAsiaTheme="minorEastAsia" w:hAnsiTheme="minorEastAsia" w:hint="eastAsia"/>
          <w:b/>
          <w:color w:val="000000"/>
          <w:sz w:val="28"/>
          <w:szCs w:val="28"/>
        </w:rPr>
        <w:t>编号:</w:t>
      </w:r>
      <w:r w:rsidRPr="00500E54">
        <w:rPr>
          <w:rFonts w:asciiTheme="minorEastAsia" w:eastAsiaTheme="minorEastAsia" w:hAnsiTheme="minorEastAsia"/>
          <w:b/>
          <w:color w:val="000000"/>
          <w:sz w:val="28"/>
          <w:szCs w:val="28"/>
        </w:rPr>
        <w:t>ZZCG201</w:t>
      </w:r>
      <w:r w:rsidRPr="00500E54">
        <w:rPr>
          <w:rFonts w:asciiTheme="minorEastAsia" w:eastAsiaTheme="minorEastAsia" w:hAnsiTheme="minorEastAsia" w:hint="eastAsia"/>
          <w:b/>
          <w:color w:val="000000"/>
          <w:sz w:val="28"/>
          <w:szCs w:val="28"/>
        </w:rPr>
        <w:t>9R-CX-</w:t>
      </w:r>
    </w:p>
    <w:p w:rsidR="00F31383" w:rsidRPr="00500E54" w:rsidRDefault="00F31383" w:rsidP="00F03DA1">
      <w:pPr>
        <w:snapToGrid w:val="0"/>
        <w:spacing w:line="560" w:lineRule="exact"/>
        <w:ind w:right="1120"/>
        <w:jc w:val="right"/>
        <w:rPr>
          <w:rFonts w:asciiTheme="minorEastAsia" w:eastAsiaTheme="minorEastAsia" w:hAnsiTheme="minorEastAsia" w:cs="Arial"/>
          <w:b/>
          <w:color w:val="000000"/>
          <w:sz w:val="28"/>
          <w:szCs w:val="28"/>
        </w:rPr>
      </w:pPr>
    </w:p>
    <w:p w:rsidR="00F31383" w:rsidRPr="00124C94" w:rsidRDefault="00F31383" w:rsidP="00F03DA1">
      <w:pPr>
        <w:tabs>
          <w:tab w:val="left" w:pos="630"/>
        </w:tabs>
        <w:adjustRightInd w:val="0"/>
        <w:snapToGrid w:val="0"/>
        <w:spacing w:line="560" w:lineRule="exact"/>
        <w:ind w:rightChars="50" w:right="105"/>
        <w:rPr>
          <w:rFonts w:asciiTheme="minorEastAsia" w:eastAsiaTheme="minorEastAsia" w:hAnsiTheme="minorEastAsia" w:cs="宋体"/>
          <w:b/>
          <w:color w:val="000000"/>
          <w:sz w:val="30"/>
          <w:szCs w:val="30"/>
        </w:rPr>
      </w:pPr>
      <w:r w:rsidRPr="00124C94">
        <w:rPr>
          <w:rFonts w:asciiTheme="minorEastAsia" w:eastAsiaTheme="minorEastAsia" w:hAnsiTheme="minorEastAsia" w:cs="宋体" w:hint="eastAsia"/>
          <w:b/>
          <w:color w:val="000000"/>
          <w:sz w:val="30"/>
          <w:szCs w:val="30"/>
        </w:rPr>
        <w:t>甲方：浙江省政府采购中心</w:t>
      </w:r>
    </w:p>
    <w:p w:rsidR="00F31383" w:rsidRPr="00124C94" w:rsidRDefault="00F31383" w:rsidP="00F03DA1">
      <w:pPr>
        <w:tabs>
          <w:tab w:val="left" w:pos="630"/>
        </w:tabs>
        <w:adjustRightInd w:val="0"/>
        <w:snapToGrid w:val="0"/>
        <w:spacing w:line="560" w:lineRule="exact"/>
        <w:ind w:rightChars="50" w:right="105"/>
        <w:rPr>
          <w:rFonts w:asciiTheme="minorEastAsia" w:eastAsiaTheme="minorEastAsia" w:hAnsiTheme="minorEastAsia" w:cs="宋体"/>
          <w:b/>
          <w:color w:val="000000"/>
          <w:sz w:val="30"/>
          <w:szCs w:val="30"/>
        </w:rPr>
      </w:pPr>
      <w:r w:rsidRPr="00124C94">
        <w:rPr>
          <w:rFonts w:asciiTheme="minorEastAsia" w:eastAsiaTheme="minorEastAsia" w:hAnsiTheme="minorEastAsia" w:cs="宋体" w:hint="eastAsia"/>
          <w:b/>
          <w:color w:val="000000"/>
          <w:sz w:val="30"/>
          <w:szCs w:val="30"/>
        </w:rPr>
        <w:t>乙方：</w:t>
      </w:r>
    </w:p>
    <w:p w:rsidR="00F31383" w:rsidRPr="00124C94" w:rsidRDefault="00F31383" w:rsidP="00F03DA1">
      <w:pPr>
        <w:tabs>
          <w:tab w:val="left" w:pos="630"/>
        </w:tabs>
        <w:adjustRightInd w:val="0"/>
        <w:snapToGrid w:val="0"/>
        <w:spacing w:line="560" w:lineRule="exact"/>
        <w:ind w:rightChars="50" w:right="105"/>
        <w:rPr>
          <w:rFonts w:asciiTheme="minorEastAsia" w:eastAsiaTheme="minorEastAsia" w:hAnsiTheme="minorEastAsia" w:cs="宋体"/>
          <w:color w:val="000000"/>
          <w:sz w:val="30"/>
          <w:szCs w:val="30"/>
        </w:rPr>
      </w:pPr>
    </w:p>
    <w:p w:rsidR="00F31383" w:rsidRPr="00124C94" w:rsidRDefault="00F31383" w:rsidP="00124C94">
      <w:pPr>
        <w:snapToGrid w:val="0"/>
        <w:spacing w:line="360" w:lineRule="auto"/>
        <w:ind w:firstLineChars="200" w:firstLine="602"/>
        <w:rPr>
          <w:rFonts w:asciiTheme="minorEastAsia" w:eastAsiaTheme="minorEastAsia" w:hAnsiTheme="minorEastAsia" w:cs="Arial"/>
          <w:b/>
          <w:color w:val="000000"/>
          <w:sz w:val="30"/>
          <w:szCs w:val="30"/>
        </w:rPr>
      </w:pPr>
      <w:r w:rsidRPr="00124C94">
        <w:rPr>
          <w:rFonts w:asciiTheme="minorEastAsia" w:eastAsiaTheme="minorEastAsia" w:hAnsiTheme="minorEastAsia" w:hint="eastAsia"/>
          <w:b/>
          <w:color w:val="000000"/>
          <w:sz w:val="30"/>
          <w:szCs w:val="30"/>
        </w:rPr>
        <w:t>甲乙双方根据政府采购法律法规及有关规定，就</w:t>
      </w:r>
      <w:r w:rsidR="00F74935">
        <w:rPr>
          <w:rFonts w:asciiTheme="minorEastAsia" w:eastAsiaTheme="minorEastAsia" w:hAnsiTheme="minorEastAsia" w:cs="Arial" w:hint="eastAsia"/>
          <w:b/>
          <w:color w:val="000000"/>
          <w:sz w:val="30"/>
          <w:szCs w:val="30"/>
        </w:rPr>
        <w:t>2019-2021</w:t>
      </w:r>
      <w:r w:rsidRPr="00124C94">
        <w:rPr>
          <w:rFonts w:asciiTheme="minorEastAsia" w:eastAsiaTheme="minorEastAsia" w:hAnsiTheme="minorEastAsia" w:cs="Arial" w:hint="eastAsia"/>
          <w:b/>
          <w:color w:val="000000"/>
          <w:sz w:val="30"/>
          <w:szCs w:val="30"/>
        </w:rPr>
        <w:t>年度浙江省本级、杭州市国家机关、事业单位和团体组织网上服务市场公务出行车辆租赁服务(定点采购)项目</w:t>
      </w:r>
      <w:r w:rsidRPr="00124C94">
        <w:rPr>
          <w:rFonts w:asciiTheme="minorEastAsia" w:eastAsiaTheme="minorEastAsia" w:hAnsiTheme="minorEastAsia" w:hint="eastAsia"/>
          <w:b/>
          <w:color w:val="000000"/>
          <w:sz w:val="30"/>
          <w:szCs w:val="30"/>
        </w:rPr>
        <w:t>(</w:t>
      </w:r>
      <w:r w:rsidRPr="00124C94">
        <w:rPr>
          <w:rFonts w:asciiTheme="minorEastAsia" w:eastAsiaTheme="minorEastAsia" w:hAnsiTheme="minorEastAsia" w:hint="eastAsia"/>
          <w:b/>
          <w:color w:val="000000"/>
          <w:sz w:val="30"/>
          <w:szCs w:val="30"/>
          <w:u w:val="single"/>
        </w:rPr>
        <w:t>编号:</w:t>
      </w:r>
      <w:r w:rsidRPr="00124C94">
        <w:rPr>
          <w:rFonts w:asciiTheme="minorEastAsia" w:eastAsiaTheme="minorEastAsia" w:hAnsiTheme="minorEastAsia"/>
          <w:b/>
          <w:color w:val="000000"/>
          <w:sz w:val="30"/>
          <w:szCs w:val="30"/>
          <w:u w:val="single"/>
        </w:rPr>
        <w:t xml:space="preserve"> </w:t>
      </w:r>
      <w:r w:rsidRPr="00124C94">
        <w:rPr>
          <w:rFonts w:asciiTheme="minorEastAsia" w:eastAsiaTheme="minorEastAsia" w:hAnsiTheme="minorEastAsia" w:hint="eastAsia"/>
          <w:b/>
          <w:color w:val="000000"/>
          <w:sz w:val="30"/>
          <w:szCs w:val="30"/>
          <w:u w:val="single"/>
        </w:rPr>
        <w:t xml:space="preserve">标项:    </w:t>
      </w:r>
      <w:r w:rsidRPr="00124C94">
        <w:rPr>
          <w:rFonts w:asciiTheme="minorEastAsia" w:eastAsiaTheme="minorEastAsia" w:hAnsiTheme="minorEastAsia" w:hint="eastAsia"/>
          <w:b/>
          <w:color w:val="000000"/>
          <w:sz w:val="30"/>
          <w:szCs w:val="30"/>
        </w:rPr>
        <w:t>)签订本协议。</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1.定义</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除非另有特别约定，在本协议以及与本协议有关的甲乙双方另行签订的其他文件中，下列词语按如下定义进行解释：</w:t>
      </w:r>
    </w:p>
    <w:p w:rsidR="00F31383" w:rsidRPr="00124C94" w:rsidRDefault="00F31383" w:rsidP="00124C94">
      <w:pPr>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1.1“协议”系指甲方与乙方签署的、载明甲方与乙方协利义务的协议，包括所有的附件、附录和其他构成协议的所有文件。</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1.2“服务”是指本协议约定的乙方同意按照甲方的要求为用户提供公务出行车辆租赁服务，包括租赁服务及配套的服务支持等一系列工作的总称。</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1.3“用户”是指按本协议约定在乙方采购公务出行车辆租赁服务的浙江省本级、杭州市本级机关、事业单位和团体组织。</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1.4“工作日”是指除公休日和国家法定节假日以外的日历日。</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1.5“第三方”是指本协议以外的任何中国境内、境外的法人、自然人或其他组织。</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lastRenderedPageBreak/>
        <w:t>1.6“附件”是指与本协议的订立、履行有关的，经甲乙双方认可的，对本协议约定的内容进行细化、补充、修改、变更的文件、图纸、音像制品等资料。</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1.7</w:t>
      </w:r>
      <w:r w:rsidRPr="00124C94">
        <w:rPr>
          <w:rFonts w:asciiTheme="minorEastAsia" w:eastAsiaTheme="minorEastAsia" w:hAnsiTheme="minorEastAsia"/>
          <w:color w:val="000000"/>
          <w:sz w:val="30"/>
          <w:szCs w:val="30"/>
        </w:rPr>
        <w:t>“</w:t>
      </w:r>
      <w:r w:rsidRPr="00124C94">
        <w:rPr>
          <w:rFonts w:asciiTheme="minorEastAsia" w:eastAsiaTheme="minorEastAsia" w:hAnsiTheme="minorEastAsia" w:hint="eastAsia"/>
          <w:color w:val="000000"/>
          <w:sz w:val="30"/>
          <w:szCs w:val="30"/>
        </w:rPr>
        <w:t>采购文件</w:t>
      </w:r>
      <w:r w:rsidRPr="00124C94">
        <w:rPr>
          <w:rFonts w:asciiTheme="minorEastAsia" w:eastAsiaTheme="minorEastAsia" w:hAnsiTheme="minorEastAsia"/>
          <w:color w:val="000000"/>
          <w:sz w:val="30"/>
          <w:szCs w:val="30"/>
        </w:rPr>
        <w:t>”</w:t>
      </w:r>
      <w:r w:rsidRPr="00124C94">
        <w:rPr>
          <w:rFonts w:asciiTheme="minorEastAsia" w:eastAsiaTheme="minorEastAsia" w:hAnsiTheme="minorEastAsia" w:hint="eastAsia"/>
          <w:color w:val="000000"/>
          <w:sz w:val="30"/>
          <w:szCs w:val="30"/>
        </w:rPr>
        <w:t>是指《</w:t>
      </w:r>
      <w:r w:rsidR="00F74935">
        <w:rPr>
          <w:rFonts w:asciiTheme="minorEastAsia" w:eastAsiaTheme="minorEastAsia" w:hAnsiTheme="minorEastAsia" w:hint="eastAsia"/>
          <w:color w:val="000000"/>
          <w:sz w:val="30"/>
          <w:szCs w:val="30"/>
        </w:rPr>
        <w:t>2019-2021</w:t>
      </w:r>
      <w:r w:rsidRPr="00124C94">
        <w:rPr>
          <w:rFonts w:asciiTheme="minorEastAsia" w:eastAsiaTheme="minorEastAsia" w:hAnsiTheme="minorEastAsia" w:hint="eastAsia"/>
          <w:color w:val="000000"/>
          <w:sz w:val="30"/>
          <w:szCs w:val="30"/>
        </w:rPr>
        <w:t>年度浙江省本级、杭州市国家机关、事业单位和团体组织网上服务市场公务出行车辆租赁服务(定点采购)项目承诺入围文件》。</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2.适用范围及时间</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color w:val="000000"/>
          <w:sz w:val="30"/>
          <w:szCs w:val="30"/>
        </w:rPr>
      </w:pPr>
      <w:r w:rsidRPr="00124C94">
        <w:rPr>
          <w:rFonts w:asciiTheme="minorEastAsia" w:eastAsiaTheme="minorEastAsia" w:hAnsiTheme="minorEastAsia" w:hint="eastAsia"/>
          <w:b/>
          <w:color w:val="000000"/>
          <w:sz w:val="30"/>
          <w:szCs w:val="30"/>
        </w:rPr>
        <w:t>2.1适用范围:</w:t>
      </w:r>
      <w:r w:rsidRPr="00124C94">
        <w:rPr>
          <w:rFonts w:asciiTheme="minorEastAsia" w:eastAsiaTheme="minorEastAsia" w:hAnsiTheme="minorEastAsia" w:hint="eastAsia"/>
          <w:color w:val="000000"/>
          <w:sz w:val="30"/>
          <w:szCs w:val="30"/>
        </w:rPr>
        <w:t>本协议条款仅适用于</w:t>
      </w:r>
      <w:r w:rsidR="00F74935">
        <w:rPr>
          <w:rFonts w:asciiTheme="minorEastAsia" w:eastAsiaTheme="minorEastAsia" w:hAnsiTheme="minorEastAsia" w:hint="eastAsia"/>
          <w:color w:val="000000"/>
          <w:sz w:val="30"/>
          <w:szCs w:val="30"/>
        </w:rPr>
        <w:t>2019-2021</w:t>
      </w:r>
      <w:r w:rsidRPr="00124C94">
        <w:rPr>
          <w:rFonts w:asciiTheme="minorEastAsia" w:eastAsiaTheme="minorEastAsia" w:hAnsiTheme="minorEastAsia" w:hint="eastAsia"/>
          <w:color w:val="000000"/>
          <w:sz w:val="30"/>
          <w:szCs w:val="30"/>
        </w:rPr>
        <w:t>年度浙江省本级、杭州市国家机关、事业单位和团体组织网上服务市场公务出行车辆租赁服务(定点采购)项目。</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bookmarkStart w:id="10" w:name="_Toc108258621"/>
      <w:r w:rsidRPr="00124C94">
        <w:rPr>
          <w:rFonts w:asciiTheme="minorEastAsia" w:eastAsiaTheme="minorEastAsia" w:hAnsiTheme="minorEastAsia" w:hint="eastAsia"/>
          <w:b/>
          <w:color w:val="000000"/>
          <w:sz w:val="30"/>
          <w:szCs w:val="30"/>
        </w:rPr>
        <w:t>2.2时间:</w:t>
      </w:r>
      <w:r w:rsidRPr="00124C94">
        <w:rPr>
          <w:rFonts w:asciiTheme="minorEastAsia" w:eastAsiaTheme="minorEastAsia" w:hAnsiTheme="minorEastAsia" w:hint="eastAsia"/>
          <w:color w:val="000000"/>
          <w:sz w:val="30"/>
          <w:szCs w:val="30"/>
        </w:rPr>
        <w:t xml:space="preserve"> 有效期至202</w:t>
      </w:r>
      <w:r w:rsidR="00DA1109">
        <w:rPr>
          <w:rFonts w:asciiTheme="minorEastAsia" w:eastAsiaTheme="minorEastAsia" w:hAnsiTheme="minorEastAsia" w:hint="eastAsia"/>
          <w:color w:val="000000"/>
          <w:sz w:val="30"/>
          <w:szCs w:val="30"/>
        </w:rPr>
        <w:t>1</w:t>
      </w:r>
      <w:r w:rsidRPr="00124C94">
        <w:rPr>
          <w:rFonts w:asciiTheme="minorEastAsia" w:eastAsiaTheme="minorEastAsia" w:hAnsiTheme="minorEastAsia" w:hint="eastAsia"/>
          <w:color w:val="000000"/>
          <w:sz w:val="30"/>
          <w:szCs w:val="30"/>
        </w:rPr>
        <w:t>年6月30日。</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3.项目承诺</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3.1. 业务开展范围</w:t>
      </w:r>
      <w:bookmarkEnd w:id="10"/>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3.1.1甲方确定乙方为</w:t>
      </w:r>
      <w:r w:rsidR="00F74935">
        <w:rPr>
          <w:rFonts w:asciiTheme="minorEastAsia" w:eastAsiaTheme="minorEastAsia" w:hAnsiTheme="minorEastAsia" w:hint="eastAsia"/>
          <w:color w:val="000000"/>
          <w:sz w:val="30"/>
          <w:szCs w:val="30"/>
        </w:rPr>
        <w:t>2019-2021</w:t>
      </w:r>
      <w:r w:rsidRPr="00124C94">
        <w:rPr>
          <w:rFonts w:asciiTheme="minorEastAsia" w:eastAsiaTheme="minorEastAsia" w:hAnsiTheme="minorEastAsia" w:hint="eastAsia"/>
          <w:color w:val="000000"/>
          <w:sz w:val="30"/>
          <w:szCs w:val="30"/>
        </w:rPr>
        <w:t>年度浙江省本级、杭州市国家机关、事业单位和团体组织网上服务市场公务出行车辆租赁服务(定点采购)项目服务企业。乙方可以在其租赁业务合法开展的城市或地区，承接用户汽车租赁服务业务。</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3.1.2 乙方应按照服务发生地有关政府规定的《</w:t>
      </w:r>
      <w:r w:rsidRPr="00124C94">
        <w:rPr>
          <w:rFonts w:asciiTheme="minorEastAsia" w:eastAsiaTheme="minorEastAsia" w:hAnsiTheme="minorEastAsia" w:cs="宋体" w:hint="eastAsia"/>
          <w:color w:val="000000"/>
          <w:sz w:val="30"/>
          <w:szCs w:val="30"/>
        </w:rPr>
        <w:t>汽车租赁合同》范本和《汽车租赁经营服务规范》、相关法律法规与用户签署相关服务合同，合同可服务范围及标准不应低于本框架协议约定要求。</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bookmarkStart w:id="11" w:name="_Toc108258622"/>
      <w:r w:rsidRPr="00124C94">
        <w:rPr>
          <w:rFonts w:asciiTheme="minorEastAsia" w:eastAsiaTheme="minorEastAsia" w:hAnsiTheme="minorEastAsia" w:hint="eastAsia"/>
          <w:b/>
          <w:color w:val="000000"/>
          <w:sz w:val="30"/>
          <w:szCs w:val="30"/>
        </w:rPr>
        <w:t>3.2. 租赁服务价格</w:t>
      </w:r>
      <w:bookmarkEnd w:id="11"/>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用户进行公务出行用车租赁服务时，乙方应以响应承诺的价格优惠率为优惠服务的下限，按照用户需求的方式，通过直接报价、线下询价等方式，提供具体的租赁价格，提供相应的服务。甲方将在浙江政府采购网公示乙方的入围优惠率及对应时期的市场价。如乙方根据</w:t>
      </w:r>
      <w:r w:rsidRPr="00124C94">
        <w:rPr>
          <w:rFonts w:asciiTheme="minorEastAsia" w:eastAsiaTheme="minorEastAsia" w:hAnsiTheme="minorEastAsia" w:hint="eastAsia"/>
          <w:color w:val="000000"/>
          <w:sz w:val="30"/>
          <w:szCs w:val="30"/>
        </w:rPr>
        <w:lastRenderedPageBreak/>
        <w:t>市场经营情况调整租赁费用标准，应按响应报价承诺的优惠相应调整租赁价格，并在用户平台维护租赁价格信息。</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bookmarkStart w:id="12" w:name="_Toc108258624"/>
      <w:r w:rsidRPr="00124C94">
        <w:rPr>
          <w:rFonts w:asciiTheme="minorEastAsia" w:eastAsiaTheme="minorEastAsia" w:hAnsiTheme="minorEastAsia" w:hint="eastAsia"/>
          <w:b/>
          <w:color w:val="000000"/>
          <w:sz w:val="30"/>
          <w:szCs w:val="30"/>
        </w:rPr>
        <w:t>3.3.费用结算</w:t>
      </w:r>
      <w:bookmarkEnd w:id="12"/>
      <w:r w:rsidRPr="00124C94">
        <w:rPr>
          <w:rFonts w:asciiTheme="minorEastAsia" w:eastAsiaTheme="minorEastAsia" w:hAnsiTheme="minorEastAsia" w:hint="eastAsia"/>
          <w:b/>
          <w:color w:val="000000"/>
          <w:sz w:val="30"/>
          <w:szCs w:val="30"/>
        </w:rPr>
        <w:t xml:space="preserve"> </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公务出行用车服务结束后，乙方按照采购文件的验收单，打印并经用户签字确认，乙方据此直接与用户结算，并为用户开具合法的汽车租赁专用发票。</w:t>
      </w:r>
      <w:bookmarkStart w:id="13" w:name="_Toc108258625"/>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3.4. 甲方的权利和义务</w:t>
      </w:r>
      <w:bookmarkEnd w:id="13"/>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bookmarkStart w:id="14" w:name="_Toc108258626"/>
      <w:r w:rsidRPr="00124C94">
        <w:rPr>
          <w:rFonts w:asciiTheme="minorEastAsia" w:eastAsiaTheme="minorEastAsia" w:hAnsiTheme="minorEastAsia" w:cs="宋体" w:hint="eastAsia"/>
          <w:color w:val="000000"/>
          <w:sz w:val="30"/>
          <w:szCs w:val="30"/>
        </w:rPr>
        <w:t>3.4.1甲方有权按照政府采购监管部门的要求、采购文件、本协议、乙方的响应文件等文件文本对乙方承诺和实际提供的服务以及公务车辆租赁服务业务系统维护、操作等与本项目相关的事项进行日常考核、监督检查和管理；并建立退出机制，退出情况包括但不限于本协议“违约责任”和 “协议的终止”中的内容。</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3.4.4如用户对乙方提供的服务质量等问题向甲方投诉，甲方有权进行核查，如情况属实可要求乙方及时消除影响、弥补损失。</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3.4.5甲方有权在其网站及其他媒体上公布对乙方考核、监督检查及乙方履行协议的情况。乙方的考核结果，可以作为下一期浙江省本级、杭州市国家机关、事业单位和团体组织网上服务市场公务出行车辆租赁服务(定点采购)项目的评审依据。</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3.4.6甲方通过车辆租赁查询系统对乙方</w:t>
      </w:r>
      <w:r w:rsidR="00F74935">
        <w:rPr>
          <w:rFonts w:asciiTheme="minorEastAsia" w:eastAsiaTheme="minorEastAsia" w:hAnsiTheme="minorEastAsia" w:cs="宋体" w:hint="eastAsia"/>
          <w:color w:val="000000"/>
          <w:sz w:val="30"/>
          <w:szCs w:val="30"/>
        </w:rPr>
        <w:t>2019-2021</w:t>
      </w:r>
      <w:r w:rsidRPr="00124C94">
        <w:rPr>
          <w:rFonts w:asciiTheme="minorEastAsia" w:eastAsiaTheme="minorEastAsia" w:hAnsiTheme="minorEastAsia" w:cs="宋体" w:hint="eastAsia"/>
          <w:color w:val="000000"/>
          <w:sz w:val="30"/>
          <w:szCs w:val="30"/>
        </w:rPr>
        <w:t>年度浙江省本级、杭州市国家机关、事业单位和团体组织网上服务市场公务出行车辆租赁服务业绩自动统计，可以作为下一期浙江省本级、杭州市国</w:t>
      </w:r>
      <w:r w:rsidRPr="00124C94">
        <w:rPr>
          <w:rFonts w:asciiTheme="minorEastAsia" w:eastAsiaTheme="minorEastAsia" w:hAnsiTheme="minorEastAsia" w:cs="宋体" w:hint="eastAsia"/>
          <w:color w:val="000000"/>
          <w:sz w:val="30"/>
          <w:szCs w:val="30"/>
        </w:rPr>
        <w:lastRenderedPageBreak/>
        <w:t>家机关、事业单位和团体组织网上服务市场公务出行车辆租赁服务(定点采购)项目的评审依据。</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3.4.7甲方对用户拖欠乙方汽车租赁费用不承担任何连带责任。</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3.4.8甲方负责协调乙方与用户在租赁业务开展中的关系与矛盾，与有关部门一起解决和处理汽车租赁服务过程中所发生的纠纷。</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3.4.9对乙方业务开展和履行合同情况，甲方有权在浙江政府采购网或其他媒体上公布。</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3.5.乙方的权利和义务</w:t>
      </w:r>
      <w:bookmarkEnd w:id="14"/>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3.5.1乙方的权利</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2.乙方有权对甲方在日常管理工作中和用户在公务车辆租赁过程中的不正当要求和违规行为进行投诉，并要求有关部门做出处理。</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乙方根据用户的要求，向用户提供响应文件承诺服务范围内的相关车辆租赁服务，其他服务应不低于《杭州市汽车租赁合同》和《杭州市汽车租赁经营服务规范》相关条款，不应低于杭州市关于租赁的相关服务规范和要求。乙方在杭外地区开展汽车租赁的，服务要求应满足所在城市或地区的行业管理规范及相关要求。</w:t>
      </w:r>
    </w:p>
    <w:p w:rsidR="00F31383" w:rsidRPr="00124C94" w:rsidRDefault="00F31383" w:rsidP="00124C94">
      <w:pPr>
        <w:snapToGrid w:val="0"/>
        <w:spacing w:line="560" w:lineRule="exact"/>
        <w:ind w:firstLineChars="200" w:firstLine="602"/>
        <w:rPr>
          <w:rFonts w:asciiTheme="minorEastAsia" w:eastAsiaTheme="minorEastAsia" w:hAnsiTheme="minorEastAsia" w:cs="宋体"/>
          <w:b/>
          <w:color w:val="000000"/>
          <w:sz w:val="30"/>
          <w:szCs w:val="30"/>
        </w:rPr>
      </w:pPr>
      <w:r w:rsidRPr="00124C94">
        <w:rPr>
          <w:rFonts w:asciiTheme="minorEastAsia" w:eastAsiaTheme="minorEastAsia" w:hAnsiTheme="minorEastAsia" w:cs="宋体" w:hint="eastAsia"/>
          <w:b/>
          <w:color w:val="000000"/>
          <w:sz w:val="30"/>
          <w:szCs w:val="30"/>
        </w:rPr>
        <w:t>3.5.2乙方的义务</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3.5.2.1乙方应严格遵守国家法律、法规和相关规定，诚实、守信，合法经营，自觉维护用户的利益，全面履行响应承诺，杜绝不正当竞争行为，优先服务用户，确保服务质量，圆满完成车辆租赁服务工作。</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lastRenderedPageBreak/>
        <w:t>3.5.2.2乙方应自觉接受并积极配合甲方按照采购文件、本协议、乙方的响应文件及承诺提供的价格、设备设施、服务质量及服务能力进行的综合考核评定、监督检查和管理，严格履行《浙江省本级、杭州市国家机关、事业单位和团体组织网上服务市场公务出行车辆租赁服务(定点采购)项目承诺书》。</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3.5.2.3在协议有效期内，乙方在特定时间内对社会举办的优惠活动，用户有权参加其优惠活动并享受其优惠政策；乙方的设施设备、服务质量等要符合国家规定标准，不得因价格优惠而减少服务项目、降低服务质量。</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3.5.2.4在协议有效期内，乙方承诺的优惠率为最低优惠率，入围价格为最高限价，用户可与乙方进行议价；如果乙方下调市场价格，则乙方应按照响应承诺的优惠率及时下调政府采购价格，否则视为“超过协议规定价格收费”。</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3.5.2.5在协议有效期内，乙方应按响应文件承诺向保险公司投保的险种及保额为用户承租的车辆投保，并承担全部保险费用；用户承租的车辆发生保险事故时，由乙方负责索赔事宜，并承担相应法律责任。</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3.5.2.6在协议有效期内，乙方应按响应文件承诺自行承担风险（自保或内保）的险种及保额为用户承租的车辆提供保险服务；用户承租的车辆发生保险事故时，由乙方按承诺自行承担风险（自保或内保）的险种及保额承担赔偿及相应法律责任。</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3.5.2.7乙方同意甲方建立的退出机制，退出情况包括但不限于本协议“违约责任”和“协议的终止”中的内容。</w:t>
      </w:r>
    </w:p>
    <w:p w:rsidR="00F31383" w:rsidRPr="00124C94" w:rsidRDefault="00F31383" w:rsidP="00124C94">
      <w:pPr>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3.5.2.8乙方接受并积极参与用户使用直接议价、供应商抽选竞价以及单独采购方式采购车辆租赁服务的活动。</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lastRenderedPageBreak/>
        <w:t>3.5.2.9乙方应严格按甲方要求完成以下工作，不能完成以下工作将被记录并作为考核及监督检查评分的依据。由于乙方未按甲方要求完成以下工作所造成的不利影响由乙方承担。</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（1）按时参加甲方举办的培训及召开的会议；</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（2）按甲方的要求填报并更新维护相关信息和资料；</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（3）配备专人负责协议采购相关事宜，按要求填报及更新相关信息，保证联系人、联系电话等信息真实齐全；</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（4）按要求登录车辆租赁查询系统维护数据、打印验收单，经双方确认后作为用户入账依据。乙方应保存好协议有效期内所有结算单据及合同，甲方有权对结算单据及合同进行检查并作为考核评分的依据；</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（5）报价真实有效，杜绝以低于成本的价格恶意竞争；按用户需求参与供应商抽选并按规定参与报价；</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（6）向用户提供等额的正式发票；</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（7）乙方财务部门具备公务卡结算的能力（即刷信用卡结算的能力）；</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（8）为用户建立用户档案并及时进行信息更新，建立健全客户服务制度等内部管理机制并严格执行；</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（9）不做向用户行贿或者提供其他不正当利益的行为；</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（10）自觉接受并积极配合甲方组织的日常考核、监督检查和管理；</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（11）告知用户乙方承诺为政府采购租赁车辆提供的保险承担方式、险种及保额，并应在与用户签订的合同中写明，告知方式以甲方的要求为准。</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3.5.2.10在协议有效期内，乙方应做好浙江政府采购网上相关信</w:t>
      </w:r>
      <w:r w:rsidRPr="00124C94">
        <w:rPr>
          <w:rFonts w:asciiTheme="minorEastAsia" w:eastAsiaTheme="minorEastAsia" w:hAnsiTheme="minorEastAsia" w:cs="宋体" w:hint="eastAsia"/>
          <w:color w:val="000000"/>
          <w:sz w:val="30"/>
          <w:szCs w:val="30"/>
        </w:rPr>
        <w:lastRenderedPageBreak/>
        <w:t>息的维护工作，包括单位名称变更；及时变更联系人、联系电话、预订电话等。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4.违约责任</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4.1 甲、乙任何一方违反本协议的约定，应当承担违约责任，并赔偿对方的实际损失。乙方违约行为给用户造成经济损失的，用户有权按实际经济损失要求乙方进行赔偿。</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4.2乙方有下列情形之一的，负责招标或资格征集的各级集采机构可扣减其10-30分诚信分，并依据入围协议及《浙江省政府采购电子卖场采购管理暂行办法》追究其相应责任：</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（1）未按采购结果签订服务合同，或与采购人另行订立背离合同实质性内容协议的；</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（2）无正当理由拒绝履行合同义务，或未按合同规定履行义务构成违约的；</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（3）直接议价或竞价结束后与采购人再次议价的；</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（4）在合同履行过程中与采购人协商变更合同主要条款的；</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 xml:space="preserve">（5）未及时更新相关信息或者当高于市场价格时，未及时更新的； </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（6）各级财政部门认定的其他违法、违规及违反本办法规定的行为。</w:t>
      </w:r>
    </w:p>
    <w:p w:rsidR="00F31383" w:rsidRPr="00124C94" w:rsidRDefault="00F31383" w:rsidP="00124C94">
      <w:pPr>
        <w:tabs>
          <w:tab w:val="left" w:pos="3780"/>
        </w:tabs>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lastRenderedPageBreak/>
        <w:t>4.3如发现</w:t>
      </w:r>
      <w:r w:rsidRPr="00124C94">
        <w:rPr>
          <w:rFonts w:asciiTheme="minorEastAsia" w:eastAsiaTheme="minorEastAsia" w:hAnsiTheme="minorEastAsia" w:cs="宋体" w:hint="eastAsia"/>
          <w:color w:val="000000"/>
          <w:kern w:val="0"/>
          <w:sz w:val="30"/>
          <w:szCs w:val="30"/>
        </w:rPr>
        <w:t>供应商出现4.2情形之一的，负责招标或资格征集的各级集采机构或同级财政部门</w:t>
      </w:r>
      <w:r w:rsidRPr="00124C94">
        <w:rPr>
          <w:rFonts w:asciiTheme="minorEastAsia" w:eastAsiaTheme="minorEastAsia" w:hAnsiTheme="minorEastAsia" w:cs="宋体" w:hint="eastAsia"/>
          <w:color w:val="000000"/>
          <w:sz w:val="30"/>
          <w:szCs w:val="30"/>
        </w:rPr>
        <w:t>经调查属实，给予书面警告并限期整改，在整改期间内暂停其公务出行用车租赁服务资格,整改期满后（如整改期超出协议有效期，则整改期至协议有效期满为止）乙方向</w:t>
      </w:r>
      <w:r w:rsidRPr="00124C94">
        <w:rPr>
          <w:rFonts w:asciiTheme="minorEastAsia" w:eastAsiaTheme="minorEastAsia" w:hAnsiTheme="minorEastAsia" w:cs="宋体" w:hint="eastAsia"/>
          <w:color w:val="000000"/>
          <w:kern w:val="0"/>
          <w:sz w:val="30"/>
          <w:szCs w:val="30"/>
        </w:rPr>
        <w:t>采招标或资格征集的各级集采机构</w:t>
      </w:r>
      <w:r w:rsidRPr="00124C94">
        <w:rPr>
          <w:rFonts w:asciiTheme="minorEastAsia" w:eastAsiaTheme="minorEastAsia" w:hAnsiTheme="minorEastAsia" w:cs="宋体" w:hint="eastAsia"/>
          <w:color w:val="000000"/>
          <w:sz w:val="30"/>
          <w:szCs w:val="30"/>
        </w:rPr>
        <w:t>书面申请恢复资格，</w:t>
      </w:r>
      <w:r w:rsidRPr="00124C94">
        <w:rPr>
          <w:rFonts w:asciiTheme="minorEastAsia" w:eastAsiaTheme="minorEastAsia" w:hAnsiTheme="minorEastAsia" w:cs="宋体" w:hint="eastAsia"/>
          <w:color w:val="000000"/>
          <w:kern w:val="0"/>
          <w:sz w:val="30"/>
          <w:szCs w:val="30"/>
        </w:rPr>
        <w:t>经</w:t>
      </w:r>
      <w:r w:rsidRPr="00124C94">
        <w:rPr>
          <w:rFonts w:asciiTheme="minorEastAsia" w:eastAsiaTheme="minorEastAsia" w:hAnsiTheme="minorEastAsia" w:cs="宋体" w:hint="eastAsia"/>
          <w:color w:val="000000"/>
          <w:sz w:val="30"/>
          <w:szCs w:val="30"/>
        </w:rPr>
        <w:t>检查合格后予以恢复，拒不整改的将取消</w:t>
      </w:r>
      <w:r w:rsidRPr="00124C94">
        <w:rPr>
          <w:rFonts w:asciiTheme="minorEastAsia" w:eastAsiaTheme="minorEastAsia" w:hAnsiTheme="minorEastAsia" w:cs="宋体" w:hint="eastAsia"/>
          <w:color w:val="000000"/>
          <w:kern w:val="0"/>
          <w:sz w:val="30"/>
          <w:szCs w:val="30"/>
        </w:rPr>
        <w:t>公务出行用车租赁服务资</w:t>
      </w:r>
      <w:r w:rsidRPr="00124C94">
        <w:rPr>
          <w:rFonts w:asciiTheme="minorEastAsia" w:eastAsiaTheme="minorEastAsia" w:hAnsiTheme="minorEastAsia" w:cs="宋体" w:hint="eastAsia"/>
          <w:color w:val="000000"/>
          <w:sz w:val="30"/>
          <w:szCs w:val="30"/>
        </w:rPr>
        <w:t>格。乙方违约情节特别严重的，甲方上报政府采购监管部门，采购监管部门可依法对其采取列入不良行为记录名单、在一至三年内禁止参加政府采购活动，并予以通报。</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4.3乙方与用户签订的租赁合同中，乙方的义务不得低于本协议中约定的义务以及乙方在响应文件中的承诺，否则相应的条款无效，乙方相应的义务以本协议为准。</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4.4如乙方承诺向保险公司投保，但实际协议履行过程中并未向保险公司投保，致使发生保险事故后无法向保险公司要求赔付，则乙方承担全部责任。</w:t>
      </w:r>
    </w:p>
    <w:p w:rsidR="00F31383" w:rsidRPr="00124C94" w:rsidRDefault="00F31383" w:rsidP="00124C94">
      <w:pPr>
        <w:tabs>
          <w:tab w:val="left" w:pos="630"/>
        </w:tabs>
        <w:adjustRightInd w:val="0"/>
        <w:snapToGrid w:val="0"/>
        <w:spacing w:line="560" w:lineRule="exact"/>
        <w:ind w:firstLineChars="200" w:firstLine="602"/>
        <w:rPr>
          <w:rFonts w:asciiTheme="minorEastAsia" w:eastAsiaTheme="minorEastAsia" w:hAnsiTheme="minorEastAsia" w:cs="宋体"/>
          <w:b/>
          <w:color w:val="000000"/>
          <w:sz w:val="30"/>
          <w:szCs w:val="30"/>
        </w:rPr>
      </w:pPr>
      <w:r w:rsidRPr="00124C94">
        <w:rPr>
          <w:rFonts w:asciiTheme="minorEastAsia" w:eastAsiaTheme="minorEastAsia" w:hAnsiTheme="minorEastAsia" w:cs="宋体" w:hint="eastAsia"/>
          <w:b/>
          <w:color w:val="000000"/>
          <w:sz w:val="30"/>
          <w:szCs w:val="30"/>
        </w:rPr>
        <w:t>5.不可抗力</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lastRenderedPageBreak/>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F31383" w:rsidRPr="00124C94" w:rsidRDefault="00F31383" w:rsidP="00124C94">
      <w:pPr>
        <w:tabs>
          <w:tab w:val="left" w:pos="630"/>
        </w:tabs>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5.4一旦不可抗力事故的影响持续120天以上，甲乙双方通过友好协商，在合理的时间内达成进一步履行协议或终止协议的协议。</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6.保密条款</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6.1任何一方对其获知的本协议涉及的所有有形、无形的信息及资料（包括但不限于甲乙双方的往来书面文字文件、电子邮件及信息、软盘资料等）中另一方的商业秘密或国家秘密负有保密义务。</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7.协议的解释</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7.1任何一方对本协议及其附件的解释均应遵循诚实信用原则，依照本协议签订时有效的中华人民共和国的法律、法规以及人们通常的理解进行。</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7.2本协议标题仅供查阅方便，并非对本协议的诠释或解释，本协议中以日表述的时间期限均指公历日。</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7.3对本协议的任何解释均应以书面做出。</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8.争议的解决</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8.1在执行本协议中发生的与本协议有关的争端，甲乙双方应通过友好协商解决，经协商在60天内不能达成协议时，甲乙双方同意将</w:t>
      </w:r>
      <w:r w:rsidRPr="00124C94">
        <w:rPr>
          <w:rFonts w:asciiTheme="minorEastAsia" w:eastAsiaTheme="minorEastAsia" w:hAnsiTheme="minorEastAsia" w:hint="eastAsia"/>
          <w:color w:val="000000"/>
          <w:sz w:val="30"/>
          <w:szCs w:val="30"/>
        </w:rPr>
        <w:lastRenderedPageBreak/>
        <w:t>争议提交甲方所在地的仲裁委员会按照该会仲裁规则进行仲裁。仲裁裁决是终局的，对双方均有约束力。</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8.2除另有裁决外，仲裁费用应由败诉方负担。</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8.3在仲裁期间，除正在进行的仲裁部分外，协议其他部分继续执行。</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9.协议的终止</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hint="eastAsia"/>
          <w:color w:val="000000"/>
          <w:sz w:val="30"/>
          <w:szCs w:val="30"/>
        </w:rPr>
        <w:t>9.1本协议有效期至202</w:t>
      </w:r>
      <w:r w:rsidR="00DA1109">
        <w:rPr>
          <w:rFonts w:asciiTheme="minorEastAsia" w:eastAsiaTheme="minorEastAsia" w:hAnsiTheme="minorEastAsia" w:hint="eastAsia"/>
          <w:color w:val="000000"/>
          <w:sz w:val="30"/>
          <w:szCs w:val="30"/>
        </w:rPr>
        <w:t>1</w:t>
      </w:r>
      <w:r w:rsidRPr="00124C94">
        <w:rPr>
          <w:rFonts w:asciiTheme="minorEastAsia" w:eastAsiaTheme="minorEastAsia" w:hAnsiTheme="minorEastAsia" w:hint="eastAsia"/>
          <w:color w:val="000000"/>
          <w:sz w:val="30"/>
          <w:szCs w:val="30"/>
        </w:rPr>
        <w:t>年6月30日。在协议期内任何一方不得擅自终止协议，否则应负担所成的一切损失。</w:t>
      </w:r>
      <w:r w:rsidRPr="00124C94">
        <w:rPr>
          <w:rFonts w:asciiTheme="minorEastAsia" w:eastAsiaTheme="minorEastAsia" w:hAnsiTheme="minorEastAsia" w:cs="宋体" w:hint="eastAsia"/>
          <w:color w:val="000000"/>
          <w:sz w:val="30"/>
          <w:szCs w:val="30"/>
        </w:rPr>
        <w:t>协议期内乙方不得擅自终止协议，否则应负担所造成的一切损失。如乙方因故需终止协议，必须提前一个月书面通知甲方，经甲方书面同意后方可终止。</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9.2</w:t>
      </w:r>
      <w:r w:rsidR="0055340A">
        <w:rPr>
          <w:rFonts w:asciiTheme="minorEastAsia" w:eastAsiaTheme="minorEastAsia" w:hAnsiTheme="minorEastAsia" w:cs="宋体" w:hint="eastAsia"/>
          <w:color w:val="000000"/>
          <w:sz w:val="30"/>
          <w:szCs w:val="30"/>
        </w:rPr>
        <w:t xml:space="preserve"> </w:t>
      </w:r>
      <w:r w:rsidRPr="00124C94">
        <w:rPr>
          <w:rFonts w:asciiTheme="minorEastAsia" w:eastAsiaTheme="minorEastAsia" w:hAnsiTheme="minorEastAsia" w:cs="宋体" w:hint="eastAsia"/>
          <w:color w:val="000000"/>
          <w:sz w:val="30"/>
          <w:szCs w:val="30"/>
        </w:rPr>
        <w:t>出现下列情况时本协议自行终止：</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（1）本协议正常履行完毕；</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（2）甲乙双方协商终止本协议的履行；</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（3）不可抗力导致本协议无法履行或履行不必要时；</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（4）乙方不履行协议条款，造成无法执行协议，协商又不能解决的，乙方赔偿损失后，协议终止。</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9.3</w:t>
      </w:r>
      <w:r w:rsidR="0055340A">
        <w:rPr>
          <w:rFonts w:asciiTheme="minorEastAsia" w:eastAsiaTheme="minorEastAsia" w:hAnsiTheme="minorEastAsia" w:cs="宋体" w:hint="eastAsia"/>
          <w:color w:val="000000"/>
          <w:sz w:val="30"/>
          <w:szCs w:val="30"/>
        </w:rPr>
        <w:t xml:space="preserve"> </w:t>
      </w:r>
      <w:r w:rsidRPr="00124C94">
        <w:rPr>
          <w:rFonts w:asciiTheme="minorEastAsia" w:eastAsiaTheme="minorEastAsia" w:hAnsiTheme="minorEastAsia" w:cs="宋体" w:hint="eastAsia"/>
          <w:color w:val="000000"/>
          <w:sz w:val="30"/>
          <w:szCs w:val="30"/>
        </w:rPr>
        <w:t>除本协议另有约定外，发生任何以下一种情况，甲方有权解除本协议，并取消乙方公务出行车辆租赁服务资格，对于由此给乙方造成的损失甲方不承担赔偿责任，对于由此给甲方造成的损失，乙方应负赔偿责任：</w:t>
      </w:r>
    </w:p>
    <w:p w:rsidR="002D6E95" w:rsidRPr="002D6E95" w:rsidRDefault="002D6E95" w:rsidP="002D6E95">
      <w:pPr>
        <w:pStyle w:val="ac"/>
        <w:snapToGrid w:val="0"/>
        <w:spacing w:line="560" w:lineRule="exact"/>
        <w:ind w:firstLineChars="200" w:firstLine="600"/>
        <w:rPr>
          <w:rFonts w:asciiTheme="minorEastAsia" w:eastAsiaTheme="minorEastAsia" w:hAnsiTheme="minorEastAsia" w:cs="宋体"/>
          <w:color w:val="000000"/>
          <w:sz w:val="30"/>
          <w:szCs w:val="30"/>
          <w:lang w:val="en-US"/>
        </w:rPr>
      </w:pPr>
      <w:r w:rsidRPr="002D6E95">
        <w:rPr>
          <w:rFonts w:asciiTheme="minorEastAsia" w:eastAsiaTheme="minorEastAsia" w:hAnsiTheme="minorEastAsia" w:cs="宋体" w:hint="eastAsia"/>
          <w:color w:val="000000"/>
          <w:sz w:val="30"/>
          <w:szCs w:val="30"/>
          <w:lang w:val="en-US"/>
        </w:rPr>
        <w:t>（</w:t>
      </w:r>
      <w:r>
        <w:rPr>
          <w:rFonts w:asciiTheme="minorEastAsia" w:eastAsiaTheme="minorEastAsia" w:hAnsiTheme="minorEastAsia" w:cs="宋体" w:hint="eastAsia"/>
          <w:color w:val="000000"/>
          <w:sz w:val="30"/>
          <w:szCs w:val="30"/>
          <w:lang w:val="en-US"/>
        </w:rPr>
        <w:t>1</w:t>
      </w:r>
      <w:r w:rsidRPr="002D6E95">
        <w:rPr>
          <w:rFonts w:asciiTheme="minorEastAsia" w:eastAsiaTheme="minorEastAsia" w:hAnsiTheme="minorEastAsia" w:cs="宋体" w:hint="eastAsia"/>
          <w:color w:val="000000"/>
          <w:sz w:val="30"/>
          <w:szCs w:val="30"/>
          <w:lang w:val="en-US"/>
        </w:rPr>
        <w:t>）</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lang w:val="en-US"/>
        </w:rPr>
        <w:t>价格降低时，未及时书面告知采购单位进行相应价格调整的；</w:t>
      </w:r>
    </w:p>
    <w:p w:rsidR="002D6E95" w:rsidRDefault="002D6E95" w:rsidP="00124C94">
      <w:pPr>
        <w:pStyle w:val="ac"/>
        <w:snapToGrid w:val="0"/>
        <w:spacing w:line="560" w:lineRule="exact"/>
        <w:ind w:firstLineChars="200" w:firstLine="600"/>
        <w:rPr>
          <w:rFonts w:asciiTheme="minorEastAsia" w:eastAsiaTheme="minorEastAsia" w:hAnsiTheme="minorEastAsia" w:cs="宋体"/>
          <w:color w:val="000000"/>
          <w:sz w:val="30"/>
          <w:szCs w:val="30"/>
          <w:lang w:val="en-US"/>
        </w:rPr>
      </w:pPr>
      <w:r>
        <w:rPr>
          <w:rFonts w:asciiTheme="minorEastAsia" w:eastAsiaTheme="minorEastAsia" w:hAnsiTheme="minorEastAsia" w:cs="宋体" w:hint="eastAsia"/>
          <w:color w:val="000000"/>
          <w:sz w:val="30"/>
          <w:szCs w:val="30"/>
          <w:lang w:val="en-US"/>
        </w:rPr>
        <w:t>（2）</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lang w:val="en-US"/>
        </w:rPr>
        <w:t>使用不正当竞争手段，影响采购单位正常采购活动的；</w:t>
      </w:r>
    </w:p>
    <w:p w:rsidR="002D6E95" w:rsidRDefault="002D6E95" w:rsidP="002D6E95">
      <w:pPr>
        <w:pStyle w:val="ac"/>
        <w:snapToGrid w:val="0"/>
        <w:spacing w:line="560" w:lineRule="exact"/>
        <w:ind w:firstLineChars="200" w:firstLine="600"/>
        <w:rPr>
          <w:rFonts w:asciiTheme="minorEastAsia" w:eastAsiaTheme="minorEastAsia" w:hAnsiTheme="minorEastAsia" w:cs="宋体"/>
          <w:color w:val="000000"/>
          <w:sz w:val="30"/>
          <w:szCs w:val="30"/>
          <w:lang w:val="en-US"/>
        </w:rPr>
      </w:pPr>
      <w:r w:rsidRPr="00124C94">
        <w:rPr>
          <w:rFonts w:asciiTheme="minorEastAsia" w:eastAsiaTheme="minorEastAsia" w:hAnsiTheme="minorEastAsia" w:cs="宋体" w:hint="eastAsia"/>
          <w:color w:val="000000"/>
          <w:sz w:val="30"/>
          <w:szCs w:val="30"/>
        </w:rPr>
        <w:t>（</w:t>
      </w:r>
      <w:r>
        <w:rPr>
          <w:rFonts w:asciiTheme="minorEastAsia" w:eastAsiaTheme="minorEastAsia" w:hAnsiTheme="minorEastAsia" w:cs="宋体" w:hint="eastAsia"/>
          <w:color w:val="000000"/>
          <w:sz w:val="30"/>
          <w:szCs w:val="30"/>
        </w:rPr>
        <w:t>3</w:t>
      </w:r>
      <w:r w:rsidRPr="00124C94">
        <w:rPr>
          <w:rFonts w:asciiTheme="minorEastAsia" w:eastAsiaTheme="minorEastAsia" w:hAnsiTheme="minorEastAsia" w:cs="宋体" w:hint="eastAsia"/>
          <w:color w:val="000000"/>
          <w:sz w:val="30"/>
          <w:szCs w:val="30"/>
        </w:rPr>
        <w:t>）</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lang w:val="en-US"/>
        </w:rPr>
        <w:t>使用无汽车租赁及</w:t>
      </w:r>
      <w:r>
        <w:rPr>
          <w:rFonts w:asciiTheme="minorEastAsia" w:eastAsiaTheme="minorEastAsia" w:hAnsiTheme="minorEastAsia" w:cs="宋体" w:hint="eastAsia"/>
          <w:color w:val="000000"/>
          <w:sz w:val="30"/>
          <w:szCs w:val="30"/>
          <w:lang w:val="en-US"/>
        </w:rPr>
        <w:t>相关</w:t>
      </w:r>
      <w:r w:rsidRPr="002D6E95">
        <w:rPr>
          <w:rFonts w:asciiTheme="minorEastAsia" w:eastAsiaTheme="minorEastAsia" w:hAnsiTheme="minorEastAsia" w:cs="宋体" w:hint="eastAsia"/>
          <w:color w:val="000000"/>
          <w:sz w:val="30"/>
          <w:szCs w:val="30"/>
          <w:lang w:val="en-US"/>
        </w:rPr>
        <w:t>资质的车辆提供政府采购服务的；</w:t>
      </w:r>
    </w:p>
    <w:p w:rsidR="002D6E95" w:rsidRPr="002D6E95" w:rsidRDefault="002D6E95" w:rsidP="002D6E95">
      <w:pPr>
        <w:pStyle w:val="ac"/>
        <w:snapToGrid w:val="0"/>
        <w:spacing w:line="560" w:lineRule="exact"/>
        <w:ind w:firstLineChars="200" w:firstLine="600"/>
        <w:rPr>
          <w:rFonts w:asciiTheme="minorEastAsia" w:eastAsiaTheme="minorEastAsia" w:hAnsiTheme="minorEastAsia" w:cs="宋体"/>
          <w:color w:val="000000"/>
          <w:sz w:val="30"/>
          <w:szCs w:val="30"/>
          <w:lang w:val="en-US"/>
        </w:rPr>
      </w:pPr>
      <w:r>
        <w:rPr>
          <w:rFonts w:asciiTheme="minorEastAsia" w:eastAsiaTheme="minorEastAsia" w:hAnsiTheme="minorEastAsia" w:cs="宋体" w:hint="eastAsia"/>
          <w:color w:val="000000"/>
          <w:sz w:val="30"/>
          <w:szCs w:val="30"/>
          <w:lang w:val="en-US"/>
        </w:rPr>
        <w:t>（4）</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lang w:val="en-US"/>
        </w:rPr>
        <w:t>提供虚假发票、保险单的；</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lastRenderedPageBreak/>
        <w:t>（</w:t>
      </w:r>
      <w:r w:rsidR="002D6E95">
        <w:rPr>
          <w:rFonts w:asciiTheme="minorEastAsia" w:eastAsiaTheme="minorEastAsia" w:hAnsiTheme="minorEastAsia" w:cs="宋体" w:hint="eastAsia"/>
          <w:color w:val="000000"/>
          <w:sz w:val="30"/>
          <w:szCs w:val="30"/>
        </w:rPr>
        <w:t>5</w:t>
      </w:r>
      <w:r w:rsidRPr="00124C94">
        <w:rPr>
          <w:rFonts w:asciiTheme="minorEastAsia" w:eastAsiaTheme="minorEastAsia" w:hAnsiTheme="minorEastAsia" w:cs="宋体" w:hint="eastAsia"/>
          <w:color w:val="000000"/>
          <w:sz w:val="30"/>
          <w:szCs w:val="30"/>
        </w:rPr>
        <w:t>）乙方被用户</w:t>
      </w:r>
      <w:r w:rsidR="00124C94">
        <w:rPr>
          <w:rFonts w:asciiTheme="minorEastAsia" w:eastAsiaTheme="minorEastAsia" w:hAnsiTheme="minorEastAsia" w:cs="宋体" w:hint="eastAsia"/>
          <w:color w:val="000000"/>
          <w:sz w:val="30"/>
          <w:szCs w:val="30"/>
        </w:rPr>
        <w:t>有效</w:t>
      </w:r>
      <w:r w:rsidRPr="00124C94">
        <w:rPr>
          <w:rFonts w:asciiTheme="minorEastAsia" w:eastAsiaTheme="minorEastAsia" w:hAnsiTheme="minorEastAsia" w:cs="宋体" w:hint="eastAsia"/>
          <w:color w:val="000000"/>
          <w:sz w:val="30"/>
          <w:szCs w:val="30"/>
        </w:rPr>
        <w:t>投诉违约</w:t>
      </w:r>
      <w:r w:rsidR="00124C94" w:rsidRPr="00124C94">
        <w:rPr>
          <w:rFonts w:asciiTheme="minorEastAsia" w:eastAsiaTheme="minorEastAsia" w:hAnsiTheme="minorEastAsia" w:cs="宋体" w:hint="eastAsia"/>
          <w:color w:val="000000"/>
          <w:sz w:val="30"/>
          <w:szCs w:val="30"/>
        </w:rPr>
        <w:t>累计3次（含）以上</w:t>
      </w:r>
      <w:r w:rsidRPr="00124C94">
        <w:rPr>
          <w:rFonts w:asciiTheme="minorEastAsia" w:eastAsiaTheme="minorEastAsia" w:hAnsiTheme="minorEastAsia" w:cs="宋体" w:hint="eastAsia"/>
          <w:color w:val="000000"/>
          <w:sz w:val="30"/>
          <w:szCs w:val="30"/>
        </w:rPr>
        <w:t>；</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6</w:t>
      </w:r>
      <w:r w:rsidRPr="00124C94">
        <w:rPr>
          <w:rFonts w:asciiTheme="minorEastAsia" w:eastAsiaTheme="minorEastAsia" w:hAnsiTheme="minorEastAsia" w:cs="宋体" w:hint="eastAsia"/>
          <w:color w:val="000000"/>
          <w:sz w:val="30"/>
          <w:szCs w:val="30"/>
        </w:rPr>
        <w:t>）在实地抽查中发现</w:t>
      </w:r>
      <w:r w:rsidR="0055340A" w:rsidRPr="00124C94">
        <w:rPr>
          <w:rFonts w:asciiTheme="minorEastAsia" w:eastAsiaTheme="minorEastAsia" w:hAnsiTheme="minorEastAsia" w:cs="宋体" w:hint="eastAsia"/>
          <w:color w:val="000000"/>
          <w:sz w:val="30"/>
          <w:szCs w:val="30"/>
        </w:rPr>
        <w:t>乙方</w:t>
      </w:r>
      <w:r w:rsidRPr="00124C94">
        <w:rPr>
          <w:rFonts w:asciiTheme="minorEastAsia" w:eastAsiaTheme="minorEastAsia" w:hAnsiTheme="minorEastAsia" w:cs="宋体" w:hint="eastAsia"/>
          <w:color w:val="000000"/>
          <w:sz w:val="30"/>
          <w:szCs w:val="30"/>
        </w:rPr>
        <w:t>重大违约违法行为，严重损害用户利益或政府采购形象的；</w:t>
      </w:r>
    </w:p>
    <w:p w:rsidR="002D6E95" w:rsidRPr="00124C94" w:rsidRDefault="00F31383" w:rsidP="002D6E95">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7</w:t>
      </w:r>
      <w:r w:rsidRPr="00124C94">
        <w:rPr>
          <w:rFonts w:asciiTheme="minorEastAsia" w:eastAsiaTheme="minorEastAsia" w:hAnsiTheme="minorEastAsia" w:cs="宋体" w:hint="eastAsia"/>
          <w:color w:val="000000"/>
          <w:sz w:val="30"/>
          <w:szCs w:val="30"/>
        </w:rPr>
        <w:t>）</w:t>
      </w:r>
      <w:r w:rsidR="0055340A" w:rsidRPr="00124C94">
        <w:rPr>
          <w:rFonts w:asciiTheme="minorEastAsia" w:eastAsiaTheme="minorEastAsia" w:hAnsiTheme="minorEastAsia" w:cs="宋体" w:hint="eastAsia"/>
          <w:color w:val="000000"/>
          <w:sz w:val="30"/>
          <w:szCs w:val="30"/>
        </w:rPr>
        <w:t>乙方</w:t>
      </w:r>
      <w:r w:rsidR="002D6E95" w:rsidRPr="002D6E95">
        <w:rPr>
          <w:rFonts w:asciiTheme="minorEastAsia" w:eastAsiaTheme="minorEastAsia" w:hAnsiTheme="minorEastAsia" w:cs="宋体" w:hint="eastAsia"/>
          <w:color w:val="000000"/>
          <w:sz w:val="30"/>
          <w:szCs w:val="30"/>
        </w:rPr>
        <w:t>无正当理由拒绝按照</w:t>
      </w:r>
      <w:r w:rsidR="002D6E95">
        <w:rPr>
          <w:rFonts w:asciiTheme="minorEastAsia" w:eastAsiaTheme="minorEastAsia" w:hAnsiTheme="minorEastAsia" w:cs="宋体" w:hint="eastAsia"/>
          <w:color w:val="000000"/>
          <w:sz w:val="30"/>
          <w:szCs w:val="30"/>
        </w:rPr>
        <w:t>承诺入围文件</w:t>
      </w:r>
      <w:r w:rsidR="002D6E95" w:rsidRPr="002D6E95">
        <w:rPr>
          <w:rFonts w:asciiTheme="minorEastAsia" w:eastAsiaTheme="minorEastAsia" w:hAnsiTheme="minorEastAsia" w:cs="宋体" w:hint="eastAsia"/>
          <w:color w:val="000000"/>
          <w:sz w:val="30"/>
          <w:szCs w:val="30"/>
        </w:rPr>
        <w:t>提供</w:t>
      </w:r>
      <w:r w:rsidR="002D6E95">
        <w:rPr>
          <w:rFonts w:asciiTheme="minorEastAsia" w:eastAsiaTheme="minorEastAsia" w:hAnsiTheme="minorEastAsia" w:cs="宋体" w:hint="eastAsia"/>
          <w:color w:val="000000"/>
          <w:sz w:val="30"/>
          <w:szCs w:val="30"/>
        </w:rPr>
        <w:t>价格或</w:t>
      </w:r>
      <w:r w:rsidR="002D6E95" w:rsidRPr="002D6E95">
        <w:rPr>
          <w:rFonts w:asciiTheme="minorEastAsia" w:eastAsiaTheme="minorEastAsia" w:hAnsiTheme="minorEastAsia" w:cs="宋体" w:hint="eastAsia"/>
          <w:color w:val="000000"/>
          <w:sz w:val="30"/>
          <w:szCs w:val="30"/>
        </w:rPr>
        <w:t>服务的</w:t>
      </w:r>
      <w:r w:rsidRPr="00124C94">
        <w:rPr>
          <w:rFonts w:asciiTheme="minorEastAsia" w:eastAsiaTheme="minorEastAsia" w:hAnsiTheme="minorEastAsia" w:cs="宋体" w:hint="eastAsia"/>
          <w:color w:val="000000"/>
          <w:sz w:val="30"/>
          <w:szCs w:val="30"/>
        </w:rPr>
        <w:t>；</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8</w:t>
      </w:r>
      <w:r w:rsidRPr="00124C94">
        <w:rPr>
          <w:rFonts w:asciiTheme="minorEastAsia" w:eastAsiaTheme="minorEastAsia" w:hAnsiTheme="minorEastAsia" w:cs="宋体" w:hint="eastAsia"/>
          <w:color w:val="000000"/>
          <w:sz w:val="30"/>
          <w:szCs w:val="30"/>
        </w:rPr>
        <w:t>）乙方设备设施发生重大变化，未按规定向甲方备案，且已不满足承诺入围文件要求的；</w:t>
      </w:r>
    </w:p>
    <w:p w:rsidR="00F31383"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9</w:t>
      </w:r>
      <w:r w:rsidRPr="00124C94">
        <w:rPr>
          <w:rFonts w:asciiTheme="minorEastAsia" w:eastAsiaTheme="minorEastAsia" w:hAnsiTheme="minorEastAsia" w:cs="宋体" w:hint="eastAsia"/>
          <w:color w:val="000000"/>
          <w:sz w:val="30"/>
          <w:szCs w:val="30"/>
        </w:rPr>
        <w:t>）乙方被行业管理部门年度考核不合格的；</w:t>
      </w:r>
    </w:p>
    <w:p w:rsidR="002D6E95" w:rsidRPr="002D6E95" w:rsidRDefault="002D6E95" w:rsidP="002D6E95">
      <w:pPr>
        <w:adjustRightInd w:val="0"/>
        <w:snapToGrid w:val="0"/>
        <w:spacing w:line="560" w:lineRule="exact"/>
        <w:ind w:firstLineChars="250" w:firstLine="750"/>
        <w:rPr>
          <w:rFonts w:asciiTheme="minorEastAsia" w:eastAsiaTheme="minorEastAsia" w:hAnsiTheme="minorEastAsia" w:cs="宋体"/>
          <w:color w:val="000000"/>
          <w:sz w:val="30"/>
          <w:szCs w:val="30"/>
        </w:rPr>
      </w:pPr>
      <w:r w:rsidRPr="002D6E95">
        <w:rPr>
          <w:rFonts w:asciiTheme="minorEastAsia" w:eastAsiaTheme="minorEastAsia" w:hAnsiTheme="minorEastAsia" w:cs="宋体" w:hint="eastAsia"/>
          <w:color w:val="000000"/>
          <w:sz w:val="30"/>
          <w:szCs w:val="30"/>
        </w:rPr>
        <w:t xml:space="preserve">(10) </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rPr>
        <w:t>不积极配合采购机构综合考核评定、监督检查及管理的；</w:t>
      </w:r>
    </w:p>
    <w:p w:rsidR="00F31383" w:rsidRPr="00124C94"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11</w:t>
      </w:r>
      <w:r w:rsidRPr="00124C94">
        <w:rPr>
          <w:rFonts w:asciiTheme="minorEastAsia" w:eastAsiaTheme="minorEastAsia" w:hAnsiTheme="minorEastAsia" w:cs="宋体" w:hint="eastAsia"/>
          <w:color w:val="000000"/>
          <w:sz w:val="30"/>
          <w:szCs w:val="30"/>
        </w:rPr>
        <w:t>）</w:t>
      </w:r>
      <w:r w:rsidR="0055340A" w:rsidRPr="00124C94">
        <w:rPr>
          <w:rFonts w:asciiTheme="minorEastAsia" w:eastAsiaTheme="minorEastAsia" w:hAnsiTheme="minorEastAsia" w:cs="宋体" w:hint="eastAsia"/>
          <w:color w:val="000000"/>
          <w:sz w:val="30"/>
          <w:szCs w:val="30"/>
        </w:rPr>
        <w:t>乙方</w:t>
      </w:r>
      <w:r w:rsidRPr="00124C94">
        <w:rPr>
          <w:rFonts w:asciiTheme="minorEastAsia" w:eastAsiaTheme="minorEastAsia" w:hAnsiTheme="minorEastAsia" w:cs="宋体" w:hint="eastAsia"/>
          <w:color w:val="000000"/>
          <w:sz w:val="30"/>
          <w:szCs w:val="30"/>
        </w:rPr>
        <w:t>未执行网上竞价成交结果的；</w:t>
      </w:r>
    </w:p>
    <w:p w:rsidR="00F31383" w:rsidRDefault="00F31383" w:rsidP="00124C94">
      <w:pPr>
        <w:pStyle w:val="ac"/>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w:t>
      </w:r>
      <w:r w:rsidR="002D6E95">
        <w:rPr>
          <w:rFonts w:asciiTheme="minorEastAsia" w:eastAsiaTheme="minorEastAsia" w:hAnsiTheme="minorEastAsia" w:cs="宋体" w:hint="eastAsia"/>
          <w:color w:val="000000"/>
          <w:sz w:val="30"/>
          <w:szCs w:val="30"/>
        </w:rPr>
        <w:t>12</w:t>
      </w:r>
      <w:r w:rsidRPr="00124C94">
        <w:rPr>
          <w:rFonts w:asciiTheme="minorEastAsia" w:eastAsiaTheme="minorEastAsia" w:hAnsiTheme="minorEastAsia" w:cs="宋体" w:hint="eastAsia"/>
          <w:color w:val="000000"/>
          <w:sz w:val="30"/>
          <w:szCs w:val="30"/>
        </w:rPr>
        <w:t>）发生事故后，乙方未能按照承诺为用户进行理赔的。</w:t>
      </w:r>
    </w:p>
    <w:p w:rsidR="002D6E95" w:rsidRPr="002D6E95" w:rsidRDefault="002D6E95" w:rsidP="002D6E95">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2D6E95">
        <w:rPr>
          <w:rFonts w:asciiTheme="minorEastAsia" w:eastAsiaTheme="minorEastAsia" w:hAnsiTheme="minorEastAsia" w:cs="宋体" w:hint="eastAsia"/>
          <w:color w:val="000000"/>
          <w:sz w:val="30"/>
          <w:szCs w:val="30"/>
        </w:rPr>
        <w:t>（13）</w:t>
      </w:r>
      <w:r w:rsidR="0055340A" w:rsidRPr="00124C94">
        <w:rPr>
          <w:rFonts w:asciiTheme="minorEastAsia" w:eastAsiaTheme="minorEastAsia" w:hAnsiTheme="minorEastAsia" w:cs="宋体" w:hint="eastAsia"/>
          <w:color w:val="000000"/>
          <w:sz w:val="30"/>
          <w:szCs w:val="30"/>
        </w:rPr>
        <w:t>乙方</w:t>
      </w:r>
      <w:r w:rsidRPr="002D6E95">
        <w:rPr>
          <w:rFonts w:asciiTheme="minorEastAsia" w:eastAsiaTheme="minorEastAsia" w:hAnsiTheme="minorEastAsia" w:cs="宋体" w:hint="eastAsia"/>
          <w:color w:val="000000"/>
          <w:sz w:val="30"/>
          <w:szCs w:val="30"/>
        </w:rPr>
        <w:t>违反法律法规和合同约定的其他情形的。</w:t>
      </w:r>
    </w:p>
    <w:p w:rsidR="00F31383" w:rsidRPr="00124C94" w:rsidRDefault="00F31383" w:rsidP="00124C94">
      <w:pPr>
        <w:adjustRightInd w:val="0"/>
        <w:snapToGrid w:val="0"/>
        <w:spacing w:line="560" w:lineRule="exact"/>
        <w:ind w:firstLineChars="200" w:firstLine="600"/>
        <w:rPr>
          <w:rFonts w:asciiTheme="minorEastAsia" w:eastAsiaTheme="minorEastAsia" w:hAnsiTheme="minorEastAsia" w:cs="宋体"/>
          <w:color w:val="000000"/>
          <w:sz w:val="30"/>
          <w:szCs w:val="30"/>
        </w:rPr>
      </w:pPr>
      <w:r w:rsidRPr="00124C94">
        <w:rPr>
          <w:rFonts w:asciiTheme="minorEastAsia" w:eastAsiaTheme="minorEastAsia" w:hAnsiTheme="minorEastAsia" w:cs="宋体" w:hint="eastAsia"/>
          <w:color w:val="000000"/>
          <w:sz w:val="30"/>
          <w:szCs w:val="30"/>
        </w:rPr>
        <w:t>9.4出现本协议“违约责任”中“取消公务出行用车车辆租赁服务资格”情况的。</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10.法律适用</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本协议及附件的订立、效力、解释、履行、争议的解决等适用本协议签订时有效的中华人民共和国法律、法规的有关规定。</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11.权利的保留</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11.1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11.2如果本协议部分条款依据现行有关法律、法规被确认为无效或无法履行，且该部分无效或无法履行的条款不影响本协议其他条款效力的，本协议其他条款继续有效；同时，协议各方应根据现行有关</w:t>
      </w:r>
      <w:r w:rsidRPr="00124C94">
        <w:rPr>
          <w:rFonts w:asciiTheme="minorEastAsia" w:eastAsiaTheme="minorEastAsia" w:hAnsiTheme="minorEastAsia" w:hint="eastAsia"/>
          <w:color w:val="000000"/>
          <w:sz w:val="30"/>
          <w:szCs w:val="30"/>
        </w:rPr>
        <w:lastRenderedPageBreak/>
        <w:t>法律、法规对该部分无效或无法履行的条款进行调整，使其依法成为有效条款，并尽量符合本协议所体现的原则和精神。</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11.3在本协议履行期间，因中国法律、法规、政策的变化致使本协议的部分条款相冲突、无效或失去可强制执行效力时，甲乙双方应尽快修改本协议中相冲突或无效或失去可强制执行效力的条款。</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12.主导语言与计量单位</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12.1合同书写应用中文。甲乙双方所有的来往信函，以及协议有关的文件均应以中文书写。</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12.2除合同另有规定外，计量单位均使用中华人民共和国法定计量单位。</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13.通知</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13.1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13.2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rsidR="00F31383" w:rsidRPr="00124C94" w:rsidRDefault="00F31383" w:rsidP="00124C94">
      <w:pPr>
        <w:widowControl/>
        <w:snapToGrid w:val="0"/>
        <w:spacing w:line="560" w:lineRule="exact"/>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13.3上述发出通知、回复的费用由发出方承担。</w:t>
      </w:r>
    </w:p>
    <w:p w:rsidR="00F31383" w:rsidRPr="00124C94" w:rsidRDefault="00F31383" w:rsidP="00124C94">
      <w:pPr>
        <w:widowControl/>
        <w:snapToGrid w:val="0"/>
        <w:spacing w:line="560" w:lineRule="exact"/>
        <w:ind w:firstLineChars="200" w:firstLine="602"/>
        <w:rPr>
          <w:rFonts w:asciiTheme="minorEastAsia" w:eastAsiaTheme="minorEastAsia" w:hAnsiTheme="minorEastAsia"/>
          <w:b/>
          <w:color w:val="000000"/>
          <w:sz w:val="30"/>
          <w:szCs w:val="30"/>
        </w:rPr>
      </w:pPr>
      <w:r w:rsidRPr="00124C94">
        <w:rPr>
          <w:rFonts w:asciiTheme="minorEastAsia" w:eastAsiaTheme="minorEastAsia" w:hAnsiTheme="minorEastAsia" w:hint="eastAsia"/>
          <w:b/>
          <w:color w:val="000000"/>
          <w:sz w:val="30"/>
          <w:szCs w:val="30"/>
        </w:rPr>
        <w:t>14.协议的生效及其他</w:t>
      </w:r>
    </w:p>
    <w:p w:rsidR="00F31383" w:rsidRPr="00124C94" w:rsidRDefault="00F31383" w:rsidP="00F03DA1">
      <w:pPr>
        <w:snapToGrid w:val="0"/>
        <w:spacing w:line="360" w:lineRule="auto"/>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14.1本协议经甲乙双方法定代表人或其委托人签字盖章后生效。</w:t>
      </w:r>
    </w:p>
    <w:p w:rsidR="00F31383" w:rsidRPr="00124C94" w:rsidRDefault="00F31383" w:rsidP="00F03DA1">
      <w:pPr>
        <w:snapToGrid w:val="0"/>
        <w:spacing w:line="360" w:lineRule="auto"/>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14.2协议履行期内甲乙双方均不得随意变更或解除协议。协议若</w:t>
      </w:r>
      <w:r w:rsidRPr="00124C94">
        <w:rPr>
          <w:rFonts w:asciiTheme="minorEastAsia" w:eastAsiaTheme="minorEastAsia" w:hAnsiTheme="minorEastAsia" w:hint="eastAsia"/>
          <w:color w:val="000000"/>
          <w:sz w:val="30"/>
          <w:szCs w:val="30"/>
        </w:rPr>
        <w:lastRenderedPageBreak/>
        <w:t>有未尽事宜，需经双方共同协商，作出补充规定，补充规定与本协议有同等法律效力。</w:t>
      </w:r>
    </w:p>
    <w:p w:rsidR="00F31383" w:rsidRPr="00124C94" w:rsidRDefault="00F31383" w:rsidP="00F03DA1">
      <w:pPr>
        <w:snapToGrid w:val="0"/>
        <w:spacing w:line="360" w:lineRule="auto"/>
        <w:ind w:firstLineChars="200" w:firstLine="600"/>
        <w:rPr>
          <w:rFonts w:asciiTheme="minorEastAsia" w:eastAsiaTheme="minorEastAsia" w:hAnsiTheme="minorEastAsia"/>
          <w:color w:val="000000"/>
          <w:sz w:val="30"/>
          <w:szCs w:val="30"/>
        </w:rPr>
      </w:pPr>
      <w:r w:rsidRPr="00124C94">
        <w:rPr>
          <w:rFonts w:asciiTheme="minorEastAsia" w:eastAsiaTheme="minorEastAsia" w:hAnsiTheme="minorEastAsia" w:hint="eastAsia"/>
          <w:color w:val="000000"/>
          <w:sz w:val="30"/>
          <w:szCs w:val="30"/>
        </w:rPr>
        <w:t>14.3所有承诺入围文件、响应文件及评审过程中形成的文字资料、询标记录均作为本协议的组成部分，具有同等效力，如有不一致的以有利于甲方（或用户）的为准。</w:t>
      </w:r>
    </w:p>
    <w:p w:rsidR="00F31383" w:rsidRPr="00124C94" w:rsidRDefault="00F31383" w:rsidP="00F03DA1">
      <w:pPr>
        <w:snapToGrid w:val="0"/>
        <w:spacing w:line="360" w:lineRule="auto"/>
        <w:ind w:firstLineChars="200" w:firstLine="600"/>
        <w:rPr>
          <w:rFonts w:asciiTheme="minorEastAsia" w:eastAsiaTheme="minorEastAsia" w:hAnsiTheme="minorEastAsia"/>
          <w:sz w:val="30"/>
          <w:szCs w:val="30"/>
        </w:rPr>
      </w:pPr>
      <w:r w:rsidRPr="00124C94">
        <w:rPr>
          <w:rFonts w:asciiTheme="minorEastAsia" w:eastAsiaTheme="minorEastAsia" w:hAnsiTheme="minorEastAsia" w:hint="eastAsia"/>
          <w:sz w:val="30"/>
          <w:szCs w:val="30"/>
        </w:rPr>
        <w:t>14.4本协议正本一式三份，甲乙双方各执一份，报同级财政部门备案一份。</w:t>
      </w:r>
    </w:p>
    <w:p w:rsidR="00F31383" w:rsidRPr="00124C94" w:rsidRDefault="00F31383" w:rsidP="00F03DA1">
      <w:pPr>
        <w:snapToGrid w:val="0"/>
        <w:spacing w:line="360" w:lineRule="auto"/>
        <w:ind w:firstLineChars="200" w:firstLine="600"/>
        <w:rPr>
          <w:rFonts w:asciiTheme="minorEastAsia" w:eastAsiaTheme="minorEastAsia" w:hAnsiTheme="minorEastAsia"/>
          <w:sz w:val="30"/>
          <w:szCs w:val="30"/>
        </w:rPr>
      </w:pPr>
      <w:r w:rsidRPr="00124C94">
        <w:rPr>
          <w:rFonts w:asciiTheme="minorEastAsia" w:eastAsiaTheme="minorEastAsia" w:hAnsiTheme="minorEastAsia" w:hint="eastAsia"/>
          <w:sz w:val="30"/>
          <w:szCs w:val="30"/>
        </w:rPr>
        <w:t>14.5浙江省政府采购中心受浙江省财政厅委托签订本协议，浙江省财政厅享有本协议甲方所有权利及义务。</w:t>
      </w: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r w:rsidRPr="00500E54">
        <w:rPr>
          <w:rFonts w:asciiTheme="minorEastAsia" w:eastAsiaTheme="minorEastAsia" w:hAnsiTheme="minorEastAsia" w:hint="eastAsia"/>
          <w:b/>
          <w:color w:val="000000"/>
          <w:sz w:val="28"/>
          <w:szCs w:val="28"/>
        </w:rPr>
        <w:t xml:space="preserve">  </w:t>
      </w: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p>
    <w:p w:rsidR="00F31383" w:rsidRPr="00500E54" w:rsidRDefault="00F31383" w:rsidP="00F03DA1">
      <w:pPr>
        <w:widowControl/>
        <w:snapToGrid w:val="0"/>
        <w:spacing w:line="560" w:lineRule="exact"/>
        <w:rPr>
          <w:rFonts w:asciiTheme="minorEastAsia" w:eastAsiaTheme="minorEastAsia" w:hAnsiTheme="minorEastAsia"/>
          <w:b/>
          <w:color w:val="000000"/>
          <w:sz w:val="28"/>
          <w:szCs w:val="28"/>
        </w:rPr>
      </w:pPr>
    </w:p>
    <w:p w:rsidR="00F31383" w:rsidRDefault="00F31383"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341166" w:rsidRDefault="00341166" w:rsidP="00F03DA1">
      <w:pPr>
        <w:widowControl/>
        <w:snapToGrid w:val="0"/>
        <w:spacing w:line="560" w:lineRule="exact"/>
        <w:rPr>
          <w:rFonts w:asciiTheme="minorEastAsia" w:eastAsiaTheme="minorEastAsia" w:hAnsiTheme="minorEastAsia"/>
          <w:b/>
          <w:color w:val="000000"/>
          <w:sz w:val="28"/>
          <w:szCs w:val="28"/>
        </w:rPr>
      </w:pPr>
    </w:p>
    <w:p w:rsidR="00341166" w:rsidRDefault="00341166" w:rsidP="00F03DA1">
      <w:pPr>
        <w:widowControl/>
        <w:snapToGrid w:val="0"/>
        <w:spacing w:line="560" w:lineRule="exact"/>
        <w:rPr>
          <w:rFonts w:asciiTheme="minorEastAsia" w:eastAsiaTheme="minorEastAsia" w:hAnsiTheme="minorEastAsia"/>
          <w:b/>
          <w:color w:val="000000"/>
          <w:sz w:val="28"/>
          <w:szCs w:val="28"/>
        </w:rPr>
      </w:pPr>
    </w:p>
    <w:p w:rsidR="00716D8A" w:rsidRDefault="00716D8A" w:rsidP="00F03DA1">
      <w:pPr>
        <w:widowControl/>
        <w:snapToGrid w:val="0"/>
        <w:spacing w:line="560" w:lineRule="exact"/>
        <w:rPr>
          <w:rFonts w:asciiTheme="minorEastAsia" w:eastAsiaTheme="minorEastAsia" w:hAnsiTheme="minorEastAsia"/>
          <w:b/>
          <w:color w:val="000000"/>
          <w:sz w:val="28"/>
          <w:szCs w:val="28"/>
        </w:rPr>
      </w:pPr>
    </w:p>
    <w:p w:rsidR="00341166" w:rsidRDefault="00341166" w:rsidP="00F03DA1">
      <w:pPr>
        <w:pStyle w:val="ac"/>
        <w:snapToGrid w:val="0"/>
        <w:spacing w:line="560" w:lineRule="exact"/>
        <w:rPr>
          <w:rFonts w:asciiTheme="minorEastAsia" w:eastAsiaTheme="minorEastAsia" w:hAnsiTheme="minorEastAsia" w:cs="宋体"/>
          <w:color w:val="000000"/>
          <w:sz w:val="28"/>
          <w:szCs w:val="28"/>
        </w:rPr>
      </w:pPr>
    </w:p>
    <w:p w:rsidR="00F31383" w:rsidRPr="00500E54" w:rsidRDefault="00F31383" w:rsidP="00F03DA1">
      <w:pPr>
        <w:pStyle w:val="ac"/>
        <w:snapToGrid w:val="0"/>
        <w:spacing w:line="560" w:lineRule="exac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(此页无正文)</w:t>
      </w:r>
    </w:p>
    <w:p w:rsidR="00F31383" w:rsidRPr="00500E54" w:rsidRDefault="00F31383" w:rsidP="00F03DA1">
      <w:pPr>
        <w:pStyle w:val="ac"/>
        <w:snapToGrid w:val="0"/>
        <w:spacing w:line="560" w:lineRule="exact"/>
        <w:rPr>
          <w:rFonts w:asciiTheme="minorEastAsia" w:eastAsiaTheme="minorEastAsia" w:hAnsiTheme="minorEastAsia" w:cs="宋体"/>
          <w:color w:val="000000"/>
          <w:sz w:val="28"/>
          <w:szCs w:val="28"/>
        </w:rPr>
      </w:pPr>
    </w:p>
    <w:p w:rsidR="00F31383" w:rsidRPr="00500E54" w:rsidRDefault="00F31383" w:rsidP="00F03DA1">
      <w:pPr>
        <w:tabs>
          <w:tab w:val="left" w:pos="630"/>
          <w:tab w:val="left" w:pos="5250"/>
        </w:tabs>
        <w:adjustRightInd w:val="0"/>
        <w:snapToGrid w:val="0"/>
        <w:spacing w:line="560" w:lineRule="exact"/>
        <w:ind w:left="140" w:hangingChars="50" w:hanging="140"/>
        <w:jc w:val="lef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甲方（公章）：                       </w:t>
      </w:r>
    </w:p>
    <w:p w:rsidR="00F31383" w:rsidRPr="00500E54" w:rsidRDefault="00F31383" w:rsidP="00F03DA1">
      <w:pPr>
        <w:tabs>
          <w:tab w:val="left" w:pos="630"/>
        </w:tabs>
        <w:adjustRightInd w:val="0"/>
        <w:snapToGrid w:val="0"/>
        <w:spacing w:line="560" w:lineRule="exact"/>
        <w:ind w:left="140" w:hangingChars="50" w:hanging="140"/>
        <w:jc w:val="lef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法定代表人或其授权代表（签字）：</w:t>
      </w:r>
      <w:r w:rsidRPr="00500E54">
        <w:rPr>
          <w:rFonts w:asciiTheme="minorEastAsia" w:eastAsiaTheme="minorEastAsia" w:hAnsiTheme="minorEastAsia" w:cs="宋体"/>
          <w:color w:val="000000"/>
          <w:sz w:val="28"/>
          <w:szCs w:val="28"/>
        </w:rPr>
        <w:t xml:space="preserve"> </w:t>
      </w:r>
    </w:p>
    <w:p w:rsidR="00F31383" w:rsidRPr="00500E54" w:rsidRDefault="00F31383" w:rsidP="00F03DA1">
      <w:pPr>
        <w:widowControl/>
        <w:snapToGrid w:val="0"/>
        <w:spacing w:line="560" w:lineRule="exact"/>
        <w:rPr>
          <w:rFonts w:asciiTheme="minorEastAsia" w:eastAsiaTheme="minorEastAsia" w:hAnsiTheme="minorEastAsia"/>
          <w:color w:val="000000"/>
          <w:sz w:val="28"/>
          <w:szCs w:val="28"/>
        </w:rPr>
      </w:pPr>
      <w:r w:rsidRPr="00500E54">
        <w:rPr>
          <w:rFonts w:asciiTheme="minorEastAsia" w:eastAsiaTheme="minorEastAsia" w:hAnsiTheme="minorEastAsia" w:hint="eastAsia"/>
          <w:color w:val="000000"/>
          <w:sz w:val="28"/>
          <w:szCs w:val="28"/>
        </w:rPr>
        <w:t xml:space="preserve">开户银行及账号：平安银行杭州市分行营业部 </w:t>
      </w:r>
      <w:r w:rsidRPr="00500E54">
        <w:rPr>
          <w:rFonts w:asciiTheme="minorEastAsia" w:eastAsiaTheme="minorEastAsia" w:hAnsiTheme="minorEastAsia" w:cs="Arial" w:hint="eastAsia"/>
          <w:color w:val="000000"/>
          <w:sz w:val="28"/>
          <w:szCs w:val="28"/>
        </w:rPr>
        <w:t>1004794112101</w:t>
      </w:r>
    </w:p>
    <w:p w:rsidR="00F31383" w:rsidRPr="00500E54" w:rsidRDefault="00F31383" w:rsidP="00F03DA1">
      <w:pPr>
        <w:tabs>
          <w:tab w:val="left" w:pos="630"/>
          <w:tab w:val="left" w:pos="5040"/>
          <w:tab w:val="left" w:pos="5355"/>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地址：杭州市环城北路305号 </w:t>
      </w:r>
    </w:p>
    <w:p w:rsidR="00F31383" w:rsidRPr="00500E54" w:rsidRDefault="00F31383" w:rsidP="00F03DA1">
      <w:pPr>
        <w:tabs>
          <w:tab w:val="left" w:pos="630"/>
          <w:tab w:val="center" w:pos="4153"/>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邮政编码：3100</w:t>
      </w:r>
      <w:r w:rsidRPr="00500E54">
        <w:rPr>
          <w:rFonts w:asciiTheme="minorEastAsia" w:eastAsiaTheme="minorEastAsia" w:hAnsiTheme="minorEastAsia" w:cs="宋体"/>
          <w:color w:val="000000"/>
          <w:sz w:val="28"/>
          <w:szCs w:val="28"/>
        </w:rPr>
        <w:t>0</w:t>
      </w:r>
      <w:r w:rsidRPr="00500E54">
        <w:rPr>
          <w:rFonts w:asciiTheme="minorEastAsia" w:eastAsiaTheme="minorEastAsia" w:hAnsiTheme="minorEastAsia" w:cs="宋体" w:hint="eastAsia"/>
          <w:color w:val="000000"/>
          <w:sz w:val="28"/>
          <w:szCs w:val="28"/>
        </w:rPr>
        <w:t>6</w:t>
      </w:r>
    </w:p>
    <w:p w:rsidR="00F31383" w:rsidRPr="00500E54" w:rsidRDefault="00F31383" w:rsidP="00F03DA1">
      <w:pPr>
        <w:tabs>
          <w:tab w:val="left" w:pos="630"/>
          <w:tab w:val="center" w:pos="4153"/>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联系电话：0571-88907711</w:t>
      </w:r>
    </w:p>
    <w:p w:rsidR="00F31383" w:rsidRPr="00500E54" w:rsidRDefault="00F31383" w:rsidP="00F03DA1">
      <w:pPr>
        <w:tabs>
          <w:tab w:val="left" w:pos="630"/>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传真： 0571-88907783 </w:t>
      </w:r>
    </w:p>
    <w:p w:rsidR="00F31383" w:rsidRPr="00500E54" w:rsidRDefault="00F31383" w:rsidP="00F03DA1">
      <w:pPr>
        <w:snapToGrid w:val="0"/>
        <w:spacing w:line="560" w:lineRule="exac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签订日期：201</w:t>
      </w:r>
      <w:r w:rsidR="00500E54">
        <w:rPr>
          <w:rFonts w:asciiTheme="minorEastAsia" w:eastAsiaTheme="minorEastAsia" w:hAnsiTheme="minorEastAsia" w:cs="宋体" w:hint="eastAsia"/>
          <w:color w:val="000000"/>
          <w:sz w:val="28"/>
          <w:szCs w:val="28"/>
        </w:rPr>
        <w:t>9</w:t>
      </w:r>
      <w:r w:rsidRPr="00500E54">
        <w:rPr>
          <w:rFonts w:asciiTheme="minorEastAsia" w:eastAsiaTheme="minorEastAsia" w:hAnsiTheme="minorEastAsia" w:cs="宋体" w:hint="eastAsia"/>
          <w:color w:val="000000"/>
          <w:sz w:val="28"/>
          <w:szCs w:val="28"/>
        </w:rPr>
        <w:t>年  月  日</w:t>
      </w:r>
    </w:p>
    <w:p w:rsidR="00F31383" w:rsidRPr="00500E54" w:rsidRDefault="00F31383" w:rsidP="00F03DA1">
      <w:pPr>
        <w:snapToGrid w:val="0"/>
        <w:spacing w:line="560" w:lineRule="exact"/>
        <w:jc w:val="center"/>
        <w:rPr>
          <w:rFonts w:asciiTheme="minorEastAsia" w:eastAsiaTheme="minorEastAsia" w:hAnsiTheme="minorEastAsia" w:cs="宋体"/>
          <w:b/>
          <w:color w:val="000000"/>
          <w:sz w:val="28"/>
          <w:szCs w:val="28"/>
        </w:rPr>
      </w:pPr>
    </w:p>
    <w:p w:rsidR="00F31383" w:rsidRPr="00500E54" w:rsidRDefault="00F31383" w:rsidP="00F03DA1">
      <w:pPr>
        <w:tabs>
          <w:tab w:val="left" w:pos="630"/>
          <w:tab w:val="left" w:pos="5250"/>
        </w:tabs>
        <w:adjustRightInd w:val="0"/>
        <w:snapToGrid w:val="0"/>
        <w:spacing w:line="560" w:lineRule="exact"/>
        <w:ind w:left="140" w:hangingChars="50" w:hanging="140"/>
        <w:jc w:val="lef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乙方（公章）：                       </w:t>
      </w:r>
    </w:p>
    <w:p w:rsidR="00F31383" w:rsidRPr="00500E54" w:rsidRDefault="00F31383" w:rsidP="00F03DA1">
      <w:pPr>
        <w:tabs>
          <w:tab w:val="left" w:pos="630"/>
        </w:tabs>
        <w:adjustRightInd w:val="0"/>
        <w:snapToGrid w:val="0"/>
        <w:spacing w:line="560" w:lineRule="exact"/>
        <w:ind w:left="140" w:hangingChars="50" w:hanging="140"/>
        <w:jc w:val="lef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法定代表人或其授权代表（签字）：</w:t>
      </w:r>
    </w:p>
    <w:p w:rsidR="00F31383" w:rsidRPr="00500E54" w:rsidRDefault="00F31383" w:rsidP="00F03DA1">
      <w:pPr>
        <w:widowControl/>
        <w:snapToGrid w:val="0"/>
        <w:spacing w:line="560" w:lineRule="exact"/>
        <w:rPr>
          <w:rFonts w:asciiTheme="minorEastAsia" w:eastAsiaTheme="minorEastAsia" w:hAnsiTheme="minorEastAsia"/>
          <w:color w:val="000000"/>
          <w:sz w:val="28"/>
          <w:szCs w:val="28"/>
        </w:rPr>
      </w:pPr>
      <w:r w:rsidRPr="00500E54">
        <w:rPr>
          <w:rFonts w:asciiTheme="minorEastAsia" w:eastAsiaTheme="minorEastAsia" w:hAnsiTheme="minorEastAsia" w:hint="eastAsia"/>
          <w:color w:val="000000"/>
          <w:sz w:val="28"/>
          <w:szCs w:val="28"/>
        </w:rPr>
        <w:t xml:space="preserve">开户银行及账号： </w:t>
      </w:r>
    </w:p>
    <w:p w:rsidR="00F31383" w:rsidRPr="00500E54" w:rsidRDefault="00F31383" w:rsidP="00F03DA1">
      <w:pPr>
        <w:widowControl/>
        <w:snapToGrid w:val="0"/>
        <w:spacing w:line="560" w:lineRule="exact"/>
        <w:rPr>
          <w:rFonts w:asciiTheme="minorEastAsia" w:eastAsiaTheme="minorEastAsia" w:hAnsiTheme="minorEastAsia"/>
          <w:color w:val="000000"/>
          <w:sz w:val="28"/>
          <w:szCs w:val="28"/>
        </w:rPr>
      </w:pPr>
      <w:r w:rsidRPr="00500E54">
        <w:rPr>
          <w:rFonts w:asciiTheme="minorEastAsia" w:eastAsiaTheme="minorEastAsia" w:hAnsiTheme="minorEastAsia" w:hint="eastAsia"/>
          <w:color w:val="000000"/>
          <w:sz w:val="28"/>
          <w:szCs w:val="28"/>
        </w:rPr>
        <w:t>业务联系人：</w:t>
      </w:r>
    </w:p>
    <w:p w:rsidR="00F31383" w:rsidRPr="00500E54" w:rsidRDefault="00F31383" w:rsidP="00F03DA1">
      <w:pPr>
        <w:widowControl/>
        <w:snapToGrid w:val="0"/>
        <w:spacing w:line="560" w:lineRule="exact"/>
        <w:rPr>
          <w:rFonts w:asciiTheme="minorEastAsia" w:eastAsiaTheme="minorEastAsia" w:hAnsiTheme="minorEastAsia"/>
          <w:color w:val="000000"/>
          <w:sz w:val="28"/>
          <w:szCs w:val="28"/>
        </w:rPr>
      </w:pPr>
      <w:r w:rsidRPr="00500E54">
        <w:rPr>
          <w:rFonts w:asciiTheme="minorEastAsia" w:eastAsiaTheme="minorEastAsia" w:hAnsiTheme="minorEastAsia" w:hint="eastAsia"/>
          <w:color w:val="000000"/>
          <w:sz w:val="28"/>
          <w:szCs w:val="28"/>
        </w:rPr>
        <w:t>联系电话：</w:t>
      </w:r>
    </w:p>
    <w:p w:rsidR="00F31383" w:rsidRPr="00500E54" w:rsidRDefault="00F31383" w:rsidP="00F03DA1">
      <w:pPr>
        <w:widowControl/>
        <w:snapToGrid w:val="0"/>
        <w:spacing w:line="560" w:lineRule="exact"/>
        <w:rPr>
          <w:rFonts w:asciiTheme="minorEastAsia" w:eastAsiaTheme="minorEastAsia" w:hAnsiTheme="minorEastAsia"/>
          <w:color w:val="000000"/>
          <w:sz w:val="28"/>
          <w:szCs w:val="28"/>
        </w:rPr>
      </w:pPr>
      <w:r w:rsidRPr="00500E54">
        <w:rPr>
          <w:rFonts w:asciiTheme="minorEastAsia" w:eastAsiaTheme="minorEastAsia" w:hAnsiTheme="minorEastAsia" w:hint="eastAsia"/>
          <w:color w:val="000000"/>
          <w:sz w:val="28"/>
          <w:szCs w:val="28"/>
        </w:rPr>
        <w:t>手机：</w:t>
      </w:r>
    </w:p>
    <w:p w:rsidR="00F31383" w:rsidRPr="00500E54" w:rsidRDefault="00F31383" w:rsidP="00F03DA1">
      <w:pPr>
        <w:tabs>
          <w:tab w:val="left" w:pos="630"/>
          <w:tab w:val="left" w:pos="5040"/>
          <w:tab w:val="left" w:pos="5355"/>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地址： </w:t>
      </w:r>
    </w:p>
    <w:p w:rsidR="00F31383" w:rsidRPr="00500E54" w:rsidRDefault="00F31383" w:rsidP="00F03DA1">
      <w:pPr>
        <w:tabs>
          <w:tab w:val="left" w:pos="630"/>
          <w:tab w:val="center" w:pos="4153"/>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邮政编码：</w:t>
      </w:r>
    </w:p>
    <w:p w:rsidR="00F31383" w:rsidRPr="00500E54" w:rsidRDefault="00F31383" w:rsidP="00F03DA1">
      <w:pPr>
        <w:tabs>
          <w:tab w:val="left" w:pos="630"/>
        </w:tabs>
        <w:adjustRightInd w:val="0"/>
        <w:snapToGrid w:val="0"/>
        <w:spacing w:line="560" w:lineRule="exact"/>
        <w:ind w:left="140" w:hangingChars="50" w:hanging="140"/>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 xml:space="preserve">传真： </w:t>
      </w:r>
    </w:p>
    <w:p w:rsidR="00F31383" w:rsidRPr="00500E54" w:rsidRDefault="00F31383" w:rsidP="00F03DA1">
      <w:pPr>
        <w:snapToGrid w:val="0"/>
        <w:spacing w:line="560" w:lineRule="exact"/>
        <w:rPr>
          <w:rFonts w:asciiTheme="minorEastAsia" w:eastAsiaTheme="minorEastAsia" w:hAnsiTheme="minorEastAsia" w:cs="宋体"/>
          <w:color w:val="000000"/>
          <w:sz w:val="28"/>
          <w:szCs w:val="28"/>
        </w:rPr>
      </w:pPr>
      <w:r w:rsidRPr="00500E54">
        <w:rPr>
          <w:rFonts w:asciiTheme="minorEastAsia" w:eastAsiaTheme="minorEastAsia" w:hAnsiTheme="minorEastAsia" w:cs="宋体" w:hint="eastAsia"/>
          <w:color w:val="000000"/>
          <w:sz w:val="28"/>
          <w:szCs w:val="28"/>
        </w:rPr>
        <w:t>签订日期：201</w:t>
      </w:r>
      <w:r w:rsidR="00500E54">
        <w:rPr>
          <w:rFonts w:asciiTheme="minorEastAsia" w:eastAsiaTheme="minorEastAsia" w:hAnsiTheme="minorEastAsia" w:cs="宋体" w:hint="eastAsia"/>
          <w:color w:val="000000"/>
          <w:sz w:val="28"/>
          <w:szCs w:val="28"/>
        </w:rPr>
        <w:t>9</w:t>
      </w:r>
      <w:r w:rsidRPr="00500E54">
        <w:rPr>
          <w:rFonts w:asciiTheme="minorEastAsia" w:eastAsiaTheme="minorEastAsia" w:hAnsiTheme="minorEastAsia" w:cs="宋体" w:hint="eastAsia"/>
          <w:color w:val="000000"/>
          <w:sz w:val="28"/>
          <w:szCs w:val="28"/>
        </w:rPr>
        <w:t>年  月  日</w:t>
      </w:r>
    </w:p>
    <w:bookmarkEnd w:id="4"/>
    <w:bookmarkEnd w:id="5"/>
    <w:p w:rsidR="00C70E3A" w:rsidRPr="00500E54" w:rsidRDefault="00C70E3A" w:rsidP="00F03DA1">
      <w:pPr>
        <w:pStyle w:val="aa"/>
        <w:adjustRightInd w:val="0"/>
        <w:snapToGrid w:val="0"/>
        <w:spacing w:line="360" w:lineRule="auto"/>
        <w:jc w:val="center"/>
        <w:rPr>
          <w:rFonts w:asciiTheme="minorEastAsia" w:eastAsiaTheme="minorEastAsia" w:hAnsiTheme="minorEastAsia" w:cs="宋体"/>
          <w:b/>
          <w:color w:val="000000"/>
          <w:sz w:val="36"/>
          <w:szCs w:val="36"/>
        </w:rPr>
      </w:pPr>
    </w:p>
    <w:p w:rsidR="00C70E3A" w:rsidRPr="00500E54" w:rsidRDefault="00C70E3A" w:rsidP="00F03DA1">
      <w:pPr>
        <w:pStyle w:val="aa"/>
        <w:adjustRightInd w:val="0"/>
        <w:snapToGrid w:val="0"/>
        <w:spacing w:line="360" w:lineRule="auto"/>
        <w:jc w:val="center"/>
        <w:rPr>
          <w:rFonts w:asciiTheme="minorEastAsia" w:eastAsiaTheme="minorEastAsia" w:hAnsiTheme="minorEastAsia" w:cs="宋体"/>
          <w:b/>
          <w:color w:val="000000"/>
          <w:sz w:val="36"/>
          <w:szCs w:val="36"/>
        </w:rPr>
      </w:pPr>
    </w:p>
    <w:p w:rsidR="00C70E3A" w:rsidRPr="00500E54" w:rsidRDefault="00C70E3A" w:rsidP="00F03DA1">
      <w:pPr>
        <w:pStyle w:val="aa"/>
        <w:adjustRightInd w:val="0"/>
        <w:snapToGrid w:val="0"/>
        <w:spacing w:line="360" w:lineRule="auto"/>
        <w:jc w:val="center"/>
        <w:rPr>
          <w:rFonts w:asciiTheme="minorEastAsia" w:eastAsiaTheme="minorEastAsia" w:hAnsiTheme="minorEastAsia" w:cs="宋体"/>
          <w:b/>
          <w:color w:val="000000"/>
          <w:sz w:val="36"/>
          <w:szCs w:val="36"/>
        </w:rPr>
      </w:pPr>
    </w:p>
    <w:p w:rsidR="007C3742" w:rsidRPr="00500E54" w:rsidRDefault="007C3742" w:rsidP="00F03DA1">
      <w:pPr>
        <w:pStyle w:val="aa"/>
        <w:adjustRightInd w:val="0"/>
        <w:snapToGrid w:val="0"/>
        <w:spacing w:line="360" w:lineRule="auto"/>
        <w:jc w:val="center"/>
        <w:rPr>
          <w:rFonts w:asciiTheme="minorEastAsia" w:eastAsiaTheme="minorEastAsia" w:hAnsiTheme="minorEastAsia" w:cs="宋体"/>
          <w:b/>
          <w:color w:val="000000"/>
          <w:sz w:val="36"/>
          <w:szCs w:val="36"/>
        </w:rPr>
      </w:pPr>
      <w:r w:rsidRPr="00500E54">
        <w:rPr>
          <w:rFonts w:asciiTheme="minorEastAsia" w:eastAsiaTheme="minorEastAsia" w:hAnsiTheme="minorEastAsia" w:cs="宋体" w:hint="eastAsia"/>
          <w:b/>
          <w:color w:val="000000"/>
          <w:sz w:val="36"/>
          <w:szCs w:val="36"/>
        </w:rPr>
        <w:lastRenderedPageBreak/>
        <w:t>第五章  响应文件编制要求及格式规范</w:t>
      </w:r>
    </w:p>
    <w:p w:rsidR="007C3742" w:rsidRPr="00500E54" w:rsidRDefault="007C3742" w:rsidP="00F03DA1">
      <w:pPr>
        <w:snapToGrid w:val="0"/>
        <w:spacing w:line="440" w:lineRule="exact"/>
        <w:rPr>
          <w:rFonts w:asciiTheme="minorEastAsia" w:eastAsiaTheme="minorEastAsia" w:hAnsiTheme="minorEastAsia" w:cs="宋体"/>
          <w:color w:val="000000"/>
          <w:sz w:val="32"/>
          <w:szCs w:val="32"/>
        </w:rPr>
      </w:pPr>
    </w:p>
    <w:p w:rsidR="009C5076" w:rsidRPr="00500E54" w:rsidRDefault="009C5076" w:rsidP="00F03DA1">
      <w:pPr>
        <w:snapToGrid w:val="0"/>
        <w:spacing w:line="288" w:lineRule="auto"/>
        <w:ind w:firstLineChars="196" w:firstLine="630"/>
        <w:rPr>
          <w:rFonts w:asciiTheme="minorEastAsia" w:eastAsiaTheme="minorEastAsia" w:hAnsiTheme="minorEastAsia"/>
          <w:b/>
          <w:color w:val="000000"/>
          <w:sz w:val="32"/>
          <w:szCs w:val="32"/>
        </w:rPr>
      </w:pPr>
      <w:r w:rsidRPr="00500E54">
        <w:rPr>
          <w:rFonts w:asciiTheme="minorEastAsia" w:eastAsiaTheme="minorEastAsia" w:hAnsiTheme="minorEastAsia" w:hint="eastAsia"/>
          <w:b/>
          <w:color w:val="000000"/>
          <w:sz w:val="32"/>
          <w:szCs w:val="32"/>
        </w:rPr>
        <w:t>一、响应方提交响应文件须知</w:t>
      </w:r>
    </w:p>
    <w:p w:rsidR="009C5076" w:rsidRPr="00500E54" w:rsidRDefault="009C5076" w:rsidP="00F03DA1">
      <w:pPr>
        <w:snapToGrid w:val="0"/>
        <w:spacing w:line="288" w:lineRule="auto"/>
        <w:ind w:firstLineChars="196" w:firstLine="627"/>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1、响应文件的签署和份数、包装</w:t>
      </w:r>
    </w:p>
    <w:p w:rsidR="009C5076" w:rsidRPr="00500E54" w:rsidRDefault="009C5076" w:rsidP="00F03DA1">
      <w:pPr>
        <w:snapToGrid w:val="0"/>
        <w:spacing w:line="288" w:lineRule="auto"/>
        <w:ind w:firstLineChars="196" w:firstLine="627"/>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（1）响应方应按本响应文件规定的格式和顺序编制、装订响应文件并标注页码，响应文件内容不完整、编排混乱导致响应文件被误读、漏读或者查找不到相关内容的，是响应方的责任。</w:t>
      </w:r>
    </w:p>
    <w:p w:rsidR="009C5076" w:rsidRPr="00500E54" w:rsidRDefault="009C5076" w:rsidP="00F03DA1">
      <w:pPr>
        <w:snapToGrid w:val="0"/>
        <w:spacing w:line="288" w:lineRule="auto"/>
        <w:ind w:firstLineChars="200" w:firstLine="640"/>
        <w:outlineLvl w:val="0"/>
        <w:rPr>
          <w:rFonts w:asciiTheme="minorEastAsia" w:eastAsiaTheme="minorEastAsia" w:hAnsiTheme="minorEastAsia"/>
          <w:b/>
          <w:color w:val="000000"/>
          <w:sz w:val="32"/>
          <w:szCs w:val="32"/>
        </w:rPr>
      </w:pPr>
      <w:r w:rsidRPr="00500E54">
        <w:rPr>
          <w:rFonts w:asciiTheme="minorEastAsia" w:eastAsiaTheme="minorEastAsia" w:hAnsiTheme="minorEastAsia" w:hint="eastAsia"/>
          <w:color w:val="000000"/>
          <w:sz w:val="32"/>
          <w:szCs w:val="32"/>
        </w:rPr>
        <w:t>（2）响应方应按响应文件规定的正本、副本规定的份数（正本1份、副本5份）分别编制并按A4纸规格分别竖面单独装订成册</w:t>
      </w:r>
      <w:r w:rsidRPr="00500E54">
        <w:rPr>
          <w:rFonts w:asciiTheme="minorEastAsia" w:eastAsiaTheme="minorEastAsia" w:hAnsiTheme="minorEastAsia" w:hint="eastAsia"/>
          <w:b/>
          <w:color w:val="000000"/>
          <w:sz w:val="32"/>
          <w:szCs w:val="32"/>
        </w:rPr>
        <w:t>（建议非活页装订）</w:t>
      </w:r>
      <w:r w:rsidRPr="00500E54">
        <w:rPr>
          <w:rFonts w:asciiTheme="minorEastAsia" w:eastAsiaTheme="minorEastAsia" w:hAnsiTheme="minorEastAsia" w:hint="eastAsia"/>
          <w:color w:val="000000"/>
          <w:sz w:val="32"/>
          <w:szCs w:val="32"/>
        </w:rPr>
        <w:t>，响应文件的封面应注明“正本”、“副本”字样。提倡双面打印或书写。如有不一致之处，以正本为准。</w:t>
      </w:r>
      <w:r w:rsidRPr="00500E54">
        <w:rPr>
          <w:rFonts w:asciiTheme="minorEastAsia" w:eastAsiaTheme="minorEastAsia" w:hAnsiTheme="minorEastAsia" w:hint="eastAsia"/>
          <w:b/>
          <w:color w:val="000000"/>
          <w:sz w:val="32"/>
          <w:szCs w:val="32"/>
        </w:rPr>
        <w:t>活页装订（是指用卡条、抽杆夹、订书机等形式装订，使响应文件可以拆卸或者在翻动过程中易脱落的一种装订方式）的响应文件将不作无效标处理。</w:t>
      </w:r>
    </w:p>
    <w:p w:rsidR="009C5076" w:rsidRPr="00500E54" w:rsidRDefault="009C5076" w:rsidP="00F03DA1">
      <w:pPr>
        <w:snapToGrid w:val="0"/>
        <w:spacing w:line="288" w:lineRule="auto"/>
        <w:ind w:firstLineChars="196" w:firstLine="627"/>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（3）响应文件须由响应方在规定位置盖章并由法定代表人或法定代表人的授权代表签署，响应方应写全称。</w:t>
      </w:r>
    </w:p>
    <w:p w:rsidR="009C5076" w:rsidRPr="00500E54" w:rsidRDefault="009C5076" w:rsidP="00F03DA1">
      <w:pPr>
        <w:snapToGrid w:val="0"/>
        <w:spacing w:line="288" w:lineRule="auto"/>
        <w:ind w:firstLineChars="196" w:firstLine="627"/>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（4）响应文件不得涂改，若有修改错漏处，须加盖供应商公章或者法定代表人或授权代表签名或盖章。响应文件因字迹潦草或表达不清所引起的后果由响应方负责。</w:t>
      </w:r>
    </w:p>
    <w:p w:rsidR="009C5076" w:rsidRPr="00500E54" w:rsidRDefault="009C5076" w:rsidP="00F03DA1">
      <w:pPr>
        <w:snapToGrid w:val="0"/>
        <w:spacing w:line="288" w:lineRule="auto"/>
        <w:ind w:left="2" w:firstLineChars="200" w:firstLine="640"/>
        <w:rPr>
          <w:rFonts w:asciiTheme="minorEastAsia" w:eastAsiaTheme="minorEastAsia" w:hAnsiTheme="minorEastAsia"/>
          <w:color w:val="000000"/>
          <w:sz w:val="32"/>
          <w:szCs w:val="32"/>
        </w:rPr>
      </w:pPr>
      <w:r w:rsidRPr="00500E54">
        <w:rPr>
          <w:rFonts w:asciiTheme="minorEastAsia" w:eastAsiaTheme="minorEastAsia" w:hAnsiTheme="minorEastAsia"/>
          <w:color w:val="000000"/>
          <w:sz w:val="32"/>
          <w:szCs w:val="32"/>
        </w:rPr>
        <w:t>2</w:t>
      </w:r>
      <w:r w:rsidRPr="00500E54">
        <w:rPr>
          <w:rFonts w:asciiTheme="minorEastAsia" w:eastAsiaTheme="minorEastAsia" w:hAnsiTheme="minorEastAsia" w:hint="eastAsia"/>
          <w:color w:val="000000"/>
          <w:sz w:val="32"/>
          <w:szCs w:val="32"/>
        </w:rPr>
        <w:t>、响应文件（含附件、表格）中要求回答的全部问题和信息都必须正面回答。</w:t>
      </w:r>
    </w:p>
    <w:p w:rsidR="009C5076" w:rsidRPr="00500E54" w:rsidRDefault="009C5076" w:rsidP="00F03DA1">
      <w:pPr>
        <w:snapToGrid w:val="0"/>
        <w:spacing w:line="288" w:lineRule="auto"/>
        <w:ind w:leftChars="1" w:left="2" w:firstLineChars="200" w:firstLine="640"/>
        <w:rPr>
          <w:rFonts w:asciiTheme="minorEastAsia" w:eastAsiaTheme="minorEastAsia" w:hAnsiTheme="minorEastAsia"/>
          <w:color w:val="000000"/>
          <w:sz w:val="32"/>
          <w:szCs w:val="32"/>
        </w:rPr>
      </w:pPr>
      <w:r w:rsidRPr="00500E54">
        <w:rPr>
          <w:rFonts w:asciiTheme="minorEastAsia" w:eastAsiaTheme="minorEastAsia" w:hAnsiTheme="minorEastAsia"/>
          <w:color w:val="000000"/>
          <w:sz w:val="32"/>
          <w:szCs w:val="32"/>
        </w:rPr>
        <w:t>3</w:t>
      </w:r>
      <w:r w:rsidRPr="00500E54">
        <w:rPr>
          <w:rFonts w:asciiTheme="minorEastAsia" w:eastAsiaTheme="minorEastAsia" w:hAnsiTheme="minorEastAsia" w:hint="eastAsia"/>
          <w:color w:val="000000"/>
          <w:sz w:val="32"/>
          <w:szCs w:val="32"/>
        </w:rPr>
        <w:t>、声明书的签字人应保证全部声明和问题的回答是真实的和准确的。</w:t>
      </w:r>
    </w:p>
    <w:p w:rsidR="009C5076" w:rsidRPr="00500E54" w:rsidRDefault="009C5076" w:rsidP="00F03DA1">
      <w:pPr>
        <w:snapToGrid w:val="0"/>
        <w:spacing w:line="288" w:lineRule="auto"/>
        <w:ind w:leftChars="1" w:left="2" w:firstLineChars="200" w:firstLine="640"/>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4、评审小组将根据响应方提交的资料作出自己的判断。</w:t>
      </w:r>
    </w:p>
    <w:p w:rsidR="009C5076" w:rsidRPr="00500E54" w:rsidRDefault="009C5076" w:rsidP="00F03DA1">
      <w:pPr>
        <w:snapToGrid w:val="0"/>
        <w:spacing w:line="288" w:lineRule="auto"/>
        <w:ind w:firstLineChars="200" w:firstLine="640"/>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5、响应方提交响应文件一旦递交后均不退回。</w:t>
      </w:r>
    </w:p>
    <w:p w:rsidR="007C3742" w:rsidRPr="00500E54" w:rsidRDefault="007C3742" w:rsidP="00F03DA1">
      <w:pPr>
        <w:snapToGrid w:val="0"/>
        <w:spacing w:line="360" w:lineRule="auto"/>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sz w:val="32"/>
          <w:szCs w:val="32"/>
        </w:rPr>
        <w:br w:type="page"/>
      </w:r>
      <w:r w:rsidRPr="00500E54">
        <w:rPr>
          <w:rFonts w:asciiTheme="minorEastAsia" w:eastAsiaTheme="minorEastAsia" w:hAnsiTheme="minorEastAsia" w:cs="宋体" w:hint="eastAsia"/>
          <w:b/>
          <w:color w:val="000000"/>
          <w:sz w:val="32"/>
          <w:szCs w:val="32"/>
        </w:rPr>
        <w:lastRenderedPageBreak/>
        <w:t>附件1：</w:t>
      </w:r>
      <w:r w:rsidR="009C5076" w:rsidRPr="00500E54">
        <w:rPr>
          <w:rFonts w:asciiTheme="minorEastAsia" w:eastAsiaTheme="minorEastAsia" w:hAnsiTheme="minorEastAsia" w:cs="宋体" w:hint="eastAsia"/>
          <w:b/>
          <w:color w:val="000000"/>
          <w:sz w:val="32"/>
          <w:szCs w:val="32"/>
        </w:rPr>
        <w:t xml:space="preserve">                                   正本或副本</w:t>
      </w:r>
    </w:p>
    <w:p w:rsidR="009C5076" w:rsidRPr="00500E54" w:rsidRDefault="009C5076" w:rsidP="00F03DA1">
      <w:pPr>
        <w:snapToGrid w:val="0"/>
        <w:spacing w:line="580" w:lineRule="exact"/>
        <w:jc w:val="center"/>
        <w:rPr>
          <w:rFonts w:asciiTheme="minorEastAsia" w:eastAsiaTheme="minorEastAsia" w:hAnsiTheme="minorEastAsia"/>
          <w:b/>
          <w:bCs/>
          <w:color w:val="000000"/>
          <w:spacing w:val="10"/>
          <w:kern w:val="0"/>
          <w:sz w:val="52"/>
          <w:szCs w:val="52"/>
        </w:rPr>
      </w:pPr>
    </w:p>
    <w:p w:rsidR="00C448F4" w:rsidRPr="00500E54" w:rsidRDefault="00F74935"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Pr>
          <w:rFonts w:asciiTheme="minorEastAsia" w:eastAsiaTheme="minorEastAsia" w:hAnsiTheme="minorEastAsia" w:cs="宋体" w:hint="eastAsia"/>
          <w:b/>
          <w:bCs/>
          <w:color w:val="000000"/>
          <w:spacing w:val="10"/>
          <w:kern w:val="0"/>
          <w:sz w:val="52"/>
          <w:szCs w:val="52"/>
        </w:rPr>
        <w:t>2019-2021</w:t>
      </w:r>
      <w:r w:rsidR="00C448F4" w:rsidRPr="00500E54">
        <w:rPr>
          <w:rFonts w:asciiTheme="minorEastAsia" w:eastAsiaTheme="minorEastAsia" w:hAnsiTheme="minorEastAsia" w:cs="宋体" w:hint="eastAsia"/>
          <w:b/>
          <w:bCs/>
          <w:color w:val="000000"/>
          <w:spacing w:val="10"/>
          <w:kern w:val="0"/>
          <w:sz w:val="52"/>
          <w:szCs w:val="52"/>
        </w:rPr>
        <w:t>年度浙江省本级、杭州市</w:t>
      </w:r>
    </w:p>
    <w:p w:rsidR="00F31383" w:rsidRPr="00500E54" w:rsidRDefault="00C448F4"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国家机关、事业单位和团体组织</w:t>
      </w:r>
    </w:p>
    <w:p w:rsidR="00F31383" w:rsidRPr="00500E54" w:rsidRDefault="00C448F4"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网上服务市场</w:t>
      </w:r>
      <w:r w:rsidR="0071720D" w:rsidRPr="00500E54">
        <w:rPr>
          <w:rFonts w:asciiTheme="minorEastAsia" w:eastAsiaTheme="minorEastAsia" w:hAnsiTheme="minorEastAsia" w:cs="宋体" w:hint="eastAsia"/>
          <w:b/>
          <w:bCs/>
          <w:color w:val="000000"/>
          <w:spacing w:val="10"/>
          <w:kern w:val="0"/>
          <w:sz w:val="52"/>
          <w:szCs w:val="52"/>
        </w:rPr>
        <w:t>公务出行车辆</w:t>
      </w:r>
    </w:p>
    <w:p w:rsidR="00C448F4" w:rsidRPr="00500E54" w:rsidRDefault="0071720D" w:rsidP="00F03DA1">
      <w:pPr>
        <w:snapToGrid w:val="0"/>
        <w:spacing w:line="580" w:lineRule="exact"/>
        <w:jc w:val="center"/>
        <w:rPr>
          <w:rFonts w:asciiTheme="minorEastAsia" w:eastAsiaTheme="minorEastAsia" w:hAnsiTheme="minorEastAsia" w:cs="宋体"/>
          <w:b/>
          <w:bCs/>
          <w:color w:val="000000"/>
          <w:spacing w:val="10"/>
          <w:kern w:val="0"/>
          <w:sz w:val="52"/>
          <w:szCs w:val="52"/>
        </w:rPr>
      </w:pPr>
      <w:r w:rsidRPr="00500E54">
        <w:rPr>
          <w:rFonts w:asciiTheme="minorEastAsia" w:eastAsiaTheme="minorEastAsia" w:hAnsiTheme="minorEastAsia" w:cs="宋体" w:hint="eastAsia"/>
          <w:b/>
          <w:bCs/>
          <w:color w:val="000000"/>
          <w:spacing w:val="10"/>
          <w:kern w:val="0"/>
          <w:sz w:val="52"/>
          <w:szCs w:val="52"/>
        </w:rPr>
        <w:t>租赁服务</w:t>
      </w:r>
      <w:r w:rsidR="00C448F4" w:rsidRPr="00500E54">
        <w:rPr>
          <w:rFonts w:asciiTheme="minorEastAsia" w:eastAsiaTheme="minorEastAsia" w:hAnsiTheme="minorEastAsia" w:cs="宋体" w:hint="eastAsia"/>
          <w:b/>
          <w:bCs/>
          <w:color w:val="000000"/>
          <w:spacing w:val="10"/>
          <w:kern w:val="0"/>
          <w:sz w:val="52"/>
          <w:szCs w:val="52"/>
        </w:rPr>
        <w:t>(定点采购)项目</w:t>
      </w:r>
    </w:p>
    <w:p w:rsidR="00C448F4" w:rsidRPr="00500E54" w:rsidRDefault="00C448F4" w:rsidP="00F03DA1">
      <w:pPr>
        <w:snapToGrid w:val="0"/>
        <w:spacing w:line="580" w:lineRule="exact"/>
        <w:jc w:val="center"/>
        <w:rPr>
          <w:rFonts w:asciiTheme="minorEastAsia" w:eastAsiaTheme="minorEastAsia" w:hAnsiTheme="minorEastAsia" w:cs="宋体"/>
          <w:b/>
          <w:bCs/>
          <w:color w:val="000000"/>
          <w:spacing w:val="10"/>
          <w:kern w:val="0"/>
          <w:sz w:val="52"/>
          <w:szCs w:val="52"/>
        </w:rPr>
      </w:pPr>
    </w:p>
    <w:p w:rsidR="007C3742" w:rsidRPr="00500E54" w:rsidRDefault="007C3742" w:rsidP="00F03DA1">
      <w:pPr>
        <w:snapToGrid w:val="0"/>
        <w:spacing w:line="440" w:lineRule="exact"/>
        <w:jc w:val="center"/>
        <w:rPr>
          <w:rFonts w:asciiTheme="minorEastAsia" w:eastAsiaTheme="minorEastAsia" w:hAnsiTheme="minorEastAsia" w:cs="宋体"/>
          <w:b/>
          <w:color w:val="000000"/>
          <w:sz w:val="32"/>
          <w:szCs w:val="32"/>
        </w:rPr>
      </w:pPr>
    </w:p>
    <w:p w:rsidR="007C3742" w:rsidRPr="00500E54" w:rsidRDefault="007C3742" w:rsidP="00F03DA1">
      <w:pPr>
        <w:snapToGrid w:val="0"/>
        <w:spacing w:line="440" w:lineRule="exact"/>
        <w:jc w:val="center"/>
        <w:rPr>
          <w:rFonts w:asciiTheme="minorEastAsia" w:eastAsiaTheme="minorEastAsia" w:hAnsiTheme="minorEastAsia" w:cs="宋体"/>
          <w:b/>
          <w:color w:val="000000"/>
          <w:sz w:val="32"/>
          <w:szCs w:val="32"/>
          <w:u w:val="single"/>
        </w:rPr>
      </w:pPr>
      <w:r w:rsidRPr="00500E54">
        <w:rPr>
          <w:rFonts w:asciiTheme="minorEastAsia" w:eastAsiaTheme="minorEastAsia" w:hAnsiTheme="minorEastAsia" w:cs="宋体" w:hint="eastAsia"/>
          <w:b/>
          <w:color w:val="000000"/>
          <w:sz w:val="32"/>
          <w:szCs w:val="32"/>
        </w:rPr>
        <w:t>（封面格式）</w:t>
      </w:r>
    </w:p>
    <w:p w:rsidR="009C5076" w:rsidRPr="00500E54" w:rsidRDefault="009C5076" w:rsidP="00F03DA1">
      <w:pPr>
        <w:snapToGrid w:val="0"/>
        <w:spacing w:line="440" w:lineRule="exact"/>
        <w:jc w:val="center"/>
        <w:rPr>
          <w:rFonts w:asciiTheme="minorEastAsia" w:eastAsiaTheme="minorEastAsia" w:hAnsiTheme="minorEastAsia" w:cs="宋体"/>
          <w:b/>
          <w:color w:val="000000"/>
          <w:sz w:val="32"/>
          <w:szCs w:val="32"/>
        </w:rPr>
      </w:pPr>
    </w:p>
    <w:p w:rsidR="009C5076" w:rsidRPr="00500E54" w:rsidRDefault="009C5076" w:rsidP="00F03DA1">
      <w:pPr>
        <w:snapToGrid w:val="0"/>
        <w:spacing w:line="440" w:lineRule="exact"/>
        <w:jc w:val="center"/>
        <w:rPr>
          <w:rFonts w:asciiTheme="minorEastAsia" w:eastAsiaTheme="minorEastAsia" w:hAnsiTheme="minorEastAsia"/>
          <w:sz w:val="32"/>
          <w:szCs w:val="32"/>
        </w:rPr>
      </w:pPr>
      <w:r w:rsidRPr="00500E54">
        <w:rPr>
          <w:rFonts w:asciiTheme="minorEastAsia" w:eastAsiaTheme="minorEastAsia" w:hAnsiTheme="minorEastAsia" w:hint="eastAsia"/>
          <w:color w:val="000000"/>
          <w:sz w:val="32"/>
          <w:szCs w:val="32"/>
        </w:rPr>
        <w:t>项目编号：</w:t>
      </w:r>
      <w:r w:rsidR="006745F1" w:rsidRPr="00500E54">
        <w:rPr>
          <w:rFonts w:asciiTheme="minorEastAsia" w:eastAsiaTheme="minorEastAsia" w:hAnsiTheme="minorEastAsia" w:cs="宋体" w:hint="eastAsia"/>
          <w:sz w:val="36"/>
          <w:szCs w:val="36"/>
        </w:rPr>
        <w:t>标项</w:t>
      </w:r>
      <w:r w:rsidR="006745F1" w:rsidRPr="00500E54">
        <w:rPr>
          <w:rFonts w:asciiTheme="minorEastAsia" w:eastAsiaTheme="minorEastAsia" w:hAnsiTheme="minorEastAsia" w:hint="eastAsia"/>
          <w:sz w:val="32"/>
          <w:szCs w:val="32"/>
          <w:u w:val="single"/>
        </w:rPr>
        <w:t xml:space="preserve">* </w:t>
      </w:r>
    </w:p>
    <w:p w:rsidR="00E039D3" w:rsidRPr="00500E54" w:rsidRDefault="00E039D3" w:rsidP="00F03DA1">
      <w:pPr>
        <w:snapToGrid w:val="0"/>
        <w:spacing w:line="440" w:lineRule="exact"/>
        <w:jc w:val="center"/>
        <w:rPr>
          <w:rFonts w:asciiTheme="minorEastAsia" w:eastAsiaTheme="minorEastAsia" w:hAnsiTheme="minorEastAsia"/>
          <w:color w:val="000000"/>
          <w:sz w:val="32"/>
          <w:szCs w:val="32"/>
          <w:u w:val="single"/>
        </w:rPr>
      </w:pPr>
    </w:p>
    <w:p w:rsidR="009C5076" w:rsidRPr="00500E54" w:rsidRDefault="009C5076" w:rsidP="00F03DA1">
      <w:pPr>
        <w:snapToGrid w:val="0"/>
        <w:spacing w:line="360" w:lineRule="auto"/>
        <w:jc w:val="center"/>
        <w:rPr>
          <w:rFonts w:asciiTheme="minorEastAsia" w:eastAsiaTheme="minorEastAsia" w:hAnsiTheme="minorEastAsia" w:cs="宋体"/>
          <w:b/>
          <w:color w:val="000000"/>
          <w:sz w:val="72"/>
          <w:szCs w:val="72"/>
        </w:rPr>
      </w:pPr>
      <w:r w:rsidRPr="00500E54">
        <w:rPr>
          <w:rFonts w:asciiTheme="minorEastAsia" w:eastAsiaTheme="minorEastAsia" w:hAnsiTheme="minorEastAsia" w:cs="宋体" w:hint="eastAsia"/>
          <w:b/>
          <w:color w:val="000000"/>
          <w:sz w:val="72"/>
          <w:szCs w:val="72"/>
        </w:rPr>
        <w:t>响</w:t>
      </w:r>
    </w:p>
    <w:p w:rsidR="007C3742" w:rsidRPr="00500E54" w:rsidRDefault="009C5076" w:rsidP="00F03DA1">
      <w:pPr>
        <w:snapToGrid w:val="0"/>
        <w:spacing w:line="360" w:lineRule="auto"/>
        <w:jc w:val="center"/>
        <w:rPr>
          <w:rFonts w:asciiTheme="minorEastAsia" w:eastAsiaTheme="minorEastAsia" w:hAnsiTheme="minorEastAsia" w:cs="宋体"/>
          <w:b/>
          <w:color w:val="000000"/>
          <w:sz w:val="72"/>
          <w:szCs w:val="72"/>
        </w:rPr>
      </w:pPr>
      <w:r w:rsidRPr="00500E54">
        <w:rPr>
          <w:rFonts w:asciiTheme="minorEastAsia" w:eastAsiaTheme="minorEastAsia" w:hAnsiTheme="minorEastAsia" w:cs="宋体" w:hint="eastAsia"/>
          <w:b/>
          <w:color w:val="000000"/>
          <w:sz w:val="72"/>
          <w:szCs w:val="72"/>
        </w:rPr>
        <w:t>应</w:t>
      </w:r>
    </w:p>
    <w:p w:rsidR="007C3742" w:rsidRPr="00500E54" w:rsidRDefault="007C3742" w:rsidP="00F03DA1">
      <w:pPr>
        <w:snapToGrid w:val="0"/>
        <w:spacing w:line="360" w:lineRule="auto"/>
        <w:jc w:val="center"/>
        <w:rPr>
          <w:rFonts w:asciiTheme="minorEastAsia" w:eastAsiaTheme="minorEastAsia" w:hAnsiTheme="minorEastAsia" w:cs="宋体"/>
          <w:b/>
          <w:color w:val="000000"/>
          <w:sz w:val="72"/>
          <w:szCs w:val="72"/>
        </w:rPr>
      </w:pPr>
      <w:r w:rsidRPr="00500E54">
        <w:rPr>
          <w:rFonts w:asciiTheme="minorEastAsia" w:eastAsiaTheme="minorEastAsia" w:hAnsiTheme="minorEastAsia" w:cs="宋体" w:hint="eastAsia"/>
          <w:b/>
          <w:color w:val="000000"/>
          <w:sz w:val="72"/>
          <w:szCs w:val="72"/>
        </w:rPr>
        <w:t>文</w:t>
      </w:r>
    </w:p>
    <w:p w:rsidR="007C3742" w:rsidRPr="00500E54" w:rsidRDefault="007C3742" w:rsidP="00F03DA1">
      <w:pPr>
        <w:snapToGrid w:val="0"/>
        <w:spacing w:line="360" w:lineRule="auto"/>
        <w:jc w:val="center"/>
        <w:rPr>
          <w:rFonts w:asciiTheme="minorEastAsia" w:eastAsiaTheme="minorEastAsia" w:hAnsiTheme="minorEastAsia" w:cs="宋体"/>
          <w:b/>
          <w:color w:val="000000"/>
          <w:sz w:val="72"/>
          <w:szCs w:val="72"/>
        </w:rPr>
      </w:pPr>
      <w:r w:rsidRPr="00500E54">
        <w:rPr>
          <w:rFonts w:asciiTheme="minorEastAsia" w:eastAsiaTheme="minorEastAsia" w:hAnsiTheme="minorEastAsia" w:cs="宋体" w:hint="eastAsia"/>
          <w:b/>
          <w:color w:val="000000"/>
          <w:sz w:val="72"/>
          <w:szCs w:val="72"/>
        </w:rPr>
        <w:t>件</w:t>
      </w:r>
    </w:p>
    <w:p w:rsidR="007C3742" w:rsidRPr="00500E54" w:rsidRDefault="007C3742" w:rsidP="00F03DA1">
      <w:pPr>
        <w:snapToGrid w:val="0"/>
        <w:spacing w:line="440" w:lineRule="exact"/>
        <w:jc w:val="center"/>
        <w:rPr>
          <w:rFonts w:asciiTheme="minorEastAsia" w:eastAsiaTheme="minorEastAsia" w:hAnsiTheme="minorEastAsia" w:cs="宋体"/>
          <w:color w:val="000000"/>
          <w:sz w:val="32"/>
          <w:szCs w:val="32"/>
        </w:rPr>
      </w:pPr>
    </w:p>
    <w:p w:rsidR="007C3742" w:rsidRPr="00500E54" w:rsidRDefault="007C3742" w:rsidP="00F03DA1">
      <w:pPr>
        <w:snapToGrid w:val="0"/>
        <w:spacing w:line="440" w:lineRule="exact"/>
        <w:jc w:val="left"/>
        <w:rPr>
          <w:rFonts w:asciiTheme="minorEastAsia" w:eastAsiaTheme="minorEastAsia" w:hAnsiTheme="minorEastAsia" w:cs="宋体"/>
          <w:color w:val="000000"/>
          <w:sz w:val="32"/>
          <w:szCs w:val="32"/>
          <w:u w:val="single"/>
        </w:rPr>
      </w:pPr>
    </w:p>
    <w:p w:rsidR="007C3742" w:rsidRPr="00500E54" w:rsidRDefault="007C3742" w:rsidP="00F03DA1">
      <w:pPr>
        <w:snapToGrid w:val="0"/>
        <w:spacing w:line="440" w:lineRule="exact"/>
        <w:jc w:val="left"/>
        <w:rPr>
          <w:rFonts w:asciiTheme="minorEastAsia" w:eastAsiaTheme="minorEastAsia" w:hAnsiTheme="minorEastAsia" w:cs="宋体"/>
          <w:color w:val="000000"/>
          <w:sz w:val="32"/>
          <w:szCs w:val="32"/>
          <w:u w:val="single"/>
        </w:rPr>
      </w:pPr>
      <w:r w:rsidRPr="00500E54">
        <w:rPr>
          <w:rFonts w:asciiTheme="minorEastAsia" w:eastAsiaTheme="minorEastAsia" w:hAnsiTheme="minorEastAsia" w:cs="宋体" w:hint="eastAsia"/>
          <w:color w:val="000000"/>
          <w:sz w:val="32"/>
          <w:szCs w:val="32"/>
        </w:rPr>
        <w:t>供应商全称（加盖公章）：</w:t>
      </w:r>
      <w:r w:rsidRPr="00500E54">
        <w:rPr>
          <w:rFonts w:asciiTheme="minorEastAsia" w:eastAsiaTheme="minorEastAsia" w:hAnsiTheme="minorEastAsia" w:cs="宋体" w:hint="eastAsia"/>
          <w:color w:val="000000"/>
          <w:sz w:val="32"/>
          <w:szCs w:val="32"/>
          <w:u w:val="single"/>
        </w:rPr>
        <w:t xml:space="preserve">     </w:t>
      </w:r>
    </w:p>
    <w:p w:rsidR="007C3742" w:rsidRPr="00500E54" w:rsidRDefault="009C5076" w:rsidP="00F03DA1">
      <w:pPr>
        <w:snapToGrid w:val="0"/>
        <w:spacing w:line="440" w:lineRule="exact"/>
        <w:jc w:val="left"/>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地址</w:t>
      </w:r>
      <w:r w:rsidR="00C448F4" w:rsidRPr="00500E54">
        <w:rPr>
          <w:rFonts w:asciiTheme="minorEastAsia" w:eastAsiaTheme="minorEastAsia" w:hAnsiTheme="minorEastAsia" w:hint="eastAsia"/>
          <w:color w:val="000000"/>
          <w:sz w:val="32"/>
          <w:szCs w:val="32"/>
        </w:rPr>
        <w:t>：</w:t>
      </w:r>
    </w:p>
    <w:p w:rsidR="007C3742" w:rsidRPr="00500E54" w:rsidRDefault="007C3742" w:rsidP="00F03DA1">
      <w:pPr>
        <w:snapToGrid w:val="0"/>
        <w:spacing w:line="440" w:lineRule="exact"/>
        <w:jc w:val="left"/>
        <w:rPr>
          <w:rFonts w:asciiTheme="minorEastAsia" w:eastAsiaTheme="minorEastAsia" w:hAnsiTheme="minorEastAsia" w:cs="宋体"/>
          <w:color w:val="000000"/>
          <w:sz w:val="32"/>
          <w:szCs w:val="32"/>
        </w:rPr>
      </w:pPr>
      <w:r w:rsidRPr="00500E54">
        <w:rPr>
          <w:rFonts w:asciiTheme="minorEastAsia" w:eastAsiaTheme="minorEastAsia" w:hAnsiTheme="minorEastAsia" w:cs="宋体" w:hint="eastAsia"/>
          <w:color w:val="000000"/>
          <w:sz w:val="32"/>
          <w:szCs w:val="32"/>
        </w:rPr>
        <w:t>日期：</w:t>
      </w:r>
      <w:r w:rsidR="00C448F4" w:rsidRPr="00500E54">
        <w:rPr>
          <w:rFonts w:asciiTheme="minorEastAsia" w:eastAsiaTheme="minorEastAsia" w:hAnsiTheme="minorEastAsia" w:cs="宋体" w:hint="eastAsia"/>
          <w:color w:val="000000"/>
          <w:sz w:val="32"/>
          <w:szCs w:val="32"/>
        </w:rPr>
        <w:t xml:space="preserve">    </w:t>
      </w:r>
      <w:r w:rsidRPr="00500E54">
        <w:rPr>
          <w:rFonts w:asciiTheme="minorEastAsia" w:eastAsiaTheme="minorEastAsia" w:hAnsiTheme="minorEastAsia" w:cs="宋体" w:hint="eastAsia"/>
          <w:color w:val="000000"/>
          <w:sz w:val="32"/>
          <w:szCs w:val="32"/>
        </w:rPr>
        <w:t>年   月   日</w:t>
      </w:r>
    </w:p>
    <w:p w:rsidR="007C3742" w:rsidRPr="00500E54" w:rsidRDefault="007C3742" w:rsidP="00F03DA1">
      <w:pPr>
        <w:snapToGrid w:val="0"/>
        <w:spacing w:line="440" w:lineRule="exact"/>
        <w:rPr>
          <w:rFonts w:asciiTheme="minorEastAsia" w:eastAsiaTheme="minorEastAsia" w:hAnsiTheme="minorEastAsia" w:cs="宋体"/>
          <w:b/>
          <w:bCs/>
          <w:color w:val="000000"/>
          <w:sz w:val="32"/>
          <w:szCs w:val="32"/>
        </w:rPr>
        <w:sectPr w:rsidR="007C3742" w:rsidRPr="00500E54">
          <w:footerReference w:type="default" r:id="rId8"/>
          <w:footerReference w:type="first" r:id="rId9"/>
          <w:pgSz w:w="11906" w:h="16838"/>
          <w:pgMar w:top="1077" w:right="1418" w:bottom="1077" w:left="1418" w:header="851" w:footer="992" w:gutter="0"/>
          <w:cols w:space="720"/>
          <w:titlePg/>
          <w:docGrid w:linePitch="312"/>
        </w:sectPr>
      </w:pPr>
    </w:p>
    <w:p w:rsidR="006A7478" w:rsidRPr="00500E54" w:rsidRDefault="006A7478" w:rsidP="00F03DA1">
      <w:pPr>
        <w:snapToGrid w:val="0"/>
        <w:spacing w:line="360" w:lineRule="auto"/>
        <w:jc w:val="center"/>
        <w:rPr>
          <w:rFonts w:asciiTheme="minorEastAsia" w:eastAsiaTheme="minorEastAsia" w:hAnsiTheme="minorEastAsia"/>
          <w:b/>
          <w:color w:val="000000"/>
          <w:sz w:val="44"/>
        </w:rPr>
      </w:pPr>
      <w:r w:rsidRPr="00500E54">
        <w:rPr>
          <w:rFonts w:asciiTheme="minorEastAsia" w:eastAsiaTheme="minorEastAsia" w:hAnsiTheme="minorEastAsia" w:hint="eastAsia"/>
          <w:b/>
          <w:color w:val="000000"/>
          <w:sz w:val="44"/>
        </w:rPr>
        <w:lastRenderedPageBreak/>
        <w:t>目  录</w:t>
      </w:r>
    </w:p>
    <w:p w:rsidR="00251E88" w:rsidRPr="00757AE0" w:rsidRDefault="00251E88" w:rsidP="00251E88">
      <w:pPr>
        <w:snapToGrid w:val="0"/>
        <w:rPr>
          <w:rFonts w:asciiTheme="minorEastAsia" w:eastAsiaTheme="minorEastAsia" w:hAnsiTheme="minorEastAsia" w:cs="宋体"/>
          <w:b/>
          <w:color w:val="000000"/>
          <w:kern w:val="0"/>
          <w:sz w:val="30"/>
          <w:szCs w:val="30"/>
        </w:rPr>
      </w:pPr>
      <w:r w:rsidRPr="00757AE0">
        <w:rPr>
          <w:rFonts w:asciiTheme="minorEastAsia" w:eastAsiaTheme="minorEastAsia" w:hAnsiTheme="minorEastAsia" w:cs="宋体" w:hint="eastAsia"/>
          <w:b/>
          <w:color w:val="000000"/>
          <w:kern w:val="0"/>
          <w:sz w:val="30"/>
          <w:szCs w:val="30"/>
        </w:rPr>
        <w:t>1、承诺书</w:t>
      </w:r>
    </w:p>
    <w:p w:rsidR="00251E88" w:rsidRPr="00757AE0" w:rsidRDefault="00251E88" w:rsidP="00251E88">
      <w:pPr>
        <w:snapToGrid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color w:val="000000"/>
          <w:kern w:val="0"/>
          <w:sz w:val="30"/>
          <w:szCs w:val="30"/>
        </w:rPr>
        <w:t xml:space="preserve">（1）承诺书（见附件2）； </w:t>
      </w:r>
    </w:p>
    <w:p w:rsidR="00251E88" w:rsidRDefault="00251E88" w:rsidP="00251E88">
      <w:pPr>
        <w:snapToGrid w:val="0"/>
        <w:rPr>
          <w:rFonts w:asciiTheme="minorEastAsia" w:eastAsiaTheme="minorEastAsia" w:hAnsiTheme="minorEastAsia"/>
          <w:color w:val="000000"/>
          <w:sz w:val="30"/>
          <w:szCs w:val="30"/>
        </w:rPr>
      </w:pPr>
      <w:r w:rsidRPr="00757AE0">
        <w:rPr>
          <w:rFonts w:asciiTheme="minorEastAsia" w:eastAsiaTheme="minorEastAsia" w:hAnsiTheme="minorEastAsia" w:hint="eastAsia"/>
          <w:color w:val="000000"/>
          <w:sz w:val="30"/>
          <w:szCs w:val="30"/>
        </w:rPr>
        <w:t>（2）报价承诺表（见附件3）；</w:t>
      </w:r>
    </w:p>
    <w:p w:rsidR="00251E88" w:rsidRPr="00757AE0" w:rsidRDefault="00251E88" w:rsidP="00251E88">
      <w:pPr>
        <w:snapToGrid w:val="0"/>
        <w:rPr>
          <w:rFonts w:asciiTheme="minorEastAsia" w:eastAsiaTheme="minorEastAsia" w:hAnsiTheme="minorEastAsia"/>
          <w:color w:val="000000"/>
          <w:sz w:val="30"/>
          <w:szCs w:val="30"/>
        </w:rPr>
      </w:pPr>
    </w:p>
    <w:p w:rsidR="00251E88" w:rsidRPr="00757AE0" w:rsidRDefault="00251E88" w:rsidP="00251E88">
      <w:pPr>
        <w:snapToGrid w:val="0"/>
        <w:rPr>
          <w:rFonts w:asciiTheme="minorEastAsia" w:eastAsiaTheme="minorEastAsia" w:hAnsiTheme="minorEastAsia" w:cs="宋体"/>
          <w:b/>
          <w:color w:val="000000"/>
          <w:kern w:val="0"/>
          <w:sz w:val="30"/>
          <w:szCs w:val="30"/>
        </w:rPr>
      </w:pPr>
      <w:r w:rsidRPr="00757AE0">
        <w:rPr>
          <w:rFonts w:asciiTheme="minorEastAsia" w:eastAsiaTheme="minorEastAsia" w:hAnsiTheme="minorEastAsia" w:cs="宋体" w:hint="eastAsia"/>
          <w:b/>
          <w:color w:val="000000"/>
          <w:kern w:val="0"/>
          <w:sz w:val="30"/>
          <w:szCs w:val="30"/>
        </w:rPr>
        <w:t>2、响应文件</w:t>
      </w:r>
    </w:p>
    <w:p w:rsidR="00251E88" w:rsidRPr="00757AE0" w:rsidRDefault="00251E88" w:rsidP="00251E88">
      <w:pPr>
        <w:snapToGrid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color w:val="000000"/>
          <w:kern w:val="0"/>
          <w:sz w:val="30"/>
          <w:szCs w:val="30"/>
        </w:rPr>
        <w:t>（1）响应</w:t>
      </w:r>
      <w:r w:rsidRPr="00757AE0">
        <w:rPr>
          <w:rFonts w:asciiTheme="minorEastAsia" w:eastAsiaTheme="minorEastAsia" w:hAnsiTheme="minorEastAsia" w:hint="eastAsia"/>
          <w:color w:val="000000"/>
          <w:sz w:val="30"/>
          <w:szCs w:val="30"/>
        </w:rPr>
        <w:t>声明书</w:t>
      </w:r>
      <w:r w:rsidRPr="00757AE0">
        <w:rPr>
          <w:rFonts w:asciiTheme="minorEastAsia" w:eastAsiaTheme="minorEastAsia" w:hAnsiTheme="minorEastAsia" w:cs="宋体" w:hint="eastAsia"/>
          <w:color w:val="000000"/>
          <w:kern w:val="0"/>
          <w:sz w:val="30"/>
          <w:szCs w:val="30"/>
        </w:rPr>
        <w:t>（见附件4）；</w:t>
      </w:r>
    </w:p>
    <w:p w:rsidR="00251E88" w:rsidRPr="00757AE0" w:rsidRDefault="00251E88" w:rsidP="00251E88">
      <w:pPr>
        <w:snapToGrid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color w:val="000000"/>
          <w:kern w:val="0"/>
          <w:sz w:val="30"/>
          <w:szCs w:val="30"/>
        </w:rPr>
        <w:t>（2）</w:t>
      </w:r>
      <w:r w:rsidRPr="00757AE0">
        <w:rPr>
          <w:rFonts w:asciiTheme="minorEastAsia" w:eastAsiaTheme="minorEastAsia" w:hAnsiTheme="minorEastAsia" w:hint="eastAsia"/>
          <w:color w:val="000000"/>
          <w:sz w:val="30"/>
          <w:szCs w:val="30"/>
        </w:rPr>
        <w:t>法定代表人（或负责人）授权委托书</w:t>
      </w:r>
      <w:r w:rsidRPr="00757AE0">
        <w:rPr>
          <w:rFonts w:asciiTheme="minorEastAsia" w:eastAsiaTheme="minorEastAsia" w:hAnsiTheme="minorEastAsia" w:cs="宋体" w:hint="eastAsia"/>
          <w:color w:val="000000"/>
          <w:kern w:val="0"/>
          <w:sz w:val="30"/>
          <w:szCs w:val="30"/>
        </w:rPr>
        <w:t>（见附件5）；</w:t>
      </w:r>
    </w:p>
    <w:p w:rsidR="00251E88" w:rsidRPr="00757AE0" w:rsidRDefault="00251E88" w:rsidP="00251E88">
      <w:pPr>
        <w:snapToGrid w:val="0"/>
        <w:outlineLvl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color w:val="000000"/>
          <w:kern w:val="0"/>
          <w:sz w:val="30"/>
          <w:szCs w:val="30"/>
        </w:rPr>
        <w:t>（3）提供有效的营业执照复印件并加盖公司公章；事业单位的，则提供有效的《事业单位法人证书》副本复印件并加盖单位公章；自然人的，则提供有效的身份证复印件并签字；</w:t>
      </w:r>
    </w:p>
    <w:p w:rsidR="00251E88" w:rsidRPr="00757AE0" w:rsidRDefault="00251E88" w:rsidP="00251E88">
      <w:pPr>
        <w:snapToGrid w:val="0"/>
        <w:ind w:firstLineChars="200" w:firstLine="600"/>
        <w:outlineLvl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bCs/>
          <w:color w:val="000000"/>
          <w:kern w:val="0"/>
          <w:sz w:val="30"/>
          <w:szCs w:val="30"/>
        </w:rPr>
        <w:t>非在杭响应方在杭州具有分公司或办事处或</w:t>
      </w:r>
      <w:r>
        <w:rPr>
          <w:rFonts w:asciiTheme="minorEastAsia" w:eastAsiaTheme="minorEastAsia" w:hAnsiTheme="minorEastAsia" w:cs="宋体" w:hint="eastAsia"/>
          <w:bCs/>
          <w:color w:val="000000"/>
          <w:kern w:val="0"/>
          <w:sz w:val="30"/>
          <w:szCs w:val="30"/>
        </w:rPr>
        <w:t>分支</w:t>
      </w:r>
      <w:r w:rsidRPr="00757AE0">
        <w:rPr>
          <w:rFonts w:asciiTheme="minorEastAsia" w:eastAsiaTheme="minorEastAsia" w:hAnsiTheme="minorEastAsia" w:cs="宋体" w:hint="eastAsia"/>
          <w:bCs/>
          <w:color w:val="000000"/>
          <w:kern w:val="0"/>
          <w:sz w:val="30"/>
          <w:szCs w:val="30"/>
        </w:rPr>
        <w:t>机构（提供工商登记或经济合作办登记或相关部门证明材料）</w:t>
      </w:r>
      <w:r w:rsidRPr="00DA1530">
        <w:rPr>
          <w:rFonts w:asciiTheme="minorEastAsia" w:eastAsiaTheme="minorEastAsia" w:hAnsiTheme="minorEastAsia" w:cs="宋体" w:hint="eastAsia"/>
          <w:bCs/>
          <w:color w:val="000000"/>
          <w:kern w:val="0"/>
          <w:sz w:val="30"/>
          <w:szCs w:val="30"/>
        </w:rPr>
        <w:t>并加盖单位公章</w:t>
      </w:r>
      <w:r w:rsidRPr="00757AE0">
        <w:rPr>
          <w:rFonts w:asciiTheme="minorEastAsia" w:eastAsiaTheme="minorEastAsia" w:hAnsiTheme="minorEastAsia" w:cs="宋体" w:hint="eastAsia"/>
          <w:bCs/>
          <w:color w:val="000000"/>
          <w:kern w:val="0"/>
          <w:sz w:val="30"/>
          <w:szCs w:val="30"/>
        </w:rPr>
        <w:t>；</w:t>
      </w:r>
    </w:p>
    <w:p w:rsidR="00251E88" w:rsidRPr="00E03E90" w:rsidRDefault="00251E88" w:rsidP="00251E88">
      <w:pPr>
        <w:snapToGrid w:val="0"/>
        <w:rPr>
          <w:rFonts w:asciiTheme="minorEastAsia" w:eastAsiaTheme="minorEastAsia" w:hAnsiTheme="minorEastAsia" w:cs="宋体"/>
          <w:color w:val="000000"/>
          <w:sz w:val="30"/>
          <w:szCs w:val="30"/>
        </w:rPr>
      </w:pPr>
      <w:r w:rsidRPr="00B359B7">
        <w:rPr>
          <w:rFonts w:asciiTheme="minorEastAsia" w:eastAsiaTheme="minorEastAsia" w:hAnsiTheme="minorEastAsia" w:cs="宋体" w:hint="eastAsia"/>
          <w:color w:val="000000"/>
          <w:kern w:val="0"/>
          <w:sz w:val="30"/>
          <w:szCs w:val="30"/>
        </w:rPr>
        <w:t>（4）</w:t>
      </w:r>
      <w:r w:rsidRPr="00B359B7">
        <w:rPr>
          <w:rFonts w:asciiTheme="minorEastAsia" w:eastAsiaTheme="minorEastAsia" w:hAnsiTheme="minorEastAsia" w:cs="宋体" w:hint="eastAsia"/>
          <w:color w:val="000000"/>
          <w:sz w:val="30"/>
          <w:szCs w:val="30"/>
        </w:rPr>
        <w:t>标项一：提供行业主管部门核发的《汽车租赁车辆备案证》复印件</w:t>
      </w:r>
      <w:r w:rsidRPr="00E03E90">
        <w:rPr>
          <w:rFonts w:asciiTheme="minorEastAsia" w:eastAsiaTheme="minorEastAsia" w:hAnsiTheme="minorEastAsia" w:cs="宋体" w:hint="eastAsia"/>
          <w:color w:val="000000"/>
          <w:sz w:val="30"/>
          <w:szCs w:val="30"/>
        </w:rPr>
        <w:t>或行业主管部门出具的汽车租赁车辆备案信息证明</w:t>
      </w:r>
      <w:r>
        <w:rPr>
          <w:rFonts w:asciiTheme="minorEastAsia" w:eastAsiaTheme="minorEastAsia" w:hAnsiTheme="minorEastAsia" w:cs="宋体" w:hint="eastAsia"/>
          <w:color w:val="000000"/>
          <w:sz w:val="30"/>
          <w:szCs w:val="30"/>
        </w:rPr>
        <w:t>并加盖公司公章；</w:t>
      </w:r>
    </w:p>
    <w:p w:rsidR="00251E88" w:rsidRPr="00B359B7" w:rsidRDefault="00251E88" w:rsidP="00251E88">
      <w:pPr>
        <w:snapToGrid w:val="0"/>
        <w:ind w:firstLineChars="200" w:firstLine="600"/>
        <w:rPr>
          <w:rFonts w:asciiTheme="minorEastAsia" w:eastAsiaTheme="minorEastAsia" w:hAnsiTheme="minorEastAsia" w:cs="宋体"/>
          <w:color w:val="000000"/>
          <w:sz w:val="30"/>
          <w:szCs w:val="30"/>
        </w:rPr>
      </w:pPr>
      <w:r w:rsidRPr="00E03E90">
        <w:rPr>
          <w:rFonts w:asciiTheme="minorEastAsia" w:eastAsiaTheme="minorEastAsia" w:hAnsiTheme="minorEastAsia" w:cs="宋体" w:hint="eastAsia"/>
          <w:color w:val="000000"/>
          <w:sz w:val="30"/>
          <w:szCs w:val="30"/>
        </w:rPr>
        <w:t>标项二：</w:t>
      </w:r>
      <w:r>
        <w:rPr>
          <w:rFonts w:asciiTheme="minorEastAsia" w:eastAsiaTheme="minorEastAsia" w:hAnsiTheme="minorEastAsia" w:cs="宋体" w:hint="eastAsia"/>
          <w:color w:val="000000"/>
          <w:sz w:val="30"/>
          <w:szCs w:val="30"/>
        </w:rPr>
        <w:t>提供</w:t>
      </w:r>
      <w:r w:rsidRPr="00E03E90">
        <w:rPr>
          <w:rFonts w:asciiTheme="minorEastAsia" w:eastAsiaTheme="minorEastAsia" w:hAnsiTheme="minorEastAsia" w:cs="宋体" w:hint="eastAsia"/>
          <w:color w:val="000000"/>
          <w:sz w:val="30"/>
          <w:szCs w:val="30"/>
        </w:rPr>
        <w:t>行业主管部门核发的《道路营运证》、《市际包车证》或《省际包车证》</w:t>
      </w:r>
      <w:r>
        <w:rPr>
          <w:rFonts w:asciiTheme="minorEastAsia" w:eastAsiaTheme="minorEastAsia" w:hAnsiTheme="minorEastAsia" w:cs="宋体" w:hint="eastAsia"/>
          <w:color w:val="000000"/>
          <w:sz w:val="30"/>
          <w:szCs w:val="30"/>
        </w:rPr>
        <w:t>复印件并加盖公司公章</w:t>
      </w:r>
      <w:r w:rsidR="002D6E95">
        <w:rPr>
          <w:rFonts w:asciiTheme="minorEastAsia" w:eastAsiaTheme="minorEastAsia" w:hAnsiTheme="minorEastAsia" w:cs="宋体" w:hint="eastAsia"/>
          <w:color w:val="000000"/>
          <w:sz w:val="30"/>
          <w:szCs w:val="30"/>
        </w:rPr>
        <w:t>；</w:t>
      </w:r>
    </w:p>
    <w:p w:rsidR="00251E88" w:rsidRPr="00757AE0" w:rsidRDefault="00251E88" w:rsidP="00251E88">
      <w:pPr>
        <w:snapToGrid w:val="0"/>
        <w:rPr>
          <w:rFonts w:asciiTheme="minorEastAsia" w:eastAsiaTheme="minorEastAsia" w:hAnsiTheme="minorEastAsia" w:cs="宋体"/>
          <w:color w:val="000000"/>
          <w:kern w:val="0"/>
          <w:sz w:val="30"/>
          <w:szCs w:val="30"/>
        </w:rPr>
      </w:pPr>
      <w:r w:rsidRPr="00757AE0">
        <w:rPr>
          <w:rFonts w:asciiTheme="minorEastAsia" w:eastAsiaTheme="minorEastAsia" w:hAnsiTheme="minorEastAsia" w:cs="宋体" w:hint="eastAsia"/>
          <w:color w:val="000000"/>
          <w:kern w:val="0"/>
          <w:sz w:val="30"/>
          <w:szCs w:val="30"/>
        </w:rPr>
        <w:t>（5）政府采购网注册正式供应商的基本情况表（正式供应商可直接在浙江政府采购网上打印。未成为正式供应商的须承诺在入围公告后30天内注册成为正式供应商，具体详见附件2</w:t>
      </w:r>
      <w:r>
        <w:rPr>
          <w:rFonts w:asciiTheme="minorEastAsia" w:eastAsiaTheme="minorEastAsia" w:hAnsiTheme="minorEastAsia" w:cs="宋体" w:hint="eastAsia"/>
          <w:color w:val="000000"/>
          <w:kern w:val="0"/>
          <w:sz w:val="30"/>
          <w:szCs w:val="30"/>
        </w:rPr>
        <w:t>承诺条款</w:t>
      </w:r>
      <w:r w:rsidRPr="00757AE0">
        <w:rPr>
          <w:rFonts w:asciiTheme="minorEastAsia" w:eastAsiaTheme="minorEastAsia" w:hAnsiTheme="minorEastAsia" w:cs="宋体" w:hint="eastAsia"/>
          <w:color w:val="000000"/>
          <w:kern w:val="0"/>
          <w:sz w:val="30"/>
          <w:szCs w:val="30"/>
        </w:rPr>
        <w:t>）；</w:t>
      </w:r>
    </w:p>
    <w:p w:rsidR="00251E88" w:rsidRPr="00DA1530" w:rsidRDefault="00251E88" w:rsidP="00251E88">
      <w:pPr>
        <w:snapToGrid w:val="0"/>
        <w:rPr>
          <w:rFonts w:asciiTheme="minorEastAsia" w:eastAsiaTheme="minorEastAsia" w:hAnsiTheme="minorEastAsia" w:cs="宋体"/>
          <w:color w:val="000000"/>
          <w:kern w:val="0"/>
          <w:sz w:val="30"/>
          <w:szCs w:val="30"/>
        </w:rPr>
      </w:pPr>
      <w:r w:rsidRPr="00DA1530">
        <w:rPr>
          <w:rFonts w:asciiTheme="minorEastAsia" w:eastAsiaTheme="minorEastAsia" w:hAnsiTheme="minorEastAsia" w:cs="宋体" w:hint="eastAsia"/>
          <w:color w:val="000000"/>
          <w:kern w:val="0"/>
          <w:sz w:val="30"/>
          <w:szCs w:val="30"/>
        </w:rPr>
        <w:t>（6）技术响应方案（格式自拟）、</w:t>
      </w:r>
      <w:r w:rsidRPr="00923AFE">
        <w:rPr>
          <w:rFonts w:asciiTheme="minorEastAsia" w:eastAsiaTheme="minorEastAsia" w:hAnsiTheme="minorEastAsia" w:cs="宋体" w:hint="eastAsia"/>
          <w:color w:val="000000"/>
          <w:kern w:val="0"/>
          <w:sz w:val="30"/>
          <w:szCs w:val="30"/>
        </w:rPr>
        <w:t>备案（登记）可租赁车辆汇总表</w:t>
      </w:r>
      <w:r>
        <w:rPr>
          <w:rFonts w:asciiTheme="minorEastAsia" w:eastAsiaTheme="minorEastAsia" w:hAnsiTheme="minorEastAsia" w:cs="宋体" w:hint="eastAsia"/>
          <w:color w:val="000000"/>
          <w:kern w:val="0"/>
          <w:sz w:val="30"/>
          <w:szCs w:val="30"/>
        </w:rPr>
        <w:t>（</w:t>
      </w:r>
      <w:r w:rsidRPr="00DA1530">
        <w:rPr>
          <w:rFonts w:asciiTheme="minorEastAsia" w:eastAsiaTheme="minorEastAsia" w:hAnsiTheme="minorEastAsia" w:hint="eastAsia"/>
          <w:color w:val="000000"/>
          <w:sz w:val="30"/>
          <w:szCs w:val="30"/>
        </w:rPr>
        <w:t>见附件8-</w:t>
      </w:r>
      <w:r>
        <w:rPr>
          <w:rFonts w:asciiTheme="minorEastAsia" w:eastAsiaTheme="minorEastAsia" w:hAnsiTheme="minorEastAsia" w:hint="eastAsia"/>
          <w:color w:val="000000"/>
          <w:sz w:val="30"/>
          <w:szCs w:val="30"/>
        </w:rPr>
        <w:t>2</w:t>
      </w:r>
      <w:r w:rsidRPr="00DA1530">
        <w:rPr>
          <w:rFonts w:asciiTheme="minorEastAsia" w:eastAsiaTheme="minorEastAsia" w:hAnsiTheme="minorEastAsia" w:cs="宋体" w:hint="eastAsia"/>
          <w:color w:val="000000"/>
          <w:kern w:val="0"/>
          <w:sz w:val="30"/>
          <w:szCs w:val="30"/>
        </w:rPr>
        <w:t>）、</w:t>
      </w:r>
      <w:r w:rsidRPr="00DA1530">
        <w:rPr>
          <w:rFonts w:asciiTheme="minorEastAsia" w:eastAsiaTheme="minorEastAsia" w:hAnsiTheme="minorEastAsia" w:hint="eastAsia"/>
          <w:color w:val="000000"/>
          <w:sz w:val="30"/>
          <w:szCs w:val="30"/>
        </w:rPr>
        <w:t>主要技术人员一览表（见附件8-</w:t>
      </w:r>
      <w:r>
        <w:rPr>
          <w:rFonts w:asciiTheme="minorEastAsia" w:eastAsiaTheme="minorEastAsia" w:hAnsiTheme="minorEastAsia" w:hint="eastAsia"/>
          <w:color w:val="000000"/>
          <w:sz w:val="30"/>
          <w:szCs w:val="30"/>
        </w:rPr>
        <w:t>3</w:t>
      </w:r>
      <w:r w:rsidRPr="00DA1530">
        <w:rPr>
          <w:rFonts w:asciiTheme="minorEastAsia" w:eastAsiaTheme="minorEastAsia" w:hAnsiTheme="minorEastAsia" w:hint="eastAsia"/>
          <w:color w:val="000000"/>
          <w:sz w:val="30"/>
          <w:szCs w:val="30"/>
        </w:rPr>
        <w:t>）；</w:t>
      </w:r>
    </w:p>
    <w:p w:rsidR="00251E88" w:rsidRPr="00DA1530" w:rsidRDefault="00251E88" w:rsidP="00251E88">
      <w:pPr>
        <w:snapToGrid w:val="0"/>
        <w:rPr>
          <w:rFonts w:asciiTheme="minorEastAsia" w:eastAsiaTheme="minorEastAsia" w:hAnsiTheme="minorEastAsia" w:cs="宋体"/>
          <w:kern w:val="0"/>
          <w:sz w:val="30"/>
          <w:szCs w:val="30"/>
        </w:rPr>
      </w:pPr>
      <w:r w:rsidRPr="00DA1530">
        <w:rPr>
          <w:rFonts w:asciiTheme="minorEastAsia" w:eastAsiaTheme="minorEastAsia" w:hAnsiTheme="minorEastAsia" w:cs="宋体" w:hint="eastAsia"/>
          <w:kern w:val="0"/>
          <w:sz w:val="30"/>
          <w:szCs w:val="30"/>
        </w:rPr>
        <w:t>（7）服务方案（含基本服务、售后服务，格式自拟）、服务小组人员情况一览表</w:t>
      </w:r>
      <w:r w:rsidRPr="00DA1530">
        <w:rPr>
          <w:rFonts w:asciiTheme="minorEastAsia" w:eastAsiaTheme="minorEastAsia" w:hAnsiTheme="minorEastAsia" w:hint="eastAsia"/>
          <w:sz w:val="30"/>
          <w:szCs w:val="30"/>
        </w:rPr>
        <w:t>（见附件9-</w:t>
      </w:r>
      <w:r>
        <w:rPr>
          <w:rFonts w:asciiTheme="minorEastAsia" w:eastAsiaTheme="minorEastAsia" w:hAnsiTheme="minorEastAsia" w:hint="eastAsia"/>
          <w:sz w:val="30"/>
          <w:szCs w:val="30"/>
        </w:rPr>
        <w:t>2</w:t>
      </w:r>
      <w:r w:rsidRPr="00DA1530">
        <w:rPr>
          <w:rFonts w:asciiTheme="minorEastAsia" w:eastAsiaTheme="minorEastAsia" w:hAnsiTheme="minorEastAsia" w:hint="eastAsia"/>
          <w:sz w:val="30"/>
          <w:szCs w:val="30"/>
        </w:rPr>
        <w:t>）</w:t>
      </w:r>
      <w:r w:rsidR="00A8294F">
        <w:rPr>
          <w:rFonts w:asciiTheme="minorEastAsia" w:eastAsiaTheme="minorEastAsia" w:hAnsiTheme="minorEastAsia" w:hint="eastAsia"/>
          <w:sz w:val="30"/>
          <w:szCs w:val="30"/>
        </w:rPr>
        <w:t>、</w:t>
      </w:r>
      <w:r w:rsidR="00A8294F" w:rsidRPr="00A8294F">
        <w:rPr>
          <w:rFonts w:asciiTheme="minorEastAsia" w:eastAsiaTheme="minorEastAsia" w:hAnsiTheme="minorEastAsia" w:hint="eastAsia"/>
          <w:sz w:val="30"/>
          <w:szCs w:val="30"/>
        </w:rPr>
        <w:t>服务网点清单</w:t>
      </w:r>
      <w:r w:rsidR="00A8294F" w:rsidRPr="00DA1530">
        <w:rPr>
          <w:rFonts w:asciiTheme="minorEastAsia" w:eastAsiaTheme="minorEastAsia" w:hAnsiTheme="minorEastAsia" w:hint="eastAsia"/>
          <w:sz w:val="30"/>
          <w:szCs w:val="30"/>
        </w:rPr>
        <w:t>（见附件9-</w:t>
      </w:r>
      <w:r w:rsidR="00A8294F">
        <w:rPr>
          <w:rFonts w:asciiTheme="minorEastAsia" w:eastAsiaTheme="minorEastAsia" w:hAnsiTheme="minorEastAsia" w:hint="eastAsia"/>
          <w:sz w:val="30"/>
          <w:szCs w:val="30"/>
        </w:rPr>
        <w:t>3</w:t>
      </w:r>
      <w:r w:rsidR="00A8294F" w:rsidRPr="00DA1530">
        <w:rPr>
          <w:rFonts w:asciiTheme="minorEastAsia" w:eastAsiaTheme="minorEastAsia" w:hAnsiTheme="minorEastAsia" w:hint="eastAsia"/>
          <w:sz w:val="30"/>
          <w:szCs w:val="30"/>
        </w:rPr>
        <w:t>）</w:t>
      </w:r>
      <w:r w:rsidRPr="00DA1530">
        <w:rPr>
          <w:rFonts w:asciiTheme="minorEastAsia" w:eastAsiaTheme="minorEastAsia" w:hAnsiTheme="minorEastAsia" w:hint="eastAsia"/>
          <w:sz w:val="30"/>
          <w:szCs w:val="30"/>
        </w:rPr>
        <w:t>；</w:t>
      </w:r>
    </w:p>
    <w:p w:rsidR="00251E88" w:rsidRPr="00757AE0" w:rsidRDefault="00251E88" w:rsidP="00251E88">
      <w:pPr>
        <w:snapToGrid w:val="0"/>
        <w:rPr>
          <w:rFonts w:asciiTheme="minorEastAsia" w:eastAsiaTheme="minorEastAsia" w:hAnsiTheme="minorEastAsia"/>
          <w:color w:val="000000"/>
          <w:sz w:val="30"/>
          <w:szCs w:val="30"/>
        </w:rPr>
      </w:pPr>
      <w:r w:rsidRPr="00DA1530">
        <w:rPr>
          <w:rFonts w:asciiTheme="minorEastAsia" w:eastAsiaTheme="minorEastAsia" w:hAnsiTheme="minorEastAsia" w:hint="eastAsia"/>
          <w:color w:val="000000"/>
          <w:sz w:val="30"/>
          <w:szCs w:val="30"/>
        </w:rPr>
        <w:t>（8）响应方需要说明的其他文件和说明（格式自拟）。</w:t>
      </w:r>
    </w:p>
    <w:p w:rsidR="006A7478" w:rsidRPr="00251E88" w:rsidRDefault="006A7478" w:rsidP="00F03DA1">
      <w:pPr>
        <w:snapToGrid w:val="0"/>
        <w:spacing w:line="440" w:lineRule="exact"/>
        <w:jc w:val="left"/>
        <w:rPr>
          <w:rFonts w:asciiTheme="minorEastAsia" w:eastAsiaTheme="minorEastAsia" w:hAnsiTheme="minorEastAsia" w:cs="宋体"/>
          <w:b/>
          <w:color w:val="000000"/>
          <w:sz w:val="30"/>
          <w:szCs w:val="30"/>
        </w:rPr>
      </w:pPr>
    </w:p>
    <w:p w:rsidR="006A7478" w:rsidRPr="00500E54" w:rsidRDefault="006A7478" w:rsidP="00F03DA1">
      <w:pPr>
        <w:snapToGrid w:val="0"/>
        <w:spacing w:line="440" w:lineRule="exact"/>
        <w:jc w:val="left"/>
        <w:rPr>
          <w:rFonts w:asciiTheme="minorEastAsia" w:eastAsiaTheme="minorEastAsia" w:hAnsiTheme="minorEastAsia" w:cs="宋体"/>
          <w:b/>
          <w:color w:val="000000"/>
          <w:sz w:val="32"/>
          <w:szCs w:val="32"/>
        </w:rPr>
      </w:pPr>
    </w:p>
    <w:p w:rsidR="006A7478" w:rsidRPr="00500E54" w:rsidRDefault="006A7478" w:rsidP="00F03DA1">
      <w:pPr>
        <w:snapToGrid w:val="0"/>
        <w:spacing w:line="440" w:lineRule="exact"/>
        <w:jc w:val="left"/>
        <w:rPr>
          <w:rFonts w:asciiTheme="minorEastAsia" w:eastAsiaTheme="minorEastAsia" w:hAnsiTheme="minorEastAsia" w:cs="宋体"/>
          <w:b/>
          <w:color w:val="000000"/>
          <w:sz w:val="32"/>
          <w:szCs w:val="32"/>
        </w:rPr>
      </w:pPr>
    </w:p>
    <w:p w:rsidR="006A7478" w:rsidRPr="00500E54" w:rsidRDefault="006A7478" w:rsidP="00F03DA1">
      <w:pPr>
        <w:snapToGrid w:val="0"/>
        <w:spacing w:line="440" w:lineRule="exact"/>
        <w:jc w:val="left"/>
        <w:rPr>
          <w:rFonts w:asciiTheme="minorEastAsia" w:eastAsiaTheme="minorEastAsia" w:hAnsiTheme="minorEastAsia" w:cs="宋体"/>
          <w:b/>
          <w:color w:val="000000"/>
          <w:sz w:val="32"/>
          <w:szCs w:val="32"/>
        </w:rPr>
      </w:pPr>
    </w:p>
    <w:p w:rsidR="006A7478" w:rsidRPr="00500E54" w:rsidRDefault="006A7478" w:rsidP="00F03DA1">
      <w:pPr>
        <w:snapToGrid w:val="0"/>
        <w:spacing w:line="440" w:lineRule="exact"/>
        <w:jc w:val="left"/>
        <w:rPr>
          <w:rFonts w:asciiTheme="minorEastAsia" w:eastAsiaTheme="minorEastAsia" w:hAnsiTheme="minorEastAsia" w:cs="宋体"/>
          <w:b/>
          <w:color w:val="000000"/>
          <w:sz w:val="32"/>
          <w:szCs w:val="32"/>
        </w:rPr>
      </w:pPr>
    </w:p>
    <w:p w:rsidR="00AE5E3C" w:rsidRPr="00500E54" w:rsidRDefault="00AE5E3C" w:rsidP="00F03DA1">
      <w:pPr>
        <w:snapToGrid w:val="0"/>
        <w:spacing w:line="440" w:lineRule="exact"/>
        <w:jc w:val="left"/>
        <w:rPr>
          <w:rFonts w:asciiTheme="minorEastAsia" w:eastAsiaTheme="minorEastAsia" w:hAnsiTheme="minorEastAsia" w:cs="宋体"/>
          <w:b/>
          <w:color w:val="000000"/>
          <w:sz w:val="32"/>
          <w:szCs w:val="32"/>
        </w:rPr>
      </w:pPr>
    </w:p>
    <w:p w:rsidR="00070AF5" w:rsidRDefault="00070AF5" w:rsidP="00F03DA1">
      <w:pPr>
        <w:snapToGrid w:val="0"/>
        <w:spacing w:line="440" w:lineRule="exact"/>
        <w:jc w:val="left"/>
        <w:rPr>
          <w:rFonts w:asciiTheme="minorEastAsia" w:eastAsiaTheme="minorEastAsia" w:hAnsiTheme="minorEastAsia" w:cs="宋体"/>
          <w:b/>
          <w:color w:val="000000"/>
          <w:sz w:val="32"/>
          <w:szCs w:val="32"/>
        </w:rPr>
      </w:pPr>
    </w:p>
    <w:p w:rsidR="00251E88" w:rsidRPr="00500E54" w:rsidRDefault="00251E88" w:rsidP="00F03DA1">
      <w:pPr>
        <w:snapToGrid w:val="0"/>
        <w:spacing w:line="440" w:lineRule="exact"/>
        <w:jc w:val="left"/>
        <w:rPr>
          <w:rFonts w:asciiTheme="minorEastAsia" w:eastAsiaTheme="minorEastAsia" w:hAnsiTheme="minorEastAsia" w:cs="宋体"/>
          <w:b/>
          <w:color w:val="000000"/>
          <w:sz w:val="32"/>
          <w:szCs w:val="32"/>
        </w:rPr>
      </w:pPr>
    </w:p>
    <w:p w:rsidR="00070AF5" w:rsidRPr="00500E54" w:rsidRDefault="00070AF5" w:rsidP="00F03DA1">
      <w:pPr>
        <w:snapToGrid w:val="0"/>
        <w:spacing w:line="440" w:lineRule="exact"/>
        <w:jc w:val="left"/>
        <w:rPr>
          <w:rFonts w:asciiTheme="minorEastAsia" w:eastAsiaTheme="minorEastAsia" w:hAnsiTheme="minorEastAsia" w:cs="宋体"/>
          <w:b/>
          <w:color w:val="000000"/>
          <w:sz w:val="32"/>
          <w:szCs w:val="32"/>
        </w:rPr>
      </w:pPr>
    </w:p>
    <w:p w:rsidR="007C3742" w:rsidRPr="00500E54" w:rsidRDefault="007C3742" w:rsidP="00F03DA1">
      <w:pPr>
        <w:snapToGrid w:val="0"/>
        <w:spacing w:line="440" w:lineRule="exact"/>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sz w:val="32"/>
          <w:szCs w:val="32"/>
        </w:rPr>
        <w:lastRenderedPageBreak/>
        <w:t xml:space="preserve">附件2                   </w:t>
      </w:r>
    </w:p>
    <w:p w:rsidR="007C3742" w:rsidRPr="00500E54" w:rsidRDefault="007C3742" w:rsidP="00F03DA1">
      <w:pPr>
        <w:snapToGrid w:val="0"/>
        <w:spacing w:line="440" w:lineRule="exact"/>
        <w:jc w:val="center"/>
        <w:rPr>
          <w:rFonts w:asciiTheme="minorEastAsia" w:eastAsiaTheme="minorEastAsia" w:hAnsiTheme="minorEastAsia" w:cs="宋体"/>
          <w:b/>
          <w:color w:val="000000"/>
          <w:sz w:val="36"/>
          <w:szCs w:val="36"/>
        </w:rPr>
      </w:pPr>
      <w:r w:rsidRPr="00500E54">
        <w:rPr>
          <w:rFonts w:asciiTheme="minorEastAsia" w:eastAsiaTheme="minorEastAsia" w:hAnsiTheme="minorEastAsia" w:cs="宋体" w:hint="eastAsia"/>
          <w:b/>
          <w:color w:val="000000"/>
          <w:sz w:val="36"/>
          <w:szCs w:val="36"/>
        </w:rPr>
        <w:t>承</w:t>
      </w:r>
      <w:r w:rsidR="005A2E8E" w:rsidRPr="00500E54">
        <w:rPr>
          <w:rFonts w:asciiTheme="minorEastAsia" w:eastAsiaTheme="minorEastAsia" w:hAnsiTheme="minorEastAsia" w:cs="宋体" w:hint="eastAsia"/>
          <w:b/>
          <w:color w:val="000000"/>
          <w:sz w:val="36"/>
          <w:szCs w:val="36"/>
        </w:rPr>
        <w:t xml:space="preserve"> </w:t>
      </w:r>
      <w:r w:rsidRPr="00500E54">
        <w:rPr>
          <w:rFonts w:asciiTheme="minorEastAsia" w:eastAsiaTheme="minorEastAsia" w:hAnsiTheme="minorEastAsia" w:cs="宋体" w:hint="eastAsia"/>
          <w:b/>
          <w:color w:val="000000"/>
          <w:sz w:val="36"/>
          <w:szCs w:val="36"/>
        </w:rPr>
        <w:t>诺</w:t>
      </w:r>
      <w:r w:rsidR="005A2E8E" w:rsidRPr="00500E54">
        <w:rPr>
          <w:rFonts w:asciiTheme="minorEastAsia" w:eastAsiaTheme="minorEastAsia" w:hAnsiTheme="minorEastAsia" w:cs="宋体" w:hint="eastAsia"/>
          <w:b/>
          <w:color w:val="000000"/>
          <w:sz w:val="36"/>
          <w:szCs w:val="36"/>
        </w:rPr>
        <w:t xml:space="preserve"> </w:t>
      </w:r>
      <w:r w:rsidRPr="00500E54">
        <w:rPr>
          <w:rFonts w:asciiTheme="minorEastAsia" w:eastAsiaTheme="minorEastAsia" w:hAnsiTheme="minorEastAsia" w:cs="宋体" w:hint="eastAsia"/>
          <w:b/>
          <w:color w:val="000000"/>
          <w:sz w:val="36"/>
          <w:szCs w:val="36"/>
        </w:rPr>
        <w:t>书</w:t>
      </w:r>
    </w:p>
    <w:p w:rsidR="007C3742" w:rsidRPr="00500E54" w:rsidRDefault="007C3742" w:rsidP="00F03DA1">
      <w:pPr>
        <w:pStyle w:val="ac"/>
        <w:snapToGrid w:val="0"/>
        <w:spacing w:line="520" w:lineRule="exact"/>
        <w:jc w:val="center"/>
        <w:rPr>
          <w:rFonts w:asciiTheme="minorEastAsia" w:eastAsiaTheme="minorEastAsia" w:hAnsiTheme="minorEastAsia" w:cs="宋体"/>
          <w:b/>
          <w:color w:val="000000"/>
          <w:sz w:val="32"/>
          <w:szCs w:val="32"/>
        </w:rPr>
      </w:pPr>
    </w:p>
    <w:p w:rsidR="007C3742" w:rsidRPr="00500E54" w:rsidRDefault="007C3742" w:rsidP="004A781A">
      <w:pPr>
        <w:snapToGrid w:val="0"/>
        <w:spacing w:line="360" w:lineRule="auto"/>
        <w:outlineLvl w:val="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浙江省财政厅、浙江省政府采购中心、杭州市公共资源交易中心：</w:t>
      </w:r>
    </w:p>
    <w:p w:rsidR="00EC5322" w:rsidRPr="00500E54" w:rsidRDefault="009C5076" w:rsidP="004A781A">
      <w:pPr>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根据</w:t>
      </w:r>
      <w:r w:rsidR="00F74935">
        <w:rPr>
          <w:rFonts w:asciiTheme="minorEastAsia" w:eastAsiaTheme="minorEastAsia" w:hAnsiTheme="minorEastAsia" w:cs="宋体" w:hint="eastAsia"/>
          <w:color w:val="000000"/>
          <w:sz w:val="30"/>
          <w:szCs w:val="30"/>
        </w:rPr>
        <w:t>2019-2021</w:t>
      </w:r>
      <w:r w:rsidR="008108E1" w:rsidRPr="00500E54">
        <w:rPr>
          <w:rFonts w:asciiTheme="minorEastAsia" w:eastAsiaTheme="minorEastAsia" w:hAnsiTheme="minorEastAsia" w:cs="宋体" w:hint="eastAsia"/>
          <w:color w:val="000000"/>
          <w:sz w:val="30"/>
          <w:szCs w:val="30"/>
        </w:rPr>
        <w:t>年度浙江省本级、杭州市国家机关、事业单位和团体组织网上服务市场</w:t>
      </w:r>
      <w:r w:rsidR="0071720D" w:rsidRPr="00500E54">
        <w:rPr>
          <w:rFonts w:asciiTheme="minorEastAsia" w:eastAsiaTheme="minorEastAsia" w:hAnsiTheme="minorEastAsia" w:cs="宋体" w:hint="eastAsia"/>
          <w:color w:val="000000"/>
          <w:sz w:val="30"/>
          <w:szCs w:val="30"/>
        </w:rPr>
        <w:t>公务出行车辆租赁服务</w:t>
      </w:r>
      <w:r w:rsidR="008108E1" w:rsidRPr="00500E54">
        <w:rPr>
          <w:rFonts w:asciiTheme="minorEastAsia" w:eastAsiaTheme="minorEastAsia" w:hAnsiTheme="minorEastAsia" w:cs="宋体" w:hint="eastAsia"/>
          <w:color w:val="000000"/>
          <w:sz w:val="30"/>
          <w:szCs w:val="30"/>
        </w:rPr>
        <w:t>(定点采购)项目</w:t>
      </w:r>
      <w:r w:rsidRPr="00500E54">
        <w:rPr>
          <w:rFonts w:asciiTheme="minorEastAsia" w:eastAsiaTheme="minorEastAsia" w:hAnsiTheme="minorEastAsia" w:cs="宋体" w:hint="eastAsia"/>
          <w:color w:val="000000"/>
          <w:sz w:val="30"/>
          <w:szCs w:val="30"/>
        </w:rPr>
        <w:t>（项目编号：）要求，在入围范围内郑重承诺如下：</w:t>
      </w:r>
    </w:p>
    <w:p w:rsidR="00072450" w:rsidRDefault="00072450" w:rsidP="004A781A">
      <w:pPr>
        <w:snapToGrid w:val="0"/>
        <w:spacing w:line="360" w:lineRule="auto"/>
        <w:ind w:firstLineChars="200" w:firstLine="602"/>
        <w:rPr>
          <w:rFonts w:asciiTheme="minorEastAsia" w:eastAsiaTheme="minorEastAsia" w:hAnsiTheme="minorEastAsia" w:cs="宋体"/>
          <w:b/>
          <w:color w:val="000000"/>
          <w:sz w:val="30"/>
          <w:szCs w:val="30"/>
        </w:rPr>
      </w:pPr>
      <w:r>
        <w:rPr>
          <w:rFonts w:asciiTheme="minorEastAsia" w:eastAsiaTheme="minorEastAsia" w:hAnsiTheme="minorEastAsia" w:cs="宋体" w:hint="eastAsia"/>
          <w:b/>
          <w:color w:val="000000"/>
          <w:sz w:val="30"/>
          <w:szCs w:val="30"/>
        </w:rPr>
        <w:t>一、承诺优惠率</w:t>
      </w:r>
      <w:r>
        <w:rPr>
          <w:rFonts w:asciiTheme="minorEastAsia" w:eastAsiaTheme="minorEastAsia" w:hAnsiTheme="minorEastAsia" w:cs="宋体" w:hint="eastAsia"/>
          <w:b/>
          <w:color w:val="000000"/>
          <w:sz w:val="30"/>
          <w:szCs w:val="30"/>
          <w:u w:val="single"/>
        </w:rPr>
        <w:t xml:space="preserve">    </w:t>
      </w:r>
      <w:r w:rsidRPr="00072450">
        <w:rPr>
          <w:rFonts w:asciiTheme="minorEastAsia" w:eastAsiaTheme="minorEastAsia" w:hAnsiTheme="minorEastAsia" w:cs="宋体"/>
          <w:b/>
          <w:color w:val="000000"/>
          <w:sz w:val="30"/>
          <w:szCs w:val="30"/>
        </w:rPr>
        <w:t>%</w:t>
      </w:r>
      <w:r>
        <w:rPr>
          <w:rFonts w:asciiTheme="minorEastAsia" w:eastAsiaTheme="minorEastAsia" w:hAnsiTheme="minorEastAsia" w:cs="宋体" w:hint="eastAsia"/>
          <w:b/>
          <w:color w:val="000000"/>
          <w:sz w:val="30"/>
          <w:szCs w:val="30"/>
        </w:rPr>
        <w:t>。</w:t>
      </w:r>
    </w:p>
    <w:p w:rsidR="00072450" w:rsidRPr="00072450" w:rsidRDefault="00072450" w:rsidP="004A781A">
      <w:pPr>
        <w:pStyle w:val="aa"/>
        <w:adjustRightInd w:val="0"/>
        <w:snapToGrid w:val="0"/>
        <w:spacing w:line="360" w:lineRule="auto"/>
        <w:ind w:leftChars="1" w:left="2" w:firstLineChars="200" w:firstLine="482"/>
        <w:rPr>
          <w:rFonts w:asciiTheme="minorEastAsia" w:eastAsiaTheme="minorEastAsia" w:hAnsiTheme="minorEastAsia"/>
          <w:b/>
          <w:color w:val="000000"/>
          <w:szCs w:val="24"/>
        </w:rPr>
      </w:pPr>
      <w:r w:rsidRPr="00072450">
        <w:rPr>
          <w:rFonts w:asciiTheme="minorEastAsia" w:eastAsiaTheme="minorEastAsia" w:hAnsiTheme="minorEastAsia" w:cs="Arial" w:hint="eastAsia"/>
          <w:b/>
          <w:color w:val="000000"/>
          <w:szCs w:val="24"/>
        </w:rPr>
        <w:t>注：1、优惠率是指单程、半日租赁、一日租赁、长途租赁费用的优惠率，包括油（电、气）费等所有费用，不包括过路过桥（渡）费、停车费、司机食宿费，过路过桥（渡）费、停车费按实结算，服务产生的司机食宿由采购人负责。超时、超程费用另计（</w:t>
      </w:r>
      <w:r w:rsidR="002D6E95">
        <w:rPr>
          <w:rFonts w:asciiTheme="minorEastAsia" w:eastAsiaTheme="minorEastAsia" w:hAnsiTheme="minorEastAsia" w:cs="Arial" w:hint="eastAsia"/>
          <w:b/>
          <w:color w:val="000000"/>
          <w:szCs w:val="24"/>
        </w:rPr>
        <w:t>详见</w:t>
      </w:r>
      <w:r w:rsidRPr="00072450">
        <w:rPr>
          <w:rFonts w:asciiTheme="minorEastAsia" w:eastAsiaTheme="minorEastAsia" w:hAnsiTheme="minorEastAsia" w:cs="Arial" w:hint="eastAsia"/>
          <w:b/>
          <w:color w:val="000000"/>
          <w:szCs w:val="24"/>
        </w:rPr>
        <w:t>报价承诺表）。</w:t>
      </w:r>
      <w:r w:rsidRPr="00072450">
        <w:rPr>
          <w:rFonts w:asciiTheme="minorEastAsia" w:eastAsiaTheme="minorEastAsia" w:hAnsiTheme="minorEastAsia"/>
          <w:b/>
          <w:color w:val="000000"/>
          <w:szCs w:val="24"/>
        </w:rPr>
        <w:t xml:space="preserve"> </w:t>
      </w:r>
    </w:p>
    <w:p w:rsidR="00072450" w:rsidRPr="00072450" w:rsidRDefault="00072450" w:rsidP="004A781A">
      <w:pPr>
        <w:pStyle w:val="aa"/>
        <w:adjustRightInd w:val="0"/>
        <w:snapToGrid w:val="0"/>
        <w:spacing w:line="360" w:lineRule="auto"/>
        <w:ind w:leftChars="1" w:left="2" w:firstLineChars="200" w:firstLine="482"/>
        <w:rPr>
          <w:rFonts w:asciiTheme="minorEastAsia" w:eastAsiaTheme="minorEastAsia" w:hAnsiTheme="minorEastAsia"/>
          <w:b/>
          <w:color w:val="000000"/>
          <w:szCs w:val="24"/>
        </w:rPr>
      </w:pPr>
      <w:r w:rsidRPr="00072450">
        <w:rPr>
          <w:rFonts w:asciiTheme="minorEastAsia" w:eastAsiaTheme="minorEastAsia" w:hAnsiTheme="minorEastAsia" w:hint="eastAsia"/>
          <w:b/>
          <w:color w:val="000000"/>
          <w:szCs w:val="24"/>
        </w:rPr>
        <w:t>2、“租赁服务费×（1-优惠率）”为该响应方的最高限价，采购单位可以根据采购时租赁服务费和优惠率，确定采购的最终价格。响应方的优惠率不得低于给予其他客户公务出行车辆租赁的优惠率以及日常对外公布的优惠率。</w:t>
      </w:r>
    </w:p>
    <w:p w:rsidR="007C3742" w:rsidRPr="00500E54" w:rsidRDefault="00072450" w:rsidP="004A781A">
      <w:pPr>
        <w:snapToGrid w:val="0"/>
        <w:spacing w:line="360" w:lineRule="auto"/>
        <w:ind w:firstLineChars="200" w:firstLine="602"/>
        <w:rPr>
          <w:rFonts w:asciiTheme="minorEastAsia" w:eastAsiaTheme="minorEastAsia" w:hAnsiTheme="minorEastAsia" w:cs="宋体"/>
          <w:b/>
          <w:color w:val="000000"/>
          <w:sz w:val="30"/>
          <w:szCs w:val="30"/>
        </w:rPr>
      </w:pPr>
      <w:r>
        <w:rPr>
          <w:rFonts w:asciiTheme="minorEastAsia" w:eastAsiaTheme="minorEastAsia" w:hAnsiTheme="minorEastAsia" w:cs="宋体" w:hint="eastAsia"/>
          <w:b/>
          <w:color w:val="000000"/>
          <w:sz w:val="30"/>
          <w:szCs w:val="30"/>
        </w:rPr>
        <w:t>二</w:t>
      </w:r>
      <w:r w:rsidR="007C3742" w:rsidRPr="00500E54">
        <w:rPr>
          <w:rFonts w:asciiTheme="minorEastAsia" w:eastAsiaTheme="minorEastAsia" w:hAnsiTheme="minorEastAsia" w:cs="宋体" w:hint="eastAsia"/>
          <w:b/>
          <w:color w:val="000000"/>
          <w:sz w:val="30"/>
          <w:szCs w:val="30"/>
        </w:rPr>
        <w:t>、报价承诺表</w:t>
      </w:r>
      <w:r w:rsidR="009C5076" w:rsidRPr="00500E54">
        <w:rPr>
          <w:rFonts w:asciiTheme="minorEastAsia" w:eastAsiaTheme="minorEastAsia" w:hAnsiTheme="minorEastAsia" w:hint="eastAsia"/>
          <w:b/>
          <w:color w:val="000000"/>
          <w:sz w:val="30"/>
          <w:szCs w:val="30"/>
        </w:rPr>
        <w:t>（见附件3）</w:t>
      </w:r>
    </w:p>
    <w:p w:rsidR="007C3742" w:rsidRPr="00500E54" w:rsidRDefault="00072450" w:rsidP="004A781A">
      <w:pPr>
        <w:snapToGrid w:val="0"/>
        <w:spacing w:line="360" w:lineRule="auto"/>
        <w:ind w:firstLineChars="200" w:firstLine="60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三</w:t>
      </w:r>
      <w:r w:rsidR="007C3742" w:rsidRPr="00500E54">
        <w:rPr>
          <w:rFonts w:asciiTheme="minorEastAsia" w:eastAsiaTheme="minorEastAsia" w:hAnsiTheme="minorEastAsia" w:cs="宋体" w:hint="eastAsia"/>
          <w:color w:val="000000"/>
          <w:sz w:val="30"/>
          <w:szCs w:val="30"/>
        </w:rPr>
        <w:t>、我公司承诺严格遵守国家法律法规，认真执行国家和相关</w:t>
      </w:r>
      <w:r w:rsidR="0071552D" w:rsidRPr="00500E54">
        <w:rPr>
          <w:rFonts w:asciiTheme="minorEastAsia" w:eastAsiaTheme="minorEastAsia" w:hAnsiTheme="minorEastAsia" w:cs="宋体" w:hint="eastAsia"/>
          <w:color w:val="000000"/>
          <w:sz w:val="30"/>
          <w:szCs w:val="30"/>
        </w:rPr>
        <w:t>公务出行车辆租赁</w:t>
      </w:r>
      <w:r w:rsidR="007C3742" w:rsidRPr="00500E54">
        <w:rPr>
          <w:rFonts w:asciiTheme="minorEastAsia" w:eastAsiaTheme="minorEastAsia" w:hAnsiTheme="minorEastAsia" w:cs="宋体" w:hint="eastAsia"/>
          <w:color w:val="000000"/>
          <w:sz w:val="30"/>
          <w:szCs w:val="30"/>
        </w:rPr>
        <w:t>行业各项管理法规及规范性文件，合法经营，按章办事，诚实守信，自觉维护浙江省本级、杭州市国家机关、事业单位和社会团体（以下称单位）和浙江省政府采购中心、杭州市公共资源交易中心的利益，树立浙江省本级、杭州市国家机关、事业单位和社会团体</w:t>
      </w:r>
      <w:r w:rsidR="0071552D" w:rsidRPr="00500E54">
        <w:rPr>
          <w:rFonts w:asciiTheme="minorEastAsia" w:eastAsiaTheme="minorEastAsia" w:hAnsiTheme="minorEastAsia" w:cs="宋体" w:hint="eastAsia"/>
          <w:color w:val="000000"/>
          <w:sz w:val="30"/>
          <w:szCs w:val="30"/>
        </w:rPr>
        <w:t>公务出行车辆租赁</w:t>
      </w:r>
      <w:r w:rsidR="007C3742" w:rsidRPr="00500E54">
        <w:rPr>
          <w:rFonts w:asciiTheme="minorEastAsia" w:eastAsiaTheme="minorEastAsia" w:hAnsiTheme="minorEastAsia" w:cs="宋体" w:hint="eastAsia"/>
          <w:color w:val="000000"/>
          <w:sz w:val="30"/>
          <w:szCs w:val="30"/>
        </w:rPr>
        <w:t>企业良好形象。</w:t>
      </w:r>
    </w:p>
    <w:p w:rsidR="007C3742" w:rsidRPr="00500E54" w:rsidRDefault="00072450" w:rsidP="004A781A">
      <w:pPr>
        <w:snapToGrid w:val="0"/>
        <w:spacing w:line="360" w:lineRule="auto"/>
        <w:ind w:firstLine="468"/>
        <w:outlineLvl w:val="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四</w:t>
      </w:r>
      <w:r w:rsidR="007C3742" w:rsidRPr="00500E54">
        <w:rPr>
          <w:rFonts w:asciiTheme="minorEastAsia" w:eastAsiaTheme="minorEastAsia" w:hAnsiTheme="minorEastAsia" w:cs="宋体" w:hint="eastAsia"/>
          <w:color w:val="000000"/>
          <w:sz w:val="30"/>
          <w:szCs w:val="30"/>
        </w:rPr>
        <w:t>、我公司承诺严格执行《</w:t>
      </w:r>
      <w:r w:rsidR="00F74935">
        <w:rPr>
          <w:rFonts w:asciiTheme="minorEastAsia" w:eastAsiaTheme="minorEastAsia" w:hAnsiTheme="minorEastAsia" w:cs="宋体" w:hint="eastAsia"/>
          <w:color w:val="000000"/>
          <w:sz w:val="30"/>
          <w:szCs w:val="30"/>
        </w:rPr>
        <w:t>2019-2021</w:t>
      </w:r>
      <w:r w:rsidR="008108E1" w:rsidRPr="00500E54">
        <w:rPr>
          <w:rFonts w:asciiTheme="minorEastAsia" w:eastAsiaTheme="minorEastAsia" w:hAnsiTheme="minorEastAsia" w:cs="宋体" w:hint="eastAsia"/>
          <w:color w:val="000000"/>
          <w:sz w:val="30"/>
          <w:szCs w:val="30"/>
        </w:rPr>
        <w:t>年度浙江省本级、杭州市国家机关、事业单位和团体组织网上服务市场</w:t>
      </w:r>
      <w:r w:rsidR="0071720D" w:rsidRPr="00500E54">
        <w:rPr>
          <w:rFonts w:asciiTheme="minorEastAsia" w:eastAsiaTheme="minorEastAsia" w:hAnsiTheme="minorEastAsia" w:cs="宋体" w:hint="eastAsia"/>
          <w:color w:val="000000"/>
          <w:sz w:val="30"/>
          <w:szCs w:val="30"/>
        </w:rPr>
        <w:t>公务出行车辆租赁服务</w:t>
      </w:r>
      <w:r w:rsidR="008108E1" w:rsidRPr="00500E54">
        <w:rPr>
          <w:rFonts w:asciiTheme="minorEastAsia" w:eastAsiaTheme="minorEastAsia" w:hAnsiTheme="minorEastAsia" w:cs="宋体" w:hint="eastAsia"/>
          <w:color w:val="000000"/>
          <w:sz w:val="30"/>
          <w:szCs w:val="30"/>
        </w:rPr>
        <w:t>(定点采购)项目</w:t>
      </w:r>
      <w:r w:rsidR="007C3742" w:rsidRPr="00500E54">
        <w:rPr>
          <w:rFonts w:asciiTheme="minorEastAsia" w:eastAsiaTheme="minorEastAsia" w:hAnsiTheme="minorEastAsia" w:cs="宋体" w:hint="eastAsia"/>
          <w:color w:val="000000"/>
          <w:sz w:val="30"/>
          <w:szCs w:val="30"/>
        </w:rPr>
        <w:t>协议》的全部条款和规定，在入围</w:t>
      </w:r>
      <w:r w:rsidR="0071552D" w:rsidRPr="00500E54">
        <w:rPr>
          <w:rFonts w:asciiTheme="minorEastAsia" w:eastAsiaTheme="minorEastAsia" w:hAnsiTheme="minorEastAsia" w:cs="宋体" w:hint="eastAsia"/>
          <w:color w:val="000000"/>
          <w:sz w:val="30"/>
          <w:szCs w:val="30"/>
        </w:rPr>
        <w:t>经营</w:t>
      </w:r>
      <w:r w:rsidR="007C3742" w:rsidRPr="00500E54">
        <w:rPr>
          <w:rFonts w:asciiTheme="minorEastAsia" w:eastAsiaTheme="minorEastAsia" w:hAnsiTheme="minorEastAsia" w:cs="宋体" w:hint="eastAsia"/>
          <w:color w:val="000000"/>
          <w:sz w:val="30"/>
          <w:szCs w:val="30"/>
        </w:rPr>
        <w:t>范围内和业务开展区域内全面履行响应承诺，服务标准不低于</w:t>
      </w:r>
      <w:r w:rsidR="0071552D" w:rsidRPr="00500E54">
        <w:rPr>
          <w:rFonts w:asciiTheme="minorEastAsia" w:eastAsiaTheme="minorEastAsia" w:hAnsiTheme="minorEastAsia" w:cs="宋体" w:hint="eastAsia"/>
          <w:color w:val="000000"/>
          <w:sz w:val="30"/>
          <w:szCs w:val="30"/>
        </w:rPr>
        <w:t>汽车租赁</w:t>
      </w:r>
      <w:r w:rsidR="007C3742" w:rsidRPr="00500E54">
        <w:rPr>
          <w:rFonts w:asciiTheme="minorEastAsia" w:eastAsiaTheme="minorEastAsia" w:hAnsiTheme="minorEastAsia" w:cs="宋体" w:hint="eastAsia"/>
          <w:color w:val="000000"/>
          <w:sz w:val="30"/>
          <w:szCs w:val="30"/>
        </w:rPr>
        <w:t>经营服务规范及</w:t>
      </w:r>
      <w:r w:rsidR="007C3742" w:rsidRPr="00500E54">
        <w:rPr>
          <w:rFonts w:asciiTheme="minorEastAsia" w:eastAsiaTheme="minorEastAsia" w:hAnsiTheme="minorEastAsia" w:cs="宋体" w:hint="eastAsia"/>
          <w:color w:val="000000"/>
          <w:sz w:val="30"/>
          <w:szCs w:val="30"/>
        </w:rPr>
        <w:lastRenderedPageBreak/>
        <w:t>其他行业规定的相关条款，圆满完成各单位</w:t>
      </w:r>
      <w:r w:rsidR="0071720D" w:rsidRPr="00500E54">
        <w:rPr>
          <w:rFonts w:asciiTheme="minorEastAsia" w:eastAsiaTheme="minorEastAsia" w:hAnsiTheme="minorEastAsia" w:cs="宋体" w:hint="eastAsia"/>
          <w:color w:val="000000"/>
          <w:sz w:val="30"/>
          <w:szCs w:val="30"/>
        </w:rPr>
        <w:t>公务出行车辆租赁服务</w:t>
      </w:r>
      <w:r w:rsidR="007C3742" w:rsidRPr="00500E54">
        <w:rPr>
          <w:rFonts w:asciiTheme="minorEastAsia" w:eastAsiaTheme="minorEastAsia" w:hAnsiTheme="minorEastAsia" w:cs="宋体" w:hint="eastAsia"/>
          <w:color w:val="000000"/>
          <w:sz w:val="30"/>
          <w:szCs w:val="30"/>
        </w:rPr>
        <w:t>任务，确保质量，提供快捷、方便、满意的服务。</w:t>
      </w:r>
    </w:p>
    <w:p w:rsidR="007C3742" w:rsidRPr="00500E54" w:rsidRDefault="007C3742" w:rsidP="004A781A">
      <w:pPr>
        <w:snapToGrid w:val="0"/>
        <w:spacing w:line="360" w:lineRule="auto"/>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 xml:space="preserve">    </w:t>
      </w:r>
      <w:r w:rsidR="00072450">
        <w:rPr>
          <w:rFonts w:asciiTheme="minorEastAsia" w:eastAsiaTheme="minorEastAsia" w:hAnsiTheme="minorEastAsia" w:cs="宋体" w:hint="eastAsia"/>
          <w:color w:val="000000"/>
          <w:sz w:val="30"/>
          <w:szCs w:val="30"/>
        </w:rPr>
        <w:t>五</w:t>
      </w:r>
      <w:r w:rsidRPr="00500E54">
        <w:rPr>
          <w:rFonts w:asciiTheme="minorEastAsia" w:eastAsiaTheme="minorEastAsia" w:hAnsiTheme="minorEastAsia" w:cs="宋体" w:hint="eastAsia"/>
          <w:color w:val="000000"/>
          <w:sz w:val="30"/>
          <w:szCs w:val="30"/>
        </w:rPr>
        <w:t>、我公司承诺实行明码标价，优惠公开。我</w:t>
      </w:r>
      <w:r w:rsidR="0050671D" w:rsidRPr="00500E54">
        <w:rPr>
          <w:rFonts w:asciiTheme="minorEastAsia" w:eastAsiaTheme="minorEastAsia" w:hAnsiTheme="minorEastAsia" w:cs="宋体" w:hint="eastAsia"/>
          <w:color w:val="000000"/>
          <w:sz w:val="30"/>
          <w:szCs w:val="30"/>
        </w:rPr>
        <w:t>公司</w:t>
      </w:r>
      <w:r w:rsidRPr="00500E54">
        <w:rPr>
          <w:rFonts w:asciiTheme="minorEastAsia" w:eastAsiaTheme="minorEastAsia" w:hAnsiTheme="minorEastAsia" w:cs="宋体" w:hint="eastAsia"/>
          <w:color w:val="000000"/>
          <w:sz w:val="30"/>
          <w:szCs w:val="30"/>
        </w:rPr>
        <w:t>将设立</w:t>
      </w:r>
      <w:r w:rsidR="007E2DEB" w:rsidRPr="00500E54">
        <w:rPr>
          <w:rFonts w:asciiTheme="minorEastAsia" w:eastAsiaTheme="minorEastAsia" w:hAnsiTheme="minorEastAsia" w:cs="宋体" w:hint="eastAsia"/>
          <w:color w:val="000000"/>
          <w:sz w:val="30"/>
          <w:szCs w:val="30"/>
        </w:rPr>
        <w:t>浙江省本级、杭州市国家机关、事业单位和团体</w:t>
      </w:r>
      <w:r w:rsidR="0071552D" w:rsidRPr="00500E54">
        <w:rPr>
          <w:rFonts w:asciiTheme="minorEastAsia" w:eastAsiaTheme="minorEastAsia" w:hAnsiTheme="minorEastAsia" w:cs="宋体" w:hint="eastAsia"/>
          <w:color w:val="000000"/>
          <w:sz w:val="30"/>
          <w:szCs w:val="30"/>
        </w:rPr>
        <w:t>公务出行车辆租赁</w:t>
      </w:r>
      <w:r w:rsidR="007E2DEB" w:rsidRPr="00500E54">
        <w:rPr>
          <w:rFonts w:asciiTheme="minorEastAsia" w:eastAsiaTheme="minorEastAsia" w:hAnsiTheme="minorEastAsia" w:cs="宋体" w:hint="eastAsia"/>
          <w:color w:val="000000"/>
          <w:sz w:val="30"/>
          <w:szCs w:val="30"/>
        </w:rPr>
        <w:t>柜台</w:t>
      </w:r>
      <w:r w:rsidRPr="00500E54">
        <w:rPr>
          <w:rFonts w:asciiTheme="minorEastAsia" w:eastAsiaTheme="minorEastAsia" w:hAnsiTheme="minorEastAsia" w:cs="宋体" w:hint="eastAsia"/>
          <w:color w:val="000000"/>
          <w:sz w:val="30"/>
          <w:szCs w:val="30"/>
        </w:rPr>
        <w:t>和专人接待，并在公司内明显位置公示市场公开报价、服务承诺；以及</w:t>
      </w:r>
      <w:r w:rsidR="0071552D" w:rsidRPr="00500E54">
        <w:rPr>
          <w:rFonts w:asciiTheme="minorEastAsia" w:eastAsiaTheme="minorEastAsia" w:hAnsiTheme="minorEastAsia" w:cs="宋体" w:hint="eastAsia"/>
          <w:color w:val="000000"/>
          <w:sz w:val="30"/>
          <w:szCs w:val="30"/>
        </w:rPr>
        <w:t>公务出行车辆租赁</w:t>
      </w:r>
      <w:r w:rsidRPr="00500E54">
        <w:rPr>
          <w:rFonts w:asciiTheme="minorEastAsia" w:eastAsiaTheme="minorEastAsia" w:hAnsiTheme="minorEastAsia" w:cs="宋体" w:hint="eastAsia"/>
          <w:color w:val="000000"/>
          <w:sz w:val="30"/>
          <w:szCs w:val="30"/>
        </w:rPr>
        <w:t>价格、质量、服务的监督管理办法等</w:t>
      </w:r>
      <w:r w:rsidR="008108E1" w:rsidRPr="00500E54">
        <w:rPr>
          <w:rFonts w:asciiTheme="minorEastAsia" w:eastAsiaTheme="minorEastAsia" w:hAnsiTheme="minorEastAsia" w:cs="宋体" w:hint="eastAsia"/>
          <w:color w:val="000000"/>
          <w:sz w:val="30"/>
          <w:szCs w:val="30"/>
        </w:rPr>
        <w:t>；</w:t>
      </w:r>
      <w:r w:rsidRPr="00500E54">
        <w:rPr>
          <w:rFonts w:asciiTheme="minorEastAsia" w:eastAsiaTheme="minorEastAsia" w:hAnsiTheme="minorEastAsia" w:cs="宋体" w:hint="eastAsia"/>
          <w:color w:val="000000"/>
          <w:sz w:val="30"/>
          <w:szCs w:val="30"/>
        </w:rPr>
        <w:t>在浙江政府采购网及时更新</w:t>
      </w:r>
      <w:r w:rsidR="0071552D" w:rsidRPr="00500E54">
        <w:rPr>
          <w:rFonts w:asciiTheme="minorEastAsia" w:eastAsiaTheme="minorEastAsia" w:hAnsiTheme="minorEastAsia" w:cs="宋体" w:hint="eastAsia"/>
          <w:color w:val="000000"/>
          <w:sz w:val="30"/>
          <w:szCs w:val="30"/>
        </w:rPr>
        <w:t>公务出行车辆租赁</w:t>
      </w:r>
      <w:r w:rsidR="00DA24C2" w:rsidRPr="00500E54">
        <w:rPr>
          <w:rFonts w:asciiTheme="minorEastAsia" w:eastAsiaTheme="minorEastAsia" w:hAnsiTheme="minorEastAsia" w:cs="宋体" w:hint="eastAsia"/>
          <w:color w:val="000000"/>
          <w:sz w:val="30"/>
          <w:szCs w:val="30"/>
        </w:rPr>
        <w:t>价格信息</w:t>
      </w:r>
      <w:r w:rsidRPr="00500E54">
        <w:rPr>
          <w:rFonts w:asciiTheme="minorEastAsia" w:eastAsiaTheme="minorEastAsia" w:hAnsiTheme="minorEastAsia" w:cs="宋体" w:hint="eastAsia"/>
          <w:color w:val="000000"/>
          <w:sz w:val="30"/>
          <w:szCs w:val="30"/>
        </w:rPr>
        <w:t>；保证在与同类企业竞争中，不使用恶意竞价等非正当手段。</w:t>
      </w:r>
    </w:p>
    <w:p w:rsidR="007C3742" w:rsidRPr="00500E54" w:rsidRDefault="00072450" w:rsidP="004A781A">
      <w:pPr>
        <w:snapToGrid w:val="0"/>
        <w:spacing w:line="360" w:lineRule="auto"/>
        <w:ind w:firstLineChars="200" w:firstLine="60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六</w:t>
      </w:r>
      <w:r w:rsidR="007C3742" w:rsidRPr="00500E54">
        <w:rPr>
          <w:rFonts w:asciiTheme="minorEastAsia" w:eastAsiaTheme="minorEastAsia" w:hAnsiTheme="minorEastAsia" w:cs="宋体" w:hint="eastAsia"/>
          <w:color w:val="000000"/>
          <w:sz w:val="30"/>
          <w:szCs w:val="30"/>
        </w:rPr>
        <w:t>、我公司承诺成立</w:t>
      </w:r>
      <w:r w:rsidR="0071720D" w:rsidRPr="00500E54">
        <w:rPr>
          <w:rFonts w:asciiTheme="minorEastAsia" w:eastAsiaTheme="minorEastAsia" w:hAnsiTheme="minorEastAsia" w:cs="宋体" w:hint="eastAsia"/>
          <w:color w:val="000000"/>
          <w:sz w:val="30"/>
          <w:szCs w:val="30"/>
        </w:rPr>
        <w:t>公务出行车辆租赁服务</w:t>
      </w:r>
      <w:r w:rsidR="007C3742" w:rsidRPr="00500E54">
        <w:rPr>
          <w:rFonts w:asciiTheme="minorEastAsia" w:eastAsiaTheme="minorEastAsia" w:hAnsiTheme="minorEastAsia" w:cs="宋体" w:hint="eastAsia"/>
          <w:color w:val="000000"/>
          <w:sz w:val="30"/>
          <w:szCs w:val="30"/>
        </w:rPr>
        <w:t>团队，</w:t>
      </w:r>
      <w:r w:rsidR="007C3742" w:rsidRPr="00500E54">
        <w:rPr>
          <w:rFonts w:asciiTheme="minorEastAsia" w:eastAsiaTheme="minorEastAsia" w:hAnsiTheme="minorEastAsia" w:cs="宋体" w:hint="eastAsia"/>
          <w:sz w:val="30"/>
          <w:szCs w:val="30"/>
        </w:rPr>
        <w:t>积极参与各种直接报价、线下询价等；</w:t>
      </w:r>
      <w:r w:rsidR="007C3742" w:rsidRPr="00500E54">
        <w:rPr>
          <w:rFonts w:asciiTheme="minorEastAsia" w:eastAsiaTheme="minorEastAsia" w:hAnsiTheme="minorEastAsia" w:cs="宋体" w:hint="eastAsia"/>
          <w:color w:val="000000"/>
          <w:sz w:val="30"/>
          <w:szCs w:val="30"/>
        </w:rPr>
        <w:t>在参与各种</w:t>
      </w:r>
      <w:r w:rsidR="0071552D" w:rsidRPr="00500E54">
        <w:rPr>
          <w:rFonts w:asciiTheme="minorEastAsia" w:eastAsiaTheme="minorEastAsia" w:hAnsiTheme="minorEastAsia" w:cs="宋体" w:hint="eastAsia"/>
          <w:color w:val="000000"/>
          <w:sz w:val="30"/>
          <w:szCs w:val="30"/>
        </w:rPr>
        <w:t>公务出行车辆租赁</w:t>
      </w:r>
      <w:r w:rsidR="007C3742" w:rsidRPr="00500E54">
        <w:rPr>
          <w:rFonts w:asciiTheme="minorEastAsia" w:eastAsiaTheme="minorEastAsia" w:hAnsiTheme="minorEastAsia" w:cs="宋体" w:hint="eastAsia"/>
          <w:color w:val="000000"/>
          <w:sz w:val="30"/>
          <w:szCs w:val="30"/>
        </w:rPr>
        <w:t>项目时，合理报价的优惠幅度不应低于响应优惠率；受理</w:t>
      </w:r>
      <w:r w:rsidR="0071720D" w:rsidRPr="00500E54">
        <w:rPr>
          <w:rFonts w:asciiTheme="minorEastAsia" w:eastAsiaTheme="minorEastAsia" w:hAnsiTheme="minorEastAsia" w:cs="宋体" w:hint="eastAsia"/>
          <w:color w:val="000000"/>
          <w:sz w:val="30"/>
          <w:szCs w:val="30"/>
        </w:rPr>
        <w:t>公务出行车辆租赁服务</w:t>
      </w:r>
      <w:r w:rsidR="007C3742" w:rsidRPr="00500E54">
        <w:rPr>
          <w:rFonts w:asciiTheme="minorEastAsia" w:eastAsiaTheme="minorEastAsia" w:hAnsiTheme="minorEastAsia" w:cs="宋体" w:hint="eastAsia"/>
          <w:color w:val="000000"/>
          <w:sz w:val="30"/>
          <w:szCs w:val="30"/>
        </w:rPr>
        <w:t>期间相关咨询、业务分办、项目</w:t>
      </w:r>
      <w:r w:rsidR="008108E1" w:rsidRPr="00500E54">
        <w:rPr>
          <w:rFonts w:asciiTheme="minorEastAsia" w:eastAsiaTheme="minorEastAsia" w:hAnsiTheme="minorEastAsia" w:cs="宋体" w:hint="eastAsia"/>
          <w:color w:val="000000"/>
          <w:sz w:val="30"/>
          <w:szCs w:val="30"/>
        </w:rPr>
        <w:t>疑义</w:t>
      </w:r>
      <w:r w:rsidR="007C3742" w:rsidRPr="00500E54">
        <w:rPr>
          <w:rFonts w:asciiTheme="minorEastAsia" w:eastAsiaTheme="minorEastAsia" w:hAnsiTheme="minorEastAsia" w:cs="宋体" w:hint="eastAsia"/>
          <w:color w:val="000000"/>
          <w:sz w:val="30"/>
          <w:szCs w:val="30"/>
        </w:rPr>
        <w:t>及服务投诉，并定期回访</w:t>
      </w:r>
      <w:r w:rsidR="0071552D" w:rsidRPr="00500E54">
        <w:rPr>
          <w:rFonts w:asciiTheme="minorEastAsia" w:eastAsiaTheme="minorEastAsia" w:hAnsiTheme="minorEastAsia" w:cs="宋体" w:hint="eastAsia"/>
          <w:color w:val="000000"/>
          <w:sz w:val="30"/>
          <w:szCs w:val="30"/>
        </w:rPr>
        <w:t>公务出行车辆租赁</w:t>
      </w:r>
      <w:r w:rsidR="007C3742" w:rsidRPr="00500E54">
        <w:rPr>
          <w:rFonts w:asciiTheme="minorEastAsia" w:eastAsiaTheme="minorEastAsia" w:hAnsiTheme="minorEastAsia" w:cs="宋体" w:hint="eastAsia"/>
          <w:color w:val="000000"/>
          <w:sz w:val="30"/>
          <w:szCs w:val="30"/>
        </w:rPr>
        <w:t>采购单位。在受理投诉24小时内，了解核实情况，经核实确属本企业相关当事人员责任的，应按照相关规定予以处理，于7个工作日内将处理结果告知投诉人。</w:t>
      </w:r>
    </w:p>
    <w:p w:rsidR="007E2DEB" w:rsidRPr="00500E54" w:rsidRDefault="00072450" w:rsidP="004A781A">
      <w:pPr>
        <w:snapToGrid w:val="0"/>
        <w:spacing w:line="360" w:lineRule="auto"/>
        <w:ind w:firstLineChars="200" w:firstLine="602"/>
        <w:rPr>
          <w:rFonts w:asciiTheme="minorEastAsia" w:eastAsiaTheme="minorEastAsia" w:hAnsiTheme="minorEastAsia" w:cs="宋体"/>
          <w:color w:val="000000"/>
          <w:sz w:val="30"/>
          <w:szCs w:val="30"/>
        </w:rPr>
      </w:pPr>
      <w:r>
        <w:rPr>
          <w:rFonts w:asciiTheme="minorEastAsia" w:eastAsiaTheme="minorEastAsia" w:hAnsiTheme="minorEastAsia" w:hint="eastAsia"/>
          <w:b/>
          <w:color w:val="000000"/>
          <w:sz w:val="30"/>
          <w:szCs w:val="30"/>
        </w:rPr>
        <w:t>七</w:t>
      </w:r>
      <w:r w:rsidR="00E039D3" w:rsidRPr="00500E54">
        <w:rPr>
          <w:rFonts w:asciiTheme="minorEastAsia" w:eastAsiaTheme="minorEastAsia" w:hAnsiTheme="minorEastAsia" w:hint="eastAsia"/>
          <w:b/>
          <w:color w:val="000000"/>
          <w:sz w:val="30"/>
          <w:szCs w:val="30"/>
        </w:rPr>
        <w:t>、</w:t>
      </w:r>
      <w:r w:rsidR="007E2DEB" w:rsidRPr="00500E54">
        <w:rPr>
          <w:rFonts w:asciiTheme="minorEastAsia" w:eastAsiaTheme="minorEastAsia" w:hAnsiTheme="minorEastAsia" w:hint="eastAsia"/>
          <w:b/>
          <w:color w:val="000000"/>
          <w:sz w:val="30"/>
          <w:szCs w:val="30"/>
        </w:rPr>
        <w:t>我公司24小时服务电话：</w:t>
      </w:r>
      <w:r w:rsidR="007E2DEB" w:rsidRPr="00500E54">
        <w:rPr>
          <w:rFonts w:asciiTheme="minorEastAsia" w:eastAsiaTheme="minorEastAsia" w:hAnsiTheme="minorEastAsia" w:hint="eastAsia"/>
          <w:b/>
          <w:color w:val="000000"/>
          <w:sz w:val="30"/>
          <w:szCs w:val="30"/>
          <w:u w:val="single"/>
        </w:rPr>
        <w:t xml:space="preserve">        </w:t>
      </w:r>
      <w:r w:rsidR="007E2DEB" w:rsidRPr="00500E54">
        <w:rPr>
          <w:rFonts w:asciiTheme="minorEastAsia" w:eastAsiaTheme="minorEastAsia" w:hAnsiTheme="minorEastAsia" w:hint="eastAsia"/>
          <w:b/>
          <w:color w:val="000000"/>
          <w:sz w:val="30"/>
          <w:szCs w:val="30"/>
        </w:rPr>
        <w:t>，总协调人：</w:t>
      </w:r>
      <w:r w:rsidR="007E2DEB" w:rsidRPr="00500E54">
        <w:rPr>
          <w:rFonts w:asciiTheme="minorEastAsia" w:eastAsiaTheme="minorEastAsia" w:hAnsiTheme="minorEastAsia" w:hint="eastAsia"/>
          <w:b/>
          <w:color w:val="000000"/>
          <w:sz w:val="30"/>
          <w:szCs w:val="30"/>
          <w:u w:val="single"/>
        </w:rPr>
        <w:t xml:space="preserve">         </w:t>
      </w:r>
      <w:r w:rsidR="007E2DEB" w:rsidRPr="00500E54">
        <w:rPr>
          <w:rFonts w:asciiTheme="minorEastAsia" w:eastAsiaTheme="minorEastAsia" w:hAnsiTheme="minorEastAsia" w:hint="eastAsia"/>
          <w:b/>
          <w:color w:val="000000"/>
          <w:sz w:val="30"/>
          <w:szCs w:val="30"/>
        </w:rPr>
        <w:t>，职务：</w:t>
      </w:r>
      <w:r w:rsidR="007E2DEB" w:rsidRPr="00500E54">
        <w:rPr>
          <w:rFonts w:asciiTheme="minorEastAsia" w:eastAsiaTheme="minorEastAsia" w:hAnsiTheme="minorEastAsia" w:hint="eastAsia"/>
          <w:b/>
          <w:color w:val="000000"/>
          <w:sz w:val="30"/>
          <w:szCs w:val="30"/>
          <w:u w:val="single"/>
        </w:rPr>
        <w:t xml:space="preserve">             </w:t>
      </w:r>
      <w:r w:rsidR="007E2DEB" w:rsidRPr="00500E54">
        <w:rPr>
          <w:rFonts w:asciiTheme="minorEastAsia" w:eastAsiaTheme="minorEastAsia" w:hAnsiTheme="minorEastAsia" w:hint="eastAsia"/>
          <w:b/>
          <w:color w:val="000000"/>
          <w:sz w:val="30"/>
          <w:szCs w:val="30"/>
        </w:rPr>
        <w:t>，办公电话：</w:t>
      </w:r>
      <w:r w:rsidR="007E2DEB" w:rsidRPr="00500E54">
        <w:rPr>
          <w:rFonts w:asciiTheme="minorEastAsia" w:eastAsiaTheme="minorEastAsia" w:hAnsiTheme="minorEastAsia" w:hint="eastAsia"/>
          <w:b/>
          <w:color w:val="000000"/>
          <w:sz w:val="30"/>
          <w:szCs w:val="30"/>
          <w:u w:val="single"/>
        </w:rPr>
        <w:t xml:space="preserve">        </w:t>
      </w:r>
      <w:r w:rsidR="007E2DEB" w:rsidRPr="00500E54">
        <w:rPr>
          <w:rFonts w:asciiTheme="minorEastAsia" w:eastAsiaTheme="minorEastAsia" w:hAnsiTheme="minorEastAsia" w:hint="eastAsia"/>
          <w:b/>
          <w:color w:val="000000"/>
          <w:sz w:val="30"/>
          <w:szCs w:val="30"/>
        </w:rPr>
        <w:t>，手机：</w:t>
      </w:r>
      <w:r w:rsidR="007E2DEB" w:rsidRPr="00500E54">
        <w:rPr>
          <w:rFonts w:asciiTheme="minorEastAsia" w:eastAsiaTheme="minorEastAsia" w:hAnsiTheme="minorEastAsia" w:hint="eastAsia"/>
          <w:b/>
          <w:color w:val="000000"/>
          <w:sz w:val="30"/>
          <w:szCs w:val="30"/>
          <w:u w:val="single"/>
        </w:rPr>
        <w:t xml:space="preserve">            </w:t>
      </w:r>
      <w:r w:rsidR="007E2DEB" w:rsidRPr="00500E54">
        <w:rPr>
          <w:rFonts w:asciiTheme="minorEastAsia" w:eastAsiaTheme="minorEastAsia" w:hAnsiTheme="minorEastAsia" w:hint="eastAsia"/>
          <w:b/>
          <w:color w:val="000000"/>
          <w:sz w:val="30"/>
          <w:szCs w:val="30"/>
        </w:rPr>
        <w:t>。</w:t>
      </w:r>
    </w:p>
    <w:p w:rsidR="007C3742" w:rsidRDefault="00072450" w:rsidP="004A781A">
      <w:pPr>
        <w:snapToGrid w:val="0"/>
        <w:spacing w:line="360" w:lineRule="auto"/>
        <w:ind w:firstLineChars="200" w:firstLine="600"/>
        <w:outlineLvl w:val="0"/>
        <w:rPr>
          <w:rFonts w:asciiTheme="minorEastAsia" w:eastAsiaTheme="minorEastAsia" w:hAnsiTheme="minorEastAsia" w:cs="宋体"/>
          <w:color w:val="000000"/>
          <w:sz w:val="30"/>
          <w:szCs w:val="30"/>
        </w:rPr>
      </w:pPr>
      <w:r>
        <w:rPr>
          <w:rFonts w:asciiTheme="minorEastAsia" w:eastAsiaTheme="minorEastAsia" w:hAnsiTheme="minorEastAsia" w:cs="宋体" w:hint="eastAsia"/>
          <w:sz w:val="30"/>
          <w:szCs w:val="30"/>
        </w:rPr>
        <w:t>八</w:t>
      </w:r>
      <w:r w:rsidR="007C3742" w:rsidRPr="00500E54">
        <w:rPr>
          <w:rFonts w:asciiTheme="minorEastAsia" w:eastAsiaTheme="minorEastAsia" w:hAnsiTheme="minorEastAsia" w:cs="宋体" w:hint="eastAsia"/>
          <w:color w:val="000000"/>
          <w:sz w:val="30"/>
          <w:szCs w:val="30"/>
        </w:rPr>
        <w:t>、我公司承诺对本项目</w:t>
      </w:r>
      <w:r w:rsidR="007E2DEB" w:rsidRPr="00500E54">
        <w:rPr>
          <w:rFonts w:asciiTheme="minorEastAsia" w:eastAsiaTheme="minorEastAsia" w:hAnsiTheme="minorEastAsia" w:cs="宋体" w:hint="eastAsia"/>
          <w:color w:val="000000"/>
          <w:sz w:val="30"/>
          <w:szCs w:val="30"/>
        </w:rPr>
        <w:t>“先服务、后结算”制度，</w:t>
      </w:r>
      <w:r w:rsidR="007C3742" w:rsidRPr="00500E54">
        <w:rPr>
          <w:rFonts w:asciiTheme="minorEastAsia" w:eastAsiaTheme="minorEastAsia" w:hAnsiTheme="minorEastAsia" w:cs="宋体" w:hint="eastAsia"/>
          <w:color w:val="000000"/>
          <w:sz w:val="30"/>
          <w:szCs w:val="30"/>
        </w:rPr>
        <w:t>依据采购单位出具的有效函件（如公函、组织机构代码证等证明）或签署的合同、协议等实施</w:t>
      </w:r>
      <w:r w:rsidR="0071720D" w:rsidRPr="00500E54">
        <w:rPr>
          <w:rFonts w:asciiTheme="minorEastAsia" w:eastAsiaTheme="minorEastAsia" w:hAnsiTheme="minorEastAsia" w:cs="宋体" w:hint="eastAsia"/>
          <w:color w:val="000000"/>
          <w:sz w:val="30"/>
          <w:szCs w:val="30"/>
        </w:rPr>
        <w:t>公务出行车辆租赁服务</w:t>
      </w:r>
      <w:r w:rsidR="007C3742" w:rsidRPr="00500E54">
        <w:rPr>
          <w:rFonts w:asciiTheme="minorEastAsia" w:eastAsiaTheme="minorEastAsia" w:hAnsiTheme="minorEastAsia" w:cs="宋体" w:hint="eastAsia"/>
          <w:color w:val="000000"/>
          <w:sz w:val="30"/>
          <w:szCs w:val="30"/>
        </w:rPr>
        <w:t>，原则上不在服务前要求采购单位提供押金、抵押、信用授权等。如有特殊情况将与采购单位协商，取得采购单位同意后方予实施。</w:t>
      </w:r>
    </w:p>
    <w:p w:rsidR="004A781A" w:rsidRPr="004A781A" w:rsidRDefault="004A781A" w:rsidP="004A781A">
      <w:pPr>
        <w:snapToGrid w:val="0"/>
        <w:spacing w:line="360" w:lineRule="auto"/>
        <w:ind w:firstLineChars="200" w:firstLine="600"/>
        <w:outlineLvl w:val="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九</w:t>
      </w:r>
      <w:r w:rsidRPr="004A781A">
        <w:rPr>
          <w:rFonts w:asciiTheme="minorEastAsia" w:eastAsiaTheme="minorEastAsia" w:hAnsiTheme="minorEastAsia" w:cs="宋体" w:hint="eastAsia"/>
          <w:color w:val="000000"/>
          <w:sz w:val="30"/>
          <w:szCs w:val="30"/>
        </w:rPr>
        <w:t>、</w:t>
      </w:r>
      <w:r>
        <w:rPr>
          <w:rFonts w:asciiTheme="minorEastAsia" w:eastAsiaTheme="minorEastAsia" w:hAnsiTheme="minorEastAsia" w:cs="宋体" w:hint="eastAsia"/>
          <w:color w:val="000000"/>
          <w:sz w:val="30"/>
          <w:szCs w:val="30"/>
        </w:rPr>
        <w:t>我公司</w:t>
      </w:r>
      <w:r w:rsidRPr="004A781A">
        <w:rPr>
          <w:rFonts w:asciiTheme="minorEastAsia" w:eastAsiaTheme="minorEastAsia" w:hAnsiTheme="minorEastAsia" w:cs="宋体" w:hint="eastAsia"/>
          <w:color w:val="000000"/>
          <w:sz w:val="30"/>
          <w:szCs w:val="30"/>
        </w:rPr>
        <w:t>实行每单一报制度，确保协议期内每项单位公务车辆租赁业务按要求填报验收单（租赁服务结束或期中节点后5个工作日</w:t>
      </w:r>
      <w:r w:rsidRPr="004A781A">
        <w:rPr>
          <w:rFonts w:asciiTheme="minorEastAsia" w:eastAsiaTheme="minorEastAsia" w:hAnsiTheme="minorEastAsia" w:cs="宋体" w:hint="eastAsia"/>
          <w:color w:val="000000"/>
          <w:sz w:val="30"/>
          <w:szCs w:val="30"/>
        </w:rPr>
        <w:lastRenderedPageBreak/>
        <w:t>内完整填报完毕）。</w:t>
      </w:r>
      <w:r>
        <w:rPr>
          <w:rFonts w:asciiTheme="minorEastAsia" w:eastAsiaTheme="minorEastAsia" w:hAnsiTheme="minorEastAsia" w:cs="宋体" w:hint="eastAsia"/>
          <w:color w:val="000000"/>
          <w:sz w:val="30"/>
          <w:szCs w:val="30"/>
        </w:rPr>
        <w:t>如有接到有关单位反映不在规定时间内填报验收单或其他投诉情况</w:t>
      </w:r>
      <w:r w:rsidRPr="004A781A">
        <w:rPr>
          <w:rFonts w:asciiTheme="minorEastAsia" w:eastAsiaTheme="minorEastAsia" w:hAnsiTheme="minorEastAsia" w:cs="宋体" w:hint="eastAsia"/>
          <w:color w:val="000000"/>
          <w:sz w:val="30"/>
          <w:szCs w:val="30"/>
        </w:rPr>
        <w:t>，经</w:t>
      </w:r>
      <w:r>
        <w:rPr>
          <w:rFonts w:asciiTheme="minorEastAsia" w:eastAsiaTheme="minorEastAsia" w:hAnsiTheme="minorEastAsia" w:cs="宋体" w:hint="eastAsia"/>
          <w:color w:val="000000"/>
          <w:sz w:val="30"/>
          <w:szCs w:val="30"/>
        </w:rPr>
        <w:t>有关部门</w:t>
      </w:r>
      <w:r w:rsidRPr="004A781A">
        <w:rPr>
          <w:rFonts w:asciiTheme="minorEastAsia" w:eastAsiaTheme="minorEastAsia" w:hAnsiTheme="minorEastAsia" w:cs="宋体" w:hint="eastAsia"/>
          <w:color w:val="000000"/>
          <w:sz w:val="30"/>
          <w:szCs w:val="30"/>
        </w:rPr>
        <w:t>查实累计</w:t>
      </w:r>
      <w:r>
        <w:rPr>
          <w:rFonts w:asciiTheme="minorEastAsia" w:eastAsiaTheme="minorEastAsia" w:hAnsiTheme="minorEastAsia" w:cs="宋体" w:hint="eastAsia"/>
          <w:color w:val="000000"/>
          <w:sz w:val="30"/>
          <w:szCs w:val="30"/>
        </w:rPr>
        <w:t>我公司</w:t>
      </w:r>
      <w:r w:rsidRPr="004A781A">
        <w:rPr>
          <w:rFonts w:asciiTheme="minorEastAsia" w:eastAsiaTheme="minorEastAsia" w:hAnsiTheme="minorEastAsia" w:cs="宋体" w:hint="eastAsia"/>
          <w:color w:val="000000"/>
          <w:sz w:val="30"/>
          <w:szCs w:val="30"/>
        </w:rPr>
        <w:t>3次（含）以上，我公司</w:t>
      </w:r>
      <w:r>
        <w:rPr>
          <w:rFonts w:asciiTheme="minorEastAsia" w:eastAsiaTheme="minorEastAsia" w:hAnsiTheme="minorEastAsia" w:cs="宋体" w:hint="eastAsia"/>
          <w:color w:val="000000"/>
          <w:sz w:val="30"/>
          <w:szCs w:val="30"/>
        </w:rPr>
        <w:t>同意有关部门取消本项目入围资格</w:t>
      </w:r>
      <w:r w:rsidRPr="004A781A">
        <w:rPr>
          <w:rFonts w:asciiTheme="minorEastAsia" w:eastAsiaTheme="minorEastAsia" w:hAnsiTheme="minorEastAsia" w:cs="宋体" w:hint="eastAsia"/>
          <w:color w:val="000000"/>
          <w:sz w:val="30"/>
          <w:szCs w:val="30"/>
        </w:rPr>
        <w:t>。</w:t>
      </w:r>
    </w:p>
    <w:p w:rsidR="007C3742" w:rsidRPr="00500E54" w:rsidRDefault="00990CE6" w:rsidP="004A781A">
      <w:pPr>
        <w:snapToGrid w:val="0"/>
        <w:spacing w:line="360" w:lineRule="auto"/>
        <w:ind w:firstLineChars="200" w:firstLine="600"/>
        <w:outlineLvl w:val="0"/>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十</w:t>
      </w:r>
      <w:r w:rsidR="007C3742" w:rsidRPr="00500E54">
        <w:rPr>
          <w:rFonts w:asciiTheme="minorEastAsia" w:eastAsiaTheme="minorEastAsia" w:hAnsiTheme="minorEastAsia" w:cs="宋体" w:hint="eastAsia"/>
          <w:color w:val="000000"/>
          <w:sz w:val="30"/>
          <w:szCs w:val="30"/>
        </w:rPr>
        <w:t>、对于</w:t>
      </w:r>
      <w:r w:rsidR="0071720D" w:rsidRPr="00500E54">
        <w:rPr>
          <w:rFonts w:asciiTheme="minorEastAsia" w:eastAsiaTheme="minorEastAsia" w:hAnsiTheme="minorEastAsia" w:cs="宋体" w:hint="eastAsia"/>
          <w:color w:val="000000"/>
          <w:sz w:val="30"/>
          <w:szCs w:val="30"/>
        </w:rPr>
        <w:t>公务出行车辆租赁服务</w:t>
      </w:r>
      <w:r w:rsidR="007C3742" w:rsidRPr="00500E54">
        <w:rPr>
          <w:rFonts w:asciiTheme="minorEastAsia" w:eastAsiaTheme="minorEastAsia" w:hAnsiTheme="minorEastAsia" w:cs="宋体" w:hint="eastAsia"/>
          <w:color w:val="000000"/>
          <w:sz w:val="30"/>
          <w:szCs w:val="30"/>
        </w:rPr>
        <w:t>，我公司承诺将按采购单位需求制定详细的服务方案，并与采购单位签订服务合同，内容应包括时间、地点、内容、费用及结算方式、双方义务及违约责任、意外风险（至少应包括意外风险承担方式、承担种类及金额）等条款。</w:t>
      </w:r>
    </w:p>
    <w:p w:rsidR="002B700A" w:rsidRPr="00500E54" w:rsidRDefault="00072450" w:rsidP="004A781A">
      <w:pPr>
        <w:snapToGrid w:val="0"/>
        <w:spacing w:line="360" w:lineRule="auto"/>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十</w:t>
      </w:r>
      <w:r w:rsidR="00990CE6">
        <w:rPr>
          <w:rFonts w:asciiTheme="minorEastAsia" w:eastAsiaTheme="minorEastAsia" w:hAnsiTheme="minorEastAsia" w:hint="eastAsia"/>
          <w:color w:val="000000"/>
          <w:sz w:val="30"/>
          <w:szCs w:val="30"/>
        </w:rPr>
        <w:t>一</w:t>
      </w:r>
      <w:r w:rsidR="007E2DEB" w:rsidRPr="00500E54">
        <w:rPr>
          <w:rFonts w:asciiTheme="minorEastAsia" w:eastAsiaTheme="minorEastAsia" w:hAnsiTheme="minorEastAsia" w:hint="eastAsia"/>
          <w:color w:val="000000"/>
          <w:sz w:val="30"/>
          <w:szCs w:val="30"/>
        </w:rPr>
        <w:t>、我公司</w:t>
      </w:r>
      <w:r w:rsidR="002B700A" w:rsidRPr="00500E54">
        <w:rPr>
          <w:rFonts w:asciiTheme="minorEastAsia" w:eastAsiaTheme="minorEastAsia" w:hAnsiTheme="minorEastAsia" w:hint="eastAsia"/>
          <w:color w:val="000000"/>
          <w:sz w:val="30"/>
          <w:szCs w:val="30"/>
        </w:rPr>
        <w:t>：</w:t>
      </w:r>
    </w:p>
    <w:p w:rsidR="002B700A" w:rsidRPr="00500E54" w:rsidRDefault="002B700A" w:rsidP="004A781A">
      <w:pPr>
        <w:snapToGrid w:val="0"/>
        <w:spacing w:line="360" w:lineRule="auto"/>
        <w:ind w:firstLineChars="200" w:firstLine="560"/>
        <w:rPr>
          <w:rFonts w:asciiTheme="minorEastAsia" w:eastAsiaTheme="minorEastAsia" w:hAnsiTheme="minorEastAsia"/>
          <w:color w:val="000000"/>
          <w:sz w:val="30"/>
          <w:szCs w:val="30"/>
        </w:rPr>
      </w:pPr>
      <w:r w:rsidRPr="00500E54">
        <w:rPr>
          <w:rFonts w:asciiTheme="minorEastAsia" w:eastAsiaTheme="minorEastAsia" w:hAnsiTheme="minorEastAsia" w:cs="宋体" w:hint="eastAsia"/>
          <w:bCs/>
          <w:sz w:val="28"/>
        </w:rPr>
        <w:t>□</w:t>
      </w:r>
      <w:r w:rsidR="007E2DEB" w:rsidRPr="00500E54">
        <w:rPr>
          <w:rFonts w:asciiTheme="minorEastAsia" w:eastAsiaTheme="minorEastAsia" w:hAnsiTheme="minorEastAsia" w:hint="eastAsia"/>
          <w:color w:val="000000"/>
          <w:sz w:val="30"/>
          <w:szCs w:val="30"/>
        </w:rPr>
        <w:t>在浙江省政府采购网上注册入库已成为正式供应商</w:t>
      </w:r>
      <w:r w:rsidRPr="00500E54">
        <w:rPr>
          <w:rFonts w:asciiTheme="minorEastAsia" w:eastAsiaTheme="minorEastAsia" w:hAnsiTheme="minorEastAsia" w:hint="eastAsia"/>
          <w:color w:val="000000"/>
          <w:sz w:val="30"/>
          <w:szCs w:val="30"/>
        </w:rPr>
        <w:t>。</w:t>
      </w:r>
    </w:p>
    <w:p w:rsidR="00814DEF" w:rsidRPr="00500E54" w:rsidRDefault="002B700A" w:rsidP="004A781A">
      <w:pPr>
        <w:snapToGrid w:val="0"/>
        <w:spacing w:line="360" w:lineRule="auto"/>
        <w:ind w:firstLineChars="200" w:firstLine="560"/>
        <w:rPr>
          <w:rFonts w:asciiTheme="minorEastAsia" w:eastAsiaTheme="minorEastAsia" w:hAnsiTheme="minorEastAsia"/>
          <w:color w:val="000000"/>
          <w:sz w:val="30"/>
          <w:szCs w:val="30"/>
        </w:rPr>
      </w:pPr>
      <w:r w:rsidRPr="00500E54">
        <w:rPr>
          <w:rFonts w:asciiTheme="minorEastAsia" w:eastAsiaTheme="minorEastAsia" w:hAnsiTheme="minorEastAsia" w:cs="宋体" w:hint="eastAsia"/>
          <w:bCs/>
          <w:sz w:val="28"/>
        </w:rPr>
        <w:t>□</w:t>
      </w:r>
      <w:r w:rsidR="007E2DEB" w:rsidRPr="00500E54">
        <w:rPr>
          <w:rFonts w:asciiTheme="minorEastAsia" w:eastAsiaTheme="minorEastAsia" w:hAnsiTheme="minorEastAsia" w:hint="eastAsia"/>
          <w:color w:val="000000"/>
          <w:sz w:val="30"/>
          <w:szCs w:val="30"/>
        </w:rPr>
        <w:t>响应时未成为正式供应商，承诺在入围公告后30天内注册成为正式供应商，否则将自动放弃入围资格。</w:t>
      </w:r>
    </w:p>
    <w:p w:rsidR="00C01354" w:rsidRPr="00500E54" w:rsidRDefault="00DE153E" w:rsidP="004A781A">
      <w:pPr>
        <w:snapToGrid w:val="0"/>
        <w:spacing w:line="360" w:lineRule="auto"/>
        <w:ind w:firstLineChars="200" w:firstLine="602"/>
        <w:rPr>
          <w:rFonts w:asciiTheme="minorEastAsia" w:eastAsiaTheme="minorEastAsia" w:hAnsiTheme="minorEastAsia" w:cs="宋体"/>
          <w:b/>
          <w:color w:val="000000"/>
          <w:kern w:val="0"/>
          <w:sz w:val="30"/>
          <w:szCs w:val="30"/>
        </w:rPr>
      </w:pPr>
      <w:r w:rsidRPr="00500E54">
        <w:rPr>
          <w:rFonts w:asciiTheme="minorEastAsia" w:eastAsiaTheme="minorEastAsia" w:hAnsiTheme="minorEastAsia" w:cs="宋体" w:hint="eastAsia"/>
          <w:b/>
          <w:color w:val="000000"/>
          <w:kern w:val="0"/>
          <w:sz w:val="30"/>
          <w:szCs w:val="30"/>
        </w:rPr>
        <w:t>十</w:t>
      </w:r>
      <w:r w:rsidR="00990CE6">
        <w:rPr>
          <w:rFonts w:asciiTheme="minorEastAsia" w:eastAsiaTheme="minorEastAsia" w:hAnsiTheme="minorEastAsia" w:cs="宋体" w:hint="eastAsia"/>
          <w:b/>
          <w:color w:val="000000"/>
          <w:kern w:val="0"/>
          <w:sz w:val="30"/>
          <w:szCs w:val="30"/>
        </w:rPr>
        <w:t>二</w:t>
      </w:r>
      <w:r w:rsidRPr="00500E54">
        <w:rPr>
          <w:rFonts w:asciiTheme="minorEastAsia" w:eastAsiaTheme="minorEastAsia" w:hAnsiTheme="minorEastAsia" w:cs="宋体" w:hint="eastAsia"/>
          <w:b/>
          <w:color w:val="000000"/>
          <w:kern w:val="0"/>
          <w:sz w:val="30"/>
          <w:szCs w:val="30"/>
        </w:rPr>
        <w:t>、我公司</w:t>
      </w:r>
      <w:r w:rsidR="002B700A" w:rsidRPr="00500E54">
        <w:rPr>
          <w:rFonts w:asciiTheme="minorEastAsia" w:eastAsiaTheme="minorEastAsia" w:hAnsiTheme="minorEastAsia" w:cs="宋体" w:hint="eastAsia"/>
          <w:b/>
          <w:color w:val="000000"/>
          <w:kern w:val="0"/>
          <w:sz w:val="30"/>
          <w:szCs w:val="30"/>
        </w:rPr>
        <w:t>具有</w:t>
      </w:r>
      <w:r w:rsidR="00070AF5" w:rsidRPr="00500E54">
        <w:rPr>
          <w:rFonts w:asciiTheme="minorEastAsia" w:eastAsiaTheme="minorEastAsia" w:hAnsiTheme="minorEastAsia" w:cs="宋体" w:hint="eastAsia"/>
          <w:b/>
          <w:color w:val="000000"/>
          <w:kern w:val="0"/>
          <w:sz w:val="30"/>
          <w:szCs w:val="30"/>
        </w:rPr>
        <w:t>完善的风险控制措施</w:t>
      </w:r>
      <w:r w:rsidR="00C01354" w:rsidRPr="00500E54">
        <w:rPr>
          <w:rFonts w:asciiTheme="minorEastAsia" w:eastAsiaTheme="minorEastAsia" w:hAnsiTheme="minorEastAsia" w:cs="宋体" w:hint="eastAsia"/>
          <w:b/>
          <w:color w:val="000000"/>
          <w:kern w:val="0"/>
          <w:sz w:val="30"/>
          <w:szCs w:val="30"/>
        </w:rPr>
        <w:t>等内部管理制度。</w:t>
      </w:r>
    </w:p>
    <w:p w:rsidR="00716D8A" w:rsidRDefault="00C01354" w:rsidP="004A781A">
      <w:pPr>
        <w:snapToGrid w:val="0"/>
        <w:spacing w:line="360" w:lineRule="auto"/>
        <w:ind w:firstLineChars="200" w:firstLine="602"/>
        <w:rPr>
          <w:rFonts w:asciiTheme="minorEastAsia" w:eastAsiaTheme="minorEastAsia" w:hAnsiTheme="minorEastAsia" w:cs="宋体"/>
          <w:b/>
          <w:color w:val="000000"/>
          <w:kern w:val="0"/>
          <w:sz w:val="30"/>
          <w:szCs w:val="30"/>
        </w:rPr>
      </w:pPr>
      <w:r w:rsidRPr="00500E54">
        <w:rPr>
          <w:rFonts w:asciiTheme="minorEastAsia" w:eastAsiaTheme="minorEastAsia" w:hAnsiTheme="minorEastAsia" w:cs="宋体" w:hint="eastAsia"/>
          <w:b/>
          <w:color w:val="000000"/>
          <w:kern w:val="0"/>
          <w:sz w:val="30"/>
          <w:szCs w:val="30"/>
        </w:rPr>
        <w:t>十</w:t>
      </w:r>
      <w:r w:rsidR="00990CE6">
        <w:rPr>
          <w:rFonts w:asciiTheme="minorEastAsia" w:eastAsiaTheme="minorEastAsia" w:hAnsiTheme="minorEastAsia" w:cs="宋体" w:hint="eastAsia"/>
          <w:b/>
          <w:color w:val="000000"/>
          <w:kern w:val="0"/>
          <w:sz w:val="30"/>
          <w:szCs w:val="30"/>
        </w:rPr>
        <w:t>三</w:t>
      </w:r>
      <w:r w:rsidRPr="00500E54">
        <w:rPr>
          <w:rFonts w:asciiTheme="minorEastAsia" w:eastAsiaTheme="minorEastAsia" w:hAnsiTheme="minorEastAsia" w:cs="宋体" w:hint="eastAsia"/>
          <w:b/>
          <w:color w:val="000000"/>
          <w:kern w:val="0"/>
          <w:sz w:val="30"/>
          <w:szCs w:val="30"/>
        </w:rPr>
        <w:t>、我公司</w:t>
      </w:r>
      <w:r w:rsidR="00716D8A">
        <w:rPr>
          <w:rFonts w:asciiTheme="minorEastAsia" w:eastAsiaTheme="minorEastAsia" w:hAnsiTheme="minorEastAsia" w:cs="宋体" w:hint="eastAsia"/>
          <w:b/>
          <w:color w:val="000000"/>
          <w:kern w:val="0"/>
          <w:sz w:val="30"/>
          <w:szCs w:val="30"/>
        </w:rPr>
        <w:t>响应车辆实行“公车公营”的模式</w:t>
      </w:r>
      <w:r w:rsidR="00072450">
        <w:rPr>
          <w:rFonts w:asciiTheme="minorEastAsia" w:eastAsiaTheme="minorEastAsia" w:hAnsiTheme="minorEastAsia" w:cs="宋体" w:hint="eastAsia"/>
          <w:b/>
          <w:color w:val="000000"/>
          <w:kern w:val="0"/>
          <w:sz w:val="30"/>
          <w:szCs w:val="30"/>
        </w:rPr>
        <w:t>。</w:t>
      </w:r>
    </w:p>
    <w:p w:rsidR="00DE153E" w:rsidRPr="00500E54" w:rsidRDefault="00716D8A" w:rsidP="004A781A">
      <w:pPr>
        <w:snapToGrid w:val="0"/>
        <w:spacing w:line="360" w:lineRule="auto"/>
        <w:ind w:firstLineChars="200" w:firstLine="602"/>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十</w:t>
      </w:r>
      <w:r w:rsidR="00990CE6">
        <w:rPr>
          <w:rFonts w:asciiTheme="minorEastAsia" w:eastAsiaTheme="minorEastAsia" w:hAnsiTheme="minorEastAsia" w:cs="宋体" w:hint="eastAsia"/>
          <w:b/>
          <w:color w:val="000000"/>
          <w:kern w:val="0"/>
          <w:sz w:val="30"/>
          <w:szCs w:val="30"/>
        </w:rPr>
        <w:t>四</w:t>
      </w:r>
      <w:r>
        <w:rPr>
          <w:rFonts w:asciiTheme="minorEastAsia" w:eastAsiaTheme="minorEastAsia" w:hAnsiTheme="minorEastAsia" w:cs="宋体" w:hint="eastAsia"/>
          <w:b/>
          <w:color w:val="000000"/>
          <w:kern w:val="0"/>
          <w:sz w:val="30"/>
          <w:szCs w:val="30"/>
        </w:rPr>
        <w:t>、我公司</w:t>
      </w:r>
      <w:r w:rsidR="00C01354" w:rsidRPr="00500E54">
        <w:rPr>
          <w:rFonts w:asciiTheme="minorEastAsia" w:eastAsiaTheme="minorEastAsia" w:hAnsiTheme="minorEastAsia" w:cs="宋体" w:hint="eastAsia"/>
          <w:b/>
          <w:color w:val="000000"/>
          <w:kern w:val="0"/>
          <w:sz w:val="30"/>
          <w:szCs w:val="30"/>
        </w:rPr>
        <w:t>具有车辆</w:t>
      </w:r>
      <w:r w:rsidR="00070AF5" w:rsidRPr="00500E54">
        <w:rPr>
          <w:rFonts w:asciiTheme="minorEastAsia" w:eastAsiaTheme="minorEastAsia" w:hAnsiTheme="minorEastAsia" w:cs="宋体" w:hint="eastAsia"/>
          <w:b/>
          <w:color w:val="000000"/>
          <w:kern w:val="0"/>
          <w:sz w:val="30"/>
          <w:szCs w:val="30"/>
        </w:rPr>
        <w:t>GPS监控平台、</w:t>
      </w:r>
      <w:r w:rsidR="002B700A" w:rsidRPr="00500E54">
        <w:rPr>
          <w:rFonts w:asciiTheme="minorEastAsia" w:eastAsiaTheme="minorEastAsia" w:hAnsiTheme="minorEastAsia" w:cs="宋体" w:hint="eastAsia"/>
          <w:b/>
          <w:color w:val="000000"/>
          <w:kern w:val="0"/>
          <w:sz w:val="30"/>
          <w:szCs w:val="30"/>
        </w:rPr>
        <w:t>与自身业务规模匹配的软件管理系统</w:t>
      </w:r>
      <w:r w:rsidR="00DE153E" w:rsidRPr="00500E54">
        <w:rPr>
          <w:rFonts w:asciiTheme="minorEastAsia" w:eastAsiaTheme="minorEastAsia" w:hAnsiTheme="minorEastAsia" w:cs="宋体" w:hint="eastAsia"/>
          <w:b/>
          <w:color w:val="000000"/>
          <w:kern w:val="0"/>
          <w:sz w:val="30"/>
          <w:szCs w:val="30"/>
        </w:rPr>
        <w:t>。</w:t>
      </w:r>
    </w:p>
    <w:p w:rsidR="007C3742" w:rsidRPr="00500E54" w:rsidRDefault="007E2DEB" w:rsidP="004A781A">
      <w:pPr>
        <w:snapToGrid w:val="0"/>
        <w:spacing w:line="360" w:lineRule="auto"/>
        <w:ind w:firstLineChars="200" w:firstLine="602"/>
        <w:outlineLvl w:val="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b/>
          <w:bCs/>
          <w:color w:val="000000"/>
          <w:sz w:val="30"/>
          <w:szCs w:val="30"/>
        </w:rPr>
        <w:t>十</w:t>
      </w:r>
      <w:r w:rsidR="00990CE6">
        <w:rPr>
          <w:rFonts w:asciiTheme="minorEastAsia" w:eastAsiaTheme="minorEastAsia" w:hAnsiTheme="minorEastAsia" w:cs="宋体" w:hint="eastAsia"/>
          <w:b/>
          <w:bCs/>
          <w:color w:val="000000"/>
          <w:sz w:val="30"/>
          <w:szCs w:val="30"/>
        </w:rPr>
        <w:t>五</w:t>
      </w:r>
      <w:r w:rsidR="007C3742" w:rsidRPr="00500E54">
        <w:rPr>
          <w:rFonts w:asciiTheme="minorEastAsia" w:eastAsiaTheme="minorEastAsia" w:hAnsiTheme="minorEastAsia" w:cs="宋体" w:hint="eastAsia"/>
          <w:b/>
          <w:bCs/>
          <w:color w:val="000000"/>
          <w:sz w:val="30"/>
          <w:szCs w:val="30"/>
        </w:rPr>
        <w:t>、我</w:t>
      </w:r>
      <w:r w:rsidR="007C3742" w:rsidRPr="00500E54">
        <w:rPr>
          <w:rFonts w:asciiTheme="minorEastAsia" w:eastAsiaTheme="minorEastAsia" w:hAnsiTheme="minorEastAsia" w:cs="宋体" w:hint="eastAsia"/>
          <w:b/>
          <w:color w:val="000000"/>
          <w:sz w:val="30"/>
          <w:szCs w:val="30"/>
        </w:rPr>
        <w:t>公司承诺无条件</w:t>
      </w:r>
      <w:r w:rsidRPr="00500E54">
        <w:rPr>
          <w:rFonts w:asciiTheme="minorEastAsia" w:eastAsiaTheme="minorEastAsia" w:hAnsiTheme="minorEastAsia" w:hint="eastAsia"/>
          <w:b/>
          <w:color w:val="000000"/>
          <w:sz w:val="30"/>
          <w:szCs w:val="30"/>
        </w:rPr>
        <w:t>响应承诺入围文件的各项要求。</w:t>
      </w:r>
    </w:p>
    <w:p w:rsidR="007C3742" w:rsidRDefault="007C3742" w:rsidP="004A781A">
      <w:pPr>
        <w:snapToGrid w:val="0"/>
        <w:spacing w:line="360" w:lineRule="auto"/>
        <w:ind w:firstLineChars="200" w:firstLine="600"/>
        <w:outlineLvl w:val="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十</w:t>
      </w:r>
      <w:r w:rsidR="00990CE6">
        <w:rPr>
          <w:rFonts w:asciiTheme="minorEastAsia" w:eastAsiaTheme="minorEastAsia" w:hAnsiTheme="minorEastAsia" w:cs="宋体" w:hint="eastAsia"/>
          <w:color w:val="000000"/>
          <w:sz w:val="30"/>
          <w:szCs w:val="30"/>
        </w:rPr>
        <w:t>六</w:t>
      </w:r>
      <w:r w:rsidRPr="00500E54">
        <w:rPr>
          <w:rFonts w:asciiTheme="minorEastAsia" w:eastAsiaTheme="minorEastAsia" w:hAnsiTheme="minorEastAsia" w:cs="宋体" w:hint="eastAsia"/>
          <w:color w:val="000000"/>
          <w:sz w:val="30"/>
          <w:szCs w:val="30"/>
        </w:rPr>
        <w:t>、我公司承诺按照国家、地方最新政策标准执行。</w:t>
      </w:r>
    </w:p>
    <w:p w:rsidR="001E5BB4" w:rsidRPr="001E5BB4" w:rsidRDefault="006151FA" w:rsidP="001E5BB4">
      <w:pPr>
        <w:snapToGrid w:val="0"/>
        <w:spacing w:line="360" w:lineRule="auto"/>
        <w:ind w:firstLineChars="200" w:firstLine="602"/>
        <w:outlineLvl w:val="0"/>
        <w:rPr>
          <w:rFonts w:asciiTheme="minorEastAsia" w:eastAsiaTheme="minorEastAsia" w:hAnsiTheme="minorEastAsia"/>
          <w:b/>
          <w:color w:val="000000"/>
          <w:sz w:val="30"/>
          <w:szCs w:val="30"/>
        </w:rPr>
      </w:pPr>
      <w:r w:rsidRPr="001E5BB4">
        <w:rPr>
          <w:rFonts w:asciiTheme="minorEastAsia" w:eastAsiaTheme="minorEastAsia" w:hAnsiTheme="minorEastAsia" w:cs="宋体" w:hint="eastAsia"/>
          <w:b/>
          <w:bCs/>
          <w:color w:val="000000"/>
          <w:sz w:val="30"/>
          <w:szCs w:val="30"/>
        </w:rPr>
        <w:t>十</w:t>
      </w:r>
      <w:r w:rsidR="00990CE6">
        <w:rPr>
          <w:rFonts w:asciiTheme="minorEastAsia" w:eastAsiaTheme="minorEastAsia" w:hAnsiTheme="minorEastAsia" w:cs="宋体" w:hint="eastAsia"/>
          <w:b/>
          <w:bCs/>
          <w:color w:val="000000"/>
          <w:sz w:val="30"/>
          <w:szCs w:val="30"/>
        </w:rPr>
        <w:t>七</w:t>
      </w:r>
      <w:r w:rsidRPr="001E5BB4">
        <w:rPr>
          <w:rFonts w:asciiTheme="minorEastAsia" w:eastAsiaTheme="minorEastAsia" w:hAnsiTheme="minorEastAsia" w:cs="宋体" w:hint="eastAsia"/>
          <w:b/>
          <w:bCs/>
          <w:color w:val="000000"/>
          <w:sz w:val="30"/>
          <w:szCs w:val="30"/>
        </w:rPr>
        <w:t>、</w:t>
      </w:r>
      <w:r w:rsidR="001E5BB4" w:rsidRPr="001E5BB4">
        <w:rPr>
          <w:rFonts w:asciiTheme="minorEastAsia" w:eastAsiaTheme="minorEastAsia" w:hAnsiTheme="minorEastAsia" w:cs="宋体" w:hint="eastAsia"/>
          <w:b/>
          <w:color w:val="000000"/>
          <w:sz w:val="30"/>
          <w:szCs w:val="30"/>
        </w:rPr>
        <w:t>若入围</w:t>
      </w:r>
      <w:r w:rsidR="001E5BB4" w:rsidRPr="001E5BB4">
        <w:rPr>
          <w:rFonts w:asciiTheme="minorEastAsia" w:eastAsiaTheme="minorEastAsia" w:hAnsiTheme="minorEastAsia" w:hint="eastAsia"/>
          <w:b/>
          <w:color w:val="000000"/>
          <w:sz w:val="30"/>
          <w:szCs w:val="30"/>
        </w:rPr>
        <w:t>，</w:t>
      </w:r>
      <w:r w:rsidRPr="001E5BB4">
        <w:rPr>
          <w:rFonts w:asciiTheme="minorEastAsia" w:eastAsiaTheme="minorEastAsia" w:hAnsiTheme="minorEastAsia" w:cs="宋体" w:hint="eastAsia"/>
          <w:b/>
          <w:bCs/>
          <w:color w:val="000000"/>
          <w:sz w:val="30"/>
          <w:szCs w:val="30"/>
        </w:rPr>
        <w:t>我</w:t>
      </w:r>
      <w:r w:rsidRPr="001E5BB4">
        <w:rPr>
          <w:rFonts w:asciiTheme="minorEastAsia" w:eastAsiaTheme="minorEastAsia" w:hAnsiTheme="minorEastAsia" w:cs="宋体" w:hint="eastAsia"/>
          <w:b/>
          <w:color w:val="000000"/>
          <w:sz w:val="30"/>
          <w:szCs w:val="30"/>
        </w:rPr>
        <w:t>公司承诺</w:t>
      </w:r>
      <w:r w:rsidR="001E5BB4">
        <w:rPr>
          <w:rFonts w:asciiTheme="minorEastAsia" w:eastAsiaTheme="minorEastAsia" w:hAnsiTheme="minorEastAsia" w:cs="宋体" w:hint="eastAsia"/>
          <w:b/>
          <w:color w:val="000000"/>
          <w:sz w:val="30"/>
          <w:szCs w:val="30"/>
        </w:rPr>
        <w:t>同时签订</w:t>
      </w:r>
      <w:r w:rsidR="001E5BB4" w:rsidRPr="001E5BB4">
        <w:rPr>
          <w:rFonts w:asciiTheme="minorEastAsia" w:eastAsiaTheme="minorEastAsia" w:hAnsiTheme="minorEastAsia" w:cs="宋体" w:hint="eastAsia"/>
          <w:b/>
          <w:sz w:val="30"/>
          <w:szCs w:val="30"/>
        </w:rPr>
        <w:t>《2019-2021年度浙江省本级国家机关、事业单位和团体组织网上服务市场公务出行车辆租赁服务(定点采购)项目协议》</w:t>
      </w:r>
      <w:r w:rsidR="001E5BB4">
        <w:rPr>
          <w:rFonts w:asciiTheme="minorEastAsia" w:eastAsiaTheme="minorEastAsia" w:hAnsiTheme="minorEastAsia" w:cs="宋体" w:hint="eastAsia"/>
          <w:b/>
          <w:sz w:val="30"/>
          <w:szCs w:val="30"/>
        </w:rPr>
        <w:t>和</w:t>
      </w:r>
      <w:r w:rsidR="001E5BB4" w:rsidRPr="001E5BB4">
        <w:rPr>
          <w:rFonts w:asciiTheme="minorEastAsia" w:eastAsiaTheme="minorEastAsia" w:hAnsiTheme="minorEastAsia" w:cs="宋体" w:hint="eastAsia"/>
          <w:b/>
          <w:sz w:val="30"/>
          <w:szCs w:val="30"/>
        </w:rPr>
        <w:t>《2019-2021年度杭州市国家机关、事业单位和团体组织网上服务市场公务出行车辆租赁服务(定点采购)项目协议》</w:t>
      </w:r>
      <w:r w:rsidR="001E5BB4">
        <w:rPr>
          <w:rFonts w:asciiTheme="minorEastAsia" w:eastAsiaTheme="minorEastAsia" w:hAnsiTheme="minorEastAsia" w:cs="宋体" w:hint="eastAsia"/>
          <w:sz w:val="30"/>
          <w:szCs w:val="30"/>
        </w:rPr>
        <w:t>，</w:t>
      </w:r>
      <w:r w:rsidRPr="001E5BB4">
        <w:rPr>
          <w:rFonts w:asciiTheme="minorEastAsia" w:eastAsiaTheme="minorEastAsia" w:hAnsiTheme="minorEastAsia" w:hint="eastAsia"/>
          <w:b/>
          <w:color w:val="000000"/>
          <w:sz w:val="30"/>
          <w:szCs w:val="30"/>
        </w:rPr>
        <w:t>否则将自动放弃</w:t>
      </w:r>
      <w:r w:rsidR="001E5BB4">
        <w:rPr>
          <w:rFonts w:asciiTheme="minorEastAsia" w:eastAsiaTheme="minorEastAsia" w:hAnsiTheme="minorEastAsia" w:hint="eastAsia"/>
          <w:b/>
          <w:color w:val="000000"/>
          <w:sz w:val="30"/>
          <w:szCs w:val="30"/>
        </w:rPr>
        <w:t>本项目</w:t>
      </w:r>
      <w:r w:rsidRPr="001E5BB4">
        <w:rPr>
          <w:rFonts w:asciiTheme="minorEastAsia" w:eastAsiaTheme="minorEastAsia" w:hAnsiTheme="minorEastAsia" w:hint="eastAsia"/>
          <w:b/>
          <w:color w:val="000000"/>
          <w:sz w:val="30"/>
          <w:szCs w:val="30"/>
        </w:rPr>
        <w:t>入围资格。</w:t>
      </w:r>
    </w:p>
    <w:p w:rsidR="007C3742" w:rsidRPr="00500E54" w:rsidRDefault="007C3742" w:rsidP="004A781A">
      <w:pPr>
        <w:widowControl/>
        <w:snapToGrid w:val="0"/>
        <w:spacing w:line="360" w:lineRule="auto"/>
        <w:ind w:firstLineChars="200" w:firstLine="60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十</w:t>
      </w:r>
      <w:r w:rsidR="00990CE6">
        <w:rPr>
          <w:rFonts w:asciiTheme="minorEastAsia" w:eastAsiaTheme="minorEastAsia" w:hAnsiTheme="minorEastAsia" w:cs="宋体" w:hint="eastAsia"/>
          <w:color w:val="000000"/>
          <w:sz w:val="30"/>
          <w:szCs w:val="30"/>
        </w:rPr>
        <w:t>八</w:t>
      </w:r>
      <w:r w:rsidRPr="00500E54">
        <w:rPr>
          <w:rFonts w:asciiTheme="minorEastAsia" w:eastAsiaTheme="minorEastAsia" w:hAnsiTheme="minorEastAsia" w:cs="宋体" w:hint="eastAsia"/>
          <w:color w:val="000000"/>
          <w:sz w:val="30"/>
          <w:szCs w:val="30"/>
        </w:rPr>
        <w:t>、我公司承诺对获知的所有有形、无形的信息及资料（包括但不限于双方的往来书面文字文件、电子邮件及信息、软盘资料等）</w:t>
      </w:r>
      <w:r w:rsidRPr="00500E54">
        <w:rPr>
          <w:rFonts w:asciiTheme="minorEastAsia" w:eastAsiaTheme="minorEastAsia" w:hAnsiTheme="minorEastAsia" w:cs="宋体" w:hint="eastAsia"/>
          <w:color w:val="000000"/>
          <w:sz w:val="30"/>
          <w:szCs w:val="30"/>
        </w:rPr>
        <w:lastRenderedPageBreak/>
        <w:t>中的商业秘密或国家秘密承担保密义务。我公司承诺按照采购单位的需要签订保密协议。</w:t>
      </w:r>
    </w:p>
    <w:p w:rsidR="007C3742" w:rsidRPr="00500E54" w:rsidRDefault="007C3742" w:rsidP="004A781A">
      <w:pPr>
        <w:snapToGrid w:val="0"/>
        <w:spacing w:line="360" w:lineRule="auto"/>
        <w:ind w:firstLineChars="200" w:firstLine="600"/>
        <w:outlineLvl w:val="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十</w:t>
      </w:r>
      <w:r w:rsidR="00990CE6">
        <w:rPr>
          <w:rFonts w:asciiTheme="minorEastAsia" w:eastAsiaTheme="minorEastAsia" w:hAnsiTheme="minorEastAsia" w:cs="宋体" w:hint="eastAsia"/>
          <w:color w:val="000000"/>
          <w:sz w:val="30"/>
          <w:szCs w:val="30"/>
        </w:rPr>
        <w:t>九</w:t>
      </w:r>
      <w:r w:rsidRPr="00500E54">
        <w:rPr>
          <w:rFonts w:asciiTheme="minorEastAsia" w:eastAsiaTheme="minorEastAsia" w:hAnsiTheme="minorEastAsia" w:cs="宋体" w:hint="eastAsia"/>
          <w:color w:val="000000"/>
          <w:sz w:val="30"/>
          <w:szCs w:val="30"/>
        </w:rPr>
        <w:t>、我公司谨承诺，除上述内容外，响应文件中全部信息及承诺内容以及在浙江政府采购网所填报的全部信息将成为本承诺书不可分割的一部分。</w:t>
      </w:r>
    </w:p>
    <w:p w:rsidR="004A781A" w:rsidRDefault="004A781A" w:rsidP="004A781A">
      <w:pPr>
        <w:snapToGrid w:val="0"/>
        <w:spacing w:line="360" w:lineRule="auto"/>
        <w:ind w:firstLineChars="200" w:firstLine="600"/>
        <w:rPr>
          <w:rFonts w:asciiTheme="minorEastAsia" w:eastAsiaTheme="minorEastAsia" w:hAnsiTheme="minorEastAsia" w:cs="宋体"/>
          <w:color w:val="000000"/>
          <w:sz w:val="30"/>
          <w:szCs w:val="30"/>
        </w:rPr>
      </w:pPr>
    </w:p>
    <w:p w:rsidR="007C3742" w:rsidRPr="004A781A" w:rsidRDefault="007C3742" w:rsidP="004A781A">
      <w:pPr>
        <w:snapToGrid w:val="0"/>
        <w:spacing w:line="360" w:lineRule="auto"/>
        <w:ind w:firstLineChars="200" w:firstLine="602"/>
        <w:rPr>
          <w:rFonts w:asciiTheme="minorEastAsia" w:eastAsiaTheme="minorEastAsia" w:hAnsiTheme="minorEastAsia" w:cs="宋体"/>
          <w:b/>
          <w:color w:val="000000"/>
          <w:sz w:val="30"/>
          <w:szCs w:val="30"/>
        </w:rPr>
      </w:pPr>
      <w:r w:rsidRPr="004A781A">
        <w:rPr>
          <w:rFonts w:asciiTheme="minorEastAsia" w:eastAsiaTheme="minorEastAsia" w:hAnsiTheme="minorEastAsia" w:cs="宋体" w:hint="eastAsia"/>
          <w:b/>
          <w:color w:val="000000"/>
          <w:sz w:val="30"/>
          <w:szCs w:val="30"/>
        </w:rPr>
        <w:t>本承诺书自我公司签字之日起至协议期满有效。</w:t>
      </w:r>
    </w:p>
    <w:p w:rsidR="004A781A" w:rsidRDefault="004A781A" w:rsidP="004A781A">
      <w:pPr>
        <w:snapToGrid w:val="0"/>
        <w:spacing w:line="360" w:lineRule="auto"/>
        <w:ind w:firstLineChars="1750" w:firstLine="5250"/>
        <w:rPr>
          <w:rFonts w:asciiTheme="minorEastAsia" w:eastAsiaTheme="minorEastAsia" w:hAnsiTheme="minorEastAsia" w:cs="宋体"/>
          <w:color w:val="000000"/>
          <w:sz w:val="30"/>
          <w:szCs w:val="30"/>
        </w:rPr>
      </w:pPr>
    </w:p>
    <w:p w:rsidR="007C3742" w:rsidRPr="00500E54" w:rsidRDefault="007C3742" w:rsidP="004A781A">
      <w:pPr>
        <w:snapToGrid w:val="0"/>
        <w:spacing w:line="360" w:lineRule="auto"/>
        <w:ind w:firstLineChars="1750" w:firstLine="5250"/>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承诺单位（盖章）：</w:t>
      </w:r>
    </w:p>
    <w:p w:rsidR="007C3742" w:rsidRPr="00500E54" w:rsidRDefault="007C3742" w:rsidP="004A781A">
      <w:pPr>
        <w:snapToGrid w:val="0"/>
        <w:spacing w:line="360" w:lineRule="auto"/>
        <w:jc w:val="left"/>
        <w:rPr>
          <w:rFonts w:asciiTheme="minorEastAsia" w:eastAsiaTheme="minorEastAsia" w:hAnsiTheme="minorEastAsia" w:cs="宋体"/>
          <w:color w:val="000000"/>
          <w:sz w:val="30"/>
          <w:szCs w:val="30"/>
        </w:rPr>
      </w:pPr>
      <w:r w:rsidRPr="00500E54">
        <w:rPr>
          <w:rFonts w:asciiTheme="minorEastAsia" w:eastAsiaTheme="minorEastAsia" w:hAnsiTheme="minorEastAsia" w:cs="宋体" w:hint="eastAsia"/>
          <w:color w:val="000000"/>
          <w:sz w:val="30"/>
          <w:szCs w:val="30"/>
        </w:rPr>
        <w:t xml:space="preserve">                                   </w:t>
      </w:r>
      <w:r w:rsidR="007E2DEB" w:rsidRPr="00500E54">
        <w:rPr>
          <w:rFonts w:asciiTheme="minorEastAsia" w:eastAsiaTheme="minorEastAsia" w:hAnsiTheme="minorEastAsia" w:hint="eastAsia"/>
          <w:color w:val="000000"/>
          <w:sz w:val="30"/>
          <w:szCs w:val="30"/>
        </w:rPr>
        <w:t>日期：</w:t>
      </w:r>
      <w:r w:rsidRPr="00500E54">
        <w:rPr>
          <w:rFonts w:asciiTheme="minorEastAsia" w:eastAsiaTheme="minorEastAsia" w:hAnsiTheme="minorEastAsia" w:cs="宋体" w:hint="eastAsia"/>
          <w:color w:val="000000"/>
          <w:sz w:val="30"/>
          <w:szCs w:val="30"/>
        </w:rPr>
        <w:t xml:space="preserve">  201</w:t>
      </w:r>
      <w:r w:rsidR="00413390" w:rsidRPr="00500E54">
        <w:rPr>
          <w:rFonts w:asciiTheme="minorEastAsia" w:eastAsiaTheme="minorEastAsia" w:hAnsiTheme="minorEastAsia" w:cs="宋体" w:hint="eastAsia"/>
          <w:color w:val="000000"/>
          <w:sz w:val="30"/>
          <w:szCs w:val="30"/>
        </w:rPr>
        <w:t>9</w:t>
      </w:r>
      <w:r w:rsidRPr="00500E54">
        <w:rPr>
          <w:rFonts w:asciiTheme="minorEastAsia" w:eastAsiaTheme="minorEastAsia" w:hAnsiTheme="minorEastAsia" w:cs="宋体" w:hint="eastAsia"/>
          <w:color w:val="000000"/>
          <w:sz w:val="30"/>
          <w:szCs w:val="30"/>
        </w:rPr>
        <w:t>年  月   日</w:t>
      </w:r>
    </w:p>
    <w:p w:rsidR="007C3742" w:rsidRPr="00500E54" w:rsidRDefault="007C3742" w:rsidP="004A781A">
      <w:pPr>
        <w:pStyle w:val="ac"/>
        <w:snapToGrid w:val="0"/>
        <w:rPr>
          <w:rFonts w:asciiTheme="minorEastAsia" w:eastAsiaTheme="minorEastAsia" w:hAnsiTheme="minorEastAsia" w:cs="宋体"/>
          <w:color w:val="000000"/>
          <w:sz w:val="30"/>
          <w:szCs w:val="30"/>
        </w:rPr>
      </w:pPr>
    </w:p>
    <w:p w:rsidR="002E0CAD" w:rsidRPr="00500E54" w:rsidRDefault="007E2DEB" w:rsidP="004A781A">
      <w:pPr>
        <w:snapToGrid w:val="0"/>
        <w:spacing w:line="360" w:lineRule="auto"/>
        <w:ind w:firstLineChars="200" w:firstLine="602"/>
        <w:jc w:val="left"/>
        <w:rPr>
          <w:rFonts w:asciiTheme="minorEastAsia" w:eastAsiaTheme="minorEastAsia" w:hAnsiTheme="minorEastAsia" w:cs="宋体"/>
          <w:b/>
          <w:color w:val="000000"/>
          <w:sz w:val="30"/>
          <w:szCs w:val="30"/>
        </w:rPr>
        <w:sectPr w:rsidR="002E0CAD" w:rsidRPr="00500E54" w:rsidSect="002E0CAD">
          <w:headerReference w:type="default" r:id="rId10"/>
          <w:footerReference w:type="even" r:id="rId11"/>
          <w:footerReference w:type="default" r:id="rId12"/>
          <w:pgSz w:w="11906" w:h="16838"/>
          <w:pgMar w:top="1077" w:right="1418" w:bottom="1077" w:left="1418" w:header="851" w:footer="992" w:gutter="0"/>
          <w:cols w:space="720"/>
          <w:titlePg/>
          <w:docGrid w:linePitch="312"/>
        </w:sectPr>
      </w:pPr>
      <w:r w:rsidRPr="00500E54">
        <w:rPr>
          <w:rFonts w:asciiTheme="minorEastAsia" w:eastAsiaTheme="minorEastAsia" w:hAnsiTheme="minorEastAsia" w:cs="宋体" w:hint="eastAsia"/>
          <w:b/>
          <w:color w:val="000000"/>
          <w:sz w:val="30"/>
          <w:szCs w:val="30"/>
        </w:rPr>
        <w:t>（注：</w:t>
      </w:r>
      <w:r w:rsidR="00814DEF" w:rsidRPr="00500E54">
        <w:rPr>
          <w:rFonts w:asciiTheme="minorEastAsia" w:eastAsiaTheme="minorEastAsia" w:hAnsiTheme="minorEastAsia" w:cs="宋体" w:hint="eastAsia"/>
          <w:b/>
          <w:color w:val="000000"/>
          <w:sz w:val="30"/>
          <w:szCs w:val="30"/>
        </w:rPr>
        <w:t xml:space="preserve"> 1.□为 “√”打勾单选项，响应方不得删除和改动上述内容</w:t>
      </w:r>
      <w:r w:rsidRPr="00500E54">
        <w:rPr>
          <w:rFonts w:asciiTheme="minorEastAsia" w:eastAsiaTheme="minorEastAsia" w:hAnsiTheme="minorEastAsia" w:cs="宋体" w:hint="eastAsia"/>
          <w:b/>
          <w:color w:val="000000"/>
          <w:sz w:val="30"/>
          <w:szCs w:val="30"/>
        </w:rPr>
        <w:t>）</w:t>
      </w:r>
      <w:r w:rsidR="00D85500" w:rsidRPr="00500E54">
        <w:rPr>
          <w:rFonts w:asciiTheme="minorEastAsia" w:eastAsiaTheme="minorEastAsia" w:hAnsiTheme="minorEastAsia" w:cs="宋体"/>
          <w:b/>
          <w:color w:val="000000"/>
          <w:sz w:val="30"/>
          <w:szCs w:val="30"/>
        </w:rPr>
        <w:br w:type="page"/>
      </w:r>
    </w:p>
    <w:p w:rsidR="00D85500" w:rsidRPr="00500E54" w:rsidRDefault="00E2338D" w:rsidP="00B06D0A">
      <w:pPr>
        <w:snapToGrid w:val="0"/>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sz w:val="32"/>
          <w:szCs w:val="32"/>
        </w:rPr>
        <w:lastRenderedPageBreak/>
        <w:t>附件3</w:t>
      </w:r>
      <w:r w:rsidR="007B69D2" w:rsidRPr="00500E54">
        <w:rPr>
          <w:rFonts w:asciiTheme="minorEastAsia" w:eastAsiaTheme="minorEastAsia" w:hAnsiTheme="minorEastAsia" w:cs="宋体" w:hint="eastAsia"/>
          <w:b/>
          <w:color w:val="000000"/>
          <w:sz w:val="32"/>
          <w:szCs w:val="32"/>
        </w:rPr>
        <w:t>：</w:t>
      </w:r>
    </w:p>
    <w:p w:rsidR="0071552D" w:rsidRPr="00500E54" w:rsidRDefault="0071552D" w:rsidP="00B06D0A">
      <w:pPr>
        <w:snapToGrid w:val="0"/>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sz w:val="32"/>
          <w:szCs w:val="32"/>
        </w:rPr>
        <w:t>附件3-1：</w:t>
      </w:r>
    </w:p>
    <w:p w:rsidR="003A59D7" w:rsidRPr="00500E54" w:rsidRDefault="003A59D7" w:rsidP="00B06D0A">
      <w:pPr>
        <w:snapToGrid w:val="0"/>
        <w:jc w:val="center"/>
        <w:rPr>
          <w:rFonts w:ascii="宋体" w:hAnsi="宋体"/>
          <w:b/>
          <w:sz w:val="36"/>
          <w:szCs w:val="36"/>
        </w:rPr>
      </w:pPr>
      <w:r w:rsidRPr="009F70D6">
        <w:rPr>
          <w:rFonts w:ascii="宋体" w:hAnsi="宋体" w:hint="eastAsia"/>
          <w:b/>
          <w:sz w:val="36"/>
          <w:szCs w:val="36"/>
        </w:rPr>
        <w:t>报价承诺表（标项</w:t>
      </w:r>
      <w:r w:rsidRPr="009F70D6">
        <w:rPr>
          <w:rFonts w:ascii="宋体" w:hAnsi="宋体" w:hint="eastAsia"/>
          <w:b/>
          <w:sz w:val="36"/>
          <w:szCs w:val="36"/>
          <w:u w:val="single"/>
        </w:rPr>
        <w:t xml:space="preserve">   </w:t>
      </w:r>
      <w:r w:rsidRPr="009F70D6">
        <w:rPr>
          <w:rFonts w:ascii="宋体" w:hAnsi="宋体" w:hint="eastAsia"/>
          <w:b/>
          <w:sz w:val="36"/>
          <w:szCs w:val="36"/>
        </w:rPr>
        <w:t>）</w:t>
      </w:r>
    </w:p>
    <w:p w:rsidR="003A59D7" w:rsidRPr="00340F8D" w:rsidRDefault="003A59D7" w:rsidP="00B06D0A">
      <w:pPr>
        <w:snapToGrid w:val="0"/>
        <w:ind w:right="884"/>
        <w:jc w:val="right"/>
        <w:rPr>
          <w:rFonts w:ascii="宋体" w:hAnsi="宋体"/>
          <w:b/>
          <w:szCs w:val="21"/>
        </w:rPr>
      </w:pPr>
      <w:r w:rsidRPr="00340F8D">
        <w:rPr>
          <w:rFonts w:ascii="宋体" w:hAnsi="宋体" w:hint="eastAsia"/>
          <w:b/>
          <w:szCs w:val="21"/>
        </w:rPr>
        <w:t>优惠率：</w:t>
      </w:r>
      <w:r w:rsidRPr="00340F8D">
        <w:rPr>
          <w:rFonts w:ascii="宋体" w:hAnsi="宋体" w:hint="eastAsia"/>
          <w:b/>
          <w:szCs w:val="21"/>
          <w:u w:val="single"/>
        </w:rPr>
        <w:t xml:space="preserve">     </w:t>
      </w:r>
      <w:r w:rsidRPr="00340F8D">
        <w:rPr>
          <w:rFonts w:ascii="宋体" w:hAnsi="宋体" w:hint="eastAsia"/>
          <w:b/>
          <w:szCs w:val="21"/>
        </w:rPr>
        <w:t>%</w:t>
      </w:r>
    </w:p>
    <w:tbl>
      <w:tblPr>
        <w:tblW w:w="14089" w:type="dxa"/>
        <w:jc w:val="center"/>
        <w:tblInd w:w="-1425" w:type="dxa"/>
        <w:tblCellMar>
          <w:top w:w="15" w:type="dxa"/>
          <w:left w:w="15" w:type="dxa"/>
          <w:bottom w:w="15" w:type="dxa"/>
          <w:right w:w="15" w:type="dxa"/>
        </w:tblCellMar>
        <w:tblLook w:val="04A0"/>
      </w:tblPr>
      <w:tblGrid>
        <w:gridCol w:w="696"/>
        <w:gridCol w:w="743"/>
        <w:gridCol w:w="2233"/>
        <w:gridCol w:w="395"/>
        <w:gridCol w:w="756"/>
        <w:gridCol w:w="839"/>
        <w:gridCol w:w="790"/>
        <w:gridCol w:w="771"/>
        <w:gridCol w:w="829"/>
        <w:gridCol w:w="701"/>
        <w:gridCol w:w="702"/>
        <w:gridCol w:w="788"/>
        <w:gridCol w:w="843"/>
        <w:gridCol w:w="842"/>
        <w:gridCol w:w="735"/>
        <w:gridCol w:w="810"/>
        <w:gridCol w:w="616"/>
      </w:tblGrid>
      <w:tr w:rsidR="00B06D0A" w:rsidRPr="00500E54" w:rsidTr="00341166">
        <w:trPr>
          <w:trHeight w:val="222"/>
          <w:jc w:val="center"/>
        </w:trPr>
        <w:tc>
          <w:tcPr>
            <w:tcW w:w="3672"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06D0A" w:rsidRDefault="00B06D0A" w:rsidP="00B06D0A">
            <w:pPr>
              <w:widowControl/>
              <w:snapToGrid w:val="0"/>
              <w:jc w:val="center"/>
              <w:rPr>
                <w:rFonts w:ascii="宋体" w:hAnsi="宋体" w:cs="Tahoma"/>
                <w:b/>
                <w:bCs/>
                <w:color w:val="000000"/>
                <w:kern w:val="0"/>
                <w:sz w:val="22"/>
              </w:rPr>
            </w:pPr>
          </w:p>
          <w:p w:rsidR="00B06D0A" w:rsidRPr="00500E54" w:rsidRDefault="00B06D0A" w:rsidP="00B06D0A">
            <w:pPr>
              <w:widowControl/>
              <w:snapToGrid w:val="0"/>
              <w:jc w:val="center"/>
              <w:rPr>
                <w:rFonts w:ascii="宋体" w:hAnsi="宋体" w:cs="Tahoma"/>
                <w:b/>
                <w:bCs/>
                <w:color w:val="000000"/>
                <w:kern w:val="0"/>
                <w:sz w:val="22"/>
              </w:rPr>
            </w:pPr>
            <w:r w:rsidRPr="00500E54">
              <w:rPr>
                <w:rFonts w:ascii="宋体" w:hAnsi="宋体" w:cs="Tahoma"/>
                <w:b/>
                <w:bCs/>
                <w:color w:val="000000"/>
                <w:kern w:val="0"/>
                <w:sz w:val="22"/>
              </w:rPr>
              <w:t>车型    价格</w:t>
            </w:r>
          </w:p>
          <w:p w:rsidR="00B06D0A" w:rsidRPr="00500E54" w:rsidRDefault="00B06D0A" w:rsidP="00B06D0A">
            <w:pPr>
              <w:snapToGrid w:val="0"/>
              <w:ind w:left="1371"/>
              <w:jc w:val="center"/>
              <w:rPr>
                <w:rFonts w:ascii="宋体" w:hAnsi="宋体" w:cs="Tahoma"/>
                <w:b/>
                <w:bCs/>
                <w:color w:val="000000"/>
                <w:kern w:val="0"/>
                <w:sz w:val="22"/>
              </w:rPr>
            </w:pPr>
            <w:r w:rsidRPr="00500E54">
              <w:rPr>
                <w:rFonts w:ascii="宋体" w:hAnsi="宋体" w:cs="Tahoma" w:hint="eastAsia"/>
                <w:b/>
                <w:bCs/>
                <w:color w:val="000000"/>
                <w:kern w:val="0"/>
                <w:sz w:val="22"/>
              </w:rPr>
              <w:t>（元）</w:t>
            </w: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r>
              <w:rPr>
                <w:rFonts w:ascii="宋体" w:hAnsi="宋体" w:cs="Tahoma" w:hint="eastAsia"/>
                <w:b/>
                <w:bCs/>
                <w:color w:val="000000"/>
                <w:kern w:val="0"/>
                <w:sz w:val="22"/>
              </w:rPr>
              <w:t>对应车型</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snapToGrid w:val="0"/>
              <w:jc w:val="center"/>
              <w:rPr>
                <w:rFonts w:ascii="宋体" w:hAnsi="宋体" w:cs="Tahoma"/>
                <w:b/>
                <w:bCs/>
                <w:color w:val="000000"/>
                <w:kern w:val="0"/>
                <w:sz w:val="22"/>
              </w:rPr>
            </w:pPr>
            <w:r w:rsidRPr="00500E54">
              <w:rPr>
                <w:rFonts w:ascii="宋体" w:hAnsi="宋体" w:cs="Tahoma"/>
                <w:b/>
                <w:bCs/>
                <w:color w:val="000000"/>
                <w:kern w:val="0"/>
                <w:sz w:val="22"/>
              </w:rPr>
              <w:t>单程</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r w:rsidRPr="00500E54">
              <w:rPr>
                <w:rFonts w:ascii="宋体" w:hAnsi="宋体" w:cs="Tahoma"/>
                <w:b/>
                <w:bCs/>
                <w:color w:val="000000"/>
                <w:kern w:val="0"/>
                <w:sz w:val="22"/>
              </w:rPr>
              <w:t>半日</w:t>
            </w:r>
            <w:r w:rsidRPr="00500E54">
              <w:rPr>
                <w:rFonts w:ascii="宋体" w:hAnsi="宋体" w:cs="Tahoma" w:hint="eastAsia"/>
                <w:b/>
                <w:bCs/>
                <w:color w:val="000000"/>
                <w:kern w:val="0"/>
                <w:sz w:val="22"/>
              </w:rPr>
              <w:t>租车</w:t>
            </w: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r w:rsidRPr="00500E54">
              <w:rPr>
                <w:rFonts w:ascii="宋体" w:hAnsi="宋体" w:cs="Tahoma"/>
                <w:b/>
                <w:bCs/>
                <w:color w:val="000000"/>
                <w:kern w:val="0"/>
                <w:sz w:val="22"/>
              </w:rPr>
              <w:t>一日</w:t>
            </w:r>
            <w:r w:rsidRPr="00500E54">
              <w:rPr>
                <w:rFonts w:ascii="宋体" w:hAnsi="宋体" w:cs="Tahoma" w:hint="eastAsia"/>
                <w:b/>
                <w:bCs/>
                <w:color w:val="000000"/>
                <w:kern w:val="0"/>
                <w:sz w:val="22"/>
              </w:rPr>
              <w:t>租车</w:t>
            </w:r>
          </w:p>
        </w:tc>
        <w:tc>
          <w:tcPr>
            <w:tcW w:w="3230" w:type="dxa"/>
            <w:gridSpan w:val="4"/>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r w:rsidRPr="00500E54">
              <w:rPr>
                <w:rFonts w:ascii="宋体" w:hAnsi="宋体" w:cs="Tahoma"/>
                <w:b/>
                <w:bCs/>
                <w:color w:val="000000"/>
                <w:kern w:val="0"/>
                <w:sz w:val="22"/>
              </w:rPr>
              <w:t>长途</w:t>
            </w:r>
            <w:r w:rsidRPr="00500E54">
              <w:rPr>
                <w:rFonts w:ascii="宋体" w:hAnsi="宋体" w:cs="Tahoma" w:hint="eastAsia"/>
                <w:b/>
                <w:bCs/>
                <w:color w:val="000000"/>
                <w:kern w:val="0"/>
                <w:sz w:val="22"/>
              </w:rPr>
              <w:t>租车</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r>
              <w:rPr>
                <w:rFonts w:ascii="宋体" w:hAnsi="宋体" w:cs="Tahoma" w:hint="eastAsia"/>
                <w:b/>
                <w:bCs/>
                <w:color w:val="000000"/>
                <w:kern w:val="0"/>
                <w:sz w:val="22"/>
              </w:rPr>
              <w:t>备注</w:t>
            </w:r>
          </w:p>
        </w:tc>
      </w:tr>
      <w:tr w:rsidR="00B06D0A" w:rsidRPr="00500E54" w:rsidTr="00341166">
        <w:trPr>
          <w:trHeight w:val="605"/>
          <w:jc w:val="center"/>
        </w:trPr>
        <w:tc>
          <w:tcPr>
            <w:tcW w:w="367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rsidR="00B06D0A" w:rsidRPr="00500E54" w:rsidRDefault="00B06D0A" w:rsidP="00B06D0A">
            <w:pPr>
              <w:widowControl/>
              <w:snapToGrid w:val="0"/>
              <w:jc w:val="left"/>
              <w:rPr>
                <w:rFonts w:ascii="宋体" w:hAnsi="宋体" w:cs="Tahoma"/>
                <w:b/>
                <w:bCs/>
                <w:color w:val="000000"/>
                <w:kern w:val="0"/>
                <w:sz w:val="22"/>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B06D0A" w:rsidRPr="009E5A80" w:rsidRDefault="00B06D0A" w:rsidP="00B06D0A">
            <w:pPr>
              <w:widowControl/>
              <w:snapToGrid w:val="0"/>
              <w:jc w:val="center"/>
              <w:rPr>
                <w:rFonts w:ascii="宋体" w:hAnsi="宋体" w:cs="Tahoma"/>
                <w:b/>
                <w:bCs/>
                <w:color w:val="000000"/>
                <w:kern w:val="0"/>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B06D0A" w:rsidRPr="009E5A80" w:rsidRDefault="00B06D0A" w:rsidP="0013073F">
            <w:pPr>
              <w:widowControl/>
              <w:snapToGrid w:val="0"/>
              <w:jc w:val="center"/>
              <w:rPr>
                <w:rFonts w:ascii="宋体" w:hAnsi="宋体" w:cs="Tahoma"/>
                <w:b/>
                <w:bCs/>
                <w:color w:val="000000"/>
                <w:kern w:val="0"/>
                <w:sz w:val="18"/>
                <w:szCs w:val="18"/>
              </w:rPr>
            </w:pPr>
            <w:r w:rsidRPr="009E5A80">
              <w:rPr>
                <w:rFonts w:ascii="宋体" w:hAnsi="宋体" w:cs="Tahoma" w:hint="eastAsia"/>
                <w:b/>
                <w:bCs/>
                <w:color w:val="000000"/>
                <w:kern w:val="0"/>
                <w:sz w:val="18"/>
                <w:szCs w:val="18"/>
              </w:rPr>
              <w:t>杭州市(除富阳、临安、建德、桐庐、淳安外)</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06D0A" w:rsidRPr="009E5A80" w:rsidRDefault="00B06D0A" w:rsidP="0013073F">
            <w:pPr>
              <w:widowControl/>
              <w:snapToGrid w:val="0"/>
              <w:jc w:val="center"/>
              <w:rPr>
                <w:rFonts w:ascii="宋体" w:hAnsi="宋体" w:cs="Tahoma"/>
                <w:b/>
                <w:bCs/>
                <w:color w:val="000000"/>
                <w:kern w:val="0"/>
                <w:sz w:val="18"/>
                <w:szCs w:val="18"/>
              </w:rPr>
            </w:pPr>
            <w:r w:rsidRPr="009E5A80">
              <w:rPr>
                <w:rFonts w:ascii="宋体" w:hAnsi="宋体" w:cs="Tahoma" w:hint="eastAsia"/>
                <w:b/>
                <w:bCs/>
                <w:color w:val="000000"/>
                <w:kern w:val="0"/>
                <w:sz w:val="18"/>
                <w:szCs w:val="18"/>
              </w:rPr>
              <w:t>杭州市(除富阳、临安、建德、桐庐、淳安外)</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06D0A" w:rsidRPr="009E5A80" w:rsidRDefault="00B06D0A" w:rsidP="0013073F">
            <w:pPr>
              <w:widowControl/>
              <w:snapToGrid w:val="0"/>
              <w:jc w:val="center"/>
              <w:rPr>
                <w:rFonts w:ascii="宋体" w:hAnsi="宋体" w:cs="Tahoma"/>
                <w:b/>
                <w:bCs/>
                <w:color w:val="000000"/>
                <w:kern w:val="0"/>
                <w:sz w:val="18"/>
                <w:szCs w:val="18"/>
              </w:rPr>
            </w:pPr>
            <w:r w:rsidRPr="009E5A80">
              <w:rPr>
                <w:rFonts w:ascii="宋体" w:hAnsi="宋体" w:cs="Tahoma" w:hint="eastAsia"/>
                <w:b/>
                <w:bCs/>
                <w:color w:val="000000"/>
                <w:kern w:val="0"/>
                <w:sz w:val="18"/>
                <w:szCs w:val="18"/>
              </w:rPr>
              <w:t>杭州市(除富阳、临安、建德、桐庐、淳安外)</w:t>
            </w:r>
          </w:p>
        </w:tc>
        <w:tc>
          <w:tcPr>
            <w:tcW w:w="1490" w:type="dxa"/>
            <w:gridSpan w:val="2"/>
            <w:vMerge w:val="restart"/>
            <w:tcBorders>
              <w:top w:val="single" w:sz="4" w:space="0" w:color="auto"/>
              <w:left w:val="single" w:sz="4" w:space="0" w:color="auto"/>
              <w:bottom w:val="single" w:sz="4" w:space="0" w:color="auto"/>
              <w:right w:val="single" w:sz="4" w:space="0" w:color="auto"/>
            </w:tcBorders>
            <w:vAlign w:val="center"/>
          </w:tcPr>
          <w:p w:rsidR="00B06D0A" w:rsidRPr="00AF22D6" w:rsidRDefault="00B06D0A" w:rsidP="0013073F">
            <w:pPr>
              <w:widowControl/>
              <w:snapToGrid w:val="0"/>
              <w:jc w:val="center"/>
              <w:rPr>
                <w:rFonts w:ascii="宋体" w:hAnsi="宋体" w:cs="Tahoma"/>
                <w:b/>
                <w:bCs/>
                <w:color w:val="000000"/>
                <w:kern w:val="0"/>
                <w:sz w:val="18"/>
                <w:szCs w:val="18"/>
              </w:rPr>
            </w:pPr>
            <w:r w:rsidRPr="00AF22D6">
              <w:rPr>
                <w:rFonts w:ascii="宋体" w:hAnsi="宋体" w:cs="Tahoma"/>
                <w:b/>
                <w:bCs/>
                <w:color w:val="000000"/>
                <w:kern w:val="0"/>
                <w:sz w:val="18"/>
                <w:szCs w:val="18"/>
              </w:rPr>
              <w:t>超时间或超公里加收</w:t>
            </w:r>
            <w:r>
              <w:rPr>
                <w:rFonts w:ascii="宋体" w:hAnsi="宋体" w:cs="Tahoma" w:hint="eastAsia"/>
                <w:b/>
                <w:bCs/>
                <w:color w:val="000000"/>
                <w:kern w:val="0"/>
                <w:sz w:val="18"/>
                <w:szCs w:val="18"/>
              </w:rPr>
              <w:t>(</w:t>
            </w:r>
            <w:r w:rsidR="0013073F">
              <w:rPr>
                <w:rFonts w:ascii="宋体" w:hAnsi="宋体" w:cs="Tahoma" w:hint="eastAsia"/>
                <w:b/>
                <w:bCs/>
                <w:color w:val="000000"/>
                <w:kern w:val="0"/>
                <w:sz w:val="18"/>
                <w:szCs w:val="18"/>
              </w:rPr>
              <w:t>实际</w:t>
            </w:r>
            <w:r>
              <w:rPr>
                <w:rFonts w:ascii="宋体" w:hAnsi="宋体" w:cs="Tahoma" w:hint="eastAsia"/>
                <w:b/>
                <w:bCs/>
                <w:color w:val="000000"/>
                <w:kern w:val="0"/>
                <w:sz w:val="18"/>
                <w:szCs w:val="18"/>
              </w:rPr>
              <w:t>以高者结算)</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B06D0A" w:rsidRPr="009E5A80" w:rsidRDefault="00B06D0A" w:rsidP="00B06D0A">
            <w:pPr>
              <w:widowControl/>
              <w:snapToGrid w:val="0"/>
              <w:jc w:val="center"/>
              <w:rPr>
                <w:rFonts w:ascii="宋体" w:hAnsi="宋体" w:cs="Tahoma"/>
                <w:b/>
                <w:bCs/>
                <w:color w:val="000000"/>
                <w:kern w:val="0"/>
                <w:sz w:val="18"/>
                <w:szCs w:val="18"/>
              </w:rPr>
            </w:pPr>
            <w:r w:rsidRPr="009E5A80">
              <w:rPr>
                <w:rFonts w:ascii="宋体" w:hAnsi="宋体" w:cs="Tahoma" w:hint="eastAsia"/>
                <w:b/>
                <w:bCs/>
                <w:color w:val="000000"/>
                <w:kern w:val="0"/>
                <w:sz w:val="18"/>
                <w:szCs w:val="18"/>
              </w:rPr>
              <w:t>杭州富阳、临安、建德、桐庐、淳安及其他地区</w:t>
            </w:r>
          </w:p>
        </w:tc>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B06D0A" w:rsidRPr="00871227" w:rsidRDefault="00B06D0A" w:rsidP="0013073F">
            <w:pPr>
              <w:snapToGrid w:val="0"/>
              <w:jc w:val="center"/>
              <w:rPr>
                <w:rFonts w:ascii="宋体" w:hAnsi="宋体" w:cs="Tahoma"/>
                <w:b/>
                <w:bCs/>
                <w:color w:val="000000"/>
                <w:kern w:val="0"/>
                <w:szCs w:val="21"/>
              </w:rPr>
            </w:pPr>
            <w:r w:rsidRPr="00871227">
              <w:rPr>
                <w:rFonts w:ascii="宋体" w:hAnsi="宋体" w:cs="Tahoma"/>
                <w:b/>
                <w:bCs/>
                <w:color w:val="000000"/>
                <w:kern w:val="0"/>
                <w:sz w:val="18"/>
                <w:szCs w:val="18"/>
              </w:rPr>
              <w:t>超时间或超公里加收</w:t>
            </w:r>
            <w:r>
              <w:rPr>
                <w:rFonts w:ascii="宋体" w:hAnsi="宋体" w:cs="Tahoma" w:hint="eastAsia"/>
                <w:b/>
                <w:bCs/>
                <w:color w:val="000000"/>
                <w:kern w:val="0"/>
                <w:sz w:val="18"/>
                <w:szCs w:val="18"/>
              </w:rPr>
              <w:t>(</w:t>
            </w:r>
            <w:r w:rsidR="0013073F">
              <w:rPr>
                <w:rFonts w:ascii="宋体" w:hAnsi="宋体" w:cs="Tahoma" w:hint="eastAsia"/>
                <w:b/>
                <w:bCs/>
                <w:color w:val="000000"/>
                <w:kern w:val="0"/>
                <w:sz w:val="18"/>
                <w:szCs w:val="18"/>
              </w:rPr>
              <w:t>实际</w:t>
            </w:r>
            <w:r>
              <w:rPr>
                <w:rFonts w:ascii="宋体" w:hAnsi="宋体" w:cs="Tahoma" w:hint="eastAsia"/>
                <w:b/>
                <w:bCs/>
                <w:color w:val="000000"/>
                <w:kern w:val="0"/>
                <w:sz w:val="18"/>
                <w:szCs w:val="18"/>
              </w:rPr>
              <w:t>以高者结算)</w:t>
            </w:r>
          </w:p>
        </w:tc>
        <w:tc>
          <w:tcPr>
            <w:tcW w:w="616" w:type="dxa"/>
            <w:vMerge/>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p>
        </w:tc>
      </w:tr>
      <w:tr w:rsidR="00B06D0A" w:rsidRPr="00500E54" w:rsidTr="00341166">
        <w:trPr>
          <w:trHeight w:val="110"/>
          <w:jc w:val="center"/>
        </w:trPr>
        <w:tc>
          <w:tcPr>
            <w:tcW w:w="367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rsidR="00B06D0A" w:rsidRPr="00500E54" w:rsidRDefault="00B06D0A" w:rsidP="00B06D0A">
            <w:pPr>
              <w:widowControl/>
              <w:snapToGrid w:val="0"/>
              <w:jc w:val="left"/>
              <w:rPr>
                <w:rFonts w:ascii="宋体" w:hAnsi="宋体" w:cs="Tahoma"/>
                <w:b/>
                <w:bCs/>
                <w:color w:val="000000"/>
                <w:kern w:val="0"/>
                <w:sz w:val="22"/>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r w:rsidRPr="00871227">
              <w:rPr>
                <w:rFonts w:ascii="宋体" w:hAnsi="宋体" w:cs="Tahoma" w:hint="eastAsia"/>
                <w:b/>
                <w:bCs/>
                <w:color w:val="000000"/>
                <w:kern w:val="0"/>
                <w:sz w:val="18"/>
                <w:szCs w:val="18"/>
              </w:rPr>
              <w:t>2小时/20公里</w:t>
            </w:r>
            <w:r w:rsidRPr="00871227">
              <w:rPr>
                <w:rFonts w:ascii="宋体" w:hAnsi="宋体" w:cs="Tahoma"/>
                <w:b/>
                <w:bCs/>
                <w:color w:val="000000"/>
                <w:kern w:val="0"/>
                <w:sz w:val="18"/>
                <w:szCs w:val="18"/>
              </w:rPr>
              <w:t>内</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snapToGrid w:val="0"/>
              <w:jc w:val="center"/>
              <w:rPr>
                <w:rFonts w:ascii="宋体" w:hAnsi="宋体" w:cs="Tahoma"/>
                <w:b/>
                <w:bCs/>
                <w:color w:val="000000"/>
                <w:kern w:val="0"/>
                <w:sz w:val="18"/>
                <w:szCs w:val="18"/>
              </w:rPr>
            </w:pPr>
            <w:r w:rsidRPr="00871227">
              <w:rPr>
                <w:rFonts w:ascii="宋体" w:hAnsi="宋体" w:cs="Tahoma"/>
                <w:b/>
                <w:bCs/>
                <w:color w:val="000000"/>
                <w:kern w:val="0"/>
                <w:sz w:val="18"/>
                <w:szCs w:val="18"/>
              </w:rPr>
              <w:t>4小时/40公里内</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snapToGrid w:val="0"/>
              <w:jc w:val="center"/>
              <w:rPr>
                <w:rFonts w:ascii="宋体" w:hAnsi="宋体" w:cs="Tahoma"/>
                <w:b/>
                <w:bCs/>
                <w:color w:val="000000"/>
                <w:kern w:val="0"/>
                <w:sz w:val="18"/>
                <w:szCs w:val="18"/>
              </w:rPr>
            </w:pPr>
            <w:r w:rsidRPr="00871227">
              <w:rPr>
                <w:rFonts w:ascii="宋体" w:hAnsi="宋体" w:cs="Tahoma"/>
                <w:b/>
                <w:bCs/>
                <w:color w:val="000000"/>
                <w:kern w:val="0"/>
                <w:sz w:val="18"/>
                <w:szCs w:val="18"/>
              </w:rPr>
              <w:t>8小时/80公里内</w:t>
            </w:r>
          </w:p>
        </w:tc>
        <w:tc>
          <w:tcPr>
            <w:tcW w:w="1490" w:type="dxa"/>
            <w:gridSpan w:val="2"/>
            <w:vMerge/>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snapToGrid w:val="0"/>
              <w:jc w:val="center"/>
              <w:rPr>
                <w:rFonts w:ascii="宋体" w:hAnsi="宋体" w:cs="Tahoma"/>
                <w:b/>
                <w:bCs/>
                <w:color w:val="000000"/>
                <w:kern w:val="0"/>
                <w:sz w:val="18"/>
                <w:szCs w:val="1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B06D0A" w:rsidRPr="009E5A80" w:rsidRDefault="00B06D0A" w:rsidP="00B06D0A">
            <w:pPr>
              <w:snapToGrid w:val="0"/>
              <w:jc w:val="center"/>
              <w:rPr>
                <w:rFonts w:ascii="宋体" w:hAnsi="宋体" w:cs="Tahoma"/>
                <w:b/>
                <w:bCs/>
                <w:color w:val="000000"/>
                <w:kern w:val="0"/>
                <w:sz w:val="18"/>
                <w:szCs w:val="18"/>
                <w:highlight w:val="yellow"/>
              </w:rPr>
            </w:pPr>
            <w:r w:rsidRPr="00FD28F8">
              <w:rPr>
                <w:rFonts w:ascii="宋体" w:hAnsi="宋体" w:cs="Tahoma"/>
                <w:b/>
                <w:bCs/>
                <w:color w:val="000000"/>
                <w:kern w:val="0"/>
                <w:sz w:val="18"/>
                <w:szCs w:val="18"/>
              </w:rPr>
              <w:t>8小时/</w:t>
            </w:r>
            <w:r w:rsidRPr="00FD28F8">
              <w:rPr>
                <w:rFonts w:ascii="宋体" w:hAnsi="宋体" w:cs="Tahoma" w:hint="eastAsia"/>
                <w:b/>
                <w:bCs/>
                <w:color w:val="000000"/>
                <w:kern w:val="0"/>
                <w:sz w:val="18"/>
                <w:szCs w:val="18"/>
              </w:rPr>
              <w:t>80</w:t>
            </w:r>
            <w:r w:rsidRPr="00FD28F8">
              <w:rPr>
                <w:rFonts w:ascii="宋体" w:hAnsi="宋体" w:cs="Tahoma"/>
                <w:b/>
                <w:bCs/>
                <w:color w:val="000000"/>
                <w:kern w:val="0"/>
                <w:sz w:val="18"/>
                <w:szCs w:val="18"/>
              </w:rPr>
              <w:t>公里内</w:t>
            </w:r>
          </w:p>
        </w:tc>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snapToGrid w:val="0"/>
              <w:jc w:val="center"/>
              <w:rPr>
                <w:rFonts w:ascii="宋体" w:hAnsi="宋体" w:cs="Tahoma"/>
                <w:b/>
                <w:bCs/>
                <w:color w:val="000000"/>
                <w:kern w:val="0"/>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p>
        </w:tc>
      </w:tr>
      <w:tr w:rsidR="00B06D0A" w:rsidRPr="00500E54" w:rsidTr="00341166">
        <w:trPr>
          <w:trHeight w:val="170"/>
          <w:jc w:val="center"/>
        </w:trPr>
        <w:tc>
          <w:tcPr>
            <w:tcW w:w="367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rsidR="00B06D0A" w:rsidRPr="00500E54" w:rsidRDefault="00B06D0A" w:rsidP="00B06D0A">
            <w:pPr>
              <w:widowControl/>
              <w:snapToGrid w:val="0"/>
              <w:jc w:val="left"/>
              <w:rPr>
                <w:rFonts w:ascii="宋体" w:hAnsi="宋体" w:cs="Tahoma"/>
                <w:b/>
                <w:bCs/>
                <w:color w:val="000000"/>
                <w:kern w:val="0"/>
                <w:sz w:val="22"/>
              </w:rPr>
            </w:pPr>
          </w:p>
        </w:tc>
        <w:tc>
          <w:tcPr>
            <w:tcW w:w="395" w:type="dxa"/>
            <w:vMerge/>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839"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790"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771"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829"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701"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702"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788"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843"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842"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735"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优惠前价格</w:t>
            </w:r>
          </w:p>
        </w:tc>
        <w:tc>
          <w:tcPr>
            <w:tcW w:w="810" w:type="dxa"/>
            <w:tcBorders>
              <w:top w:val="single" w:sz="4" w:space="0" w:color="auto"/>
              <w:left w:val="single" w:sz="4" w:space="0" w:color="auto"/>
              <w:bottom w:val="single" w:sz="4" w:space="0" w:color="auto"/>
              <w:right w:val="single" w:sz="4" w:space="0" w:color="auto"/>
            </w:tcBorders>
            <w:vAlign w:val="center"/>
          </w:tcPr>
          <w:p w:rsidR="00B06D0A" w:rsidRPr="00D07A3D" w:rsidRDefault="00B06D0A" w:rsidP="00B06D0A">
            <w:pPr>
              <w:snapToGrid w:val="0"/>
              <w:jc w:val="center"/>
              <w:rPr>
                <w:rFonts w:ascii="宋体" w:hAnsi="宋体" w:cs="Tahoma"/>
                <w:b/>
                <w:bCs/>
                <w:color w:val="000000"/>
                <w:kern w:val="0"/>
                <w:sz w:val="18"/>
                <w:szCs w:val="18"/>
              </w:rPr>
            </w:pPr>
            <w:r w:rsidRPr="00D07A3D">
              <w:rPr>
                <w:rFonts w:ascii="宋体" w:hAnsi="宋体" w:cs="Tahoma" w:hint="eastAsia"/>
                <w:b/>
                <w:bCs/>
                <w:color w:val="000000"/>
                <w:kern w:val="0"/>
                <w:sz w:val="18"/>
                <w:szCs w:val="18"/>
              </w:rPr>
              <w:t>优惠后价格</w:t>
            </w:r>
          </w:p>
        </w:tc>
        <w:tc>
          <w:tcPr>
            <w:tcW w:w="616" w:type="dxa"/>
            <w:vMerge/>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b/>
                <w:bCs/>
                <w:color w:val="000000"/>
                <w:kern w:val="0"/>
                <w:sz w:val="22"/>
              </w:rPr>
            </w:pPr>
          </w:p>
        </w:tc>
      </w:tr>
      <w:tr w:rsidR="00B06D0A" w:rsidRPr="00500E54" w:rsidTr="00341166">
        <w:trPr>
          <w:trHeight w:val="518"/>
          <w:jc w:val="center"/>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r>
              <w:rPr>
                <w:rFonts w:ascii="宋体" w:hAnsi="宋体" w:cs="Tahoma" w:hint="eastAsia"/>
                <w:b/>
                <w:bCs/>
                <w:color w:val="000000"/>
                <w:kern w:val="0"/>
                <w:sz w:val="18"/>
                <w:szCs w:val="18"/>
              </w:rPr>
              <w:t>标项一</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r w:rsidRPr="00871227">
              <w:rPr>
                <w:rFonts w:ascii="宋体" w:hAnsi="宋体" w:cs="Tahoma" w:hint="eastAsia"/>
                <w:b/>
                <w:bCs/>
                <w:color w:val="000000"/>
                <w:kern w:val="0"/>
                <w:sz w:val="18"/>
                <w:szCs w:val="18"/>
              </w:rPr>
              <w:t>1.8（含）排量以下，18（含）万以下的小汽车(含司机)</w:t>
            </w:r>
          </w:p>
        </w:tc>
        <w:tc>
          <w:tcPr>
            <w:tcW w:w="395" w:type="dxa"/>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color w:val="000000"/>
                <w:kern w:val="0"/>
                <w:sz w:val="22"/>
              </w:rPr>
            </w:pPr>
          </w:p>
        </w:tc>
        <w:tc>
          <w:tcPr>
            <w:tcW w:w="839"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71"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r>
      <w:tr w:rsidR="00B06D0A" w:rsidRPr="00500E54" w:rsidTr="00341166">
        <w:trPr>
          <w:trHeight w:val="617"/>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B06D0A" w:rsidRPr="00871227" w:rsidRDefault="00B06D0A" w:rsidP="00B06D0A">
            <w:pPr>
              <w:widowControl/>
              <w:snapToGrid w:val="0"/>
              <w:jc w:val="center"/>
              <w:rPr>
                <w:rFonts w:ascii="宋体" w:hAnsi="宋体" w:cs="Tahoma"/>
                <w:b/>
                <w:bCs/>
                <w:color w:val="000000"/>
                <w:kern w:val="0"/>
                <w:sz w:val="18"/>
                <w:szCs w:val="18"/>
              </w:rPr>
            </w:pPr>
            <w:r w:rsidRPr="00871227">
              <w:rPr>
                <w:rFonts w:ascii="宋体" w:hAnsi="宋体" w:cs="Tahoma" w:hint="eastAsia"/>
                <w:b/>
                <w:bCs/>
                <w:color w:val="000000"/>
                <w:kern w:val="0"/>
                <w:sz w:val="18"/>
                <w:szCs w:val="18"/>
              </w:rPr>
              <w:t>3.0（含）排量以下， 30（含）万以下的商务车(含司机)</w:t>
            </w:r>
          </w:p>
        </w:tc>
        <w:tc>
          <w:tcPr>
            <w:tcW w:w="395" w:type="dxa"/>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B06D0A" w:rsidRPr="00500E54" w:rsidRDefault="00B06D0A" w:rsidP="00B06D0A">
            <w:pPr>
              <w:widowControl/>
              <w:snapToGrid w:val="0"/>
              <w:jc w:val="center"/>
              <w:rPr>
                <w:rFonts w:ascii="宋体" w:hAnsi="宋体" w:cs="Tahoma"/>
                <w:color w:val="000000"/>
                <w:kern w:val="0"/>
                <w:sz w:val="22"/>
              </w:rPr>
            </w:pPr>
          </w:p>
        </w:tc>
        <w:tc>
          <w:tcPr>
            <w:tcW w:w="839"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71"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01" w:type="dxa"/>
            <w:tcBorders>
              <w:top w:val="single" w:sz="4" w:space="0" w:color="auto"/>
              <w:left w:val="single" w:sz="4" w:space="0" w:color="auto"/>
              <w:bottom w:val="single" w:sz="4" w:space="0" w:color="auto"/>
              <w:right w:val="single" w:sz="4" w:space="0" w:color="auto"/>
            </w:tcBorders>
            <w:vAlign w:val="center"/>
          </w:tcPr>
          <w:p w:rsidR="00B06D0A" w:rsidRDefault="00B06D0A"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B06D0A" w:rsidRPr="00340F8D" w:rsidRDefault="00B06D0A" w:rsidP="00B06D0A">
            <w:pPr>
              <w:widowControl/>
              <w:snapToGrid w:val="0"/>
              <w:jc w:val="center"/>
              <w:rPr>
                <w:rFonts w:ascii="宋体" w:hAnsi="宋体" w:cs="Tahoma"/>
                <w:color w:val="000000"/>
                <w:kern w:val="0"/>
                <w:sz w:val="15"/>
                <w:szCs w:val="15"/>
              </w:rPr>
            </w:pPr>
          </w:p>
        </w:tc>
      </w:tr>
      <w:tr w:rsidR="00341166" w:rsidRPr="00500E54" w:rsidTr="00341166">
        <w:trPr>
          <w:trHeight w:val="421"/>
          <w:jc w:val="center"/>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r>
              <w:rPr>
                <w:rFonts w:ascii="宋体" w:hAnsi="宋体" w:cs="Tahoma" w:hint="eastAsia"/>
                <w:b/>
                <w:bCs/>
                <w:color w:val="000000"/>
                <w:kern w:val="0"/>
                <w:sz w:val="15"/>
                <w:szCs w:val="15"/>
              </w:rPr>
              <w:t>标项二</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r w:rsidRPr="00272E8D">
              <w:rPr>
                <w:rFonts w:ascii="宋体" w:hAnsi="宋体" w:cs="Tahoma" w:hint="eastAsia"/>
                <w:b/>
                <w:bCs/>
                <w:color w:val="000000"/>
                <w:kern w:val="0"/>
                <w:sz w:val="15"/>
                <w:szCs w:val="15"/>
              </w:rPr>
              <w:t>20（含）座以下45（含）万以下的中型客车(含司机)</w:t>
            </w: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20（含）座以下45（含）万以下的普通中型客车(含司机)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396"/>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20（含）座以下45（含）万以下的中型客车(含司机)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471"/>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341166" w:rsidRPr="00272E8D" w:rsidRDefault="00341166" w:rsidP="00B06D0A">
            <w:pPr>
              <w:widowControl/>
              <w:snapToGrid w:val="0"/>
              <w:jc w:val="center"/>
              <w:rPr>
                <w:rFonts w:ascii="宋体" w:hAnsi="宋体" w:cs="Tahoma"/>
                <w:b/>
                <w:bCs/>
                <w:color w:val="000000"/>
                <w:kern w:val="0"/>
                <w:sz w:val="15"/>
                <w:szCs w:val="15"/>
              </w:rPr>
            </w:pPr>
            <w:r w:rsidRPr="00272E8D">
              <w:rPr>
                <w:rFonts w:ascii="宋体" w:hAnsi="宋体" w:cs="Tahoma" w:hint="eastAsia"/>
                <w:b/>
                <w:bCs/>
                <w:color w:val="000000"/>
                <w:kern w:val="0"/>
                <w:sz w:val="15"/>
                <w:szCs w:val="15"/>
              </w:rPr>
              <w:t>20座以上75（含）万以下的大客车(含司机)</w:t>
            </w: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20座-30座以上75（含）万以下的大客车(含司机)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388"/>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30座-40座以上75（含）万以下的大客车(含司机)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388"/>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40座-50座以上75（含）万以下的大客车(含司机)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346"/>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50-60座以上75（含）万以下的大客车(含司机)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r w:rsidR="00341166" w:rsidRPr="00500E54" w:rsidTr="00341166">
        <w:trPr>
          <w:trHeight w:val="346"/>
          <w:jc w:val="center"/>
        </w:trPr>
        <w:tc>
          <w:tcPr>
            <w:tcW w:w="696"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341166" w:rsidRPr="00871227" w:rsidRDefault="00341166" w:rsidP="00B06D0A">
            <w:pPr>
              <w:widowControl/>
              <w:snapToGrid w:val="0"/>
              <w:jc w:val="center"/>
              <w:rPr>
                <w:rFonts w:ascii="宋体" w:hAnsi="宋体" w:cs="Tahoma"/>
                <w:b/>
                <w:bCs/>
                <w:color w:val="000000"/>
                <w:kern w:val="0"/>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rsidR="00341166" w:rsidRPr="00B06D0A" w:rsidRDefault="00341166" w:rsidP="00B06D0A">
            <w:pPr>
              <w:widowControl/>
              <w:snapToGrid w:val="0"/>
              <w:jc w:val="center"/>
              <w:rPr>
                <w:rFonts w:ascii="宋体" w:hAnsi="宋体" w:cs="Tahoma"/>
                <w:b/>
                <w:bCs/>
                <w:color w:val="000000"/>
                <w:kern w:val="0"/>
                <w:sz w:val="18"/>
                <w:szCs w:val="18"/>
              </w:rPr>
            </w:pPr>
            <w:r w:rsidRPr="00B06D0A">
              <w:rPr>
                <w:rFonts w:ascii="宋体" w:hAnsi="宋体" w:cs="Tahoma" w:hint="eastAsia"/>
                <w:b/>
                <w:bCs/>
                <w:color w:val="000000"/>
                <w:kern w:val="0"/>
                <w:sz w:val="18"/>
                <w:szCs w:val="18"/>
              </w:rPr>
              <w:t>60座以上75（含）万以下的大客车(含司机)</w:t>
            </w:r>
          </w:p>
        </w:tc>
        <w:tc>
          <w:tcPr>
            <w:tcW w:w="395" w:type="dxa"/>
            <w:tcBorders>
              <w:top w:val="single" w:sz="4" w:space="0" w:color="auto"/>
              <w:left w:val="single" w:sz="4" w:space="0" w:color="auto"/>
              <w:bottom w:val="single" w:sz="4" w:space="0" w:color="auto"/>
              <w:right w:val="single" w:sz="4" w:space="0" w:color="auto"/>
            </w:tcBorders>
            <w:vAlign w:val="center"/>
          </w:tcPr>
          <w:p w:rsidR="00341166" w:rsidRPr="00500E54" w:rsidRDefault="00341166" w:rsidP="00B06D0A">
            <w:pPr>
              <w:widowControl/>
              <w:snapToGrid w:val="0"/>
              <w:jc w:val="center"/>
              <w:rPr>
                <w:rFonts w:ascii="宋体" w:hAnsi="宋体" w:cs="Tahoma"/>
                <w:color w:val="000000"/>
                <w:kern w:val="0"/>
                <w:sz w:val="22"/>
              </w:rPr>
            </w:pPr>
          </w:p>
        </w:tc>
        <w:tc>
          <w:tcPr>
            <w:tcW w:w="756"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90"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7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829"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1"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宋体"/>
                <w:color w:val="000000"/>
                <w:sz w:val="20"/>
              </w:rPr>
            </w:pPr>
          </w:p>
        </w:tc>
        <w:tc>
          <w:tcPr>
            <w:tcW w:w="702"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c>
          <w:tcPr>
            <w:tcW w:w="788"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43"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Tahoma"/>
                <w:color w:val="000000"/>
                <w:kern w:val="0"/>
                <w:sz w:val="15"/>
                <w:szCs w:val="15"/>
              </w:rPr>
            </w:pPr>
          </w:p>
        </w:tc>
        <w:tc>
          <w:tcPr>
            <w:tcW w:w="842" w:type="dxa"/>
            <w:tcBorders>
              <w:top w:val="single" w:sz="4" w:space="0" w:color="auto"/>
              <w:left w:val="single" w:sz="4" w:space="0" w:color="auto"/>
              <w:bottom w:val="single" w:sz="4" w:space="0" w:color="auto"/>
              <w:right w:val="single" w:sz="4" w:space="0" w:color="auto"/>
            </w:tcBorders>
            <w:vAlign w:val="center"/>
          </w:tcPr>
          <w:p w:rsidR="00341166" w:rsidRDefault="00341166" w:rsidP="00B06D0A">
            <w:pPr>
              <w:snapToGrid w:val="0"/>
              <w:jc w:val="center"/>
              <w:rPr>
                <w:rFonts w:ascii="宋体" w:hAnsi="宋体" w:cs="Tahoma"/>
                <w:color w:val="000000"/>
                <w:kern w:val="0"/>
                <w:sz w:val="15"/>
                <w:szCs w:val="15"/>
              </w:rPr>
            </w:pPr>
          </w:p>
        </w:tc>
        <w:tc>
          <w:tcPr>
            <w:tcW w:w="735"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810"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snapToGrid w:val="0"/>
              <w:jc w:val="center"/>
              <w:rPr>
                <w:rFonts w:ascii="宋体" w:hAnsi="宋体" w:cs="Tahoma"/>
                <w:color w:val="000000"/>
                <w:kern w:val="0"/>
                <w:sz w:val="15"/>
                <w:szCs w:val="15"/>
              </w:rPr>
            </w:pPr>
          </w:p>
        </w:tc>
        <w:tc>
          <w:tcPr>
            <w:tcW w:w="616" w:type="dxa"/>
            <w:tcBorders>
              <w:top w:val="single" w:sz="4" w:space="0" w:color="auto"/>
              <w:left w:val="single" w:sz="4" w:space="0" w:color="auto"/>
              <w:bottom w:val="single" w:sz="4" w:space="0" w:color="auto"/>
              <w:right w:val="single" w:sz="4" w:space="0" w:color="auto"/>
            </w:tcBorders>
            <w:vAlign w:val="center"/>
          </w:tcPr>
          <w:p w:rsidR="00341166" w:rsidRPr="00340F8D" w:rsidRDefault="00341166" w:rsidP="00B06D0A">
            <w:pPr>
              <w:widowControl/>
              <w:snapToGrid w:val="0"/>
              <w:jc w:val="center"/>
              <w:rPr>
                <w:rFonts w:ascii="宋体" w:hAnsi="宋体" w:cs="Tahoma"/>
                <w:color w:val="000000"/>
                <w:kern w:val="0"/>
                <w:sz w:val="15"/>
                <w:szCs w:val="15"/>
              </w:rPr>
            </w:pPr>
          </w:p>
        </w:tc>
      </w:tr>
    </w:tbl>
    <w:p w:rsidR="00C751CC" w:rsidRDefault="00C751CC" w:rsidP="00B06D0A">
      <w:pPr>
        <w:snapToGrid w:val="0"/>
        <w:rPr>
          <w:rFonts w:ascii="宋体" w:hAnsi="宋体"/>
          <w:sz w:val="18"/>
          <w:szCs w:val="18"/>
        </w:rPr>
      </w:pPr>
    </w:p>
    <w:p w:rsidR="00341166" w:rsidRDefault="00341166" w:rsidP="00B06D0A">
      <w:pPr>
        <w:snapToGrid w:val="0"/>
        <w:rPr>
          <w:rFonts w:ascii="宋体" w:hAnsi="宋体"/>
          <w:sz w:val="18"/>
          <w:szCs w:val="18"/>
        </w:rPr>
      </w:pPr>
    </w:p>
    <w:p w:rsidR="00025836" w:rsidRDefault="00025836" w:rsidP="00B06D0A">
      <w:pPr>
        <w:snapToGrid w:val="0"/>
        <w:rPr>
          <w:rFonts w:ascii="宋体" w:hAnsi="宋体"/>
          <w:b/>
          <w:sz w:val="30"/>
          <w:szCs w:val="30"/>
        </w:rPr>
      </w:pPr>
      <w:r>
        <w:rPr>
          <w:rFonts w:ascii="宋体" w:hAnsi="宋体" w:hint="eastAsia"/>
          <w:b/>
          <w:sz w:val="30"/>
          <w:szCs w:val="30"/>
        </w:rPr>
        <w:lastRenderedPageBreak/>
        <w:t>填表说明：</w:t>
      </w:r>
    </w:p>
    <w:p w:rsidR="0013073F" w:rsidRPr="00F61F22" w:rsidRDefault="003A59D7" w:rsidP="00025836">
      <w:pPr>
        <w:snapToGrid w:val="0"/>
        <w:ind w:firstLineChars="198" w:firstLine="596"/>
        <w:rPr>
          <w:rFonts w:ascii="宋体" w:hAnsi="宋体"/>
          <w:b/>
          <w:sz w:val="30"/>
          <w:szCs w:val="30"/>
        </w:rPr>
      </w:pPr>
      <w:r w:rsidRPr="00F61F22">
        <w:rPr>
          <w:rFonts w:ascii="宋体" w:hAnsi="宋体" w:hint="eastAsia"/>
          <w:b/>
          <w:sz w:val="30"/>
          <w:szCs w:val="30"/>
        </w:rPr>
        <w:t>1</w:t>
      </w:r>
      <w:r w:rsidR="0013073F" w:rsidRPr="00F61F22">
        <w:rPr>
          <w:rFonts w:ascii="宋体" w:hAnsi="宋体" w:hint="eastAsia"/>
          <w:b/>
          <w:sz w:val="30"/>
          <w:szCs w:val="30"/>
        </w:rPr>
        <w:t>.</w:t>
      </w:r>
      <w:r w:rsidR="0013073F" w:rsidRPr="00F61F22">
        <w:rPr>
          <w:rFonts w:hint="eastAsia"/>
          <w:b/>
          <w:sz w:val="30"/>
          <w:szCs w:val="30"/>
        </w:rPr>
        <w:t>响应方须按上述内容进行合理报价，</w:t>
      </w:r>
      <w:r w:rsidR="0013073F" w:rsidRPr="00F61F22">
        <w:rPr>
          <w:rFonts w:ascii="宋体" w:hAnsi="宋体" w:hint="eastAsia"/>
          <w:b/>
          <w:sz w:val="30"/>
          <w:szCs w:val="30"/>
        </w:rPr>
        <w:t>不得删除和改动上述内容</w:t>
      </w:r>
      <w:r w:rsidR="00025836">
        <w:rPr>
          <w:rFonts w:ascii="宋体" w:hAnsi="宋体" w:hint="eastAsia"/>
          <w:b/>
          <w:sz w:val="30"/>
          <w:szCs w:val="30"/>
        </w:rPr>
        <w:t>；</w:t>
      </w:r>
    </w:p>
    <w:p w:rsidR="0013073F" w:rsidRPr="00025836" w:rsidRDefault="0013073F" w:rsidP="00025836">
      <w:pPr>
        <w:snapToGrid w:val="0"/>
        <w:ind w:firstLineChars="196" w:firstLine="590"/>
        <w:rPr>
          <w:b/>
          <w:sz w:val="30"/>
          <w:szCs w:val="30"/>
        </w:rPr>
      </w:pPr>
      <w:r w:rsidRPr="00F61F22">
        <w:rPr>
          <w:rFonts w:ascii="宋体" w:hAnsi="宋体" w:hint="eastAsia"/>
          <w:b/>
          <w:sz w:val="30"/>
          <w:szCs w:val="30"/>
        </w:rPr>
        <w:t>2.</w:t>
      </w:r>
      <w:r w:rsidR="00025836" w:rsidRPr="00F61F22">
        <w:rPr>
          <w:rFonts w:hint="eastAsia"/>
          <w:b/>
          <w:sz w:val="30"/>
          <w:szCs w:val="30"/>
        </w:rPr>
        <w:t xml:space="preserve"> </w:t>
      </w:r>
      <w:r w:rsidR="003A59D7" w:rsidRPr="00025836">
        <w:rPr>
          <w:rFonts w:ascii="宋体" w:hAnsi="宋体" w:hint="eastAsia"/>
          <w:b/>
          <w:sz w:val="30"/>
          <w:szCs w:val="30"/>
        </w:rPr>
        <w:t>优惠率是指单程、半日租赁、一日租赁、长途租赁费用的优惠率，优惠率不得低于15%；</w:t>
      </w:r>
      <w:r w:rsidR="00025836" w:rsidRPr="00025836">
        <w:rPr>
          <w:rFonts w:ascii="宋体" w:hAnsi="宋体" w:hint="eastAsia"/>
          <w:b/>
          <w:sz w:val="30"/>
          <w:szCs w:val="30"/>
        </w:rPr>
        <w:t>其中，</w:t>
      </w:r>
      <w:r w:rsidR="00025836" w:rsidRPr="00025836">
        <w:rPr>
          <w:rFonts w:asciiTheme="minorEastAsia" w:eastAsiaTheme="minorEastAsia" w:hAnsiTheme="minorEastAsia" w:hint="eastAsia"/>
          <w:b/>
          <w:color w:val="000000"/>
          <w:sz w:val="30"/>
          <w:szCs w:val="30"/>
        </w:rPr>
        <w:t>原入围供应商不得高于上一期入围价格</w:t>
      </w:r>
      <w:r w:rsidR="00025836">
        <w:rPr>
          <w:rFonts w:asciiTheme="minorEastAsia" w:eastAsiaTheme="minorEastAsia" w:hAnsiTheme="minorEastAsia" w:hint="eastAsia"/>
          <w:b/>
          <w:color w:val="000000"/>
          <w:sz w:val="30"/>
          <w:szCs w:val="30"/>
        </w:rPr>
        <w:t>；</w:t>
      </w:r>
    </w:p>
    <w:p w:rsidR="003A59D7" w:rsidRPr="00F61F22" w:rsidRDefault="0013073F" w:rsidP="00F61F22">
      <w:pPr>
        <w:snapToGrid w:val="0"/>
        <w:ind w:firstLineChars="196" w:firstLine="590"/>
        <w:rPr>
          <w:rFonts w:ascii="宋体" w:hAnsi="宋体"/>
          <w:b/>
          <w:sz w:val="30"/>
          <w:szCs w:val="30"/>
        </w:rPr>
      </w:pPr>
      <w:r w:rsidRPr="00F61F22">
        <w:rPr>
          <w:rFonts w:ascii="宋体" w:hAnsi="宋体" w:hint="eastAsia"/>
          <w:b/>
          <w:sz w:val="30"/>
          <w:szCs w:val="30"/>
        </w:rPr>
        <w:t>3</w:t>
      </w:r>
      <w:r w:rsidR="003A59D7" w:rsidRPr="00F61F22">
        <w:rPr>
          <w:rFonts w:ascii="宋体" w:hAnsi="宋体" w:hint="eastAsia"/>
          <w:b/>
          <w:sz w:val="30"/>
          <w:szCs w:val="30"/>
        </w:rPr>
        <w:t>.以上报价包括油（电、气）费等所有费用，不包括过路过桥（渡）费、停车费、司机食宿费，过路过桥（渡）费、停车费按实结算，服务产生的司机食宿由采购人负责。超时、超程费用另计（在报价承诺表中填写）</w:t>
      </w:r>
      <w:r w:rsidR="00C751CC" w:rsidRPr="00F61F22">
        <w:rPr>
          <w:rFonts w:ascii="宋体" w:hAnsi="宋体" w:hint="eastAsia"/>
          <w:b/>
          <w:sz w:val="30"/>
          <w:szCs w:val="30"/>
        </w:rPr>
        <w:t>；</w:t>
      </w:r>
    </w:p>
    <w:p w:rsidR="003A59D7" w:rsidRPr="00F61F22" w:rsidRDefault="0013073F" w:rsidP="00F61F22">
      <w:pPr>
        <w:snapToGrid w:val="0"/>
        <w:ind w:leftChars="-3" w:left="-6" w:firstLineChars="196" w:firstLine="590"/>
        <w:rPr>
          <w:rFonts w:ascii="宋体" w:hAnsi="宋体"/>
          <w:b/>
          <w:sz w:val="30"/>
          <w:szCs w:val="30"/>
        </w:rPr>
      </w:pPr>
      <w:r w:rsidRPr="00F61F22">
        <w:rPr>
          <w:rFonts w:ascii="宋体" w:hAnsi="宋体" w:hint="eastAsia"/>
          <w:b/>
          <w:sz w:val="30"/>
          <w:szCs w:val="30"/>
        </w:rPr>
        <w:t>4</w:t>
      </w:r>
      <w:r w:rsidR="003A59D7" w:rsidRPr="00F61F22">
        <w:rPr>
          <w:rFonts w:ascii="宋体" w:hAnsi="宋体" w:hint="eastAsia"/>
          <w:b/>
          <w:sz w:val="30"/>
          <w:szCs w:val="30"/>
        </w:rPr>
        <w:t>.响应方根据自身业务能力及业务许可范围，对各类公务出行车辆租赁服务提供报价表，浙江省政府采购中心将会对最终取得入围资格的响应方的全部报价在浙江政府采购网上公开；</w:t>
      </w:r>
    </w:p>
    <w:p w:rsidR="003A59D7" w:rsidRPr="00F61F22" w:rsidRDefault="0013073F" w:rsidP="00F61F22">
      <w:pPr>
        <w:snapToGrid w:val="0"/>
        <w:ind w:firstLineChars="196" w:firstLine="590"/>
        <w:rPr>
          <w:rFonts w:ascii="宋体" w:hAnsi="宋体"/>
          <w:b/>
          <w:sz w:val="30"/>
          <w:szCs w:val="30"/>
        </w:rPr>
      </w:pPr>
      <w:r w:rsidRPr="00F61F22">
        <w:rPr>
          <w:rFonts w:ascii="宋体" w:hAnsi="宋体" w:hint="eastAsia"/>
          <w:b/>
          <w:sz w:val="30"/>
          <w:szCs w:val="30"/>
        </w:rPr>
        <w:t>5</w:t>
      </w:r>
      <w:r w:rsidR="003A59D7" w:rsidRPr="00F61F22">
        <w:rPr>
          <w:rFonts w:ascii="宋体" w:hAnsi="宋体" w:hint="eastAsia"/>
          <w:b/>
          <w:sz w:val="30"/>
          <w:szCs w:val="30"/>
        </w:rPr>
        <w:t>.响应方未提供以上报价表的公务出行车辆租赁服务，将不纳入2019-2021年度浙江省本级、杭州市国家机关、事业单位和团体组织网上服务市场公务出行车辆租赁服务(定点采购)项目入围范围内；</w:t>
      </w:r>
    </w:p>
    <w:p w:rsidR="003A59D7" w:rsidRPr="00F61F22" w:rsidRDefault="0013073F" w:rsidP="00F61F22">
      <w:pPr>
        <w:snapToGrid w:val="0"/>
        <w:ind w:firstLineChars="196" w:firstLine="590"/>
        <w:rPr>
          <w:rFonts w:ascii="仿宋" w:eastAsia="仿宋" w:hAnsi="仿宋"/>
          <w:b/>
          <w:sz w:val="30"/>
          <w:szCs w:val="30"/>
        </w:rPr>
      </w:pPr>
      <w:r w:rsidRPr="00F61F22">
        <w:rPr>
          <w:rFonts w:ascii="宋体" w:hAnsi="宋体" w:hint="eastAsia"/>
          <w:b/>
          <w:sz w:val="30"/>
          <w:szCs w:val="30"/>
        </w:rPr>
        <w:t>6.</w:t>
      </w:r>
      <w:r w:rsidR="003A59D7" w:rsidRPr="00F61F22">
        <w:rPr>
          <w:rFonts w:ascii="宋体" w:hAnsi="宋体" w:hint="eastAsia"/>
          <w:b/>
          <w:sz w:val="30"/>
          <w:szCs w:val="30"/>
        </w:rPr>
        <w:t>表格如不够</w:t>
      </w:r>
      <w:r w:rsidR="00C751CC" w:rsidRPr="00F61F22">
        <w:rPr>
          <w:rFonts w:ascii="宋体" w:hAnsi="宋体" w:hint="eastAsia"/>
          <w:b/>
          <w:sz w:val="30"/>
          <w:szCs w:val="30"/>
        </w:rPr>
        <w:t>，</w:t>
      </w:r>
      <w:r w:rsidR="003A59D7" w:rsidRPr="00F61F22">
        <w:rPr>
          <w:rFonts w:ascii="宋体" w:hAnsi="宋体" w:hint="eastAsia"/>
          <w:b/>
          <w:sz w:val="30"/>
          <w:szCs w:val="30"/>
        </w:rPr>
        <w:t>可按同样格式扩展。</w:t>
      </w:r>
      <w:r w:rsidR="003A59D7" w:rsidRPr="00F61F22">
        <w:rPr>
          <w:rFonts w:ascii="仿宋" w:eastAsia="仿宋" w:hAnsi="仿宋" w:hint="eastAsia"/>
          <w:b/>
          <w:sz w:val="30"/>
          <w:szCs w:val="30"/>
        </w:rPr>
        <w:t xml:space="preserve"> </w:t>
      </w: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P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C751CC" w:rsidRDefault="00C751CC" w:rsidP="00F03DA1">
      <w:pPr>
        <w:snapToGrid w:val="0"/>
        <w:spacing w:line="360" w:lineRule="auto"/>
        <w:jc w:val="left"/>
        <w:rPr>
          <w:rFonts w:asciiTheme="minorEastAsia" w:eastAsiaTheme="minorEastAsia" w:hAnsiTheme="minorEastAsia" w:cs="宋体"/>
          <w:b/>
          <w:color w:val="000000"/>
          <w:sz w:val="32"/>
          <w:szCs w:val="32"/>
        </w:rPr>
      </w:pPr>
    </w:p>
    <w:p w:rsidR="0071552D" w:rsidRPr="00500E54" w:rsidRDefault="0071552D" w:rsidP="00F03DA1">
      <w:pPr>
        <w:snapToGrid w:val="0"/>
        <w:spacing w:line="360" w:lineRule="auto"/>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sz w:val="32"/>
          <w:szCs w:val="32"/>
        </w:rPr>
        <w:lastRenderedPageBreak/>
        <w:t>附件3-2：</w:t>
      </w:r>
    </w:p>
    <w:p w:rsidR="002E0CAD" w:rsidRPr="00500E54" w:rsidRDefault="002E0CAD" w:rsidP="00F03DA1">
      <w:pPr>
        <w:pStyle w:val="ac"/>
        <w:snapToGrid w:val="0"/>
        <w:spacing w:line="240" w:lineRule="auto"/>
        <w:jc w:val="center"/>
        <w:rPr>
          <w:rFonts w:asciiTheme="minorEastAsia" w:eastAsiaTheme="minorEastAsia" w:hAnsiTheme="minorEastAsia" w:cs="宋体"/>
          <w:b/>
          <w:color w:val="000000"/>
          <w:sz w:val="36"/>
          <w:szCs w:val="36"/>
        </w:rPr>
      </w:pPr>
      <w:r w:rsidRPr="00500E54">
        <w:rPr>
          <w:rFonts w:asciiTheme="minorEastAsia" w:eastAsiaTheme="minorEastAsia" w:hAnsiTheme="minorEastAsia" w:cs="黑体" w:hint="eastAsia"/>
          <w:b/>
          <w:color w:val="000000"/>
          <w:sz w:val="36"/>
          <w:szCs w:val="36"/>
        </w:rPr>
        <w:t>浙江省本级、杭州市本级单位公务出行用车租赁服务需求一览表</w:t>
      </w:r>
      <w:r w:rsidRPr="00500E54">
        <w:rPr>
          <w:rFonts w:asciiTheme="minorEastAsia" w:eastAsiaTheme="minorEastAsia" w:hAnsiTheme="minorEastAsia" w:cs="宋体" w:hint="eastAsia"/>
          <w:b/>
          <w:color w:val="000000"/>
          <w:sz w:val="36"/>
          <w:szCs w:val="36"/>
        </w:rPr>
        <w:t>（</w:t>
      </w:r>
      <w:r w:rsidR="000978D6">
        <w:rPr>
          <w:rFonts w:asciiTheme="minorEastAsia" w:eastAsiaTheme="minorEastAsia" w:hAnsiTheme="minorEastAsia" w:cs="宋体" w:hint="eastAsia"/>
          <w:b/>
          <w:color w:val="000000"/>
          <w:sz w:val="36"/>
          <w:szCs w:val="36"/>
        </w:rPr>
        <w:t>参考</w:t>
      </w:r>
      <w:r w:rsidRPr="00500E54">
        <w:rPr>
          <w:rFonts w:asciiTheme="minorEastAsia" w:eastAsiaTheme="minorEastAsia" w:hAnsiTheme="minorEastAsia" w:cs="宋体" w:hint="eastAsia"/>
          <w:b/>
          <w:color w:val="000000"/>
          <w:sz w:val="36"/>
          <w:szCs w:val="36"/>
        </w:rPr>
        <w:t>示例）</w:t>
      </w:r>
    </w:p>
    <w:tbl>
      <w:tblPr>
        <w:tblW w:w="0" w:type="auto"/>
        <w:tblLayout w:type="fixed"/>
        <w:tblLook w:val="0000"/>
      </w:tblPr>
      <w:tblGrid>
        <w:gridCol w:w="387"/>
        <w:gridCol w:w="915"/>
        <w:gridCol w:w="779"/>
        <w:gridCol w:w="922"/>
        <w:gridCol w:w="953"/>
        <w:gridCol w:w="795"/>
        <w:gridCol w:w="765"/>
        <w:gridCol w:w="615"/>
        <w:gridCol w:w="585"/>
        <w:gridCol w:w="660"/>
        <w:gridCol w:w="596"/>
        <w:gridCol w:w="1785"/>
        <w:gridCol w:w="1699"/>
        <w:gridCol w:w="450"/>
        <w:gridCol w:w="780"/>
        <w:gridCol w:w="215"/>
        <w:gridCol w:w="406"/>
        <w:gridCol w:w="855"/>
      </w:tblGrid>
      <w:tr w:rsidR="002E0CAD" w:rsidRPr="00500E54" w:rsidTr="004A5D08">
        <w:trPr>
          <w:trHeight w:val="106"/>
        </w:trPr>
        <w:tc>
          <w:tcPr>
            <w:tcW w:w="14162" w:type="dxa"/>
            <w:gridSpan w:val="18"/>
            <w:tcBorders>
              <w:bottom w:val="single" w:sz="4" w:space="0" w:color="000000"/>
            </w:tcBorders>
            <w:vAlign w:val="center"/>
          </w:tcPr>
          <w:p w:rsidR="002E0CAD" w:rsidRPr="00500E54" w:rsidRDefault="002E0CAD" w:rsidP="00F03DA1">
            <w:pPr>
              <w:autoSpaceDN w:val="0"/>
              <w:snapToGrid w:val="0"/>
              <w:jc w:val="righ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4162" w:type="dxa"/>
            <w:gridSpan w:val="18"/>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车辆要求</w:t>
            </w:r>
          </w:p>
        </w:tc>
      </w:tr>
      <w:tr w:rsidR="002E0CAD" w:rsidRPr="00500E54" w:rsidTr="004A5D08">
        <w:trPr>
          <w:trHeight w:val="125"/>
        </w:trPr>
        <w:tc>
          <w:tcPr>
            <w:tcW w:w="387"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序号</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租赁车辆厂牌及品牌</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车辆型号</w:t>
            </w:r>
          </w:p>
        </w:tc>
        <w:tc>
          <w:tcPr>
            <w:tcW w:w="922"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载客数量</w:t>
            </w:r>
          </w:p>
        </w:tc>
        <w:tc>
          <w:tcPr>
            <w:tcW w:w="953"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车辆购置时间限制</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车辆使用里程数限制</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燃</w:t>
            </w:r>
            <w:r w:rsidRPr="00500E54">
              <w:rPr>
                <w:rFonts w:asciiTheme="minorEastAsia" w:eastAsiaTheme="minorEastAsia" w:hAnsiTheme="minorEastAsia" w:hint="eastAsia"/>
                <w:color w:val="000000"/>
                <w:sz w:val="18"/>
                <w:szCs w:val="18"/>
              </w:rPr>
              <w:t>料</w:t>
            </w:r>
            <w:r w:rsidRPr="00500E54">
              <w:rPr>
                <w:rFonts w:asciiTheme="minorEastAsia" w:eastAsiaTheme="minorEastAsia" w:hAnsiTheme="minorEastAsia"/>
                <w:color w:val="000000"/>
                <w:sz w:val="18"/>
                <w:szCs w:val="18"/>
              </w:rPr>
              <w:t>类别</w:t>
            </w:r>
          </w:p>
        </w:tc>
        <w:tc>
          <w:tcPr>
            <w:tcW w:w="61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是否包含油费</w:t>
            </w:r>
          </w:p>
        </w:tc>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是否包含劳务费</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是否包含超时费</w:t>
            </w:r>
          </w:p>
        </w:tc>
        <w:tc>
          <w:tcPr>
            <w:tcW w:w="596"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是否包含超程费</w:t>
            </w:r>
          </w:p>
        </w:tc>
        <w:tc>
          <w:tcPr>
            <w:tcW w:w="3484"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车辆保险要求（可以选择按照政府采购承诺执行，</w:t>
            </w:r>
            <w:r w:rsidRPr="00500E54">
              <w:rPr>
                <w:rFonts w:asciiTheme="minorEastAsia" w:eastAsiaTheme="minorEastAsia" w:hAnsiTheme="minorEastAsia" w:hint="eastAsia"/>
                <w:color w:val="000000"/>
                <w:sz w:val="18"/>
                <w:szCs w:val="18"/>
              </w:rPr>
              <w:t>用户</w:t>
            </w:r>
            <w:r w:rsidRPr="00500E54">
              <w:rPr>
                <w:rFonts w:asciiTheme="minorEastAsia" w:eastAsiaTheme="minorEastAsia" w:hAnsiTheme="minorEastAsia"/>
                <w:color w:val="000000"/>
                <w:sz w:val="18"/>
                <w:szCs w:val="18"/>
              </w:rPr>
              <w:t>也可</w:t>
            </w:r>
            <w:r w:rsidRPr="00500E54">
              <w:rPr>
                <w:rFonts w:asciiTheme="minorEastAsia" w:eastAsiaTheme="minorEastAsia" w:hAnsiTheme="minorEastAsia" w:hint="eastAsia"/>
                <w:color w:val="000000"/>
                <w:sz w:val="18"/>
                <w:szCs w:val="18"/>
              </w:rPr>
              <w:t>另行提出合理</w:t>
            </w:r>
            <w:r w:rsidRPr="00500E54">
              <w:rPr>
                <w:rFonts w:asciiTheme="minorEastAsia" w:eastAsiaTheme="minorEastAsia" w:hAnsiTheme="minorEastAsia"/>
                <w:color w:val="000000"/>
                <w:sz w:val="18"/>
                <w:szCs w:val="18"/>
              </w:rPr>
              <w:t>要求）</w:t>
            </w:r>
          </w:p>
        </w:tc>
        <w:tc>
          <w:tcPr>
            <w:tcW w:w="450"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租车数量</w:t>
            </w:r>
          </w:p>
        </w:tc>
        <w:tc>
          <w:tcPr>
            <w:tcW w:w="995" w:type="dxa"/>
            <w:gridSpan w:val="2"/>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车辆租用</w:t>
            </w:r>
            <w:r w:rsidRPr="00500E54">
              <w:rPr>
                <w:rFonts w:asciiTheme="minorEastAsia" w:eastAsiaTheme="minorEastAsia" w:hAnsiTheme="minorEastAsia" w:hint="eastAsia"/>
                <w:color w:val="000000"/>
                <w:sz w:val="18"/>
                <w:szCs w:val="18"/>
              </w:rPr>
              <w:t>起止日期</w:t>
            </w:r>
          </w:p>
        </w:tc>
        <w:tc>
          <w:tcPr>
            <w:tcW w:w="406"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租车用途</w:t>
            </w:r>
          </w:p>
        </w:tc>
        <w:tc>
          <w:tcPr>
            <w:tcW w:w="85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备注</w:t>
            </w:r>
          </w:p>
        </w:tc>
      </w:tr>
      <w:tr w:rsidR="002E0CAD" w:rsidRPr="00500E54" w:rsidTr="004A5D08">
        <w:trPr>
          <w:trHeight w:val="90"/>
        </w:trPr>
        <w:tc>
          <w:tcPr>
            <w:tcW w:w="387"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22" w:type="dxa"/>
            <w:vMerge/>
            <w:tcBorders>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53"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8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96"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险种及保额</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车辆保险承担方式</w:t>
            </w:r>
          </w:p>
        </w:tc>
        <w:tc>
          <w:tcPr>
            <w:tcW w:w="450" w:type="dxa"/>
            <w:vMerge/>
            <w:tcBorders>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995" w:type="dxa"/>
            <w:gridSpan w:val="2"/>
            <w:vMerge/>
            <w:tcBorders>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406" w:type="dxa"/>
            <w:vMerge/>
            <w:tcBorders>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855" w:type="dxa"/>
            <w:vMerge/>
            <w:tcBorders>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r>
      <w:tr w:rsidR="002E0CAD" w:rsidRPr="00500E54" w:rsidTr="004A5D08">
        <w:trPr>
          <w:trHeight w:val="90"/>
        </w:trPr>
        <w:tc>
          <w:tcPr>
            <w:tcW w:w="387"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1</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不限</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不限</w:t>
            </w:r>
          </w:p>
        </w:tc>
        <w:tc>
          <w:tcPr>
            <w:tcW w:w="922"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43</w:t>
            </w:r>
          </w:p>
        </w:tc>
        <w:tc>
          <w:tcPr>
            <w:tcW w:w="953"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5</w:t>
            </w:r>
            <w:r w:rsidRPr="00500E54">
              <w:rPr>
                <w:rFonts w:asciiTheme="minorEastAsia" w:eastAsiaTheme="minorEastAsia" w:hAnsiTheme="minorEastAsia"/>
                <w:color w:val="000000"/>
                <w:sz w:val="18"/>
                <w:szCs w:val="18"/>
              </w:rPr>
              <w:t>年以内</w:t>
            </w:r>
          </w:p>
        </w:tc>
        <w:tc>
          <w:tcPr>
            <w:tcW w:w="79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10</w:t>
            </w:r>
            <w:r w:rsidRPr="00500E54">
              <w:rPr>
                <w:rFonts w:asciiTheme="minorEastAsia" w:eastAsiaTheme="minorEastAsia" w:hAnsiTheme="minorEastAsia"/>
                <w:color w:val="000000"/>
                <w:sz w:val="18"/>
                <w:szCs w:val="18"/>
              </w:rPr>
              <w:t>万公里以内</w:t>
            </w:r>
          </w:p>
        </w:tc>
        <w:tc>
          <w:tcPr>
            <w:tcW w:w="76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汽油</w:t>
            </w:r>
          </w:p>
        </w:tc>
        <w:tc>
          <w:tcPr>
            <w:tcW w:w="61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w:t>
            </w:r>
          </w:p>
        </w:tc>
        <w:tc>
          <w:tcPr>
            <w:tcW w:w="58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w:t>
            </w:r>
          </w:p>
        </w:tc>
        <w:tc>
          <w:tcPr>
            <w:tcW w:w="660"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w:t>
            </w:r>
          </w:p>
        </w:tc>
        <w:tc>
          <w:tcPr>
            <w:tcW w:w="596"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是</w:t>
            </w:r>
          </w:p>
        </w:tc>
        <w:tc>
          <w:tcPr>
            <w:tcW w:w="1785" w:type="dxa"/>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s="宋体"/>
                <w:color w:val="000000"/>
                <w:sz w:val="18"/>
                <w:szCs w:val="18"/>
              </w:rPr>
              <w:t>承运人责任险</w:t>
            </w:r>
            <w:r w:rsidRPr="00500E54">
              <w:rPr>
                <w:rFonts w:asciiTheme="minorEastAsia" w:eastAsiaTheme="minorEastAsia" w:hAnsiTheme="minorEastAsia"/>
                <w:color w:val="000000"/>
                <w:sz w:val="18"/>
                <w:szCs w:val="18"/>
              </w:rPr>
              <w:t>（每座XX万元）</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向保险公司投保</w:t>
            </w:r>
          </w:p>
        </w:tc>
        <w:tc>
          <w:tcPr>
            <w:tcW w:w="450"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10</w:t>
            </w:r>
          </w:p>
        </w:tc>
        <w:tc>
          <w:tcPr>
            <w:tcW w:w="995" w:type="dxa"/>
            <w:gridSpan w:val="2"/>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**年**月**</w:t>
            </w:r>
            <w:r w:rsidRPr="00500E54">
              <w:rPr>
                <w:rFonts w:asciiTheme="minorEastAsia" w:eastAsiaTheme="minorEastAsia" w:hAnsiTheme="minorEastAsia"/>
                <w:color w:val="000000"/>
                <w:sz w:val="18"/>
                <w:szCs w:val="18"/>
              </w:rPr>
              <w:t>日</w:t>
            </w:r>
            <w:r w:rsidRPr="00500E54">
              <w:rPr>
                <w:rFonts w:asciiTheme="minorEastAsia" w:eastAsiaTheme="minorEastAsia" w:hAnsiTheme="minorEastAsia" w:hint="eastAsia"/>
                <w:color w:val="000000"/>
                <w:sz w:val="18"/>
                <w:szCs w:val="18"/>
              </w:rPr>
              <w:t>—</w:t>
            </w:r>
          </w:p>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年</w:t>
            </w:r>
            <w:r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月</w:t>
            </w:r>
            <w:r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日</w:t>
            </w:r>
            <w:r w:rsidRPr="00500E54">
              <w:rPr>
                <w:rFonts w:asciiTheme="minorEastAsia" w:eastAsiaTheme="minorEastAsia" w:hAnsiTheme="minorEastAsia" w:hint="eastAsia"/>
                <w:color w:val="000000"/>
                <w:sz w:val="18"/>
                <w:szCs w:val="18"/>
              </w:rPr>
              <w:t>（工作日）</w:t>
            </w:r>
          </w:p>
        </w:tc>
        <w:tc>
          <w:tcPr>
            <w:tcW w:w="406"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通勤</w:t>
            </w:r>
          </w:p>
        </w:tc>
        <w:tc>
          <w:tcPr>
            <w:tcW w:w="855" w:type="dxa"/>
            <w:vMerge w:val="restart"/>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购置</w:t>
            </w:r>
            <w:r w:rsidRPr="00500E54">
              <w:rPr>
                <w:rFonts w:asciiTheme="minorEastAsia" w:eastAsiaTheme="minorEastAsia" w:hAnsiTheme="minorEastAsia"/>
                <w:color w:val="000000"/>
                <w:sz w:val="18"/>
                <w:szCs w:val="18"/>
              </w:rPr>
              <w:t>价格在XX-XX万元之间。</w:t>
            </w:r>
          </w:p>
        </w:tc>
      </w:tr>
      <w:tr w:rsidR="002E0CAD" w:rsidRPr="00500E54" w:rsidTr="004A5D08">
        <w:trPr>
          <w:trHeight w:val="510"/>
        </w:trPr>
        <w:tc>
          <w:tcPr>
            <w:tcW w:w="387"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22"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53"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9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6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1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8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60"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96"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s="宋体"/>
                <w:color w:val="000000"/>
                <w:sz w:val="18"/>
                <w:szCs w:val="18"/>
              </w:rPr>
              <w:t>车上人员（乘客）责任险</w:t>
            </w:r>
            <w:r w:rsidRPr="00500E54">
              <w:rPr>
                <w:rFonts w:asciiTheme="minorEastAsia" w:eastAsiaTheme="minorEastAsia" w:hAnsiTheme="minorEastAsia"/>
                <w:color w:val="000000"/>
                <w:sz w:val="18"/>
                <w:szCs w:val="18"/>
              </w:rPr>
              <w:t>（每座XX万元）</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向保险公司投保</w:t>
            </w:r>
          </w:p>
        </w:tc>
        <w:tc>
          <w:tcPr>
            <w:tcW w:w="450"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995" w:type="dxa"/>
            <w:gridSpan w:val="2"/>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406"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855"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r>
      <w:tr w:rsidR="002E0CAD" w:rsidRPr="00500E54" w:rsidTr="004A5D08">
        <w:trPr>
          <w:trHeight w:val="90"/>
        </w:trPr>
        <w:tc>
          <w:tcPr>
            <w:tcW w:w="387"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22"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953"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9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76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1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85"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660"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596" w:type="dxa"/>
            <w:vMerge/>
            <w:tcBorders>
              <w:left w:val="single" w:sz="4" w:space="0" w:color="000000"/>
              <w:right w:val="single" w:sz="4" w:space="0" w:color="000000"/>
            </w:tcBorders>
            <w:vAlign w:val="center"/>
          </w:tcPr>
          <w:p w:rsidR="002E0CAD" w:rsidRPr="00500E54" w:rsidRDefault="002E0CAD" w:rsidP="00F03DA1">
            <w:pPr>
              <w:snapToGrid w:val="0"/>
              <w:rPr>
                <w:rFonts w:asciiTheme="minorEastAsia" w:eastAsiaTheme="minorEastAsia" w:hAnsiTheme="minorEastAsia"/>
                <w:color w:val="000000"/>
                <w:sz w:val="18"/>
                <w:szCs w:val="18"/>
              </w:rPr>
            </w:pPr>
          </w:p>
        </w:tc>
        <w:tc>
          <w:tcPr>
            <w:tcW w:w="1785" w:type="dxa"/>
            <w:tcBorders>
              <w:top w:val="single" w:sz="4" w:space="0" w:color="000000"/>
              <w:left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其他险种及保额</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向保险公司投保</w:t>
            </w:r>
          </w:p>
        </w:tc>
        <w:tc>
          <w:tcPr>
            <w:tcW w:w="450"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995" w:type="dxa"/>
            <w:gridSpan w:val="2"/>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406"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c>
          <w:tcPr>
            <w:tcW w:w="855" w:type="dxa"/>
            <w:vMerge/>
            <w:tcBorders>
              <w:left w:val="single" w:sz="4" w:space="0" w:color="000000"/>
              <w:right w:val="single" w:sz="4" w:space="0" w:color="000000"/>
            </w:tcBorders>
            <w:vAlign w:val="center"/>
          </w:tcPr>
          <w:p w:rsidR="002E0CAD" w:rsidRPr="00500E54" w:rsidRDefault="002E0CAD" w:rsidP="00F03DA1">
            <w:pPr>
              <w:autoSpaceDN w:val="0"/>
              <w:snapToGrid w:val="0"/>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用车时间1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2513" w:type="dxa"/>
            <w:gridSpan w:val="3"/>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车辆停靠地点</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租赁项目预算限额</w:t>
            </w:r>
          </w:p>
        </w:tc>
        <w:tc>
          <w:tcPr>
            <w:tcW w:w="4405" w:type="dxa"/>
            <w:gridSpan w:val="6"/>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用车时间2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2513" w:type="dxa"/>
            <w:gridSpan w:val="3"/>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车辆归还时间</w:t>
            </w:r>
          </w:p>
        </w:tc>
        <w:tc>
          <w:tcPr>
            <w:tcW w:w="1860" w:type="dxa"/>
            <w:gridSpan w:val="3"/>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是否公布预算（建议公布）</w:t>
            </w:r>
          </w:p>
        </w:tc>
        <w:tc>
          <w:tcPr>
            <w:tcW w:w="4405" w:type="dxa"/>
            <w:gridSpan w:val="6"/>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序号</w:t>
            </w:r>
          </w:p>
        </w:tc>
        <w:tc>
          <w:tcPr>
            <w:tcW w:w="6670" w:type="dxa"/>
            <w:gridSpan w:val="9"/>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服务线路</w:t>
            </w: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站点数（班车用）</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座位数</w:t>
            </w:r>
          </w:p>
        </w:tc>
        <w:tc>
          <w:tcPr>
            <w:tcW w:w="1230" w:type="dxa"/>
            <w:gridSpan w:val="2"/>
            <w:tcBorders>
              <w:top w:val="single" w:sz="4" w:space="0" w:color="000000"/>
              <w:left w:val="single" w:sz="4" w:space="0" w:color="000000"/>
              <w:bottom w:val="single" w:sz="4" w:space="0" w:color="000000"/>
              <w:right w:val="single" w:sz="4" w:space="0" w:color="auto"/>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乘坐人数</w:t>
            </w:r>
          </w:p>
        </w:tc>
        <w:tc>
          <w:tcPr>
            <w:tcW w:w="1476" w:type="dxa"/>
            <w:gridSpan w:val="3"/>
            <w:tcBorders>
              <w:top w:val="single" w:sz="4" w:space="0" w:color="000000"/>
              <w:left w:val="single" w:sz="4" w:space="0" w:color="auto"/>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租赁车辆数量</w:t>
            </w: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1</w:t>
            </w:r>
          </w:p>
        </w:tc>
        <w:tc>
          <w:tcPr>
            <w:tcW w:w="6670" w:type="dxa"/>
            <w:gridSpan w:val="9"/>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5</w:t>
            </w: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230" w:type="dxa"/>
            <w:gridSpan w:val="2"/>
            <w:tcBorders>
              <w:top w:val="single" w:sz="4" w:space="0" w:color="000000"/>
              <w:left w:val="single" w:sz="4" w:space="0" w:color="000000"/>
              <w:bottom w:val="single" w:sz="4" w:space="0" w:color="000000"/>
              <w:right w:val="single" w:sz="4" w:space="0" w:color="auto"/>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476" w:type="dxa"/>
            <w:gridSpan w:val="3"/>
            <w:tcBorders>
              <w:top w:val="single" w:sz="4" w:space="0" w:color="000000"/>
              <w:left w:val="single" w:sz="4" w:space="0" w:color="auto"/>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2</w:t>
            </w:r>
          </w:p>
        </w:tc>
        <w:tc>
          <w:tcPr>
            <w:tcW w:w="6670" w:type="dxa"/>
            <w:gridSpan w:val="9"/>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230" w:type="dxa"/>
            <w:gridSpan w:val="2"/>
            <w:tcBorders>
              <w:top w:val="single" w:sz="4" w:space="0" w:color="000000"/>
              <w:left w:val="single" w:sz="4" w:space="0" w:color="000000"/>
              <w:bottom w:val="single" w:sz="4" w:space="0" w:color="000000"/>
              <w:right w:val="single" w:sz="4" w:space="0" w:color="auto"/>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476" w:type="dxa"/>
            <w:gridSpan w:val="3"/>
            <w:tcBorders>
              <w:top w:val="single" w:sz="4" w:space="0" w:color="000000"/>
              <w:left w:val="single" w:sz="4" w:space="0" w:color="auto"/>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w:t>
            </w:r>
          </w:p>
        </w:tc>
        <w:tc>
          <w:tcPr>
            <w:tcW w:w="6670" w:type="dxa"/>
            <w:gridSpan w:val="9"/>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230" w:type="dxa"/>
            <w:gridSpan w:val="2"/>
            <w:tcBorders>
              <w:top w:val="single" w:sz="4" w:space="0" w:color="000000"/>
              <w:left w:val="single" w:sz="4" w:space="0" w:color="000000"/>
              <w:bottom w:val="single" w:sz="4" w:space="0" w:color="000000"/>
              <w:right w:val="single" w:sz="4" w:space="0" w:color="auto"/>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476" w:type="dxa"/>
            <w:gridSpan w:val="3"/>
            <w:tcBorders>
              <w:top w:val="single" w:sz="4" w:space="0" w:color="000000"/>
              <w:left w:val="single" w:sz="4" w:space="0" w:color="auto"/>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center"/>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合计</w:t>
            </w:r>
          </w:p>
        </w:tc>
        <w:tc>
          <w:tcPr>
            <w:tcW w:w="6670" w:type="dxa"/>
            <w:gridSpan w:val="9"/>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230" w:type="dxa"/>
            <w:gridSpan w:val="2"/>
            <w:tcBorders>
              <w:top w:val="single" w:sz="4" w:space="0" w:color="000000"/>
              <w:left w:val="single" w:sz="4" w:space="0" w:color="000000"/>
              <w:bottom w:val="single" w:sz="4" w:space="0" w:color="000000"/>
              <w:right w:val="single" w:sz="4" w:space="0" w:color="auto"/>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c>
          <w:tcPr>
            <w:tcW w:w="1476" w:type="dxa"/>
            <w:gridSpan w:val="3"/>
            <w:tcBorders>
              <w:top w:val="single" w:sz="4" w:space="0" w:color="000000"/>
              <w:left w:val="single" w:sz="4" w:space="0" w:color="auto"/>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tc>
      </w:tr>
      <w:tr w:rsidR="002E0CAD" w:rsidRPr="00500E54" w:rsidTr="004A5D08">
        <w:trPr>
          <w:trHeight w:val="90"/>
        </w:trPr>
        <w:tc>
          <w:tcPr>
            <w:tcW w:w="14162" w:type="dxa"/>
            <w:gridSpan w:val="18"/>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其他要求（指</w:t>
            </w:r>
            <w:r w:rsidRPr="00500E54">
              <w:rPr>
                <w:rFonts w:asciiTheme="minorEastAsia" w:eastAsiaTheme="minorEastAsia" w:hAnsiTheme="minorEastAsia" w:hint="eastAsia"/>
                <w:color w:val="000000"/>
                <w:sz w:val="18"/>
                <w:szCs w:val="18"/>
              </w:rPr>
              <w:t>用户</w:t>
            </w:r>
            <w:r w:rsidRPr="00500E54">
              <w:rPr>
                <w:rFonts w:asciiTheme="minorEastAsia" w:eastAsiaTheme="minorEastAsia" w:hAnsiTheme="minorEastAsia"/>
                <w:color w:val="000000"/>
                <w:sz w:val="18"/>
                <w:szCs w:val="18"/>
              </w:rPr>
              <w:t>在供应商满足投标承诺、框架协议服务约定之上提出的附加要求，参与竞价的供应商必须同时满足所有要求）</w:t>
            </w:r>
          </w:p>
        </w:tc>
      </w:tr>
      <w:tr w:rsidR="002E0CAD" w:rsidRPr="00500E54" w:rsidTr="004A5D08">
        <w:trPr>
          <w:trHeight w:val="845"/>
        </w:trPr>
        <w:tc>
          <w:tcPr>
            <w:tcW w:w="14162" w:type="dxa"/>
            <w:gridSpan w:val="18"/>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numPr>
                <w:ilvl w:val="0"/>
                <w:numId w:val="13"/>
              </w:num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司机要求：例如</w:t>
            </w:r>
            <w:r w:rsidR="0071552D"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年龄22-45周岁</w:t>
            </w:r>
            <w:r w:rsidR="0071552D"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男性</w:t>
            </w:r>
            <w:r w:rsidR="0071552D"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品性端正，普通话听讲流畅，配备联络工具</w:t>
            </w:r>
            <w:r w:rsidR="005C56A0" w:rsidRPr="00500E54">
              <w:rPr>
                <w:rFonts w:asciiTheme="minorEastAsia" w:eastAsiaTheme="minorEastAsia" w:hAnsiTheme="minorEastAsia" w:hint="eastAsia"/>
                <w:color w:val="000000"/>
                <w:sz w:val="18"/>
                <w:szCs w:val="18"/>
              </w:rPr>
              <w:t>，</w:t>
            </w:r>
            <w:r w:rsidRPr="00500E54">
              <w:rPr>
                <w:rFonts w:asciiTheme="minorEastAsia" w:eastAsiaTheme="minorEastAsia" w:hAnsiTheme="minorEastAsia"/>
                <w:color w:val="000000"/>
                <w:sz w:val="18"/>
                <w:szCs w:val="18"/>
              </w:rPr>
              <w:t>全天内能保持联络，司机配合调度,服务意识好等</w:t>
            </w:r>
            <w:r w:rsidRPr="00500E54">
              <w:rPr>
                <w:rFonts w:asciiTheme="minorEastAsia" w:eastAsiaTheme="minorEastAsia" w:hAnsiTheme="minorEastAsia" w:hint="eastAsia"/>
                <w:color w:val="000000"/>
                <w:sz w:val="18"/>
                <w:szCs w:val="18"/>
              </w:rPr>
              <w:t>；</w:t>
            </w:r>
          </w:p>
          <w:p w:rsidR="002E0CAD" w:rsidRPr="00500E54" w:rsidRDefault="002E0CAD" w:rsidP="00F03DA1">
            <w:pPr>
              <w:numPr>
                <w:ilvl w:val="0"/>
                <w:numId w:val="13"/>
              </w:num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color w:val="000000"/>
                <w:sz w:val="18"/>
                <w:szCs w:val="18"/>
              </w:rPr>
              <w:t>超时费及超程费</w:t>
            </w:r>
            <w:r w:rsidR="0071552D" w:rsidRPr="00500E54">
              <w:rPr>
                <w:rFonts w:asciiTheme="minorEastAsia" w:eastAsiaTheme="minorEastAsia" w:hAnsiTheme="minorEastAsia" w:hint="eastAsia"/>
                <w:color w:val="000000"/>
                <w:sz w:val="18"/>
                <w:szCs w:val="18"/>
              </w:rPr>
              <w:t>；</w:t>
            </w:r>
          </w:p>
          <w:p w:rsidR="0071552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3.新能源车特殊要求或条件:如可提供充电桩充电等；</w:t>
            </w:r>
          </w:p>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4</w:t>
            </w:r>
            <w:r w:rsidRPr="00500E54">
              <w:rPr>
                <w:rFonts w:asciiTheme="minorEastAsia" w:eastAsiaTheme="minorEastAsia" w:hAnsiTheme="minorEastAsia"/>
                <w:color w:val="000000"/>
                <w:sz w:val="18"/>
                <w:szCs w:val="18"/>
              </w:rPr>
              <w:t>.</w:t>
            </w:r>
            <w:r w:rsidRPr="00500E54">
              <w:rPr>
                <w:rFonts w:asciiTheme="minorEastAsia" w:eastAsiaTheme="minorEastAsia" w:hAnsiTheme="minorEastAsia" w:hint="eastAsia"/>
                <w:color w:val="000000"/>
                <w:sz w:val="18"/>
                <w:szCs w:val="18"/>
              </w:rPr>
              <w:t>其他要求。</w:t>
            </w:r>
          </w:p>
        </w:tc>
      </w:tr>
      <w:tr w:rsidR="002E0CAD" w:rsidRPr="00500E54" w:rsidTr="004A5D08">
        <w:trPr>
          <w:trHeight w:val="388"/>
        </w:trPr>
        <w:tc>
          <w:tcPr>
            <w:tcW w:w="14162" w:type="dxa"/>
            <w:gridSpan w:val="18"/>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需求实施方式</w:t>
            </w:r>
            <w:r w:rsidRPr="00500E54">
              <w:rPr>
                <w:rFonts w:asciiTheme="minorEastAsia" w:eastAsiaTheme="minorEastAsia" w:hAnsiTheme="minorEastAsia"/>
                <w:color w:val="000000"/>
                <w:sz w:val="18"/>
                <w:szCs w:val="18"/>
              </w:rPr>
              <w:t>：</w:t>
            </w:r>
            <w:r w:rsidRPr="00500E54">
              <w:rPr>
                <w:rFonts w:asciiTheme="minorEastAsia" w:eastAsiaTheme="minorEastAsia" w:hAnsiTheme="minorEastAsia" w:cs="仿宋_GB2312" w:hint="eastAsia"/>
                <w:color w:val="000000"/>
                <w:sz w:val="18"/>
                <w:szCs w:val="18"/>
              </w:rPr>
              <w:t>□直接</w:t>
            </w:r>
            <w:r w:rsidR="00C70E3A" w:rsidRPr="00500E54">
              <w:rPr>
                <w:rFonts w:asciiTheme="minorEastAsia" w:eastAsiaTheme="minorEastAsia" w:hAnsiTheme="minorEastAsia" w:cs="仿宋_GB2312" w:hint="eastAsia"/>
                <w:color w:val="000000"/>
                <w:sz w:val="18"/>
                <w:szCs w:val="18"/>
              </w:rPr>
              <w:t>议价</w:t>
            </w:r>
            <w:r w:rsidRPr="00500E54">
              <w:rPr>
                <w:rFonts w:asciiTheme="minorEastAsia" w:eastAsiaTheme="minorEastAsia" w:hAnsiTheme="minorEastAsia" w:cs="仿宋_GB2312" w:hint="eastAsia"/>
                <w:color w:val="000000"/>
                <w:sz w:val="18"/>
                <w:szCs w:val="18"/>
              </w:rPr>
              <w:t xml:space="preserve">  </w:t>
            </w:r>
            <w:r w:rsidR="005C56A0" w:rsidRPr="00500E54">
              <w:rPr>
                <w:rFonts w:asciiTheme="minorEastAsia" w:eastAsiaTheme="minorEastAsia" w:hAnsiTheme="minorEastAsia" w:cs="仿宋_GB2312" w:hint="eastAsia"/>
                <w:color w:val="000000"/>
                <w:sz w:val="18"/>
                <w:szCs w:val="18"/>
              </w:rPr>
              <w:t>□</w:t>
            </w:r>
            <w:r w:rsidR="00862B84" w:rsidRPr="00500E54">
              <w:rPr>
                <w:rFonts w:asciiTheme="minorEastAsia" w:eastAsiaTheme="minorEastAsia" w:hAnsiTheme="minorEastAsia" w:cs="仿宋_GB2312" w:hint="eastAsia"/>
                <w:color w:val="000000"/>
                <w:sz w:val="18"/>
                <w:szCs w:val="18"/>
              </w:rPr>
              <w:t>二次</w:t>
            </w:r>
            <w:r w:rsidR="005C56A0" w:rsidRPr="00500E54">
              <w:rPr>
                <w:rFonts w:asciiTheme="minorEastAsia" w:eastAsiaTheme="minorEastAsia" w:hAnsiTheme="minorEastAsia" w:cs="仿宋_GB2312" w:hint="eastAsia"/>
                <w:color w:val="000000"/>
                <w:sz w:val="18"/>
                <w:szCs w:val="18"/>
              </w:rPr>
              <w:t xml:space="preserve">竞价 </w:t>
            </w:r>
            <w:r w:rsidRPr="00500E54">
              <w:rPr>
                <w:rFonts w:asciiTheme="minorEastAsia" w:eastAsiaTheme="minorEastAsia" w:hAnsiTheme="minorEastAsia" w:cs="仿宋_GB2312" w:hint="eastAsia"/>
                <w:color w:val="000000"/>
                <w:sz w:val="18"/>
                <w:szCs w:val="18"/>
              </w:rPr>
              <w:t>□电子</w:t>
            </w:r>
            <w:r w:rsidR="00C70E3A" w:rsidRPr="00500E54">
              <w:rPr>
                <w:rFonts w:asciiTheme="minorEastAsia" w:eastAsiaTheme="minorEastAsia" w:hAnsiTheme="minorEastAsia" w:cs="仿宋_GB2312" w:hint="eastAsia"/>
                <w:color w:val="000000"/>
                <w:sz w:val="18"/>
                <w:szCs w:val="18"/>
              </w:rPr>
              <w:t>反向</w:t>
            </w:r>
            <w:r w:rsidRPr="00500E54">
              <w:rPr>
                <w:rFonts w:asciiTheme="minorEastAsia" w:eastAsiaTheme="minorEastAsia" w:hAnsiTheme="minorEastAsia" w:cs="仿宋_GB2312" w:hint="eastAsia"/>
                <w:color w:val="000000"/>
                <w:sz w:val="18"/>
                <w:szCs w:val="18"/>
              </w:rPr>
              <w:t xml:space="preserve">竞价 □供应商抽选询价 </w:t>
            </w:r>
            <w:r w:rsidR="005C56A0" w:rsidRPr="00500E54">
              <w:rPr>
                <w:rFonts w:asciiTheme="minorEastAsia" w:eastAsiaTheme="minorEastAsia" w:hAnsiTheme="minorEastAsia" w:cs="仿宋_GB2312" w:hint="eastAsia"/>
                <w:color w:val="000000"/>
                <w:sz w:val="18"/>
                <w:szCs w:val="18"/>
              </w:rPr>
              <w:t>□招标</w:t>
            </w:r>
            <w:r w:rsidRPr="00500E54">
              <w:rPr>
                <w:rFonts w:asciiTheme="minorEastAsia" w:eastAsiaTheme="minorEastAsia" w:hAnsiTheme="minorEastAsia" w:cs="仿宋_GB2312" w:hint="eastAsia"/>
                <w:color w:val="000000"/>
                <w:sz w:val="18"/>
                <w:szCs w:val="18"/>
              </w:rPr>
              <w:t>采购</w:t>
            </w:r>
            <w:r w:rsidR="00C70E3A" w:rsidRPr="00500E54">
              <w:rPr>
                <w:rFonts w:asciiTheme="minorEastAsia" w:eastAsiaTheme="minorEastAsia" w:hAnsiTheme="minorEastAsia" w:cs="仿宋_GB2312" w:hint="eastAsia"/>
                <w:color w:val="000000"/>
                <w:sz w:val="18"/>
                <w:szCs w:val="18"/>
              </w:rPr>
              <w:t xml:space="preserve"> □其他</w:t>
            </w:r>
          </w:p>
        </w:tc>
      </w:tr>
      <w:tr w:rsidR="002E0CAD" w:rsidRPr="00500E54" w:rsidTr="0071552D">
        <w:trPr>
          <w:trHeight w:val="268"/>
        </w:trPr>
        <w:tc>
          <w:tcPr>
            <w:tcW w:w="14162" w:type="dxa"/>
            <w:gridSpan w:val="18"/>
            <w:tcBorders>
              <w:top w:val="single" w:sz="4" w:space="0" w:color="000000"/>
              <w:left w:val="single" w:sz="4" w:space="0" w:color="000000"/>
              <w:bottom w:val="single" w:sz="4" w:space="0" w:color="000000"/>
              <w:right w:val="single" w:sz="4" w:space="0" w:color="000000"/>
            </w:tcBorders>
            <w:vAlign w:val="center"/>
          </w:tcPr>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注：租赁车辆合计应等于“租车数量”。</w:t>
            </w:r>
          </w:p>
          <w:p w:rsidR="002E0CAD" w:rsidRPr="00500E54" w:rsidRDefault="002E0CAD" w:rsidP="00F03DA1">
            <w:pPr>
              <w:autoSpaceDN w:val="0"/>
              <w:snapToGrid w:val="0"/>
              <w:jc w:val="left"/>
              <w:textAlignment w:val="center"/>
              <w:rPr>
                <w:rFonts w:asciiTheme="minorEastAsia" w:eastAsiaTheme="minorEastAsia" w:hAnsiTheme="minorEastAsia"/>
                <w:color w:val="000000"/>
                <w:sz w:val="18"/>
                <w:szCs w:val="18"/>
              </w:rPr>
            </w:pPr>
          </w:p>
          <w:p w:rsidR="002E0CAD" w:rsidRPr="00500E54" w:rsidRDefault="002E0CAD" w:rsidP="00F03DA1">
            <w:pPr>
              <w:autoSpaceDN w:val="0"/>
              <w:snapToGrid w:val="0"/>
              <w:jc w:val="righ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采购单位需求部门（盖章）</w:t>
            </w:r>
          </w:p>
          <w:p w:rsidR="002E0CAD" w:rsidRPr="00500E54" w:rsidRDefault="002E0CAD" w:rsidP="00F03DA1">
            <w:pPr>
              <w:autoSpaceDN w:val="0"/>
              <w:snapToGrid w:val="0"/>
              <w:jc w:val="right"/>
              <w:textAlignment w:val="center"/>
              <w:rPr>
                <w:rFonts w:asciiTheme="minorEastAsia" w:eastAsiaTheme="minorEastAsia" w:hAnsiTheme="minorEastAsia"/>
                <w:color w:val="000000"/>
                <w:sz w:val="18"/>
                <w:szCs w:val="18"/>
              </w:rPr>
            </w:pPr>
            <w:r w:rsidRPr="00500E54">
              <w:rPr>
                <w:rFonts w:asciiTheme="minorEastAsia" w:eastAsiaTheme="minorEastAsia" w:hAnsiTheme="minorEastAsia" w:hint="eastAsia"/>
                <w:color w:val="000000"/>
                <w:sz w:val="18"/>
                <w:szCs w:val="18"/>
              </w:rPr>
              <w:t xml:space="preserve">年    月    日      </w:t>
            </w:r>
          </w:p>
        </w:tc>
      </w:tr>
    </w:tbl>
    <w:p w:rsidR="0071552D" w:rsidRPr="00500E54" w:rsidRDefault="0071552D" w:rsidP="00F03DA1">
      <w:pPr>
        <w:pStyle w:val="ac"/>
        <w:snapToGrid w:val="0"/>
        <w:spacing w:line="280" w:lineRule="exact"/>
        <w:jc w:val="left"/>
        <w:rPr>
          <w:rFonts w:asciiTheme="minorEastAsia" w:eastAsiaTheme="minorEastAsia" w:hAnsiTheme="minorEastAsia"/>
          <w:color w:val="000000"/>
          <w:sz w:val="30"/>
          <w:szCs w:val="30"/>
        </w:rPr>
      </w:pPr>
    </w:p>
    <w:p w:rsidR="0071552D" w:rsidRPr="007E454A" w:rsidRDefault="007E454A" w:rsidP="007E454A">
      <w:pPr>
        <w:pStyle w:val="ac"/>
        <w:snapToGrid w:val="0"/>
        <w:spacing w:line="240" w:lineRule="auto"/>
        <w:rPr>
          <w:rFonts w:asciiTheme="minorEastAsia" w:eastAsiaTheme="minorEastAsia" w:hAnsiTheme="minorEastAsia"/>
          <w:b/>
          <w:color w:val="000000"/>
          <w:sz w:val="28"/>
          <w:szCs w:val="28"/>
        </w:rPr>
      </w:pPr>
      <w:r w:rsidRPr="007E454A">
        <w:rPr>
          <w:rFonts w:asciiTheme="minorEastAsia" w:eastAsiaTheme="minorEastAsia" w:hAnsiTheme="minorEastAsia" w:hint="eastAsia"/>
          <w:b/>
          <w:color w:val="000000"/>
          <w:sz w:val="28"/>
          <w:szCs w:val="28"/>
        </w:rPr>
        <w:t>注：</w:t>
      </w:r>
      <w:r>
        <w:rPr>
          <w:rFonts w:asciiTheme="minorEastAsia" w:eastAsiaTheme="minorEastAsia" w:hAnsiTheme="minorEastAsia" w:hint="eastAsia"/>
          <w:b/>
          <w:color w:val="000000"/>
          <w:sz w:val="28"/>
          <w:szCs w:val="28"/>
        </w:rPr>
        <w:t>此表应用于入围后采购单位</w:t>
      </w:r>
      <w:r w:rsidRPr="007E454A">
        <w:rPr>
          <w:rFonts w:asciiTheme="minorEastAsia" w:eastAsiaTheme="minorEastAsia" w:hAnsiTheme="minorEastAsia" w:hint="eastAsia"/>
          <w:b/>
          <w:color w:val="000000"/>
          <w:sz w:val="28"/>
          <w:szCs w:val="28"/>
        </w:rPr>
        <w:t>服务需求</w:t>
      </w:r>
      <w:r>
        <w:rPr>
          <w:rFonts w:asciiTheme="minorEastAsia" w:eastAsiaTheme="minorEastAsia" w:hAnsiTheme="minorEastAsia" w:hint="eastAsia"/>
          <w:b/>
          <w:color w:val="000000"/>
          <w:sz w:val="28"/>
          <w:szCs w:val="28"/>
        </w:rPr>
        <w:t>。本次响应时，可直接放入参考实例。</w:t>
      </w:r>
    </w:p>
    <w:p w:rsidR="006F1899" w:rsidRPr="00500E54" w:rsidRDefault="006F1899" w:rsidP="00F03DA1">
      <w:pPr>
        <w:pStyle w:val="ac"/>
        <w:snapToGrid w:val="0"/>
        <w:spacing w:line="280" w:lineRule="exact"/>
        <w:rPr>
          <w:rFonts w:asciiTheme="minorEastAsia" w:eastAsiaTheme="minorEastAsia" w:hAnsiTheme="minorEastAsia"/>
          <w:color w:val="000000"/>
          <w:sz w:val="30"/>
          <w:szCs w:val="30"/>
        </w:rPr>
      </w:pPr>
    </w:p>
    <w:p w:rsidR="002E0CAD" w:rsidRPr="00500E54" w:rsidRDefault="002E0CAD" w:rsidP="00F03DA1">
      <w:pPr>
        <w:pStyle w:val="ac"/>
        <w:snapToGrid w:val="0"/>
        <w:spacing w:line="280" w:lineRule="exact"/>
        <w:rPr>
          <w:rFonts w:asciiTheme="minorEastAsia" w:eastAsiaTheme="minorEastAsia" w:hAnsiTheme="minorEastAsia" w:cs="宋体"/>
          <w:color w:val="000000"/>
        </w:rPr>
      </w:pPr>
      <w:r w:rsidRPr="00500E54">
        <w:rPr>
          <w:rFonts w:asciiTheme="minorEastAsia" w:eastAsiaTheme="minorEastAsia" w:hAnsiTheme="minorEastAsia" w:cs="宋体" w:hint="eastAsia"/>
          <w:color w:val="000000"/>
        </w:rPr>
        <w:lastRenderedPageBreak/>
        <w:t>附件3</w:t>
      </w:r>
      <w:r w:rsidR="0071552D" w:rsidRPr="00500E54">
        <w:rPr>
          <w:rFonts w:asciiTheme="minorEastAsia" w:eastAsiaTheme="minorEastAsia" w:hAnsiTheme="minorEastAsia" w:cs="宋体" w:hint="eastAsia"/>
          <w:color w:val="000000"/>
        </w:rPr>
        <w:t>-3：</w:t>
      </w:r>
    </w:p>
    <w:p w:rsidR="002E0CAD" w:rsidRPr="00500E54" w:rsidRDefault="002E0CAD" w:rsidP="00F03DA1">
      <w:pPr>
        <w:pStyle w:val="ac"/>
        <w:snapToGrid w:val="0"/>
        <w:spacing w:line="240" w:lineRule="auto"/>
        <w:jc w:val="center"/>
        <w:rPr>
          <w:rFonts w:asciiTheme="minorEastAsia" w:eastAsiaTheme="minorEastAsia" w:hAnsiTheme="minorEastAsia" w:cs="黑体"/>
          <w:b/>
          <w:color w:val="000000"/>
          <w:sz w:val="36"/>
          <w:szCs w:val="36"/>
        </w:rPr>
      </w:pPr>
      <w:r w:rsidRPr="00500E54">
        <w:rPr>
          <w:rFonts w:asciiTheme="minorEastAsia" w:eastAsiaTheme="minorEastAsia" w:hAnsiTheme="minorEastAsia" w:cs="黑体" w:hint="eastAsia"/>
          <w:b/>
          <w:color w:val="000000"/>
          <w:sz w:val="36"/>
          <w:szCs w:val="36"/>
        </w:rPr>
        <w:t>浙江省本级、杭州市本级公务出行用车服务验收单（</w:t>
      </w:r>
      <w:r w:rsidR="000978D6">
        <w:rPr>
          <w:rFonts w:asciiTheme="minorEastAsia" w:eastAsiaTheme="minorEastAsia" w:hAnsiTheme="minorEastAsia" w:cs="黑体" w:hint="eastAsia"/>
          <w:b/>
          <w:color w:val="000000"/>
          <w:sz w:val="36"/>
          <w:szCs w:val="36"/>
        </w:rPr>
        <w:t>参考</w:t>
      </w:r>
      <w:r w:rsidRPr="00500E54">
        <w:rPr>
          <w:rFonts w:asciiTheme="minorEastAsia" w:eastAsiaTheme="minorEastAsia" w:hAnsiTheme="minorEastAsia" w:cs="黑体" w:hint="eastAsia"/>
          <w:b/>
          <w:color w:val="000000"/>
          <w:sz w:val="36"/>
          <w:szCs w:val="36"/>
        </w:rPr>
        <w:t>格式）</w:t>
      </w:r>
    </w:p>
    <w:p w:rsidR="002E0CAD" w:rsidRPr="00500E54" w:rsidRDefault="002E0CAD" w:rsidP="00F03DA1">
      <w:pPr>
        <w:pStyle w:val="ac"/>
        <w:snapToGrid w:val="0"/>
        <w:spacing w:line="280" w:lineRule="exact"/>
        <w:jc w:val="center"/>
        <w:rPr>
          <w:rFonts w:asciiTheme="minorEastAsia" w:eastAsiaTheme="minorEastAsia" w:hAnsiTheme="minorEastAsia" w:cs="宋体"/>
          <w:color w:val="000000"/>
        </w:rPr>
      </w:pPr>
      <w:r w:rsidRPr="00500E54">
        <w:rPr>
          <w:rFonts w:asciiTheme="minorEastAsia" w:eastAsiaTheme="minorEastAsia" w:hAnsiTheme="minorEastAsia" w:cs="宋体" w:hint="eastAsia"/>
          <w:color w:val="000000"/>
        </w:rPr>
        <w:t>（暂拟，一式两份，第一联：客户留存 第二联：企业留存）</w:t>
      </w:r>
    </w:p>
    <w:p w:rsidR="002E0CAD" w:rsidRPr="00500E54" w:rsidRDefault="002E0CAD" w:rsidP="00F03DA1">
      <w:pPr>
        <w:pStyle w:val="ac"/>
        <w:snapToGrid w:val="0"/>
        <w:spacing w:line="280" w:lineRule="exact"/>
        <w:ind w:firstLineChars="200" w:firstLine="480"/>
        <w:jc w:val="right"/>
        <w:rPr>
          <w:rFonts w:asciiTheme="minorEastAsia" w:eastAsiaTheme="minorEastAsia" w:hAnsiTheme="minorEastAsia" w:cs="宋体"/>
          <w:color w:val="000000"/>
        </w:rPr>
      </w:pPr>
      <w:r w:rsidRPr="00500E54">
        <w:rPr>
          <w:rFonts w:asciiTheme="minorEastAsia" w:eastAsiaTheme="minorEastAsia" w:hAnsiTheme="minorEastAsia" w:cs="宋体" w:hint="eastAsia"/>
          <w:color w:val="000000"/>
        </w:rPr>
        <w:t xml:space="preserve"> </w:t>
      </w:r>
      <w:r w:rsidRPr="00500E54">
        <w:rPr>
          <w:rFonts w:asciiTheme="minorEastAsia" w:eastAsiaTheme="minorEastAsia" w:hAnsiTheme="minorEastAsia" w:hint="eastAsia"/>
          <w:color w:val="000000"/>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75"/>
        <w:gridCol w:w="499"/>
        <w:gridCol w:w="191"/>
        <w:gridCol w:w="505"/>
        <w:gridCol w:w="530"/>
        <w:gridCol w:w="914"/>
        <w:gridCol w:w="95"/>
        <w:gridCol w:w="424"/>
        <w:gridCol w:w="657"/>
        <w:gridCol w:w="1074"/>
        <w:gridCol w:w="690"/>
        <w:gridCol w:w="69"/>
        <w:gridCol w:w="336"/>
        <w:gridCol w:w="1080"/>
        <w:gridCol w:w="417"/>
        <w:gridCol w:w="522"/>
        <w:gridCol w:w="1125"/>
        <w:gridCol w:w="185"/>
        <w:gridCol w:w="501"/>
        <w:gridCol w:w="169"/>
        <w:gridCol w:w="320"/>
        <w:gridCol w:w="595"/>
        <w:gridCol w:w="675"/>
        <w:gridCol w:w="1140"/>
      </w:tblGrid>
      <w:tr w:rsidR="002E0CAD" w:rsidRPr="00500E54" w:rsidTr="0071552D">
        <w:trPr>
          <w:jc w:val="center"/>
        </w:trPr>
        <w:tc>
          <w:tcPr>
            <w:tcW w:w="218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采购单位</w:t>
            </w:r>
          </w:p>
        </w:tc>
        <w:tc>
          <w:tcPr>
            <w:tcW w:w="2235"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81"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2333" w:type="dxa"/>
            <w:gridSpan w:val="4"/>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 xml:space="preserve"> 验收单编号：</w:t>
            </w:r>
          </w:p>
        </w:tc>
        <w:tc>
          <w:tcPr>
            <w:tcW w:w="2899"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r>
      <w:tr w:rsidR="002E0CAD" w:rsidRPr="00500E54" w:rsidTr="0071552D">
        <w:trPr>
          <w:trHeight w:val="90"/>
          <w:jc w:val="center"/>
        </w:trPr>
        <w:tc>
          <w:tcPr>
            <w:tcW w:w="218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采购单位上级部门</w:t>
            </w:r>
          </w:p>
        </w:tc>
        <w:tc>
          <w:tcPr>
            <w:tcW w:w="2235"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81"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2333" w:type="dxa"/>
            <w:gridSpan w:val="4"/>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发票编号：</w:t>
            </w:r>
          </w:p>
        </w:tc>
        <w:tc>
          <w:tcPr>
            <w:tcW w:w="2899"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r>
      <w:tr w:rsidR="002E0CAD" w:rsidRPr="00500E54" w:rsidTr="0071552D">
        <w:trPr>
          <w:jc w:val="center"/>
        </w:trPr>
        <w:tc>
          <w:tcPr>
            <w:tcW w:w="218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服务类别</w:t>
            </w:r>
          </w:p>
        </w:tc>
        <w:tc>
          <w:tcPr>
            <w:tcW w:w="2235"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汽车租赁服务</w:t>
            </w:r>
          </w:p>
        </w:tc>
        <w:tc>
          <w:tcPr>
            <w:tcW w:w="1081"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2333" w:type="dxa"/>
            <w:gridSpan w:val="4"/>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 xml:space="preserve">企业内部编号： </w:t>
            </w:r>
          </w:p>
        </w:tc>
        <w:tc>
          <w:tcPr>
            <w:tcW w:w="2899"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r>
      <w:tr w:rsidR="002E0CAD" w:rsidRPr="00500E54" w:rsidTr="0071552D">
        <w:trPr>
          <w:jc w:val="center"/>
        </w:trPr>
        <w:tc>
          <w:tcPr>
            <w:tcW w:w="218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服务车辆数量（辆）</w:t>
            </w:r>
          </w:p>
        </w:tc>
        <w:tc>
          <w:tcPr>
            <w:tcW w:w="2235"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81"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833" w:type="dxa"/>
            <w:gridSpan w:val="3"/>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2333" w:type="dxa"/>
            <w:gridSpan w:val="4"/>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hint="eastAsia"/>
                <w:color w:val="000000"/>
                <w:szCs w:val="21"/>
              </w:rPr>
              <w:t>车辆用途：</w:t>
            </w:r>
          </w:p>
        </w:tc>
        <w:tc>
          <w:tcPr>
            <w:tcW w:w="2899" w:type="dxa"/>
            <w:gridSpan w:val="5"/>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办公/会议/临时出行/通勤</w:t>
            </w:r>
          </w:p>
        </w:tc>
      </w:tr>
      <w:tr w:rsidR="002E0CAD" w:rsidRPr="00500E54" w:rsidTr="0071552D">
        <w:trPr>
          <w:jc w:val="center"/>
        </w:trPr>
        <w:tc>
          <w:tcPr>
            <w:tcW w:w="14397" w:type="dxa"/>
            <w:gridSpan w:val="25"/>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车辆租赁费用明细</w:t>
            </w:r>
          </w:p>
        </w:tc>
      </w:tr>
      <w:tr w:rsidR="002E0CAD" w:rsidRPr="00500E54" w:rsidTr="004A5D08">
        <w:trPr>
          <w:trHeight w:val="90"/>
          <w:jc w:val="center"/>
        </w:trPr>
        <w:tc>
          <w:tcPr>
            <w:tcW w:w="709" w:type="dxa"/>
            <w:vMerge w:val="restart"/>
            <w:vAlign w:val="center"/>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序号</w:t>
            </w:r>
          </w:p>
        </w:tc>
        <w:tc>
          <w:tcPr>
            <w:tcW w:w="975" w:type="dxa"/>
            <w:vMerge w:val="restart"/>
            <w:vAlign w:val="center"/>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车牌号</w:t>
            </w:r>
          </w:p>
        </w:tc>
        <w:tc>
          <w:tcPr>
            <w:tcW w:w="690" w:type="dxa"/>
            <w:gridSpan w:val="2"/>
            <w:vMerge w:val="restart"/>
            <w:vAlign w:val="center"/>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车型</w:t>
            </w:r>
          </w:p>
        </w:tc>
        <w:tc>
          <w:tcPr>
            <w:tcW w:w="1035" w:type="dxa"/>
            <w:gridSpan w:val="2"/>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排量（L)</w:t>
            </w:r>
          </w:p>
        </w:tc>
        <w:tc>
          <w:tcPr>
            <w:tcW w:w="914" w:type="dxa"/>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载客数</w:t>
            </w:r>
          </w:p>
        </w:tc>
        <w:tc>
          <w:tcPr>
            <w:tcW w:w="1176" w:type="dxa"/>
            <w:gridSpan w:val="3"/>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租用类别</w:t>
            </w:r>
          </w:p>
        </w:tc>
        <w:tc>
          <w:tcPr>
            <w:tcW w:w="1074" w:type="dxa"/>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起租日期</w:t>
            </w:r>
          </w:p>
        </w:tc>
        <w:tc>
          <w:tcPr>
            <w:tcW w:w="1095" w:type="dxa"/>
            <w:gridSpan w:val="3"/>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结束日期</w:t>
            </w:r>
          </w:p>
        </w:tc>
        <w:tc>
          <w:tcPr>
            <w:tcW w:w="1080" w:type="dxa"/>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租用周期</w:t>
            </w:r>
          </w:p>
        </w:tc>
        <w:tc>
          <w:tcPr>
            <w:tcW w:w="939" w:type="dxa"/>
            <w:gridSpan w:val="2"/>
            <w:vMerge w:val="restart"/>
            <w:vAlign w:val="cente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单价</w:t>
            </w:r>
          </w:p>
        </w:tc>
        <w:tc>
          <w:tcPr>
            <w:tcW w:w="4710" w:type="dxa"/>
            <w:gridSpan w:val="8"/>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租赁金额</w:t>
            </w:r>
          </w:p>
        </w:tc>
      </w:tr>
      <w:tr w:rsidR="002E0CAD" w:rsidRPr="00500E54" w:rsidTr="004A5D08">
        <w:trPr>
          <w:trHeight w:val="90"/>
          <w:jc w:val="center"/>
        </w:trPr>
        <w:tc>
          <w:tcPr>
            <w:tcW w:w="709" w:type="dxa"/>
            <w:vMerge/>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975" w:type="dxa"/>
            <w:vMerge/>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vMerge/>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vMerge/>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基本费用</w:t>
            </w: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超程费</w:t>
            </w: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超时费</w:t>
            </w: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小计</w:t>
            </w: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结算价格</w:t>
            </w:r>
          </w:p>
        </w:tc>
      </w:tr>
      <w:tr w:rsidR="002E0CAD" w:rsidRPr="00500E54" w:rsidTr="004A5D08">
        <w:trPr>
          <w:trHeight w:val="90"/>
          <w:jc w:val="center"/>
        </w:trPr>
        <w:tc>
          <w:tcPr>
            <w:tcW w:w="709" w:type="dxa"/>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1</w:t>
            </w:r>
          </w:p>
        </w:tc>
        <w:tc>
          <w:tcPr>
            <w:tcW w:w="975" w:type="dxa"/>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709" w:type="dxa"/>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2</w:t>
            </w:r>
          </w:p>
        </w:tc>
        <w:tc>
          <w:tcPr>
            <w:tcW w:w="975" w:type="dxa"/>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709" w:type="dxa"/>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3</w:t>
            </w:r>
          </w:p>
        </w:tc>
        <w:tc>
          <w:tcPr>
            <w:tcW w:w="975" w:type="dxa"/>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709" w:type="dxa"/>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w:t>
            </w:r>
          </w:p>
        </w:tc>
        <w:tc>
          <w:tcPr>
            <w:tcW w:w="975" w:type="dxa"/>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709" w:type="dxa"/>
          </w:tcPr>
          <w:p w:rsidR="002E0CAD" w:rsidRPr="00500E54" w:rsidRDefault="002E0CAD" w:rsidP="00F03DA1">
            <w:pPr>
              <w:widowControl/>
              <w:snapToGrid w:val="0"/>
              <w:jc w:val="center"/>
              <w:rPr>
                <w:rFonts w:asciiTheme="minorEastAsia" w:eastAsiaTheme="minorEastAsia" w:hAnsiTheme="minorEastAsia" w:cs="黑体"/>
                <w:color w:val="000000"/>
              </w:rPr>
            </w:pPr>
            <w:r w:rsidRPr="00500E54">
              <w:rPr>
                <w:rFonts w:asciiTheme="minorEastAsia" w:eastAsiaTheme="minorEastAsia" w:hAnsiTheme="minorEastAsia" w:cs="黑体" w:hint="eastAsia"/>
                <w:color w:val="000000"/>
              </w:rPr>
              <w:t>……</w:t>
            </w:r>
          </w:p>
        </w:tc>
        <w:tc>
          <w:tcPr>
            <w:tcW w:w="975" w:type="dxa"/>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690" w:type="dxa"/>
            <w:gridSpan w:val="2"/>
          </w:tcPr>
          <w:p w:rsidR="002E0CAD" w:rsidRPr="00500E54" w:rsidRDefault="002E0CAD" w:rsidP="00F03DA1">
            <w:pPr>
              <w:widowControl/>
              <w:snapToGrid w:val="0"/>
              <w:jc w:val="center"/>
              <w:rPr>
                <w:rFonts w:asciiTheme="minorEastAsia" w:eastAsiaTheme="minorEastAsia" w:hAnsiTheme="minorEastAsia" w:cs="黑体"/>
                <w:color w:val="000000"/>
              </w:rPr>
            </w:pPr>
          </w:p>
        </w:tc>
        <w:tc>
          <w:tcPr>
            <w:tcW w:w="1035"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1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76"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74"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95" w:type="dxa"/>
            <w:gridSpan w:val="3"/>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080" w:type="dxa"/>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939" w:type="dxa"/>
            <w:gridSpan w:val="2"/>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112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855"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915"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675"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9687" w:type="dxa"/>
            <w:gridSpan w:val="17"/>
            <w:shd w:val="clear" w:color="auto" w:fill="auto"/>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供应商保险及风险承担承诺</w:t>
            </w:r>
          </w:p>
        </w:tc>
        <w:tc>
          <w:tcPr>
            <w:tcW w:w="3570" w:type="dxa"/>
            <w:gridSpan w:val="7"/>
            <w:shd w:val="clear" w:color="auto" w:fill="auto"/>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租赁金额合计</w:t>
            </w:r>
          </w:p>
        </w:tc>
        <w:tc>
          <w:tcPr>
            <w:tcW w:w="1140" w:type="dxa"/>
            <w:shd w:val="clear" w:color="auto" w:fill="D9D9D9"/>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保险名称</w:t>
            </w:r>
            <w:r w:rsidRPr="00500E54">
              <w:rPr>
                <w:rFonts w:asciiTheme="minorEastAsia" w:eastAsiaTheme="minorEastAsia" w:hAnsiTheme="minorEastAsia" w:hint="eastAsia"/>
                <w:b/>
                <w:color w:val="000000"/>
                <w:szCs w:val="21"/>
              </w:rPr>
              <w:t>（与需求一致）</w:t>
            </w:r>
          </w:p>
        </w:tc>
        <w:tc>
          <w:tcPr>
            <w:tcW w:w="1963" w:type="dxa"/>
            <w:gridSpan w:val="4"/>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投保类型</w:t>
            </w:r>
          </w:p>
        </w:tc>
        <w:tc>
          <w:tcPr>
            <w:tcW w:w="2421" w:type="dxa"/>
            <w:gridSpan w:val="3"/>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投保金额</w:t>
            </w:r>
          </w:p>
        </w:tc>
        <w:tc>
          <w:tcPr>
            <w:tcW w:w="2424" w:type="dxa"/>
            <w:gridSpan w:val="5"/>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备注</w:t>
            </w:r>
          </w:p>
        </w:tc>
        <w:tc>
          <w:tcPr>
            <w:tcW w:w="4710" w:type="dxa"/>
            <w:gridSpan w:val="8"/>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其他费用合计</w:t>
            </w:r>
          </w:p>
        </w:tc>
      </w:tr>
      <w:tr w:rsidR="002E0CAD" w:rsidRPr="00500E54" w:rsidTr="004A5D08">
        <w:trPr>
          <w:trHeight w:val="90"/>
          <w:jc w:val="center"/>
        </w:trPr>
        <w:tc>
          <w:tcPr>
            <w:tcW w:w="2879" w:type="dxa"/>
            <w:gridSpan w:val="5"/>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机动车损失险</w:t>
            </w:r>
          </w:p>
        </w:tc>
        <w:tc>
          <w:tcPr>
            <w:tcW w:w="1963" w:type="dxa"/>
            <w:gridSpan w:val="4"/>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向保险公司投保</w:t>
            </w:r>
          </w:p>
        </w:tc>
        <w:tc>
          <w:tcPr>
            <w:tcW w:w="2421" w:type="dxa"/>
            <w:gridSpan w:val="3"/>
          </w:tcPr>
          <w:p w:rsidR="002E0CAD" w:rsidRPr="00500E54" w:rsidRDefault="002E0CAD" w:rsidP="00F03DA1">
            <w:pPr>
              <w:widowControl/>
              <w:snapToGrid w:val="0"/>
              <w:jc w:val="center"/>
              <w:rPr>
                <w:rFonts w:asciiTheme="minorEastAsia" w:eastAsiaTheme="minorEastAsia" w:hAnsiTheme="minorEastAsia"/>
                <w:color w:val="000000"/>
              </w:rPr>
            </w:pPr>
          </w:p>
        </w:tc>
        <w:tc>
          <w:tcPr>
            <w:tcW w:w="2424" w:type="dxa"/>
            <w:gridSpan w:val="5"/>
          </w:tcPr>
          <w:p w:rsidR="002E0CAD" w:rsidRPr="00500E54" w:rsidRDefault="002E0CAD" w:rsidP="00F03DA1">
            <w:pPr>
              <w:widowControl/>
              <w:snapToGrid w:val="0"/>
              <w:jc w:val="right"/>
              <w:rPr>
                <w:rFonts w:asciiTheme="minorEastAsia" w:eastAsiaTheme="minorEastAsia" w:hAnsiTheme="minorEastAsia"/>
                <w:color w:val="000000"/>
              </w:rPr>
            </w:pPr>
          </w:p>
        </w:tc>
        <w:tc>
          <w:tcPr>
            <w:tcW w:w="1310"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燃料消耗费</w:t>
            </w:r>
          </w:p>
        </w:tc>
        <w:tc>
          <w:tcPr>
            <w:tcW w:w="990"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270"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司机服务费</w:t>
            </w: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第三者责任险</w:t>
            </w:r>
          </w:p>
        </w:tc>
        <w:tc>
          <w:tcPr>
            <w:tcW w:w="1963" w:type="dxa"/>
            <w:gridSpan w:val="4"/>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向保险公司投保</w:t>
            </w:r>
          </w:p>
        </w:tc>
        <w:tc>
          <w:tcPr>
            <w:tcW w:w="2421" w:type="dxa"/>
            <w:gridSpan w:val="3"/>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rPr>
              <w:t>90万元以上</w:t>
            </w:r>
          </w:p>
        </w:tc>
        <w:tc>
          <w:tcPr>
            <w:tcW w:w="2424" w:type="dxa"/>
            <w:gridSpan w:val="5"/>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310"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其他1</w:t>
            </w:r>
          </w:p>
        </w:tc>
        <w:tc>
          <w:tcPr>
            <w:tcW w:w="990" w:type="dxa"/>
            <w:gridSpan w:val="3"/>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270" w:type="dxa"/>
            <w:gridSpan w:val="2"/>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其他2</w:t>
            </w: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shd w:val="clear" w:color="auto" w:fill="auto"/>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盗抢险</w:t>
            </w:r>
          </w:p>
        </w:tc>
        <w:tc>
          <w:tcPr>
            <w:tcW w:w="1963" w:type="dxa"/>
            <w:gridSpan w:val="4"/>
            <w:shd w:val="clear" w:color="auto" w:fill="auto"/>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向保险公司投保</w:t>
            </w:r>
          </w:p>
        </w:tc>
        <w:tc>
          <w:tcPr>
            <w:tcW w:w="2421" w:type="dxa"/>
            <w:gridSpan w:val="3"/>
            <w:shd w:val="clear" w:color="auto" w:fill="auto"/>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2424" w:type="dxa"/>
            <w:gridSpan w:val="5"/>
            <w:shd w:val="clear" w:color="auto" w:fill="auto"/>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3570" w:type="dxa"/>
            <w:gridSpan w:val="7"/>
            <w:shd w:val="clear" w:color="auto" w:fill="auto"/>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其他服务费用合计</w:t>
            </w:r>
          </w:p>
        </w:tc>
        <w:tc>
          <w:tcPr>
            <w:tcW w:w="1140" w:type="dxa"/>
            <w:shd w:val="clear" w:color="auto" w:fill="D9D9D9"/>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shd w:val="clear" w:color="auto" w:fill="auto"/>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车上人员（驾驶人）责任险</w:t>
            </w:r>
          </w:p>
        </w:tc>
        <w:tc>
          <w:tcPr>
            <w:tcW w:w="1963" w:type="dxa"/>
            <w:gridSpan w:val="4"/>
            <w:shd w:val="clear" w:color="auto" w:fill="auto"/>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向保险公司投保</w:t>
            </w:r>
          </w:p>
        </w:tc>
        <w:tc>
          <w:tcPr>
            <w:tcW w:w="2421" w:type="dxa"/>
            <w:gridSpan w:val="3"/>
            <w:shd w:val="clear" w:color="auto" w:fill="auto"/>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2424" w:type="dxa"/>
            <w:gridSpan w:val="5"/>
            <w:shd w:val="clear" w:color="auto" w:fill="auto"/>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3570" w:type="dxa"/>
            <w:gridSpan w:val="7"/>
            <w:shd w:val="clear" w:color="auto" w:fill="auto"/>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总    计</w:t>
            </w:r>
          </w:p>
        </w:tc>
        <w:tc>
          <w:tcPr>
            <w:tcW w:w="1140" w:type="dxa"/>
            <w:shd w:val="clear" w:color="auto" w:fill="D9D9D9"/>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color w:val="000000"/>
                <w:szCs w:val="21"/>
              </w:rPr>
              <w:t>车上人员（乘客）责任险</w:t>
            </w:r>
          </w:p>
        </w:tc>
        <w:tc>
          <w:tcPr>
            <w:tcW w:w="1963" w:type="dxa"/>
            <w:gridSpan w:val="4"/>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向保险公司投保</w:t>
            </w:r>
          </w:p>
        </w:tc>
        <w:tc>
          <w:tcPr>
            <w:tcW w:w="2421" w:type="dxa"/>
            <w:gridSpan w:val="3"/>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rPr>
            </w:pPr>
          </w:p>
        </w:tc>
        <w:tc>
          <w:tcPr>
            <w:tcW w:w="2424" w:type="dxa"/>
            <w:gridSpan w:val="5"/>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3570" w:type="dxa"/>
            <w:gridSpan w:val="7"/>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r w:rsidR="002E0CAD" w:rsidRPr="00500E54" w:rsidTr="004A5D08">
        <w:trPr>
          <w:trHeight w:val="90"/>
          <w:jc w:val="center"/>
        </w:trPr>
        <w:tc>
          <w:tcPr>
            <w:tcW w:w="2879" w:type="dxa"/>
            <w:gridSpan w:val="5"/>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不计免赔险</w:t>
            </w:r>
          </w:p>
        </w:tc>
        <w:tc>
          <w:tcPr>
            <w:tcW w:w="1963" w:type="dxa"/>
            <w:gridSpan w:val="4"/>
            <w:tcMar>
              <w:top w:w="0" w:type="dxa"/>
              <w:left w:w="0" w:type="dxa"/>
              <w:bottom w:w="0" w:type="dxa"/>
              <w:right w:w="0" w:type="dxa"/>
            </w:tcMar>
          </w:tcPr>
          <w:p w:rsidR="002E0CAD" w:rsidRPr="00500E54" w:rsidRDefault="002E0CAD" w:rsidP="00F03DA1">
            <w:pPr>
              <w:widowControl/>
              <w:snapToGrid w:val="0"/>
              <w:jc w:val="center"/>
              <w:rPr>
                <w:rFonts w:asciiTheme="minorEastAsia" w:eastAsiaTheme="minorEastAsia" w:hAnsiTheme="minorEastAsia"/>
                <w:color w:val="000000"/>
              </w:rPr>
            </w:pPr>
            <w:r w:rsidRPr="00500E54">
              <w:rPr>
                <w:rFonts w:asciiTheme="minorEastAsia" w:eastAsiaTheme="minorEastAsia" w:hAnsiTheme="minorEastAsia" w:hint="eastAsia"/>
                <w:color w:val="000000"/>
                <w:szCs w:val="21"/>
              </w:rPr>
              <w:t>向保险公司投保</w:t>
            </w:r>
          </w:p>
        </w:tc>
        <w:tc>
          <w:tcPr>
            <w:tcW w:w="2421" w:type="dxa"/>
            <w:gridSpan w:val="3"/>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rPr>
            </w:pPr>
          </w:p>
        </w:tc>
        <w:tc>
          <w:tcPr>
            <w:tcW w:w="2424" w:type="dxa"/>
            <w:gridSpan w:val="5"/>
            <w:tcMar>
              <w:top w:w="0" w:type="dxa"/>
              <w:left w:w="0" w:type="dxa"/>
              <w:bottom w:w="0" w:type="dxa"/>
              <w:right w:w="0" w:type="dxa"/>
            </w:tcMar>
          </w:tcPr>
          <w:p w:rsidR="002E0CAD" w:rsidRPr="00500E54" w:rsidRDefault="002E0CAD" w:rsidP="00F03DA1">
            <w:pPr>
              <w:widowControl/>
              <w:snapToGrid w:val="0"/>
              <w:jc w:val="right"/>
              <w:rPr>
                <w:rFonts w:asciiTheme="minorEastAsia" w:eastAsiaTheme="minorEastAsia" w:hAnsiTheme="minorEastAsia"/>
                <w:color w:val="000000"/>
                <w:szCs w:val="21"/>
              </w:rPr>
            </w:pPr>
          </w:p>
        </w:tc>
        <w:tc>
          <w:tcPr>
            <w:tcW w:w="3570" w:type="dxa"/>
            <w:gridSpan w:val="7"/>
          </w:tcPr>
          <w:p w:rsidR="002E0CAD" w:rsidRPr="00500E54" w:rsidRDefault="002E0CAD" w:rsidP="00F03DA1">
            <w:pPr>
              <w:widowControl/>
              <w:snapToGrid w:val="0"/>
              <w:jc w:val="center"/>
              <w:rPr>
                <w:rFonts w:asciiTheme="minorEastAsia" w:eastAsiaTheme="minorEastAsia" w:hAnsiTheme="minorEastAsia"/>
                <w:color w:val="000000"/>
                <w:szCs w:val="21"/>
              </w:rPr>
            </w:pPr>
          </w:p>
        </w:tc>
        <w:tc>
          <w:tcPr>
            <w:tcW w:w="1140" w:type="dxa"/>
          </w:tcPr>
          <w:p w:rsidR="002E0CAD" w:rsidRPr="00500E54" w:rsidRDefault="002E0CAD" w:rsidP="00F03DA1">
            <w:pPr>
              <w:widowControl/>
              <w:snapToGrid w:val="0"/>
              <w:jc w:val="center"/>
              <w:rPr>
                <w:rFonts w:asciiTheme="minorEastAsia" w:eastAsiaTheme="minorEastAsia" w:hAnsiTheme="minorEastAsia"/>
                <w:color w:val="000000"/>
                <w:szCs w:val="21"/>
              </w:rPr>
            </w:pPr>
          </w:p>
        </w:tc>
      </w:tr>
    </w:tbl>
    <w:p w:rsidR="002E0CAD" w:rsidRPr="00500E54" w:rsidRDefault="002E0CAD" w:rsidP="00F03DA1">
      <w:pPr>
        <w:pStyle w:val="ac"/>
        <w:snapToGrid w:val="0"/>
        <w:spacing w:line="280" w:lineRule="exact"/>
        <w:ind w:firstLineChars="100" w:firstLine="240"/>
        <w:rPr>
          <w:rFonts w:asciiTheme="minorEastAsia" w:eastAsiaTheme="minorEastAsia" w:hAnsiTheme="minorEastAsia"/>
          <w:color w:val="000000"/>
        </w:rPr>
      </w:pPr>
      <w:r w:rsidRPr="00500E54">
        <w:rPr>
          <w:rFonts w:asciiTheme="minorEastAsia" w:eastAsiaTheme="minorEastAsia" w:hAnsiTheme="minorEastAsia" w:hint="eastAsia"/>
          <w:color w:val="000000"/>
        </w:rPr>
        <w:t xml:space="preserve">采购单位（盖章）：                                 </w:t>
      </w:r>
      <w:r w:rsidR="0071552D" w:rsidRPr="00500E54">
        <w:rPr>
          <w:rFonts w:asciiTheme="minorEastAsia" w:eastAsiaTheme="minorEastAsia" w:hAnsiTheme="minorEastAsia" w:hint="eastAsia"/>
          <w:color w:val="000000"/>
        </w:rPr>
        <w:t xml:space="preserve">                     </w:t>
      </w:r>
      <w:r w:rsidRPr="00500E54">
        <w:rPr>
          <w:rFonts w:asciiTheme="minorEastAsia" w:eastAsiaTheme="minorEastAsia" w:hAnsiTheme="minorEastAsia" w:hint="eastAsia"/>
          <w:color w:val="000000"/>
        </w:rPr>
        <w:t xml:space="preserve">  租赁企业（盖章）：                 </w:t>
      </w:r>
    </w:p>
    <w:p w:rsidR="002E0CAD" w:rsidRPr="00500E54" w:rsidRDefault="002E0CAD" w:rsidP="00F03DA1">
      <w:pPr>
        <w:snapToGrid w:val="0"/>
        <w:spacing w:line="280" w:lineRule="exact"/>
        <w:ind w:firstLineChars="100" w:firstLine="210"/>
        <w:jc w:val="left"/>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 xml:space="preserve">经办人（签字）：                                    </w:t>
      </w:r>
      <w:r w:rsidR="0071552D" w:rsidRPr="00500E54">
        <w:rPr>
          <w:rFonts w:asciiTheme="minorEastAsia" w:eastAsiaTheme="minorEastAsia" w:hAnsiTheme="minorEastAsia" w:hint="eastAsia"/>
          <w:color w:val="000000"/>
          <w:szCs w:val="21"/>
        </w:rPr>
        <w:t xml:space="preserve">                                </w:t>
      </w:r>
      <w:r w:rsidRPr="00500E54">
        <w:rPr>
          <w:rFonts w:asciiTheme="minorEastAsia" w:eastAsiaTheme="minorEastAsia" w:hAnsiTheme="minorEastAsia" w:hint="eastAsia"/>
          <w:color w:val="000000"/>
          <w:szCs w:val="21"/>
        </w:rPr>
        <w:t xml:space="preserve"> 负责人（签字）：                   </w:t>
      </w:r>
    </w:p>
    <w:p w:rsidR="002E0CAD" w:rsidRPr="00500E54" w:rsidRDefault="002E0CAD" w:rsidP="00F03DA1">
      <w:pPr>
        <w:snapToGrid w:val="0"/>
        <w:spacing w:line="280" w:lineRule="exact"/>
        <w:ind w:firstLineChars="100" w:firstLine="210"/>
        <w:jc w:val="left"/>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 xml:space="preserve">联系电话 ：                                        </w:t>
      </w:r>
      <w:r w:rsidR="0071552D" w:rsidRPr="00500E54">
        <w:rPr>
          <w:rFonts w:asciiTheme="minorEastAsia" w:eastAsiaTheme="minorEastAsia" w:hAnsiTheme="minorEastAsia" w:hint="eastAsia"/>
          <w:color w:val="000000"/>
          <w:szCs w:val="21"/>
        </w:rPr>
        <w:t xml:space="preserve">                                 </w:t>
      </w:r>
      <w:r w:rsidRPr="00500E54">
        <w:rPr>
          <w:rFonts w:asciiTheme="minorEastAsia" w:eastAsiaTheme="minorEastAsia" w:hAnsiTheme="minorEastAsia" w:hint="eastAsia"/>
          <w:color w:val="000000"/>
          <w:szCs w:val="21"/>
        </w:rPr>
        <w:t xml:space="preserve"> 联系电话：                        </w:t>
      </w:r>
    </w:p>
    <w:p w:rsidR="002E0CAD" w:rsidRPr="00500E54" w:rsidRDefault="002E0CAD" w:rsidP="00F03DA1">
      <w:pPr>
        <w:snapToGrid w:val="0"/>
        <w:spacing w:line="280" w:lineRule="exact"/>
        <w:ind w:firstLineChars="100" w:firstLine="210"/>
        <w:jc w:val="left"/>
        <w:rPr>
          <w:rFonts w:asciiTheme="minorEastAsia" w:eastAsiaTheme="minorEastAsia" w:hAnsiTheme="minorEastAsia"/>
          <w:color w:val="000000"/>
          <w:szCs w:val="21"/>
        </w:rPr>
      </w:pPr>
      <w:r w:rsidRPr="00500E54">
        <w:rPr>
          <w:rFonts w:asciiTheme="minorEastAsia" w:eastAsiaTheme="minorEastAsia" w:hAnsiTheme="minorEastAsia" w:hint="eastAsia"/>
          <w:color w:val="000000"/>
          <w:szCs w:val="21"/>
        </w:rPr>
        <w:t xml:space="preserve">单位地址：                                          </w:t>
      </w:r>
      <w:r w:rsidR="0071552D" w:rsidRPr="00500E54">
        <w:rPr>
          <w:rFonts w:asciiTheme="minorEastAsia" w:eastAsiaTheme="minorEastAsia" w:hAnsiTheme="minorEastAsia" w:hint="eastAsia"/>
          <w:color w:val="000000"/>
          <w:szCs w:val="21"/>
        </w:rPr>
        <w:t xml:space="preserve">                                 </w:t>
      </w:r>
      <w:r w:rsidRPr="00500E54">
        <w:rPr>
          <w:rFonts w:asciiTheme="minorEastAsia" w:eastAsiaTheme="minorEastAsia" w:hAnsiTheme="minorEastAsia" w:hint="eastAsia"/>
          <w:color w:val="000000"/>
          <w:szCs w:val="21"/>
        </w:rPr>
        <w:t xml:space="preserve">单位地址：                        </w:t>
      </w:r>
    </w:p>
    <w:p w:rsidR="0071552D" w:rsidRPr="00500E54" w:rsidRDefault="0071552D" w:rsidP="00F03DA1">
      <w:pPr>
        <w:snapToGrid w:val="0"/>
        <w:spacing w:line="280" w:lineRule="exact"/>
        <w:ind w:left="840" w:hangingChars="400" w:hanging="840"/>
        <w:jc w:val="left"/>
        <w:rPr>
          <w:rFonts w:asciiTheme="minorEastAsia" w:eastAsiaTheme="minorEastAsia" w:hAnsiTheme="minorEastAsia"/>
          <w:color w:val="000000"/>
          <w:szCs w:val="21"/>
        </w:rPr>
      </w:pPr>
    </w:p>
    <w:p w:rsidR="005615A8" w:rsidRPr="007E454A" w:rsidRDefault="0071552D" w:rsidP="007E454A">
      <w:pPr>
        <w:spacing w:line="440" w:lineRule="exact"/>
        <w:ind w:leftChars="200" w:left="420" w:firstLineChars="147" w:firstLine="310"/>
        <w:rPr>
          <w:rFonts w:ascii="仿宋" w:eastAsia="仿宋" w:hAnsi="仿宋"/>
          <w:b/>
          <w:color w:val="000000"/>
          <w:sz w:val="24"/>
        </w:rPr>
      </w:pPr>
      <w:r w:rsidRPr="00500E54">
        <w:rPr>
          <w:rFonts w:asciiTheme="minorEastAsia" w:eastAsiaTheme="minorEastAsia" w:hAnsiTheme="minorEastAsia" w:hint="eastAsia"/>
          <w:b/>
          <w:color w:val="000000"/>
          <w:szCs w:val="21"/>
        </w:rPr>
        <w:t>注</w:t>
      </w:r>
      <w:r w:rsidR="002E0CAD" w:rsidRPr="00500E54">
        <w:rPr>
          <w:rFonts w:asciiTheme="minorEastAsia" w:eastAsiaTheme="minorEastAsia" w:hAnsiTheme="minorEastAsia" w:hint="eastAsia"/>
          <w:b/>
          <w:color w:val="000000"/>
          <w:szCs w:val="21"/>
        </w:rPr>
        <w:t>：</w:t>
      </w:r>
      <w:r w:rsidR="007E454A" w:rsidRPr="007E454A">
        <w:rPr>
          <w:rFonts w:asciiTheme="minorEastAsia" w:eastAsiaTheme="minorEastAsia" w:hAnsiTheme="minorEastAsia" w:hint="eastAsia"/>
          <w:b/>
          <w:color w:val="000000"/>
          <w:kern w:val="0"/>
          <w:sz w:val="24"/>
        </w:rPr>
        <w:t>此表应用于入围后</w:t>
      </w:r>
      <w:r w:rsidR="007E454A">
        <w:rPr>
          <w:rFonts w:asciiTheme="minorEastAsia" w:eastAsiaTheme="minorEastAsia" w:hAnsiTheme="minorEastAsia" w:hint="eastAsia"/>
          <w:b/>
          <w:color w:val="000000"/>
          <w:kern w:val="0"/>
          <w:sz w:val="24"/>
        </w:rPr>
        <w:t>，</w:t>
      </w:r>
      <w:r w:rsidRPr="00500E54">
        <w:rPr>
          <w:rFonts w:asciiTheme="minorEastAsia" w:eastAsiaTheme="minorEastAsia" w:hAnsiTheme="minorEastAsia" w:hint="eastAsia"/>
          <w:b/>
          <w:color w:val="000000"/>
          <w:szCs w:val="21"/>
        </w:rPr>
        <w:t>入围供应商</w:t>
      </w:r>
      <w:r w:rsidR="002E0CAD" w:rsidRPr="00500E54">
        <w:rPr>
          <w:rFonts w:asciiTheme="minorEastAsia" w:eastAsiaTheme="minorEastAsia" w:hAnsiTheme="minorEastAsia" w:hint="eastAsia"/>
          <w:b/>
          <w:color w:val="000000"/>
          <w:szCs w:val="21"/>
        </w:rPr>
        <w:t>根据采购租赁需求</w:t>
      </w:r>
      <w:r w:rsidRPr="00500E54">
        <w:rPr>
          <w:rFonts w:asciiTheme="minorEastAsia" w:eastAsiaTheme="minorEastAsia" w:hAnsiTheme="minorEastAsia" w:hint="eastAsia"/>
          <w:b/>
          <w:color w:val="000000"/>
          <w:szCs w:val="21"/>
        </w:rPr>
        <w:t>、</w:t>
      </w:r>
      <w:r w:rsidR="002E0CAD" w:rsidRPr="00500E54">
        <w:rPr>
          <w:rFonts w:asciiTheme="minorEastAsia" w:eastAsiaTheme="minorEastAsia" w:hAnsiTheme="minorEastAsia" w:hint="eastAsia"/>
          <w:b/>
          <w:color w:val="000000"/>
          <w:szCs w:val="21"/>
        </w:rPr>
        <w:t>实际租赁情况</w:t>
      </w:r>
      <w:r w:rsidR="006F1899" w:rsidRPr="00500E54">
        <w:rPr>
          <w:rFonts w:asciiTheme="minorEastAsia" w:eastAsiaTheme="minorEastAsia" w:hAnsiTheme="minorEastAsia" w:hint="eastAsia"/>
          <w:b/>
          <w:color w:val="000000"/>
          <w:szCs w:val="21"/>
        </w:rPr>
        <w:t>、</w:t>
      </w:r>
      <w:r w:rsidR="002E0CAD" w:rsidRPr="00500E54">
        <w:rPr>
          <w:rFonts w:asciiTheme="minorEastAsia" w:eastAsiaTheme="minorEastAsia" w:hAnsiTheme="minorEastAsia" w:hint="eastAsia"/>
          <w:b/>
          <w:color w:val="000000"/>
          <w:szCs w:val="21"/>
        </w:rPr>
        <w:t>有关</w:t>
      </w:r>
      <w:r w:rsidR="006F1899" w:rsidRPr="00500E54">
        <w:rPr>
          <w:rFonts w:asciiTheme="minorEastAsia" w:eastAsiaTheme="minorEastAsia" w:hAnsiTheme="minorEastAsia" w:hint="eastAsia"/>
          <w:b/>
          <w:color w:val="000000"/>
          <w:szCs w:val="21"/>
        </w:rPr>
        <w:t>单据等</w:t>
      </w:r>
      <w:r w:rsidR="002E0CAD" w:rsidRPr="00500E54">
        <w:rPr>
          <w:rFonts w:asciiTheme="minorEastAsia" w:eastAsiaTheme="minorEastAsia" w:hAnsiTheme="minorEastAsia" w:hint="eastAsia"/>
          <w:b/>
          <w:color w:val="000000"/>
          <w:szCs w:val="21"/>
        </w:rPr>
        <w:t>填写</w:t>
      </w:r>
      <w:r w:rsidRPr="00500E54">
        <w:rPr>
          <w:rFonts w:asciiTheme="minorEastAsia" w:eastAsiaTheme="minorEastAsia" w:hAnsiTheme="minorEastAsia" w:hint="eastAsia"/>
          <w:b/>
          <w:color w:val="000000"/>
          <w:szCs w:val="21"/>
        </w:rPr>
        <w:t>该表格</w:t>
      </w:r>
      <w:r w:rsidR="002E0CAD" w:rsidRPr="00500E54">
        <w:rPr>
          <w:rFonts w:asciiTheme="minorEastAsia" w:eastAsiaTheme="minorEastAsia" w:hAnsiTheme="minorEastAsia" w:hint="eastAsia"/>
          <w:b/>
          <w:color w:val="000000"/>
          <w:szCs w:val="21"/>
        </w:rPr>
        <w:t>。</w:t>
      </w:r>
      <w:r w:rsidR="007E454A">
        <w:rPr>
          <w:rFonts w:asciiTheme="minorEastAsia" w:eastAsiaTheme="minorEastAsia" w:hAnsiTheme="minorEastAsia" w:hint="eastAsia"/>
          <w:b/>
          <w:color w:val="000000"/>
          <w:kern w:val="0"/>
          <w:sz w:val="24"/>
        </w:rPr>
        <w:t>本次</w:t>
      </w:r>
      <w:r w:rsidR="007E454A" w:rsidRPr="007E454A">
        <w:rPr>
          <w:rFonts w:asciiTheme="minorEastAsia" w:eastAsiaTheme="minorEastAsia" w:hAnsiTheme="minorEastAsia" w:hint="eastAsia"/>
          <w:b/>
          <w:color w:val="000000"/>
          <w:kern w:val="0"/>
          <w:sz w:val="24"/>
        </w:rPr>
        <w:t>响应时，可直接放入参考实例。</w:t>
      </w:r>
    </w:p>
    <w:p w:rsidR="005615A8" w:rsidRDefault="005615A8" w:rsidP="005615A8">
      <w:pPr>
        <w:widowControl/>
        <w:spacing w:line="440" w:lineRule="exact"/>
        <w:jc w:val="left"/>
        <w:rPr>
          <w:rFonts w:ascii="仿宋" w:eastAsia="仿宋" w:hAnsi="仿宋" w:cs="Arial"/>
          <w:b/>
          <w:color w:val="000000"/>
          <w:kern w:val="0"/>
          <w:sz w:val="36"/>
          <w:szCs w:val="36"/>
        </w:rPr>
      </w:pPr>
      <w:r w:rsidRPr="005615A8">
        <w:rPr>
          <w:rFonts w:ascii="仿宋" w:eastAsia="仿宋" w:hAnsi="仿宋" w:cs="Arial" w:hint="eastAsia"/>
          <w:b/>
          <w:color w:val="000000"/>
          <w:kern w:val="0"/>
          <w:sz w:val="36"/>
          <w:szCs w:val="36"/>
        </w:rPr>
        <w:lastRenderedPageBreak/>
        <w:t>附件3-4：</w:t>
      </w:r>
    </w:p>
    <w:p w:rsidR="005615A8" w:rsidRPr="005615A8" w:rsidRDefault="005615A8" w:rsidP="005615A8">
      <w:pPr>
        <w:widowControl/>
        <w:spacing w:line="440" w:lineRule="exact"/>
        <w:jc w:val="left"/>
        <w:rPr>
          <w:rFonts w:ascii="仿宋" w:eastAsia="仿宋" w:hAnsi="仿宋" w:cs="Arial"/>
          <w:b/>
          <w:color w:val="000000"/>
          <w:kern w:val="0"/>
          <w:sz w:val="36"/>
          <w:szCs w:val="36"/>
        </w:rPr>
      </w:pPr>
      <w:r w:rsidRPr="005615A8">
        <w:rPr>
          <w:rFonts w:ascii="仿宋" w:eastAsia="仿宋" w:hAnsi="仿宋" w:cs="Arial" w:hint="eastAsia"/>
          <w:b/>
          <w:color w:val="000000"/>
          <w:kern w:val="0"/>
          <w:sz w:val="36"/>
          <w:szCs w:val="36"/>
        </w:rPr>
        <w:t>附件3-4</w:t>
      </w:r>
      <w:r>
        <w:rPr>
          <w:rFonts w:ascii="仿宋" w:eastAsia="仿宋" w:hAnsi="仿宋" w:cs="Arial" w:hint="eastAsia"/>
          <w:b/>
          <w:color w:val="000000"/>
          <w:kern w:val="0"/>
          <w:sz w:val="36"/>
          <w:szCs w:val="36"/>
        </w:rPr>
        <w:t>-1</w:t>
      </w:r>
      <w:r w:rsidRPr="005615A8">
        <w:rPr>
          <w:rFonts w:ascii="仿宋" w:eastAsia="仿宋" w:hAnsi="仿宋" w:cs="Arial" w:hint="eastAsia"/>
          <w:b/>
          <w:color w:val="000000"/>
          <w:kern w:val="0"/>
          <w:sz w:val="36"/>
          <w:szCs w:val="36"/>
        </w:rPr>
        <w:t>：</w:t>
      </w:r>
    </w:p>
    <w:p w:rsidR="005615A8" w:rsidRDefault="005615A8" w:rsidP="005615A8">
      <w:pPr>
        <w:widowControl/>
        <w:spacing w:line="440" w:lineRule="exact"/>
        <w:jc w:val="left"/>
        <w:rPr>
          <w:rFonts w:ascii="仿宋" w:eastAsia="仿宋" w:hAnsi="仿宋" w:cs="Arial"/>
          <w:b/>
          <w:color w:val="000000"/>
          <w:kern w:val="0"/>
          <w:sz w:val="36"/>
          <w:szCs w:val="36"/>
        </w:rPr>
      </w:pPr>
    </w:p>
    <w:p w:rsidR="005615A8" w:rsidRPr="005615A8" w:rsidRDefault="005615A8" w:rsidP="005615A8">
      <w:pPr>
        <w:widowControl/>
        <w:spacing w:line="440" w:lineRule="exact"/>
        <w:jc w:val="left"/>
        <w:rPr>
          <w:rFonts w:ascii="仿宋" w:eastAsia="仿宋" w:hAnsi="仿宋" w:cs="Arial"/>
          <w:b/>
          <w:color w:val="000000"/>
          <w:kern w:val="0"/>
          <w:sz w:val="36"/>
          <w:szCs w:val="36"/>
        </w:rPr>
      </w:pPr>
    </w:p>
    <w:p w:rsidR="005615A8" w:rsidRDefault="005615A8" w:rsidP="005615A8">
      <w:pPr>
        <w:widowControl/>
        <w:spacing w:line="440" w:lineRule="exact"/>
        <w:jc w:val="center"/>
        <w:rPr>
          <w:rFonts w:ascii="仿宋" w:eastAsia="仿宋" w:hAnsi="仿宋" w:cs="Arial"/>
          <w:b/>
          <w:color w:val="000000"/>
          <w:kern w:val="0"/>
          <w:sz w:val="36"/>
          <w:szCs w:val="36"/>
          <w:u w:val="single"/>
        </w:rPr>
      </w:pPr>
    </w:p>
    <w:p w:rsidR="005615A8" w:rsidRPr="00997F4A" w:rsidRDefault="005615A8" w:rsidP="005615A8">
      <w:pPr>
        <w:widowControl/>
        <w:spacing w:line="440" w:lineRule="exact"/>
        <w:jc w:val="center"/>
        <w:rPr>
          <w:rFonts w:ascii="仿宋" w:eastAsia="仿宋" w:hAnsi="仿宋" w:cs="Arial"/>
          <w:b/>
          <w:color w:val="000000"/>
          <w:kern w:val="0"/>
          <w:sz w:val="36"/>
          <w:szCs w:val="36"/>
        </w:rPr>
      </w:pPr>
      <w:r>
        <w:rPr>
          <w:rFonts w:ascii="仿宋" w:eastAsia="仿宋" w:hAnsi="仿宋" w:cs="Arial" w:hint="eastAsia"/>
          <w:b/>
          <w:color w:val="000000"/>
          <w:kern w:val="0"/>
          <w:sz w:val="36"/>
          <w:szCs w:val="36"/>
          <w:u w:val="single"/>
        </w:rPr>
        <w:t xml:space="preserve">     </w:t>
      </w:r>
      <w:r w:rsidRPr="00997F4A">
        <w:rPr>
          <w:rFonts w:ascii="仿宋" w:eastAsia="仿宋" w:hAnsi="仿宋" w:cs="Arial" w:hint="eastAsia"/>
          <w:b/>
          <w:color w:val="000000"/>
          <w:kern w:val="0"/>
          <w:sz w:val="36"/>
          <w:szCs w:val="36"/>
        </w:rPr>
        <w:t>年</w:t>
      </w:r>
      <w:r>
        <w:rPr>
          <w:rFonts w:ascii="仿宋" w:eastAsia="仿宋" w:hAnsi="仿宋" w:cs="Arial" w:hint="eastAsia"/>
          <w:b/>
          <w:color w:val="000000"/>
          <w:kern w:val="0"/>
          <w:sz w:val="36"/>
          <w:szCs w:val="36"/>
          <w:u w:val="single"/>
        </w:rPr>
        <w:t xml:space="preserve">   </w:t>
      </w:r>
      <w:r w:rsidRPr="00997F4A">
        <w:rPr>
          <w:rFonts w:ascii="仿宋" w:eastAsia="仿宋" w:hAnsi="仿宋" w:cs="Arial" w:hint="eastAsia"/>
          <w:b/>
          <w:color w:val="000000"/>
          <w:kern w:val="0"/>
          <w:sz w:val="36"/>
          <w:szCs w:val="36"/>
        </w:rPr>
        <w:t>季度</w:t>
      </w:r>
      <w:r w:rsidR="00783DF2">
        <w:rPr>
          <w:rFonts w:ascii="仿宋" w:eastAsia="仿宋" w:hAnsi="仿宋" w:cs="Arial" w:hint="eastAsia"/>
          <w:b/>
          <w:color w:val="000000"/>
          <w:kern w:val="0"/>
          <w:sz w:val="36"/>
          <w:szCs w:val="36"/>
        </w:rPr>
        <w:t>网上服务市场</w:t>
      </w:r>
      <w:r w:rsidRPr="00997F4A">
        <w:rPr>
          <w:rFonts w:ascii="仿宋" w:eastAsia="仿宋" w:hAnsi="仿宋" w:cs="Arial" w:hint="eastAsia"/>
          <w:b/>
          <w:color w:val="000000"/>
          <w:kern w:val="0"/>
          <w:sz w:val="36"/>
          <w:szCs w:val="36"/>
        </w:rPr>
        <w:t>报表</w:t>
      </w:r>
      <w:r>
        <w:rPr>
          <w:rFonts w:ascii="仿宋" w:eastAsia="仿宋" w:hAnsi="仿宋" w:cs="Arial" w:hint="eastAsia"/>
          <w:b/>
          <w:color w:val="000000"/>
          <w:kern w:val="0"/>
          <w:sz w:val="36"/>
          <w:szCs w:val="36"/>
        </w:rPr>
        <w:t>（明细</w:t>
      </w:r>
      <w:r w:rsidR="007E454A">
        <w:rPr>
          <w:rFonts w:ascii="仿宋" w:eastAsia="仿宋" w:hAnsi="仿宋" w:cs="Arial" w:hint="eastAsia"/>
          <w:b/>
          <w:color w:val="000000"/>
          <w:kern w:val="0"/>
          <w:sz w:val="36"/>
          <w:szCs w:val="36"/>
        </w:rPr>
        <w:t>参考样表</w:t>
      </w:r>
      <w:r>
        <w:rPr>
          <w:rFonts w:ascii="仿宋" w:eastAsia="仿宋" w:hAnsi="仿宋" w:cs="Arial" w:hint="eastAsia"/>
          <w:b/>
          <w:color w:val="000000"/>
          <w:kern w:val="0"/>
          <w:sz w:val="36"/>
          <w:szCs w:val="36"/>
        </w:rPr>
        <w:t>）</w:t>
      </w:r>
    </w:p>
    <w:p w:rsidR="005615A8" w:rsidRPr="00997F4A" w:rsidRDefault="005615A8" w:rsidP="005615A8">
      <w:pPr>
        <w:pStyle w:val="ac"/>
        <w:snapToGrid w:val="0"/>
        <w:spacing w:line="280" w:lineRule="exact"/>
        <w:ind w:firstLineChars="200" w:firstLine="480"/>
        <w:jc w:val="right"/>
        <w:rPr>
          <w:rFonts w:ascii="仿宋" w:eastAsia="仿宋" w:hAnsi="仿宋" w:cs="宋体"/>
          <w:color w:val="000000"/>
        </w:rPr>
      </w:pPr>
      <w:r w:rsidRPr="00997F4A">
        <w:rPr>
          <w:rFonts w:ascii="仿宋" w:eastAsia="仿宋" w:hAnsi="仿宋" w:cs="宋体" w:hint="eastAsia"/>
          <w:color w:val="000000"/>
        </w:rPr>
        <w:t xml:space="preserve"> </w:t>
      </w: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976"/>
        <w:gridCol w:w="691"/>
        <w:gridCol w:w="1036"/>
        <w:gridCol w:w="915"/>
        <w:gridCol w:w="1177"/>
        <w:gridCol w:w="1075"/>
        <w:gridCol w:w="1096"/>
        <w:gridCol w:w="1081"/>
        <w:gridCol w:w="940"/>
        <w:gridCol w:w="1126"/>
        <w:gridCol w:w="856"/>
        <w:gridCol w:w="916"/>
        <w:gridCol w:w="676"/>
        <w:gridCol w:w="1144"/>
      </w:tblGrid>
      <w:tr w:rsidR="005615A8" w:rsidRPr="00997F4A" w:rsidTr="005615A8">
        <w:trPr>
          <w:trHeight w:val="407"/>
          <w:jc w:val="center"/>
        </w:trPr>
        <w:tc>
          <w:tcPr>
            <w:tcW w:w="14415" w:type="dxa"/>
            <w:gridSpan w:val="15"/>
            <w:tcBorders>
              <w:top w:val="nil"/>
              <w:left w:val="nil"/>
              <w:right w:val="nil"/>
            </w:tcBorders>
          </w:tcPr>
          <w:p w:rsidR="005615A8" w:rsidRPr="00997F4A" w:rsidRDefault="005615A8" w:rsidP="00CD0AED">
            <w:pPr>
              <w:widowControl/>
              <w:snapToGrid w:val="0"/>
              <w:spacing w:line="280" w:lineRule="exact"/>
              <w:rPr>
                <w:rFonts w:ascii="仿宋" w:eastAsia="仿宋" w:hAnsi="仿宋"/>
                <w:color w:val="000000"/>
                <w:sz w:val="28"/>
                <w:szCs w:val="28"/>
              </w:rPr>
            </w:pPr>
            <w:r>
              <w:rPr>
                <w:rFonts w:ascii="仿宋" w:eastAsia="仿宋" w:hAnsi="仿宋" w:hint="eastAsia"/>
                <w:color w:val="000000"/>
                <w:sz w:val="28"/>
                <w:szCs w:val="28"/>
              </w:rPr>
              <w:t>供应商</w:t>
            </w:r>
            <w:r w:rsidRPr="00997F4A">
              <w:rPr>
                <w:rFonts w:ascii="仿宋" w:eastAsia="仿宋" w:hAnsi="仿宋" w:hint="eastAsia"/>
                <w:color w:val="000000"/>
                <w:sz w:val="28"/>
                <w:szCs w:val="28"/>
              </w:rPr>
              <w:t xml:space="preserve">：                                                                                 单位：元                                                                               </w:t>
            </w:r>
          </w:p>
        </w:tc>
      </w:tr>
      <w:tr w:rsidR="005615A8" w:rsidRPr="00997F4A" w:rsidTr="005615A8">
        <w:trPr>
          <w:trHeight w:val="134"/>
          <w:jc w:val="center"/>
        </w:trPr>
        <w:tc>
          <w:tcPr>
            <w:tcW w:w="710" w:type="dxa"/>
            <w:vMerge w:val="restart"/>
            <w:vAlign w:val="center"/>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序号</w:t>
            </w:r>
          </w:p>
        </w:tc>
        <w:tc>
          <w:tcPr>
            <w:tcW w:w="976" w:type="dxa"/>
            <w:vMerge w:val="restart"/>
            <w:vAlign w:val="center"/>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车牌号</w:t>
            </w:r>
          </w:p>
        </w:tc>
        <w:tc>
          <w:tcPr>
            <w:tcW w:w="691" w:type="dxa"/>
            <w:vMerge w:val="restart"/>
            <w:vAlign w:val="center"/>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车型</w:t>
            </w:r>
          </w:p>
        </w:tc>
        <w:tc>
          <w:tcPr>
            <w:tcW w:w="1036"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排量（L)</w:t>
            </w:r>
          </w:p>
        </w:tc>
        <w:tc>
          <w:tcPr>
            <w:tcW w:w="915"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载客数</w:t>
            </w:r>
          </w:p>
        </w:tc>
        <w:tc>
          <w:tcPr>
            <w:tcW w:w="1177"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租用类别</w:t>
            </w:r>
          </w:p>
        </w:tc>
        <w:tc>
          <w:tcPr>
            <w:tcW w:w="1075"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起租日期</w:t>
            </w:r>
          </w:p>
        </w:tc>
        <w:tc>
          <w:tcPr>
            <w:tcW w:w="1096"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结束日期</w:t>
            </w:r>
          </w:p>
        </w:tc>
        <w:tc>
          <w:tcPr>
            <w:tcW w:w="1081"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租用周期</w:t>
            </w:r>
          </w:p>
        </w:tc>
        <w:tc>
          <w:tcPr>
            <w:tcW w:w="940" w:type="dxa"/>
            <w:vMerge w:val="restart"/>
            <w:vAlign w:val="center"/>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单价</w:t>
            </w:r>
          </w:p>
        </w:tc>
        <w:tc>
          <w:tcPr>
            <w:tcW w:w="4716" w:type="dxa"/>
            <w:gridSpan w:val="5"/>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租赁金额</w:t>
            </w:r>
          </w:p>
        </w:tc>
      </w:tr>
      <w:tr w:rsidR="005615A8" w:rsidRPr="00997F4A" w:rsidTr="005615A8">
        <w:trPr>
          <w:trHeight w:val="134"/>
          <w:jc w:val="center"/>
        </w:trPr>
        <w:tc>
          <w:tcPr>
            <w:tcW w:w="710" w:type="dxa"/>
            <w:vMerge/>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976" w:type="dxa"/>
            <w:vMerge/>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vMerge/>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vMerge/>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基本费用</w:t>
            </w: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超程费</w:t>
            </w: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超时费</w:t>
            </w: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小计</w:t>
            </w: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r w:rsidRPr="00997F4A">
              <w:rPr>
                <w:rFonts w:ascii="仿宋" w:eastAsia="仿宋" w:hAnsi="仿宋" w:hint="eastAsia"/>
                <w:color w:val="000000"/>
                <w:sz w:val="28"/>
                <w:szCs w:val="28"/>
              </w:rPr>
              <w:t>结算价格</w:t>
            </w:r>
          </w:p>
        </w:tc>
      </w:tr>
      <w:tr w:rsidR="005615A8" w:rsidRPr="00997F4A" w:rsidTr="005615A8">
        <w:trPr>
          <w:trHeight w:val="134"/>
          <w:jc w:val="center"/>
        </w:trPr>
        <w:tc>
          <w:tcPr>
            <w:tcW w:w="710"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1</w:t>
            </w:r>
          </w:p>
        </w:tc>
        <w:tc>
          <w:tcPr>
            <w:tcW w:w="976"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r>
      <w:tr w:rsidR="005615A8" w:rsidRPr="00997F4A" w:rsidTr="005615A8">
        <w:trPr>
          <w:trHeight w:val="134"/>
          <w:jc w:val="center"/>
        </w:trPr>
        <w:tc>
          <w:tcPr>
            <w:tcW w:w="710"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2</w:t>
            </w:r>
          </w:p>
        </w:tc>
        <w:tc>
          <w:tcPr>
            <w:tcW w:w="976"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r>
      <w:tr w:rsidR="005615A8" w:rsidRPr="00997F4A" w:rsidTr="005615A8">
        <w:trPr>
          <w:trHeight w:val="134"/>
          <w:jc w:val="center"/>
        </w:trPr>
        <w:tc>
          <w:tcPr>
            <w:tcW w:w="710"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3</w:t>
            </w:r>
          </w:p>
        </w:tc>
        <w:tc>
          <w:tcPr>
            <w:tcW w:w="976"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r>
      <w:tr w:rsidR="005615A8" w:rsidRPr="00997F4A" w:rsidTr="005615A8">
        <w:trPr>
          <w:trHeight w:val="134"/>
          <w:jc w:val="center"/>
        </w:trPr>
        <w:tc>
          <w:tcPr>
            <w:tcW w:w="710"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w:t>
            </w:r>
          </w:p>
        </w:tc>
        <w:tc>
          <w:tcPr>
            <w:tcW w:w="976"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r>
      <w:tr w:rsidR="005615A8" w:rsidRPr="00997F4A" w:rsidTr="005615A8">
        <w:trPr>
          <w:trHeight w:val="134"/>
          <w:jc w:val="center"/>
        </w:trPr>
        <w:tc>
          <w:tcPr>
            <w:tcW w:w="710"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r w:rsidRPr="00997F4A">
              <w:rPr>
                <w:rFonts w:ascii="仿宋" w:eastAsia="仿宋" w:hAnsi="仿宋" w:cs="黑体" w:hint="eastAsia"/>
                <w:color w:val="000000"/>
                <w:sz w:val="28"/>
                <w:szCs w:val="28"/>
              </w:rPr>
              <w:t>…</w:t>
            </w:r>
          </w:p>
        </w:tc>
        <w:tc>
          <w:tcPr>
            <w:tcW w:w="976"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691" w:type="dxa"/>
          </w:tcPr>
          <w:p w:rsidR="005615A8" w:rsidRPr="00997F4A" w:rsidRDefault="005615A8" w:rsidP="00CD0AED">
            <w:pPr>
              <w:widowControl/>
              <w:snapToGrid w:val="0"/>
              <w:spacing w:line="280" w:lineRule="exact"/>
              <w:jc w:val="center"/>
              <w:rPr>
                <w:rFonts w:ascii="仿宋" w:eastAsia="仿宋" w:hAnsi="仿宋" w:cs="黑体"/>
                <w:color w:val="000000"/>
                <w:sz w:val="28"/>
                <w:szCs w:val="28"/>
              </w:rPr>
            </w:pPr>
          </w:p>
        </w:tc>
        <w:tc>
          <w:tcPr>
            <w:tcW w:w="103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1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77"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75"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96"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081"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940" w:type="dxa"/>
          </w:tcPr>
          <w:p w:rsidR="005615A8" w:rsidRPr="00997F4A" w:rsidRDefault="005615A8" w:rsidP="00CD0AED">
            <w:pPr>
              <w:widowControl/>
              <w:snapToGrid w:val="0"/>
              <w:spacing w:line="280" w:lineRule="exact"/>
              <w:jc w:val="right"/>
              <w:rPr>
                <w:rFonts w:ascii="仿宋" w:eastAsia="仿宋" w:hAnsi="仿宋"/>
                <w:color w:val="000000"/>
                <w:sz w:val="28"/>
                <w:szCs w:val="28"/>
              </w:rPr>
            </w:pPr>
          </w:p>
        </w:tc>
        <w:tc>
          <w:tcPr>
            <w:tcW w:w="112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85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91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676"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c>
          <w:tcPr>
            <w:tcW w:w="1141" w:type="dxa"/>
          </w:tcPr>
          <w:p w:rsidR="005615A8" w:rsidRPr="00997F4A" w:rsidRDefault="005615A8" w:rsidP="00CD0AED">
            <w:pPr>
              <w:widowControl/>
              <w:snapToGrid w:val="0"/>
              <w:spacing w:line="280" w:lineRule="exact"/>
              <w:jc w:val="center"/>
              <w:rPr>
                <w:rFonts w:ascii="仿宋" w:eastAsia="仿宋" w:hAnsi="仿宋"/>
                <w:color w:val="000000"/>
                <w:sz w:val="28"/>
                <w:szCs w:val="28"/>
              </w:rPr>
            </w:pPr>
          </w:p>
        </w:tc>
      </w:tr>
    </w:tbl>
    <w:p w:rsidR="005615A8" w:rsidRPr="00997F4A" w:rsidRDefault="005615A8" w:rsidP="005615A8">
      <w:pPr>
        <w:snapToGrid w:val="0"/>
        <w:spacing w:line="280" w:lineRule="exact"/>
        <w:jc w:val="right"/>
        <w:rPr>
          <w:rFonts w:ascii="仿宋" w:eastAsia="仿宋" w:hAnsi="仿宋"/>
          <w:color w:val="000000"/>
          <w:szCs w:val="21"/>
        </w:rPr>
      </w:pPr>
      <w:r w:rsidRPr="00997F4A">
        <w:rPr>
          <w:rFonts w:ascii="仿宋" w:eastAsia="仿宋" w:hAnsi="仿宋" w:hint="eastAsia"/>
          <w:color w:val="000000"/>
          <w:szCs w:val="21"/>
        </w:rPr>
        <w:t xml:space="preserve">                     </w:t>
      </w:r>
    </w:p>
    <w:p w:rsidR="007E454A" w:rsidRDefault="005615A8" w:rsidP="007E454A">
      <w:pPr>
        <w:snapToGrid w:val="0"/>
        <w:spacing w:line="280" w:lineRule="exact"/>
        <w:ind w:left="1120" w:hangingChars="400" w:hanging="1120"/>
        <w:jc w:val="left"/>
        <w:rPr>
          <w:rFonts w:ascii="仿宋" w:eastAsia="仿宋" w:hAnsi="仿宋" w:cs="Arial"/>
          <w:color w:val="000000"/>
          <w:kern w:val="0"/>
          <w:sz w:val="28"/>
          <w:szCs w:val="28"/>
        </w:rPr>
      </w:pPr>
      <w:r w:rsidRPr="00997F4A">
        <w:rPr>
          <w:rFonts w:ascii="仿宋" w:eastAsia="仿宋" w:hAnsi="仿宋" w:cs="Arial" w:hint="eastAsia"/>
          <w:color w:val="000000"/>
          <w:kern w:val="0"/>
          <w:sz w:val="28"/>
          <w:szCs w:val="28"/>
        </w:rPr>
        <w:t>备注：</w:t>
      </w:r>
      <w:r w:rsidR="007E454A">
        <w:rPr>
          <w:rFonts w:ascii="仿宋" w:eastAsia="仿宋" w:hAnsi="仿宋" w:cs="Arial" w:hint="eastAsia"/>
          <w:color w:val="000000"/>
          <w:kern w:val="0"/>
          <w:sz w:val="28"/>
          <w:szCs w:val="28"/>
        </w:rPr>
        <w:t>1、</w:t>
      </w:r>
      <w:r w:rsidR="007E454A" w:rsidRPr="007E454A">
        <w:rPr>
          <w:rFonts w:ascii="仿宋" w:eastAsia="仿宋" w:hAnsi="仿宋" w:cs="Arial" w:hint="eastAsia"/>
          <w:color w:val="000000"/>
          <w:kern w:val="0"/>
          <w:sz w:val="28"/>
          <w:szCs w:val="28"/>
        </w:rPr>
        <w:t>此表应用于入围后</w:t>
      </w:r>
      <w:r w:rsidR="007E454A">
        <w:rPr>
          <w:rFonts w:ascii="仿宋" w:eastAsia="仿宋" w:hAnsi="仿宋" w:cs="Arial" w:hint="eastAsia"/>
          <w:color w:val="000000"/>
          <w:kern w:val="0"/>
          <w:sz w:val="28"/>
          <w:szCs w:val="28"/>
        </w:rPr>
        <w:t>，</w:t>
      </w:r>
      <w:r w:rsidRPr="00997F4A">
        <w:rPr>
          <w:rFonts w:ascii="仿宋" w:eastAsia="仿宋" w:hAnsi="仿宋" w:cs="Arial" w:hint="eastAsia"/>
          <w:color w:val="000000"/>
          <w:kern w:val="0"/>
          <w:sz w:val="28"/>
          <w:szCs w:val="28"/>
        </w:rPr>
        <w:t>该报表请于每季度末（25日之前）一次定期送至浙江省政府采购中心</w:t>
      </w:r>
      <w:r>
        <w:rPr>
          <w:rFonts w:ascii="仿宋" w:eastAsia="仿宋" w:hAnsi="仿宋" w:cs="Arial" w:hint="eastAsia"/>
          <w:color w:val="000000"/>
          <w:kern w:val="0"/>
          <w:sz w:val="28"/>
          <w:szCs w:val="28"/>
        </w:rPr>
        <w:t>、杭州市政府采购中心</w:t>
      </w:r>
      <w:r w:rsidR="007E454A">
        <w:rPr>
          <w:rFonts w:ascii="仿宋" w:eastAsia="仿宋" w:hAnsi="仿宋" w:cs="Arial" w:hint="eastAsia"/>
          <w:color w:val="000000"/>
          <w:kern w:val="0"/>
          <w:sz w:val="28"/>
          <w:szCs w:val="28"/>
        </w:rPr>
        <w:t>；</w:t>
      </w:r>
    </w:p>
    <w:p w:rsidR="007E454A" w:rsidRPr="00997F4A" w:rsidRDefault="007E454A" w:rsidP="007E454A">
      <w:pPr>
        <w:snapToGrid w:val="0"/>
        <w:spacing w:line="280" w:lineRule="exact"/>
        <w:ind w:leftChars="400" w:left="1120" w:hangingChars="100" w:hanging="28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2、</w:t>
      </w:r>
      <w:r w:rsidRPr="007E454A">
        <w:rPr>
          <w:rFonts w:ascii="仿宋" w:eastAsia="仿宋" w:hAnsi="仿宋" w:cs="Arial" w:hint="eastAsia"/>
          <w:color w:val="000000"/>
          <w:kern w:val="0"/>
          <w:sz w:val="28"/>
          <w:szCs w:val="28"/>
        </w:rPr>
        <w:t>本次响应时，可直接放入参考</w:t>
      </w:r>
      <w:r>
        <w:rPr>
          <w:rFonts w:ascii="仿宋" w:eastAsia="仿宋" w:hAnsi="仿宋" w:cs="Arial" w:hint="eastAsia"/>
          <w:color w:val="000000"/>
          <w:kern w:val="0"/>
          <w:sz w:val="28"/>
          <w:szCs w:val="28"/>
        </w:rPr>
        <w:t>样表</w:t>
      </w:r>
      <w:r w:rsidRPr="007E454A">
        <w:rPr>
          <w:rFonts w:ascii="仿宋" w:eastAsia="仿宋" w:hAnsi="仿宋" w:cs="Arial" w:hint="eastAsia"/>
          <w:color w:val="000000"/>
          <w:kern w:val="0"/>
          <w:sz w:val="28"/>
          <w:szCs w:val="28"/>
        </w:rPr>
        <w:t>。</w:t>
      </w:r>
    </w:p>
    <w:p w:rsidR="005615A8" w:rsidRPr="007E454A" w:rsidRDefault="005615A8" w:rsidP="007E454A">
      <w:pPr>
        <w:widowControl/>
        <w:spacing w:line="440" w:lineRule="exact"/>
        <w:jc w:val="right"/>
        <w:rPr>
          <w:rFonts w:ascii="仿宋" w:eastAsia="仿宋" w:hAnsi="仿宋"/>
          <w:color w:val="000000"/>
          <w:sz w:val="28"/>
          <w:szCs w:val="28"/>
        </w:rPr>
      </w:pPr>
      <w:r w:rsidRPr="00997F4A">
        <w:rPr>
          <w:rFonts w:ascii="仿宋" w:eastAsia="仿宋" w:hAnsi="仿宋" w:cs="Arial" w:hint="eastAsia"/>
          <w:color w:val="000000"/>
          <w:kern w:val="0"/>
          <w:sz w:val="28"/>
          <w:szCs w:val="28"/>
        </w:rPr>
        <w:t xml:space="preserve">                                                                </w:t>
      </w:r>
      <w:r w:rsidRPr="007E454A">
        <w:rPr>
          <w:rFonts w:ascii="仿宋" w:eastAsia="仿宋" w:hAnsi="仿宋" w:hint="eastAsia"/>
          <w:color w:val="000000"/>
          <w:sz w:val="28"/>
          <w:szCs w:val="28"/>
        </w:rPr>
        <w:t xml:space="preserve"> 日期：</w:t>
      </w:r>
      <w:r w:rsidR="007E454A" w:rsidRPr="007E454A">
        <w:rPr>
          <w:rFonts w:ascii="仿宋" w:eastAsia="仿宋" w:hAnsi="仿宋" w:cs="Arial" w:hint="eastAsia"/>
          <w:b/>
          <w:color w:val="000000"/>
          <w:kern w:val="0"/>
          <w:sz w:val="28"/>
          <w:szCs w:val="28"/>
          <w:u w:val="single"/>
        </w:rPr>
        <w:t xml:space="preserve">     </w:t>
      </w:r>
      <w:r w:rsidRPr="007E454A">
        <w:rPr>
          <w:rFonts w:ascii="仿宋" w:eastAsia="仿宋" w:hAnsi="仿宋" w:hint="eastAsia"/>
          <w:color w:val="000000"/>
          <w:sz w:val="28"/>
          <w:szCs w:val="28"/>
        </w:rPr>
        <w:t>年</w:t>
      </w:r>
      <w:r w:rsidR="007E454A" w:rsidRPr="007E454A">
        <w:rPr>
          <w:rFonts w:ascii="仿宋" w:eastAsia="仿宋" w:hAnsi="仿宋" w:cs="Arial" w:hint="eastAsia"/>
          <w:b/>
          <w:color w:val="000000"/>
          <w:kern w:val="0"/>
          <w:sz w:val="28"/>
          <w:szCs w:val="28"/>
          <w:u w:val="single"/>
        </w:rPr>
        <w:t xml:space="preserve">     </w:t>
      </w:r>
      <w:r w:rsidRPr="007E454A">
        <w:rPr>
          <w:rFonts w:ascii="仿宋" w:eastAsia="仿宋" w:hAnsi="仿宋" w:hint="eastAsia"/>
          <w:color w:val="000000"/>
          <w:sz w:val="28"/>
          <w:szCs w:val="28"/>
        </w:rPr>
        <w:t>月</w:t>
      </w:r>
      <w:r w:rsidR="007E454A">
        <w:rPr>
          <w:rFonts w:ascii="仿宋" w:eastAsia="仿宋" w:hAnsi="仿宋" w:hint="eastAsia"/>
          <w:color w:val="000000"/>
          <w:sz w:val="28"/>
          <w:szCs w:val="28"/>
          <w:u w:val="single"/>
        </w:rPr>
        <w:t xml:space="preserve">     </w:t>
      </w:r>
      <w:r w:rsidR="007E454A" w:rsidRPr="007E454A">
        <w:rPr>
          <w:rFonts w:ascii="仿宋" w:eastAsia="仿宋" w:hAnsi="仿宋" w:cs="Arial" w:hint="eastAsia"/>
          <w:color w:val="000000"/>
          <w:kern w:val="0"/>
          <w:sz w:val="28"/>
          <w:szCs w:val="28"/>
        </w:rPr>
        <w:t>日</w:t>
      </w:r>
    </w:p>
    <w:p w:rsidR="005615A8" w:rsidRPr="00997F4A"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r w:rsidRPr="00997F4A">
        <w:rPr>
          <w:rFonts w:ascii="仿宋" w:eastAsia="仿宋" w:hAnsi="仿宋" w:cs="Arial" w:hint="eastAsia"/>
          <w:color w:val="000000"/>
          <w:kern w:val="0"/>
          <w:sz w:val="28"/>
          <w:szCs w:val="28"/>
        </w:rPr>
        <w:t xml:space="preserve">                 </w:t>
      </w: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Pr="005615A8" w:rsidRDefault="005615A8" w:rsidP="005615A8">
      <w:pPr>
        <w:widowControl/>
        <w:spacing w:line="440" w:lineRule="exact"/>
        <w:jc w:val="left"/>
        <w:rPr>
          <w:rFonts w:ascii="仿宋" w:eastAsia="仿宋" w:hAnsi="仿宋" w:cs="Arial"/>
          <w:b/>
          <w:color w:val="000000"/>
          <w:kern w:val="0"/>
          <w:sz w:val="36"/>
          <w:szCs w:val="36"/>
        </w:rPr>
      </w:pPr>
      <w:r w:rsidRPr="005615A8">
        <w:rPr>
          <w:rFonts w:ascii="仿宋" w:eastAsia="仿宋" w:hAnsi="仿宋" w:cs="Arial" w:hint="eastAsia"/>
          <w:b/>
          <w:color w:val="000000"/>
          <w:kern w:val="0"/>
          <w:sz w:val="36"/>
          <w:szCs w:val="36"/>
        </w:rPr>
        <w:t>附件3-4</w:t>
      </w:r>
      <w:r>
        <w:rPr>
          <w:rFonts w:ascii="仿宋" w:eastAsia="仿宋" w:hAnsi="仿宋" w:cs="Arial" w:hint="eastAsia"/>
          <w:b/>
          <w:color w:val="000000"/>
          <w:kern w:val="0"/>
          <w:sz w:val="36"/>
          <w:szCs w:val="36"/>
        </w:rPr>
        <w:t>-2</w:t>
      </w:r>
      <w:r w:rsidRPr="005615A8">
        <w:rPr>
          <w:rFonts w:ascii="仿宋" w:eastAsia="仿宋" w:hAnsi="仿宋" w:cs="Arial" w:hint="eastAsia"/>
          <w:b/>
          <w:color w:val="000000"/>
          <w:kern w:val="0"/>
          <w:sz w:val="36"/>
          <w:szCs w:val="36"/>
        </w:rPr>
        <w:t>：</w:t>
      </w: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5615A8" w:rsidRPr="001E2785" w:rsidRDefault="005615A8" w:rsidP="005615A8">
      <w:pPr>
        <w:widowControl/>
        <w:spacing w:line="440" w:lineRule="exact"/>
        <w:jc w:val="center"/>
        <w:rPr>
          <w:rFonts w:ascii="仿宋" w:eastAsia="仿宋" w:hAnsi="仿宋" w:cs="Arial"/>
          <w:b/>
          <w:color w:val="000000"/>
          <w:kern w:val="0"/>
          <w:sz w:val="36"/>
          <w:szCs w:val="36"/>
        </w:rPr>
      </w:pPr>
      <w:r w:rsidRPr="001E2785">
        <w:rPr>
          <w:rFonts w:ascii="仿宋" w:eastAsia="仿宋" w:hAnsi="仿宋" w:cs="Arial" w:hint="eastAsia"/>
          <w:b/>
          <w:color w:val="000000"/>
          <w:kern w:val="0"/>
          <w:sz w:val="28"/>
          <w:szCs w:val="28"/>
        </w:rPr>
        <w:t xml:space="preserve"> </w:t>
      </w:r>
      <w:r w:rsidRPr="001E2785">
        <w:rPr>
          <w:rFonts w:ascii="仿宋" w:eastAsia="仿宋" w:hAnsi="仿宋" w:cs="Arial" w:hint="eastAsia"/>
          <w:b/>
          <w:color w:val="000000"/>
          <w:kern w:val="0"/>
          <w:sz w:val="36"/>
          <w:szCs w:val="36"/>
        </w:rPr>
        <w:t xml:space="preserve"> </w:t>
      </w:r>
      <w:r>
        <w:rPr>
          <w:rFonts w:ascii="仿宋" w:eastAsia="仿宋" w:hAnsi="仿宋" w:cs="Arial" w:hint="eastAsia"/>
          <w:b/>
          <w:color w:val="000000"/>
          <w:kern w:val="0"/>
          <w:sz w:val="36"/>
          <w:szCs w:val="36"/>
          <w:u w:val="single"/>
        </w:rPr>
        <w:t xml:space="preserve">     </w:t>
      </w:r>
      <w:r w:rsidRPr="001E2785">
        <w:rPr>
          <w:rFonts w:ascii="仿宋" w:eastAsia="仿宋" w:hAnsi="仿宋" w:cs="Arial" w:hint="eastAsia"/>
          <w:b/>
          <w:color w:val="000000"/>
          <w:kern w:val="0"/>
          <w:sz w:val="36"/>
          <w:szCs w:val="36"/>
        </w:rPr>
        <w:t>年</w:t>
      </w:r>
      <w:r>
        <w:rPr>
          <w:rFonts w:ascii="仿宋" w:eastAsia="仿宋" w:hAnsi="仿宋" w:cs="Arial" w:hint="eastAsia"/>
          <w:b/>
          <w:color w:val="000000"/>
          <w:kern w:val="0"/>
          <w:sz w:val="36"/>
          <w:szCs w:val="36"/>
          <w:u w:val="single"/>
        </w:rPr>
        <w:t xml:space="preserve">     </w:t>
      </w:r>
      <w:r w:rsidRPr="001E2785">
        <w:rPr>
          <w:rFonts w:ascii="仿宋" w:eastAsia="仿宋" w:hAnsi="仿宋" w:cs="Arial" w:hint="eastAsia"/>
          <w:b/>
          <w:color w:val="000000"/>
          <w:kern w:val="0"/>
          <w:sz w:val="36"/>
          <w:szCs w:val="36"/>
        </w:rPr>
        <w:t>季度</w:t>
      </w:r>
      <w:r w:rsidR="00783DF2">
        <w:rPr>
          <w:rFonts w:ascii="仿宋" w:eastAsia="仿宋" w:hAnsi="仿宋" w:cs="Arial" w:hint="eastAsia"/>
          <w:b/>
          <w:color w:val="000000"/>
          <w:kern w:val="0"/>
          <w:sz w:val="36"/>
          <w:szCs w:val="36"/>
        </w:rPr>
        <w:t>网上服务市场</w:t>
      </w:r>
      <w:r w:rsidRPr="001E2785">
        <w:rPr>
          <w:rFonts w:ascii="仿宋" w:eastAsia="仿宋" w:hAnsi="仿宋" w:cs="Arial" w:hint="eastAsia"/>
          <w:b/>
          <w:color w:val="000000"/>
          <w:kern w:val="0"/>
          <w:sz w:val="36"/>
          <w:szCs w:val="36"/>
        </w:rPr>
        <w:t>报表（汇总</w:t>
      </w:r>
      <w:r w:rsidR="007E454A">
        <w:rPr>
          <w:rFonts w:ascii="仿宋" w:eastAsia="仿宋" w:hAnsi="仿宋" w:cs="Arial" w:hint="eastAsia"/>
          <w:b/>
          <w:color w:val="000000"/>
          <w:kern w:val="0"/>
          <w:sz w:val="36"/>
          <w:szCs w:val="36"/>
        </w:rPr>
        <w:t>参考样表</w:t>
      </w:r>
      <w:r w:rsidRPr="001E2785">
        <w:rPr>
          <w:rFonts w:ascii="仿宋" w:eastAsia="仿宋" w:hAnsi="仿宋" w:cs="Arial" w:hint="eastAsia"/>
          <w:b/>
          <w:color w:val="000000"/>
          <w:kern w:val="0"/>
          <w:sz w:val="36"/>
          <w:szCs w:val="36"/>
        </w:rPr>
        <w:t>）</w:t>
      </w:r>
    </w:p>
    <w:p w:rsidR="005615A8" w:rsidRPr="001E2785" w:rsidRDefault="005615A8" w:rsidP="005615A8">
      <w:pPr>
        <w:pStyle w:val="ac"/>
        <w:snapToGrid w:val="0"/>
        <w:spacing w:line="280" w:lineRule="exact"/>
        <w:ind w:firstLineChars="200" w:firstLine="480"/>
        <w:jc w:val="right"/>
        <w:rPr>
          <w:color w:val="000000"/>
        </w:rPr>
      </w:pPr>
      <w:r w:rsidRPr="001E2785">
        <w:rPr>
          <w:rFonts w:cs="宋体" w:hint="eastAsia"/>
          <w:color w:val="000000"/>
        </w:rPr>
        <w:t xml:space="preserve"> </w:t>
      </w:r>
      <w:r w:rsidRPr="001E2785">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9"/>
        <w:gridCol w:w="1139"/>
        <w:gridCol w:w="1140"/>
        <w:gridCol w:w="1140"/>
        <w:gridCol w:w="1127"/>
        <w:gridCol w:w="1127"/>
        <w:gridCol w:w="1127"/>
        <w:gridCol w:w="1127"/>
        <w:gridCol w:w="1127"/>
        <w:gridCol w:w="1127"/>
        <w:gridCol w:w="1127"/>
        <w:gridCol w:w="1127"/>
      </w:tblGrid>
      <w:tr w:rsidR="005615A8" w:rsidRPr="001E2785" w:rsidTr="00CD0AED">
        <w:trPr>
          <w:trHeight w:val="210"/>
        </w:trPr>
        <w:tc>
          <w:tcPr>
            <w:tcW w:w="13654" w:type="dxa"/>
            <w:gridSpan w:val="12"/>
          </w:tcPr>
          <w:p w:rsidR="005615A8" w:rsidRPr="001E2785" w:rsidRDefault="005615A8" w:rsidP="005615A8">
            <w:pPr>
              <w:rPr>
                <w:rFonts w:ascii="仿宋" w:eastAsia="仿宋" w:hAnsi="仿宋"/>
                <w:color w:val="000000"/>
                <w:sz w:val="28"/>
                <w:szCs w:val="28"/>
              </w:rPr>
            </w:pPr>
            <w:r>
              <w:rPr>
                <w:rFonts w:ascii="仿宋" w:eastAsia="仿宋" w:hAnsi="仿宋" w:hint="eastAsia"/>
                <w:color w:val="000000"/>
                <w:sz w:val="28"/>
                <w:szCs w:val="28"/>
              </w:rPr>
              <w:t>供应商</w:t>
            </w:r>
            <w:r w:rsidRPr="001E2785">
              <w:rPr>
                <w:rFonts w:ascii="仿宋" w:eastAsia="仿宋" w:hAnsi="仿宋" w:hint="eastAsia"/>
                <w:color w:val="000000"/>
                <w:sz w:val="28"/>
                <w:szCs w:val="28"/>
              </w:rPr>
              <w:t>：                                                                         单位：万元</w:t>
            </w:r>
          </w:p>
        </w:tc>
      </w:tr>
      <w:tr w:rsidR="005615A8" w:rsidRPr="001E2785" w:rsidTr="00CD0AED">
        <w:trPr>
          <w:trHeight w:val="300"/>
        </w:trPr>
        <w:tc>
          <w:tcPr>
            <w:tcW w:w="1219" w:type="dxa"/>
            <w:vMerge w:val="restart"/>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车型</w:t>
            </w:r>
          </w:p>
        </w:tc>
        <w:tc>
          <w:tcPr>
            <w:tcW w:w="1139" w:type="dxa"/>
            <w:vMerge w:val="restart"/>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服务单位数量</w:t>
            </w:r>
          </w:p>
        </w:tc>
        <w:tc>
          <w:tcPr>
            <w:tcW w:w="1140" w:type="dxa"/>
            <w:vMerge w:val="restart"/>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总次数</w:t>
            </w:r>
          </w:p>
        </w:tc>
        <w:tc>
          <w:tcPr>
            <w:tcW w:w="1140" w:type="dxa"/>
            <w:vMerge w:val="restart"/>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总金额</w:t>
            </w:r>
          </w:p>
        </w:tc>
        <w:tc>
          <w:tcPr>
            <w:tcW w:w="2254" w:type="dxa"/>
            <w:gridSpan w:val="2"/>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单程</w:t>
            </w:r>
          </w:p>
        </w:tc>
        <w:tc>
          <w:tcPr>
            <w:tcW w:w="2254" w:type="dxa"/>
            <w:gridSpan w:val="2"/>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半日</w:t>
            </w:r>
          </w:p>
        </w:tc>
        <w:tc>
          <w:tcPr>
            <w:tcW w:w="2254" w:type="dxa"/>
            <w:gridSpan w:val="2"/>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一日</w:t>
            </w:r>
          </w:p>
        </w:tc>
        <w:tc>
          <w:tcPr>
            <w:tcW w:w="2254" w:type="dxa"/>
            <w:gridSpan w:val="2"/>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长途</w:t>
            </w:r>
          </w:p>
        </w:tc>
      </w:tr>
      <w:tr w:rsidR="005615A8" w:rsidRPr="001E2785" w:rsidTr="00CD0AED">
        <w:trPr>
          <w:trHeight w:val="315"/>
        </w:trPr>
        <w:tc>
          <w:tcPr>
            <w:tcW w:w="1219" w:type="dxa"/>
            <w:vMerge/>
          </w:tcPr>
          <w:p w:rsidR="005615A8" w:rsidRPr="001E2785" w:rsidRDefault="005615A8" w:rsidP="00CD0AED">
            <w:pPr>
              <w:jc w:val="center"/>
              <w:rPr>
                <w:rFonts w:ascii="仿宋" w:eastAsia="仿宋" w:hAnsi="仿宋"/>
                <w:color w:val="000000"/>
                <w:sz w:val="28"/>
                <w:szCs w:val="28"/>
              </w:rPr>
            </w:pPr>
          </w:p>
        </w:tc>
        <w:tc>
          <w:tcPr>
            <w:tcW w:w="1139" w:type="dxa"/>
            <w:vMerge/>
          </w:tcPr>
          <w:p w:rsidR="005615A8" w:rsidRPr="001E2785" w:rsidRDefault="005615A8" w:rsidP="00CD0AED">
            <w:pPr>
              <w:jc w:val="center"/>
              <w:rPr>
                <w:rFonts w:ascii="仿宋" w:eastAsia="仿宋" w:hAnsi="仿宋"/>
                <w:color w:val="000000"/>
                <w:sz w:val="28"/>
                <w:szCs w:val="28"/>
              </w:rPr>
            </w:pPr>
          </w:p>
        </w:tc>
        <w:tc>
          <w:tcPr>
            <w:tcW w:w="1140" w:type="dxa"/>
            <w:vMerge/>
          </w:tcPr>
          <w:p w:rsidR="005615A8" w:rsidRPr="001E2785" w:rsidRDefault="005615A8" w:rsidP="00CD0AED">
            <w:pPr>
              <w:jc w:val="center"/>
              <w:rPr>
                <w:rFonts w:ascii="仿宋" w:eastAsia="仿宋" w:hAnsi="仿宋"/>
                <w:color w:val="000000"/>
                <w:sz w:val="28"/>
                <w:szCs w:val="28"/>
              </w:rPr>
            </w:pPr>
          </w:p>
        </w:tc>
        <w:tc>
          <w:tcPr>
            <w:tcW w:w="1140" w:type="dxa"/>
            <w:vMerge/>
          </w:tcPr>
          <w:p w:rsidR="005615A8" w:rsidRPr="001E2785" w:rsidRDefault="005615A8" w:rsidP="00CD0AED">
            <w:pPr>
              <w:jc w:val="center"/>
              <w:rPr>
                <w:rFonts w:ascii="仿宋" w:eastAsia="仿宋" w:hAnsi="仿宋"/>
                <w:color w:val="000000"/>
                <w:sz w:val="28"/>
                <w:szCs w:val="28"/>
              </w:rPr>
            </w:pP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次数</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金额</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次数</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金额</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次数</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金额</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次数</w:t>
            </w:r>
          </w:p>
        </w:tc>
        <w:tc>
          <w:tcPr>
            <w:tcW w:w="1127" w:type="dxa"/>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金额</w:t>
            </w:r>
          </w:p>
        </w:tc>
      </w:tr>
      <w:tr w:rsidR="005615A8" w:rsidRPr="001E2785" w:rsidTr="00CD0AED">
        <w:trPr>
          <w:trHeight w:val="85"/>
        </w:trPr>
        <w:tc>
          <w:tcPr>
            <w:tcW w:w="1219" w:type="dxa"/>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小汽车</w:t>
            </w:r>
          </w:p>
        </w:tc>
        <w:tc>
          <w:tcPr>
            <w:tcW w:w="1139"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r>
      <w:tr w:rsidR="005615A8" w:rsidRPr="001E2785" w:rsidTr="00CD0AED">
        <w:trPr>
          <w:trHeight w:val="70"/>
        </w:trPr>
        <w:tc>
          <w:tcPr>
            <w:tcW w:w="1219" w:type="dxa"/>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商务车</w:t>
            </w:r>
          </w:p>
        </w:tc>
        <w:tc>
          <w:tcPr>
            <w:tcW w:w="1139"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r>
      <w:tr w:rsidR="005615A8" w:rsidRPr="001E2785" w:rsidTr="00CD0AED">
        <w:trPr>
          <w:trHeight w:val="70"/>
        </w:trPr>
        <w:tc>
          <w:tcPr>
            <w:tcW w:w="1219" w:type="dxa"/>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中巴车</w:t>
            </w:r>
          </w:p>
        </w:tc>
        <w:tc>
          <w:tcPr>
            <w:tcW w:w="1139"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r>
      <w:tr w:rsidR="005615A8" w:rsidRPr="001E2785" w:rsidTr="00CD0AED">
        <w:trPr>
          <w:trHeight w:val="70"/>
        </w:trPr>
        <w:tc>
          <w:tcPr>
            <w:tcW w:w="1219" w:type="dxa"/>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大巴车</w:t>
            </w:r>
          </w:p>
        </w:tc>
        <w:tc>
          <w:tcPr>
            <w:tcW w:w="1139"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r>
      <w:tr w:rsidR="005615A8" w:rsidRPr="001E2785" w:rsidTr="00CD0AED">
        <w:trPr>
          <w:trHeight w:val="70"/>
        </w:trPr>
        <w:tc>
          <w:tcPr>
            <w:tcW w:w="1219" w:type="dxa"/>
            <w:vAlign w:val="center"/>
          </w:tcPr>
          <w:p w:rsidR="005615A8" w:rsidRPr="001E2785" w:rsidRDefault="005615A8" w:rsidP="00CD0AED">
            <w:pPr>
              <w:jc w:val="center"/>
              <w:rPr>
                <w:rFonts w:ascii="仿宋" w:eastAsia="仿宋" w:hAnsi="仿宋"/>
                <w:color w:val="000000"/>
                <w:sz w:val="28"/>
                <w:szCs w:val="28"/>
              </w:rPr>
            </w:pPr>
            <w:r w:rsidRPr="001E2785">
              <w:rPr>
                <w:rFonts w:ascii="仿宋" w:eastAsia="仿宋" w:hAnsi="仿宋" w:hint="eastAsia"/>
                <w:color w:val="000000"/>
                <w:sz w:val="28"/>
                <w:szCs w:val="28"/>
              </w:rPr>
              <w:t>总计</w:t>
            </w:r>
          </w:p>
        </w:tc>
        <w:tc>
          <w:tcPr>
            <w:tcW w:w="1139"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40"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c>
          <w:tcPr>
            <w:tcW w:w="1127" w:type="dxa"/>
          </w:tcPr>
          <w:p w:rsidR="005615A8" w:rsidRPr="001E2785" w:rsidRDefault="005615A8" w:rsidP="00CD0AED">
            <w:pPr>
              <w:rPr>
                <w:rFonts w:ascii="仿宋" w:eastAsia="仿宋" w:hAnsi="仿宋"/>
                <w:color w:val="000000"/>
                <w:sz w:val="28"/>
                <w:szCs w:val="28"/>
              </w:rPr>
            </w:pPr>
          </w:p>
        </w:tc>
      </w:tr>
    </w:tbl>
    <w:p w:rsidR="005615A8" w:rsidRPr="001E2785" w:rsidRDefault="005615A8" w:rsidP="005615A8">
      <w:pPr>
        <w:snapToGrid w:val="0"/>
        <w:spacing w:line="280" w:lineRule="exact"/>
        <w:ind w:left="1120" w:hangingChars="400" w:hanging="1120"/>
        <w:jc w:val="left"/>
        <w:rPr>
          <w:rFonts w:ascii="仿宋" w:eastAsia="仿宋" w:hAnsi="仿宋" w:cs="Arial"/>
          <w:color w:val="000000"/>
          <w:kern w:val="0"/>
          <w:sz w:val="28"/>
          <w:szCs w:val="28"/>
        </w:rPr>
      </w:pPr>
    </w:p>
    <w:p w:rsidR="007E454A" w:rsidRDefault="005615A8" w:rsidP="007E454A">
      <w:pPr>
        <w:snapToGrid w:val="0"/>
        <w:spacing w:line="280" w:lineRule="exact"/>
        <w:ind w:left="1120" w:hangingChars="400" w:hanging="1120"/>
        <w:jc w:val="left"/>
        <w:rPr>
          <w:rFonts w:ascii="仿宋" w:eastAsia="仿宋" w:hAnsi="仿宋" w:cs="Arial"/>
          <w:color w:val="000000"/>
          <w:kern w:val="0"/>
          <w:sz w:val="28"/>
          <w:szCs w:val="28"/>
        </w:rPr>
      </w:pPr>
      <w:r w:rsidRPr="001E2785">
        <w:rPr>
          <w:rFonts w:ascii="仿宋" w:eastAsia="仿宋" w:hAnsi="仿宋" w:cs="Arial" w:hint="eastAsia"/>
          <w:color w:val="000000"/>
          <w:kern w:val="0"/>
          <w:sz w:val="28"/>
          <w:szCs w:val="28"/>
        </w:rPr>
        <w:t>备注：</w:t>
      </w:r>
      <w:r w:rsidR="007E454A">
        <w:rPr>
          <w:rFonts w:ascii="仿宋" w:eastAsia="仿宋" w:hAnsi="仿宋" w:cs="Arial" w:hint="eastAsia"/>
          <w:color w:val="000000"/>
          <w:kern w:val="0"/>
          <w:sz w:val="28"/>
          <w:szCs w:val="28"/>
        </w:rPr>
        <w:t>1、</w:t>
      </w:r>
      <w:r w:rsidR="007E454A" w:rsidRPr="007E454A">
        <w:rPr>
          <w:rFonts w:ascii="仿宋" w:eastAsia="仿宋" w:hAnsi="仿宋" w:cs="Arial" w:hint="eastAsia"/>
          <w:color w:val="000000"/>
          <w:kern w:val="0"/>
          <w:sz w:val="28"/>
          <w:szCs w:val="28"/>
        </w:rPr>
        <w:t>此表应用于入围后</w:t>
      </w:r>
      <w:r w:rsidR="007E454A">
        <w:rPr>
          <w:rFonts w:ascii="仿宋" w:eastAsia="仿宋" w:hAnsi="仿宋" w:cs="Arial" w:hint="eastAsia"/>
          <w:color w:val="000000"/>
          <w:kern w:val="0"/>
          <w:sz w:val="28"/>
          <w:szCs w:val="28"/>
        </w:rPr>
        <w:t>，</w:t>
      </w:r>
      <w:r w:rsidR="007E454A" w:rsidRPr="00997F4A">
        <w:rPr>
          <w:rFonts w:ascii="仿宋" w:eastAsia="仿宋" w:hAnsi="仿宋" w:cs="Arial" w:hint="eastAsia"/>
          <w:color w:val="000000"/>
          <w:kern w:val="0"/>
          <w:sz w:val="28"/>
          <w:szCs w:val="28"/>
        </w:rPr>
        <w:t>该报表请于每季度末（25日之前）一次定期送至浙江省政府采购中心</w:t>
      </w:r>
      <w:r w:rsidR="007E454A">
        <w:rPr>
          <w:rFonts w:ascii="仿宋" w:eastAsia="仿宋" w:hAnsi="仿宋" w:cs="Arial" w:hint="eastAsia"/>
          <w:color w:val="000000"/>
          <w:kern w:val="0"/>
          <w:sz w:val="28"/>
          <w:szCs w:val="28"/>
        </w:rPr>
        <w:t>、杭州市政府采购中心；</w:t>
      </w:r>
    </w:p>
    <w:p w:rsidR="007E454A" w:rsidRPr="00997F4A" w:rsidRDefault="005615A8" w:rsidP="007E454A">
      <w:pPr>
        <w:snapToGrid w:val="0"/>
        <w:spacing w:line="280" w:lineRule="exact"/>
        <w:ind w:leftChars="334" w:left="1121" w:hangingChars="150" w:hanging="420"/>
        <w:jc w:val="left"/>
        <w:rPr>
          <w:rFonts w:ascii="仿宋" w:eastAsia="仿宋" w:hAnsi="仿宋" w:cs="Arial"/>
          <w:color w:val="000000"/>
          <w:kern w:val="0"/>
          <w:sz w:val="28"/>
          <w:szCs w:val="28"/>
        </w:rPr>
      </w:pPr>
      <w:r w:rsidRPr="001E2785">
        <w:rPr>
          <w:rFonts w:ascii="仿宋" w:eastAsia="仿宋" w:hAnsi="仿宋" w:cs="Arial" w:hint="eastAsia"/>
          <w:color w:val="000000"/>
          <w:kern w:val="0"/>
          <w:sz w:val="28"/>
          <w:szCs w:val="28"/>
        </w:rPr>
        <w:t xml:space="preserve"> </w:t>
      </w:r>
      <w:r w:rsidR="007E454A">
        <w:rPr>
          <w:rFonts w:ascii="仿宋" w:eastAsia="仿宋" w:hAnsi="仿宋" w:cs="Arial" w:hint="eastAsia"/>
          <w:color w:val="000000"/>
          <w:kern w:val="0"/>
          <w:sz w:val="28"/>
          <w:szCs w:val="28"/>
        </w:rPr>
        <w:t>2、</w:t>
      </w:r>
      <w:r w:rsidR="007E454A" w:rsidRPr="007E454A">
        <w:rPr>
          <w:rFonts w:ascii="仿宋" w:eastAsia="仿宋" w:hAnsi="仿宋" w:cs="Arial" w:hint="eastAsia"/>
          <w:color w:val="000000"/>
          <w:kern w:val="0"/>
          <w:sz w:val="28"/>
          <w:szCs w:val="28"/>
        </w:rPr>
        <w:t>本次响应时，可直接放入参考</w:t>
      </w:r>
      <w:r w:rsidR="007E454A">
        <w:rPr>
          <w:rFonts w:ascii="仿宋" w:eastAsia="仿宋" w:hAnsi="仿宋" w:cs="Arial" w:hint="eastAsia"/>
          <w:color w:val="000000"/>
          <w:kern w:val="0"/>
          <w:sz w:val="28"/>
          <w:szCs w:val="28"/>
        </w:rPr>
        <w:t>样表</w:t>
      </w:r>
      <w:r w:rsidR="007E454A" w:rsidRPr="007E454A">
        <w:rPr>
          <w:rFonts w:ascii="仿宋" w:eastAsia="仿宋" w:hAnsi="仿宋" w:cs="Arial" w:hint="eastAsia"/>
          <w:color w:val="000000"/>
          <w:kern w:val="0"/>
          <w:sz w:val="28"/>
          <w:szCs w:val="28"/>
        </w:rPr>
        <w:t>。</w:t>
      </w:r>
    </w:p>
    <w:p w:rsidR="005615A8" w:rsidRPr="001E2785" w:rsidRDefault="005615A8" w:rsidP="007E454A">
      <w:pPr>
        <w:snapToGrid w:val="0"/>
        <w:spacing w:line="280" w:lineRule="exact"/>
        <w:ind w:left="1120" w:hangingChars="400" w:hanging="1120"/>
        <w:jc w:val="left"/>
        <w:rPr>
          <w:rFonts w:ascii="仿宋" w:eastAsia="仿宋" w:hAnsi="仿宋"/>
          <w:color w:val="000000"/>
          <w:sz w:val="28"/>
          <w:szCs w:val="28"/>
        </w:rPr>
      </w:pPr>
      <w:r w:rsidRPr="001E2785">
        <w:rPr>
          <w:rFonts w:ascii="仿宋" w:eastAsia="仿宋" w:hAnsi="仿宋" w:cs="Arial" w:hint="eastAsia"/>
          <w:color w:val="000000"/>
          <w:kern w:val="0"/>
          <w:sz w:val="28"/>
          <w:szCs w:val="28"/>
        </w:rPr>
        <w:t xml:space="preserve">                                                         </w:t>
      </w:r>
      <w:r w:rsidRPr="001E2785">
        <w:rPr>
          <w:rFonts w:ascii="仿宋" w:eastAsia="仿宋" w:hAnsi="仿宋" w:hint="eastAsia"/>
          <w:color w:val="000000"/>
          <w:sz w:val="28"/>
          <w:szCs w:val="28"/>
        </w:rPr>
        <w:t xml:space="preserve">    </w:t>
      </w:r>
      <w:r w:rsidR="007E454A" w:rsidRPr="007E454A">
        <w:rPr>
          <w:rFonts w:ascii="仿宋" w:eastAsia="仿宋" w:hAnsi="仿宋" w:hint="eastAsia"/>
          <w:color w:val="000000"/>
          <w:sz w:val="28"/>
          <w:szCs w:val="28"/>
        </w:rPr>
        <w:t>日期：</w:t>
      </w:r>
      <w:r w:rsidR="007E454A" w:rsidRPr="007E454A">
        <w:rPr>
          <w:rFonts w:ascii="仿宋" w:eastAsia="仿宋" w:hAnsi="仿宋" w:cs="Arial" w:hint="eastAsia"/>
          <w:b/>
          <w:color w:val="000000"/>
          <w:kern w:val="0"/>
          <w:sz w:val="28"/>
          <w:szCs w:val="28"/>
          <w:u w:val="single"/>
        </w:rPr>
        <w:t xml:space="preserve">     </w:t>
      </w:r>
      <w:r w:rsidR="007E454A" w:rsidRPr="007E454A">
        <w:rPr>
          <w:rFonts w:ascii="仿宋" w:eastAsia="仿宋" w:hAnsi="仿宋" w:hint="eastAsia"/>
          <w:color w:val="000000"/>
          <w:sz w:val="28"/>
          <w:szCs w:val="28"/>
        </w:rPr>
        <w:t>年</w:t>
      </w:r>
      <w:r w:rsidR="007E454A" w:rsidRPr="007E454A">
        <w:rPr>
          <w:rFonts w:ascii="仿宋" w:eastAsia="仿宋" w:hAnsi="仿宋" w:cs="Arial" w:hint="eastAsia"/>
          <w:b/>
          <w:color w:val="000000"/>
          <w:kern w:val="0"/>
          <w:sz w:val="28"/>
          <w:szCs w:val="28"/>
          <w:u w:val="single"/>
        </w:rPr>
        <w:t xml:space="preserve">     </w:t>
      </w:r>
      <w:r w:rsidR="007E454A" w:rsidRPr="007E454A">
        <w:rPr>
          <w:rFonts w:ascii="仿宋" w:eastAsia="仿宋" w:hAnsi="仿宋" w:hint="eastAsia"/>
          <w:color w:val="000000"/>
          <w:sz w:val="28"/>
          <w:szCs w:val="28"/>
        </w:rPr>
        <w:t>月</w:t>
      </w:r>
      <w:r w:rsidR="007E454A">
        <w:rPr>
          <w:rFonts w:ascii="仿宋" w:eastAsia="仿宋" w:hAnsi="仿宋" w:hint="eastAsia"/>
          <w:color w:val="000000"/>
          <w:sz w:val="28"/>
          <w:szCs w:val="28"/>
          <w:u w:val="single"/>
        </w:rPr>
        <w:t xml:space="preserve">     </w:t>
      </w:r>
      <w:r w:rsidR="007E454A" w:rsidRPr="007E454A">
        <w:rPr>
          <w:rFonts w:ascii="仿宋" w:eastAsia="仿宋" w:hAnsi="仿宋" w:cs="Arial" w:hint="eastAsia"/>
          <w:color w:val="000000"/>
          <w:kern w:val="0"/>
          <w:sz w:val="28"/>
          <w:szCs w:val="28"/>
        </w:rPr>
        <w:t>日</w:t>
      </w:r>
    </w:p>
    <w:p w:rsidR="005615A8" w:rsidRDefault="005615A8" w:rsidP="005615A8">
      <w:pPr>
        <w:spacing w:line="440" w:lineRule="exact"/>
        <w:ind w:leftChars="200" w:left="420" w:firstLineChars="147" w:firstLine="412"/>
        <w:rPr>
          <w:rFonts w:ascii="仿宋" w:eastAsia="仿宋" w:hAnsi="仿宋"/>
          <w:b/>
          <w:color w:val="000000"/>
          <w:sz w:val="32"/>
          <w:szCs w:val="32"/>
        </w:rPr>
      </w:pPr>
      <w:r w:rsidRPr="00997F4A">
        <w:rPr>
          <w:rFonts w:ascii="仿宋" w:eastAsia="仿宋" w:hAnsi="仿宋" w:cs="Arial" w:hint="eastAsia"/>
          <w:color w:val="000000"/>
          <w:kern w:val="0"/>
          <w:sz w:val="28"/>
          <w:szCs w:val="28"/>
        </w:rPr>
        <w:t xml:space="preserve">                   </w:t>
      </w:r>
    </w:p>
    <w:p w:rsidR="007B69D2" w:rsidRPr="00500E54" w:rsidRDefault="007B69D2" w:rsidP="005615A8">
      <w:pPr>
        <w:snapToGrid w:val="0"/>
        <w:spacing w:line="280" w:lineRule="exact"/>
        <w:ind w:left="1205" w:hangingChars="400" w:hanging="1205"/>
        <w:jc w:val="left"/>
        <w:rPr>
          <w:rFonts w:asciiTheme="minorEastAsia" w:eastAsiaTheme="minorEastAsia" w:hAnsiTheme="minorEastAsia"/>
          <w:b/>
          <w:color w:val="000000"/>
          <w:kern w:val="0"/>
          <w:sz w:val="30"/>
          <w:szCs w:val="30"/>
        </w:rPr>
      </w:pPr>
    </w:p>
    <w:p w:rsidR="002E0CAD" w:rsidRPr="00500E54" w:rsidRDefault="002E0CAD" w:rsidP="00F03DA1">
      <w:pPr>
        <w:snapToGrid w:val="0"/>
        <w:spacing w:line="440" w:lineRule="exact"/>
        <w:jc w:val="left"/>
        <w:rPr>
          <w:rFonts w:asciiTheme="minorEastAsia" w:eastAsiaTheme="minorEastAsia" w:hAnsiTheme="minorEastAsia" w:cs="宋体"/>
          <w:b/>
          <w:color w:val="000000"/>
          <w:sz w:val="32"/>
          <w:szCs w:val="32"/>
        </w:rPr>
        <w:sectPr w:rsidR="002E0CAD" w:rsidRPr="00500E54" w:rsidSect="002E0CAD">
          <w:pgSz w:w="16838" w:h="11906" w:orient="landscape"/>
          <w:pgMar w:top="1418" w:right="1077" w:bottom="1418" w:left="1077" w:header="851" w:footer="992" w:gutter="0"/>
          <w:cols w:space="720"/>
          <w:titlePg/>
          <w:docGrid w:linePitch="312"/>
        </w:sectPr>
      </w:pPr>
    </w:p>
    <w:p w:rsidR="007C3742" w:rsidRPr="00500E54" w:rsidRDefault="007C3742" w:rsidP="00F03DA1">
      <w:pPr>
        <w:snapToGrid w:val="0"/>
        <w:spacing w:line="440" w:lineRule="exact"/>
        <w:jc w:val="left"/>
        <w:rPr>
          <w:rFonts w:asciiTheme="minorEastAsia" w:eastAsiaTheme="minorEastAsia" w:hAnsiTheme="minorEastAsia" w:cs="宋体"/>
          <w:b/>
          <w:bCs/>
          <w:color w:val="000000"/>
          <w:kern w:val="0"/>
          <w:sz w:val="32"/>
          <w:szCs w:val="32"/>
        </w:rPr>
      </w:pPr>
      <w:r w:rsidRPr="00500E54">
        <w:rPr>
          <w:rFonts w:asciiTheme="minorEastAsia" w:eastAsiaTheme="minorEastAsia" w:hAnsiTheme="minorEastAsia" w:cs="宋体" w:hint="eastAsia"/>
          <w:b/>
          <w:color w:val="000000"/>
          <w:sz w:val="32"/>
          <w:szCs w:val="32"/>
        </w:rPr>
        <w:lastRenderedPageBreak/>
        <w:t>附件</w:t>
      </w:r>
      <w:r w:rsidR="00E2338D" w:rsidRPr="00500E54">
        <w:rPr>
          <w:rFonts w:asciiTheme="minorEastAsia" w:eastAsiaTheme="minorEastAsia" w:hAnsiTheme="minorEastAsia" w:cs="宋体" w:hint="eastAsia"/>
          <w:b/>
          <w:color w:val="000000"/>
          <w:sz w:val="32"/>
          <w:szCs w:val="32"/>
        </w:rPr>
        <w:t>4</w:t>
      </w:r>
      <w:r w:rsidRPr="00500E54">
        <w:rPr>
          <w:rFonts w:asciiTheme="minorEastAsia" w:eastAsiaTheme="minorEastAsia" w:hAnsiTheme="minorEastAsia" w:cs="宋体" w:hint="eastAsia"/>
          <w:b/>
          <w:color w:val="000000"/>
          <w:sz w:val="32"/>
          <w:szCs w:val="32"/>
        </w:rPr>
        <w:t xml:space="preserve">：               </w:t>
      </w:r>
      <w:r w:rsidRPr="00500E54">
        <w:rPr>
          <w:rFonts w:asciiTheme="minorEastAsia" w:eastAsiaTheme="minorEastAsia" w:hAnsiTheme="minorEastAsia" w:cs="宋体" w:hint="eastAsia"/>
          <w:b/>
          <w:bCs/>
          <w:color w:val="000000"/>
          <w:kern w:val="0"/>
          <w:sz w:val="32"/>
          <w:szCs w:val="32"/>
        </w:rPr>
        <w:t>响应声明书</w:t>
      </w:r>
    </w:p>
    <w:p w:rsidR="00EC5322" w:rsidRPr="00500E54" w:rsidRDefault="00EC5322" w:rsidP="00F03DA1">
      <w:pPr>
        <w:snapToGrid w:val="0"/>
        <w:spacing w:line="440" w:lineRule="exact"/>
        <w:jc w:val="left"/>
        <w:rPr>
          <w:rFonts w:asciiTheme="minorEastAsia" w:eastAsiaTheme="minorEastAsia" w:hAnsiTheme="minorEastAsia" w:cs="宋体"/>
          <w:b/>
          <w:bCs/>
          <w:color w:val="000000"/>
          <w:kern w:val="0"/>
          <w:sz w:val="32"/>
          <w:szCs w:val="32"/>
        </w:rPr>
      </w:pPr>
    </w:p>
    <w:p w:rsidR="00EC5322" w:rsidRPr="00500E54" w:rsidRDefault="00EC5322" w:rsidP="00F03DA1">
      <w:pPr>
        <w:snapToGrid w:val="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致浙江省政府采购中心：</w:t>
      </w:r>
    </w:p>
    <w:p w:rsidR="00EC5322" w:rsidRPr="00500E54" w:rsidRDefault="00EC5322" w:rsidP="00F03DA1">
      <w:pPr>
        <w:snapToGrid w:val="0"/>
        <w:rPr>
          <w:rFonts w:asciiTheme="minorEastAsia" w:eastAsiaTheme="minorEastAsia" w:hAnsiTheme="minorEastAsia"/>
          <w:bCs/>
          <w:color w:val="000000"/>
          <w:kern w:val="0"/>
          <w:sz w:val="32"/>
          <w:szCs w:val="32"/>
        </w:rPr>
      </w:pP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u w:val="single"/>
        </w:rPr>
        <w:t>（响应方名称）</w:t>
      </w:r>
      <w:r w:rsidRPr="00500E54">
        <w:rPr>
          <w:rFonts w:asciiTheme="minorEastAsia" w:eastAsiaTheme="minorEastAsia" w:hAnsiTheme="minorEastAsia" w:hint="eastAsia"/>
          <w:bCs/>
          <w:color w:val="000000"/>
          <w:kern w:val="0"/>
          <w:sz w:val="32"/>
          <w:szCs w:val="32"/>
        </w:rPr>
        <w:t xml:space="preserve">系中华人民共和国合法企业，经营地址 </w:t>
      </w:r>
      <w:r w:rsidRPr="00500E54">
        <w:rPr>
          <w:rFonts w:asciiTheme="minorEastAsia" w:eastAsiaTheme="minorEastAsia" w:hAnsiTheme="minorEastAsia" w:hint="eastAsia"/>
          <w:bCs/>
          <w:color w:val="000000"/>
          <w:kern w:val="0"/>
          <w:sz w:val="32"/>
          <w:szCs w:val="32"/>
          <w:u w:val="single"/>
        </w:rPr>
        <w:t xml:space="preserve">                           </w:t>
      </w:r>
      <w:r w:rsidRPr="00500E54">
        <w:rPr>
          <w:rFonts w:asciiTheme="minorEastAsia" w:eastAsiaTheme="minorEastAsia" w:hAnsiTheme="minorEastAsia" w:hint="eastAsia"/>
          <w:bCs/>
          <w:color w:val="000000"/>
          <w:kern w:val="0"/>
          <w:sz w:val="32"/>
          <w:szCs w:val="32"/>
        </w:rPr>
        <w:t>。</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我</w:t>
      </w:r>
      <w:r w:rsidRPr="00500E54">
        <w:rPr>
          <w:rFonts w:asciiTheme="minorEastAsia" w:eastAsiaTheme="minorEastAsia" w:hAnsiTheme="minorEastAsia" w:hint="eastAsia"/>
          <w:bCs/>
          <w:color w:val="000000"/>
          <w:kern w:val="0"/>
          <w:sz w:val="32"/>
          <w:szCs w:val="32"/>
          <w:u w:val="single"/>
        </w:rPr>
        <w:t>（姓名）</w:t>
      </w:r>
      <w:r w:rsidRPr="00500E54">
        <w:rPr>
          <w:rFonts w:asciiTheme="minorEastAsia" w:eastAsiaTheme="minorEastAsia" w:hAnsiTheme="minorEastAsia" w:hint="eastAsia"/>
          <w:bCs/>
          <w:color w:val="000000"/>
          <w:kern w:val="0"/>
          <w:sz w:val="32"/>
          <w:szCs w:val="32"/>
        </w:rPr>
        <w:t>系</w:t>
      </w:r>
      <w:r w:rsidRPr="00500E54">
        <w:rPr>
          <w:rFonts w:asciiTheme="minorEastAsia" w:eastAsiaTheme="minorEastAsia" w:hAnsiTheme="minorEastAsia" w:hint="eastAsia"/>
          <w:bCs/>
          <w:color w:val="000000"/>
          <w:kern w:val="0"/>
          <w:sz w:val="32"/>
          <w:szCs w:val="32"/>
          <w:u w:val="single"/>
        </w:rPr>
        <w:t>（响应方名称）</w:t>
      </w:r>
      <w:r w:rsidRPr="00500E54">
        <w:rPr>
          <w:rFonts w:asciiTheme="minorEastAsia" w:eastAsiaTheme="minorEastAsia" w:hAnsiTheme="minorEastAsia" w:hint="eastAsia"/>
          <w:bCs/>
          <w:color w:val="000000"/>
          <w:kern w:val="0"/>
          <w:sz w:val="32"/>
          <w:szCs w:val="32"/>
        </w:rPr>
        <w:t>的法定代表人，我方愿意参加贵方组织的</w:t>
      </w:r>
      <w:r w:rsidRPr="00500E54">
        <w:rPr>
          <w:rFonts w:asciiTheme="minorEastAsia" w:eastAsiaTheme="minorEastAsia" w:hAnsiTheme="minorEastAsia" w:hint="eastAsia"/>
          <w:bCs/>
          <w:color w:val="000000"/>
          <w:kern w:val="0"/>
          <w:sz w:val="32"/>
          <w:szCs w:val="32"/>
          <w:u w:val="single"/>
        </w:rPr>
        <w:t>（项目名称）</w:t>
      </w:r>
      <w:r w:rsidRPr="00500E54">
        <w:rPr>
          <w:rFonts w:asciiTheme="minorEastAsia" w:eastAsiaTheme="minorEastAsia" w:hAnsiTheme="minorEastAsia" w:hint="eastAsia"/>
          <w:bCs/>
          <w:color w:val="000000"/>
          <w:kern w:val="0"/>
          <w:sz w:val="32"/>
          <w:szCs w:val="32"/>
        </w:rPr>
        <w:t>（编号为），为此，我方就本次承诺入围有关事项郑重声明如下：</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1、我方已详细审查全部承诺入围公告及附件，同意承诺入围公告的各项要求。</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2、我方向贵方提交的所有响应文件、资料都是准确的和真实的。</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3、若入围，我方将按承诺入围公告规定履行合同责任和义务。</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4、我方不是采购单位的附属机构；在获知本项目采购信息后，与采购单位聘请的为此项目提供咨询服务的公司及其附属机构没有任何联系。</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5、响应文件自开标日起有效期为90天。</w:t>
      </w:r>
    </w:p>
    <w:p w:rsidR="00EC5322" w:rsidRPr="00500E54" w:rsidRDefault="00EC5322" w:rsidP="00F03DA1">
      <w:pPr>
        <w:snapToGrid w:val="0"/>
        <w:ind w:firstLineChars="196" w:firstLine="627"/>
        <w:jc w:val="left"/>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6、我方参与本项目前3年内的经营活动中没有重大违法记录</w:t>
      </w:r>
      <w:r w:rsidR="00B319DB" w:rsidRPr="00500E54">
        <w:rPr>
          <w:rFonts w:asciiTheme="minorEastAsia" w:eastAsiaTheme="minorEastAsia" w:hAnsiTheme="minorEastAsia" w:hint="eastAsia"/>
          <w:bCs/>
          <w:color w:val="000000"/>
          <w:kern w:val="0"/>
          <w:sz w:val="32"/>
          <w:szCs w:val="32"/>
        </w:rPr>
        <w:t>。</w:t>
      </w:r>
    </w:p>
    <w:p w:rsidR="00EC5322" w:rsidRPr="00500E54" w:rsidRDefault="00EC5322" w:rsidP="00F03DA1">
      <w:pPr>
        <w:snapToGrid w:val="0"/>
        <w:ind w:firstLineChars="196" w:firstLine="627"/>
        <w:jc w:val="left"/>
        <w:rPr>
          <w:rFonts w:asciiTheme="minorEastAsia" w:eastAsiaTheme="minorEastAsia" w:hAnsiTheme="minorEastAsia"/>
          <w:b/>
          <w:bCs/>
          <w:color w:val="000000"/>
          <w:kern w:val="0"/>
          <w:sz w:val="32"/>
          <w:szCs w:val="32"/>
        </w:rPr>
      </w:pPr>
      <w:r w:rsidRPr="00500E54">
        <w:rPr>
          <w:rFonts w:asciiTheme="minorEastAsia" w:eastAsiaTheme="minorEastAsia" w:hAnsiTheme="minorEastAsia" w:hint="eastAsia"/>
          <w:bCs/>
          <w:color w:val="000000"/>
          <w:kern w:val="0"/>
          <w:sz w:val="32"/>
          <w:szCs w:val="32"/>
        </w:rPr>
        <w:t>7、我方通过“信用中国”网站（www.creditchina.gov.cn）、中国政府采购网（www.ccgp.gov.cn）查询，未被列入失信被执行人、重大税收违法案件当事人名单、政府采购严重违法失信行为记录名单</w:t>
      </w:r>
      <w:r w:rsidRPr="00500E54">
        <w:rPr>
          <w:rFonts w:asciiTheme="minorEastAsia" w:eastAsiaTheme="minorEastAsia" w:hAnsiTheme="minorEastAsia" w:hint="eastAsia"/>
          <w:b/>
          <w:bCs/>
          <w:color w:val="000000"/>
          <w:kern w:val="0"/>
          <w:sz w:val="32"/>
          <w:szCs w:val="32"/>
        </w:rPr>
        <w:t>[</w:t>
      </w:r>
      <w:r w:rsidRPr="00500E54">
        <w:rPr>
          <w:rFonts w:asciiTheme="minorEastAsia" w:eastAsiaTheme="minorEastAsia" w:hAnsiTheme="minorEastAsia" w:cs="宋体" w:hint="eastAsia"/>
          <w:b/>
          <w:color w:val="000000"/>
          <w:kern w:val="0"/>
          <w:sz w:val="32"/>
          <w:szCs w:val="32"/>
        </w:rPr>
        <w:t>提供自采购公告发布之日起至响应截止日内任意时间的“信用中国”网站（www.creditchina.gov.cn）、中国政府采购网（www.ccgp.gov.cn）投标人信用查询网页截图，作为本声明书的附件</w:t>
      </w:r>
      <w:r w:rsidRPr="00500E54">
        <w:rPr>
          <w:rFonts w:asciiTheme="minorEastAsia" w:eastAsiaTheme="minorEastAsia" w:hAnsiTheme="minorEastAsia" w:hint="eastAsia"/>
          <w:b/>
          <w:bCs/>
          <w:color w:val="000000"/>
          <w:kern w:val="0"/>
          <w:sz w:val="32"/>
          <w:szCs w:val="32"/>
        </w:rPr>
        <w:t>]。</w:t>
      </w:r>
    </w:p>
    <w:p w:rsidR="00EC5322" w:rsidRPr="00500E54" w:rsidRDefault="00EC5322" w:rsidP="00F03DA1">
      <w:pPr>
        <w:snapToGrid w:val="0"/>
        <w:ind w:firstLineChars="200" w:firstLine="640"/>
        <w:rPr>
          <w:rFonts w:asciiTheme="minorEastAsia" w:eastAsiaTheme="minorEastAsia" w:hAnsiTheme="minorEastAsia"/>
          <w:bCs/>
          <w:color w:val="000000"/>
          <w:kern w:val="0"/>
          <w:sz w:val="32"/>
          <w:szCs w:val="32"/>
        </w:rPr>
      </w:pPr>
      <w:r w:rsidRPr="00500E54">
        <w:rPr>
          <w:rFonts w:asciiTheme="minorEastAsia" w:eastAsiaTheme="minorEastAsia" w:hAnsiTheme="minorEastAsia" w:hint="eastAsia"/>
          <w:bCs/>
          <w:color w:val="000000"/>
          <w:kern w:val="0"/>
          <w:sz w:val="32"/>
          <w:szCs w:val="32"/>
        </w:rPr>
        <w:t>8、以上事项如有虚假或隐瞒，我方愿意承担一切后果，并不再寻求任何旨在减轻或免除法律责任的辩解。</w:t>
      </w:r>
    </w:p>
    <w:p w:rsidR="00AC1602" w:rsidRPr="00500E54" w:rsidRDefault="00AC1602" w:rsidP="00F03DA1">
      <w:pPr>
        <w:snapToGrid w:val="0"/>
        <w:ind w:right="600"/>
        <w:rPr>
          <w:rFonts w:asciiTheme="minorEastAsia" w:eastAsiaTheme="minorEastAsia" w:hAnsiTheme="minorEastAsia"/>
          <w:bCs/>
          <w:color w:val="000000"/>
          <w:kern w:val="0"/>
          <w:sz w:val="32"/>
          <w:szCs w:val="32"/>
        </w:rPr>
      </w:pPr>
    </w:p>
    <w:p w:rsidR="00EC5322" w:rsidRPr="00500E54" w:rsidRDefault="00EC5322" w:rsidP="00F03DA1">
      <w:pPr>
        <w:snapToGrid w:val="0"/>
        <w:ind w:right="600"/>
        <w:rPr>
          <w:rFonts w:asciiTheme="minorEastAsia" w:eastAsiaTheme="minorEastAsia" w:hAnsiTheme="minorEastAsia"/>
          <w:color w:val="000000"/>
          <w:sz w:val="32"/>
          <w:szCs w:val="32"/>
          <w:u w:val="single"/>
        </w:rPr>
      </w:pPr>
      <w:r w:rsidRPr="00500E54">
        <w:rPr>
          <w:rFonts w:asciiTheme="minorEastAsia" w:eastAsiaTheme="minorEastAsia" w:hAnsiTheme="minorEastAsia" w:hint="eastAsia"/>
          <w:color w:val="000000"/>
          <w:sz w:val="32"/>
          <w:szCs w:val="32"/>
        </w:rPr>
        <w:t xml:space="preserve">法定代表人签名（或签名章）：        </w:t>
      </w:r>
      <w:r w:rsidRPr="00500E54">
        <w:rPr>
          <w:rFonts w:asciiTheme="minorEastAsia" w:eastAsiaTheme="minorEastAsia" w:hAnsiTheme="minorEastAsia" w:hint="eastAsia"/>
          <w:color w:val="000000"/>
          <w:sz w:val="32"/>
          <w:szCs w:val="32"/>
          <w:u w:val="single"/>
        </w:rPr>
        <w:t xml:space="preserve">  </w:t>
      </w:r>
      <w:r w:rsidRPr="00500E54">
        <w:rPr>
          <w:rFonts w:asciiTheme="minorEastAsia" w:eastAsiaTheme="minorEastAsia" w:hAnsiTheme="minorEastAsia" w:hint="eastAsia"/>
          <w:color w:val="000000"/>
          <w:sz w:val="32"/>
          <w:szCs w:val="32"/>
        </w:rPr>
        <w:t xml:space="preserve">  </w:t>
      </w:r>
      <w:r w:rsidRPr="00500E54">
        <w:rPr>
          <w:rFonts w:asciiTheme="minorEastAsia" w:eastAsiaTheme="minorEastAsia" w:hAnsiTheme="minorEastAsia" w:hint="eastAsia"/>
          <w:color w:val="000000"/>
          <w:sz w:val="32"/>
          <w:szCs w:val="32"/>
          <w:u w:val="single"/>
        </w:rPr>
        <w:t xml:space="preserve">          </w:t>
      </w:r>
    </w:p>
    <w:p w:rsidR="00AC1602" w:rsidRPr="00500E54" w:rsidRDefault="00AC1602" w:rsidP="00F03DA1">
      <w:pPr>
        <w:snapToGrid w:val="0"/>
        <w:ind w:right="600" w:firstLineChars="50" w:firstLine="160"/>
        <w:rPr>
          <w:rFonts w:asciiTheme="minorEastAsia" w:eastAsiaTheme="minorEastAsia" w:hAnsiTheme="minorEastAsia"/>
          <w:color w:val="000000"/>
          <w:sz w:val="32"/>
          <w:szCs w:val="32"/>
          <w:u w:val="single"/>
        </w:rPr>
      </w:pPr>
    </w:p>
    <w:p w:rsidR="00590B6F" w:rsidRPr="00500E54" w:rsidRDefault="00EC5322" w:rsidP="00F03DA1">
      <w:pPr>
        <w:snapToGrid w:val="0"/>
        <w:jc w:val="left"/>
        <w:rPr>
          <w:rFonts w:asciiTheme="minorEastAsia" w:eastAsiaTheme="minorEastAsia" w:hAnsiTheme="minorEastAsia" w:cs="宋体"/>
          <w:b/>
          <w:color w:val="000000"/>
          <w:sz w:val="32"/>
          <w:szCs w:val="32"/>
        </w:rPr>
      </w:pPr>
      <w:r w:rsidRPr="00500E54">
        <w:rPr>
          <w:rFonts w:asciiTheme="minorEastAsia" w:eastAsiaTheme="minorEastAsia" w:hAnsiTheme="minorEastAsia" w:hint="eastAsia"/>
          <w:color w:val="000000"/>
          <w:sz w:val="32"/>
          <w:szCs w:val="32"/>
        </w:rPr>
        <w:t>响应方全称（公章）：              日 期：</w:t>
      </w:r>
      <w:r w:rsidRPr="00500E54">
        <w:rPr>
          <w:rFonts w:asciiTheme="minorEastAsia" w:eastAsiaTheme="minorEastAsia" w:hAnsiTheme="minorEastAsia" w:hint="eastAsia"/>
          <w:color w:val="000000"/>
          <w:sz w:val="32"/>
          <w:szCs w:val="32"/>
          <w:u w:val="single"/>
        </w:rPr>
        <w:t xml:space="preserve">    </w:t>
      </w:r>
      <w:r w:rsidRPr="00500E54">
        <w:rPr>
          <w:rFonts w:asciiTheme="minorEastAsia" w:eastAsiaTheme="minorEastAsia" w:hAnsiTheme="minorEastAsia" w:hint="eastAsia"/>
          <w:color w:val="000000"/>
          <w:sz w:val="32"/>
          <w:szCs w:val="32"/>
        </w:rPr>
        <w:t xml:space="preserve">    </w:t>
      </w:r>
    </w:p>
    <w:p w:rsidR="0049489F" w:rsidRPr="00500E54" w:rsidRDefault="0049489F" w:rsidP="00F03DA1">
      <w:pPr>
        <w:snapToGrid w:val="0"/>
        <w:spacing w:line="440" w:lineRule="exact"/>
        <w:jc w:val="left"/>
        <w:rPr>
          <w:rFonts w:asciiTheme="minorEastAsia" w:eastAsiaTheme="minorEastAsia" w:hAnsiTheme="minorEastAsia" w:cs="宋体"/>
          <w:b/>
          <w:color w:val="000000"/>
          <w:sz w:val="32"/>
          <w:szCs w:val="32"/>
        </w:rPr>
      </w:pPr>
    </w:p>
    <w:p w:rsidR="0049489F" w:rsidRPr="00500E54" w:rsidRDefault="0049489F" w:rsidP="00F03DA1">
      <w:pPr>
        <w:snapToGrid w:val="0"/>
        <w:spacing w:line="440" w:lineRule="exact"/>
        <w:jc w:val="left"/>
        <w:rPr>
          <w:rFonts w:asciiTheme="minorEastAsia" w:eastAsiaTheme="minorEastAsia" w:hAnsiTheme="minorEastAsia" w:cs="宋体"/>
          <w:b/>
          <w:color w:val="000000"/>
          <w:sz w:val="32"/>
          <w:szCs w:val="32"/>
        </w:rPr>
      </w:pPr>
    </w:p>
    <w:p w:rsidR="00EC5322" w:rsidRPr="00500E54" w:rsidRDefault="007C3742" w:rsidP="00F03DA1">
      <w:pPr>
        <w:snapToGrid w:val="0"/>
        <w:spacing w:line="440" w:lineRule="exact"/>
        <w:jc w:val="left"/>
        <w:rPr>
          <w:rFonts w:asciiTheme="minorEastAsia" w:eastAsiaTheme="minorEastAsia" w:hAnsiTheme="minorEastAsia"/>
          <w:b/>
          <w:color w:val="000000"/>
          <w:sz w:val="32"/>
          <w:szCs w:val="32"/>
        </w:rPr>
      </w:pPr>
      <w:r w:rsidRPr="00500E54">
        <w:rPr>
          <w:rFonts w:asciiTheme="minorEastAsia" w:eastAsiaTheme="minorEastAsia" w:hAnsiTheme="minorEastAsia" w:cs="宋体" w:hint="eastAsia"/>
          <w:b/>
          <w:color w:val="000000"/>
          <w:sz w:val="32"/>
          <w:szCs w:val="32"/>
        </w:rPr>
        <w:lastRenderedPageBreak/>
        <w:t>附件</w:t>
      </w:r>
      <w:r w:rsidR="00E2338D" w:rsidRPr="00500E54">
        <w:rPr>
          <w:rFonts w:asciiTheme="minorEastAsia" w:eastAsiaTheme="minorEastAsia" w:hAnsiTheme="minorEastAsia" w:cs="宋体" w:hint="eastAsia"/>
          <w:b/>
          <w:color w:val="000000"/>
          <w:sz w:val="32"/>
          <w:szCs w:val="32"/>
        </w:rPr>
        <w:t>5</w:t>
      </w:r>
      <w:r w:rsidRPr="00500E54">
        <w:rPr>
          <w:rFonts w:asciiTheme="minorEastAsia" w:eastAsiaTheme="minorEastAsia" w:hAnsiTheme="minorEastAsia" w:cs="宋体" w:hint="eastAsia"/>
          <w:b/>
          <w:color w:val="000000"/>
          <w:sz w:val="32"/>
          <w:szCs w:val="32"/>
        </w:rPr>
        <w:t>：</w:t>
      </w:r>
      <w:r w:rsidR="00EC5322" w:rsidRPr="00500E54">
        <w:rPr>
          <w:rFonts w:asciiTheme="minorEastAsia" w:eastAsiaTheme="minorEastAsia" w:hAnsiTheme="minorEastAsia" w:hint="eastAsia"/>
          <w:b/>
          <w:color w:val="000000"/>
          <w:sz w:val="32"/>
          <w:szCs w:val="32"/>
        </w:rPr>
        <w:t>法定代表人（或负责人）授权委托书</w:t>
      </w:r>
    </w:p>
    <w:p w:rsidR="007C3742" w:rsidRPr="00500E54" w:rsidRDefault="007C3742" w:rsidP="00F03DA1">
      <w:pPr>
        <w:snapToGrid w:val="0"/>
        <w:spacing w:line="440" w:lineRule="exact"/>
        <w:jc w:val="left"/>
        <w:rPr>
          <w:rFonts w:asciiTheme="minorEastAsia" w:eastAsiaTheme="minorEastAsia" w:hAnsiTheme="minorEastAsia" w:cs="宋体"/>
          <w:b/>
          <w:color w:val="000000"/>
          <w:sz w:val="32"/>
          <w:szCs w:val="32"/>
        </w:rPr>
      </w:pPr>
    </w:p>
    <w:p w:rsidR="007C3742" w:rsidRPr="00500E54" w:rsidRDefault="007C3742" w:rsidP="00F03DA1">
      <w:pPr>
        <w:snapToGrid w:val="0"/>
        <w:spacing w:line="460" w:lineRule="exact"/>
        <w:rPr>
          <w:rFonts w:asciiTheme="minorEastAsia" w:eastAsiaTheme="minorEastAsia" w:hAnsiTheme="minorEastAsia" w:cs="宋体"/>
          <w:b/>
          <w:bCs/>
          <w:color w:val="000000"/>
          <w:sz w:val="32"/>
          <w:szCs w:val="32"/>
        </w:rPr>
      </w:pPr>
      <w:r w:rsidRPr="00500E54">
        <w:rPr>
          <w:rFonts w:asciiTheme="minorEastAsia" w:eastAsiaTheme="minorEastAsia" w:hAnsiTheme="minorEastAsia" w:cs="宋体" w:hint="eastAsia"/>
          <w:bCs/>
          <w:color w:val="000000"/>
          <w:sz w:val="32"/>
          <w:szCs w:val="32"/>
        </w:rPr>
        <w:t>浙江省政府采购中心：</w:t>
      </w:r>
    </w:p>
    <w:p w:rsidR="007C3742" w:rsidRPr="00500E54" w:rsidRDefault="007C3742" w:rsidP="00F03DA1">
      <w:pPr>
        <w:snapToGrid w:val="0"/>
        <w:spacing w:line="460" w:lineRule="exact"/>
        <w:ind w:firstLineChars="300" w:firstLine="960"/>
        <w:rPr>
          <w:rFonts w:asciiTheme="minorEastAsia" w:eastAsiaTheme="minorEastAsia" w:hAnsiTheme="minorEastAsia" w:cs="宋体"/>
          <w:color w:val="000000"/>
          <w:sz w:val="32"/>
          <w:szCs w:val="32"/>
        </w:rPr>
      </w:pPr>
      <w:r w:rsidRPr="00500E54">
        <w:rPr>
          <w:rFonts w:asciiTheme="minorEastAsia" w:eastAsiaTheme="minorEastAsia" w:hAnsiTheme="minorEastAsia" w:cs="宋体" w:hint="eastAsia"/>
          <w:color w:val="000000"/>
          <w:sz w:val="32"/>
          <w:szCs w:val="32"/>
        </w:rPr>
        <w:t>我</w:t>
      </w:r>
      <w:r w:rsidRPr="00500E54">
        <w:rPr>
          <w:rFonts w:asciiTheme="minorEastAsia" w:eastAsiaTheme="minorEastAsia" w:hAnsiTheme="minorEastAsia" w:cs="宋体" w:hint="eastAsia"/>
          <w:color w:val="000000"/>
          <w:sz w:val="32"/>
          <w:szCs w:val="32"/>
          <w:u w:val="single"/>
        </w:rPr>
        <w:t xml:space="preserve">    </w:t>
      </w:r>
      <w:r w:rsidRPr="00500E54">
        <w:rPr>
          <w:rFonts w:asciiTheme="minorEastAsia" w:eastAsiaTheme="minorEastAsia" w:hAnsiTheme="minorEastAsia" w:cs="宋体" w:hint="eastAsia"/>
          <w:color w:val="000000"/>
          <w:sz w:val="32"/>
          <w:szCs w:val="32"/>
        </w:rPr>
        <w:t>（姓名）系</w:t>
      </w:r>
      <w:r w:rsidRPr="00500E54">
        <w:rPr>
          <w:rFonts w:asciiTheme="minorEastAsia" w:eastAsiaTheme="minorEastAsia" w:hAnsiTheme="minorEastAsia" w:cs="宋体" w:hint="eastAsia"/>
          <w:color w:val="000000"/>
          <w:sz w:val="32"/>
          <w:szCs w:val="32"/>
          <w:u w:val="single"/>
        </w:rPr>
        <w:t xml:space="preserve">    </w:t>
      </w:r>
      <w:r w:rsidRPr="00500E54">
        <w:rPr>
          <w:rFonts w:asciiTheme="minorEastAsia" w:eastAsiaTheme="minorEastAsia" w:hAnsiTheme="minorEastAsia" w:cs="宋体" w:hint="eastAsia"/>
          <w:color w:val="000000"/>
          <w:sz w:val="32"/>
          <w:szCs w:val="32"/>
        </w:rPr>
        <w:t xml:space="preserve">（响应方名称）的法定代表人（负责人），现授权委托本单位在职职工 </w:t>
      </w:r>
      <w:r w:rsidRPr="00500E54">
        <w:rPr>
          <w:rFonts w:asciiTheme="minorEastAsia" w:eastAsiaTheme="minorEastAsia" w:hAnsiTheme="minorEastAsia" w:cs="宋体" w:hint="eastAsia"/>
          <w:color w:val="000000"/>
          <w:sz w:val="32"/>
          <w:szCs w:val="32"/>
          <w:u w:val="single"/>
        </w:rPr>
        <w:t xml:space="preserve">         </w:t>
      </w:r>
      <w:r w:rsidRPr="00500E54">
        <w:rPr>
          <w:rFonts w:asciiTheme="minorEastAsia" w:eastAsiaTheme="minorEastAsia" w:hAnsiTheme="minorEastAsia" w:cs="宋体" w:hint="eastAsia"/>
          <w:color w:val="000000"/>
          <w:sz w:val="32"/>
          <w:szCs w:val="32"/>
        </w:rPr>
        <w:t>（姓名）为授权代表，以我方的名义参加项目编号：项目名称</w:t>
      </w:r>
      <w:r w:rsidRPr="00500E54">
        <w:rPr>
          <w:rFonts w:asciiTheme="minorEastAsia" w:eastAsiaTheme="minorEastAsia" w:hAnsiTheme="minorEastAsia" w:cs="宋体" w:hint="eastAsia"/>
          <w:color w:val="000000"/>
          <w:sz w:val="32"/>
          <w:szCs w:val="32"/>
          <w:u w:val="single"/>
        </w:rPr>
        <w:t xml:space="preserve">：      </w:t>
      </w:r>
      <w:r w:rsidRPr="00500E54">
        <w:rPr>
          <w:rFonts w:asciiTheme="minorEastAsia" w:eastAsiaTheme="minorEastAsia" w:hAnsiTheme="minorEastAsia" w:cs="宋体" w:hint="eastAsia"/>
          <w:color w:val="000000"/>
          <w:sz w:val="32"/>
          <w:szCs w:val="32"/>
        </w:rPr>
        <w:t>项目的响应活动，并代表我方全权办理针对上述项目的响应、开标、评审、签约等具体事务和签署相关文件。我方对授权代表的签名事项负全部责任。</w:t>
      </w:r>
    </w:p>
    <w:p w:rsidR="007C3742" w:rsidRPr="00500E54" w:rsidRDefault="007C3742" w:rsidP="00F03DA1">
      <w:pPr>
        <w:snapToGrid w:val="0"/>
        <w:spacing w:line="460" w:lineRule="exact"/>
        <w:ind w:firstLine="480"/>
        <w:rPr>
          <w:rFonts w:asciiTheme="minorEastAsia" w:eastAsiaTheme="minorEastAsia" w:hAnsiTheme="minorEastAsia" w:cs="宋体"/>
          <w:color w:val="000000"/>
          <w:sz w:val="32"/>
          <w:szCs w:val="32"/>
        </w:rPr>
      </w:pPr>
      <w:r w:rsidRPr="00500E54">
        <w:rPr>
          <w:rFonts w:asciiTheme="minorEastAsia" w:eastAsiaTheme="minorEastAsia" w:hAnsiTheme="minorEastAsia" w:cs="宋体" w:hint="eastAsia"/>
          <w:color w:val="000000"/>
          <w:sz w:val="32"/>
          <w:szCs w:val="32"/>
        </w:rPr>
        <w:t>在撤销授权的书面通知以前，本授权书一直有效。授权代表在授权书有效期内签署的所有文件不因授权的撤销而失效。</w:t>
      </w:r>
    </w:p>
    <w:p w:rsidR="007C3742" w:rsidRPr="00500E54" w:rsidRDefault="007C3742" w:rsidP="00F03DA1">
      <w:pPr>
        <w:snapToGrid w:val="0"/>
        <w:spacing w:line="460" w:lineRule="exact"/>
        <w:ind w:firstLine="480"/>
        <w:rPr>
          <w:rFonts w:asciiTheme="minorEastAsia" w:eastAsiaTheme="minorEastAsia" w:hAnsiTheme="minorEastAsia" w:cs="宋体"/>
          <w:color w:val="000000"/>
          <w:sz w:val="32"/>
          <w:szCs w:val="32"/>
        </w:rPr>
      </w:pPr>
      <w:r w:rsidRPr="00500E54">
        <w:rPr>
          <w:rFonts w:asciiTheme="minorEastAsia" w:eastAsiaTheme="minorEastAsia" w:hAnsiTheme="minorEastAsia" w:cs="宋体" w:hint="eastAsia"/>
          <w:color w:val="000000"/>
          <w:sz w:val="32"/>
          <w:szCs w:val="32"/>
        </w:rPr>
        <w:t>授权代表无转委托权，特此委托。</w:t>
      </w:r>
    </w:p>
    <w:p w:rsidR="007C3742" w:rsidRPr="00500E54" w:rsidRDefault="007C3742" w:rsidP="00F03DA1">
      <w:pPr>
        <w:snapToGrid w:val="0"/>
        <w:spacing w:line="460" w:lineRule="exact"/>
        <w:ind w:firstLine="480"/>
        <w:rPr>
          <w:rFonts w:asciiTheme="minorEastAsia" w:eastAsiaTheme="minorEastAsia" w:hAnsiTheme="minorEastAsia" w:cs="宋体"/>
          <w:color w:val="000000"/>
          <w:sz w:val="32"/>
          <w:szCs w:val="32"/>
        </w:rPr>
      </w:pPr>
    </w:p>
    <w:p w:rsidR="007C3742" w:rsidRPr="00500E54" w:rsidRDefault="007C3742" w:rsidP="00F03DA1">
      <w:pPr>
        <w:snapToGrid w:val="0"/>
        <w:spacing w:line="460" w:lineRule="exact"/>
        <w:ind w:firstLine="480"/>
        <w:rPr>
          <w:rFonts w:asciiTheme="minorEastAsia" w:eastAsiaTheme="minorEastAsia" w:hAnsiTheme="minorEastAsia" w:cs="宋体"/>
          <w:color w:val="000000"/>
          <w:sz w:val="32"/>
          <w:szCs w:val="32"/>
        </w:rPr>
      </w:pPr>
    </w:p>
    <w:p w:rsidR="00EC5322" w:rsidRPr="00500E54" w:rsidRDefault="00EC5322" w:rsidP="00F03DA1">
      <w:pPr>
        <w:snapToGrid w:val="0"/>
        <w:spacing w:line="460" w:lineRule="exact"/>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授权代表签名：                          职务：</w:t>
      </w:r>
      <w:r w:rsidRPr="00500E54">
        <w:rPr>
          <w:rFonts w:asciiTheme="minorEastAsia" w:eastAsiaTheme="minorEastAsia" w:hAnsiTheme="minorEastAsia" w:hint="eastAsia"/>
          <w:color w:val="000000"/>
          <w:sz w:val="32"/>
          <w:szCs w:val="32"/>
          <w:u w:val="single"/>
        </w:rPr>
        <w:t xml:space="preserve">          </w:t>
      </w:r>
      <w:r w:rsidRPr="00500E54">
        <w:rPr>
          <w:rFonts w:asciiTheme="minorEastAsia" w:eastAsiaTheme="minorEastAsia" w:hAnsiTheme="minorEastAsia" w:hint="eastAsia"/>
          <w:color w:val="000000"/>
          <w:sz w:val="32"/>
          <w:szCs w:val="32"/>
        </w:rPr>
        <w:t xml:space="preserve">  </w:t>
      </w:r>
    </w:p>
    <w:p w:rsidR="00EC5322" w:rsidRPr="00500E54" w:rsidRDefault="00EC5322" w:rsidP="00F03DA1">
      <w:pPr>
        <w:snapToGrid w:val="0"/>
        <w:spacing w:line="460" w:lineRule="exact"/>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授权代表身份证号码：</w:t>
      </w:r>
    </w:p>
    <w:p w:rsidR="00EC5322" w:rsidRPr="00500E54" w:rsidRDefault="00EC5322" w:rsidP="00F03DA1">
      <w:pPr>
        <w:snapToGrid w:val="0"/>
        <w:spacing w:line="460" w:lineRule="exact"/>
        <w:rPr>
          <w:rFonts w:asciiTheme="minorEastAsia" w:eastAsiaTheme="minorEastAsia" w:hAnsiTheme="minorEastAsia"/>
          <w:b/>
          <w:color w:val="000000"/>
          <w:sz w:val="32"/>
          <w:szCs w:val="32"/>
        </w:rPr>
      </w:pPr>
      <w:r w:rsidRPr="00500E54">
        <w:rPr>
          <w:rFonts w:asciiTheme="minorEastAsia" w:eastAsiaTheme="minorEastAsia" w:hAnsiTheme="minorEastAsia" w:hint="eastAsia"/>
          <w:b/>
          <w:color w:val="000000"/>
          <w:sz w:val="32"/>
          <w:szCs w:val="32"/>
        </w:rPr>
        <w:t>（附身份证复印件正面、反面）</w:t>
      </w:r>
      <w:r w:rsidRPr="00500E54">
        <w:rPr>
          <w:rFonts w:asciiTheme="minorEastAsia" w:eastAsiaTheme="minorEastAsia" w:hAnsiTheme="minorEastAsia" w:hint="eastAsia"/>
          <w:b/>
          <w:color w:val="000000"/>
          <w:sz w:val="32"/>
          <w:szCs w:val="32"/>
          <w:u w:val="single"/>
        </w:rPr>
        <w:t xml:space="preserve">                         </w:t>
      </w:r>
      <w:r w:rsidRPr="00500E54">
        <w:rPr>
          <w:rFonts w:asciiTheme="minorEastAsia" w:eastAsiaTheme="minorEastAsia" w:hAnsiTheme="minorEastAsia" w:hint="eastAsia"/>
          <w:b/>
          <w:color w:val="000000"/>
          <w:sz w:val="32"/>
          <w:szCs w:val="32"/>
        </w:rPr>
        <w:t xml:space="preserve"> </w:t>
      </w:r>
    </w:p>
    <w:p w:rsidR="00EC5322" w:rsidRPr="00500E54" w:rsidRDefault="00EC5322" w:rsidP="00F03DA1">
      <w:pPr>
        <w:snapToGrid w:val="0"/>
        <w:spacing w:line="460" w:lineRule="exact"/>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法定代表人或负责人签名（或签名章）：     职务：</w:t>
      </w:r>
      <w:r w:rsidRPr="00500E54">
        <w:rPr>
          <w:rFonts w:asciiTheme="minorEastAsia" w:eastAsiaTheme="minorEastAsia" w:hAnsiTheme="minorEastAsia" w:hint="eastAsia"/>
          <w:color w:val="000000"/>
          <w:sz w:val="32"/>
          <w:szCs w:val="32"/>
          <w:u w:val="single"/>
        </w:rPr>
        <w:t xml:space="preserve">           </w:t>
      </w:r>
    </w:p>
    <w:p w:rsidR="00EC5322" w:rsidRPr="00500E54" w:rsidRDefault="00EC5322" w:rsidP="00F03DA1">
      <w:pPr>
        <w:snapToGrid w:val="0"/>
        <w:spacing w:line="460" w:lineRule="exact"/>
        <w:rPr>
          <w:rFonts w:asciiTheme="minorEastAsia" w:eastAsiaTheme="minorEastAsia" w:hAnsiTheme="minorEastAsia"/>
          <w:b/>
          <w:color w:val="000000"/>
          <w:sz w:val="32"/>
          <w:szCs w:val="32"/>
        </w:rPr>
      </w:pPr>
      <w:r w:rsidRPr="00500E54">
        <w:rPr>
          <w:rFonts w:asciiTheme="minorEastAsia" w:eastAsiaTheme="minorEastAsia" w:hAnsiTheme="minorEastAsia" w:hint="eastAsia"/>
          <w:b/>
          <w:color w:val="000000"/>
          <w:sz w:val="32"/>
          <w:szCs w:val="32"/>
        </w:rPr>
        <w:t>（附身份证复印件正面、反面）</w:t>
      </w:r>
      <w:r w:rsidRPr="00500E54">
        <w:rPr>
          <w:rFonts w:asciiTheme="minorEastAsia" w:eastAsiaTheme="minorEastAsia" w:hAnsiTheme="minorEastAsia" w:hint="eastAsia"/>
          <w:b/>
          <w:color w:val="000000"/>
          <w:sz w:val="32"/>
          <w:szCs w:val="32"/>
          <w:u w:val="single"/>
        </w:rPr>
        <w:t xml:space="preserve">   </w:t>
      </w:r>
    </w:p>
    <w:p w:rsidR="00EC5322" w:rsidRPr="00500E54" w:rsidRDefault="00EC5322" w:rsidP="00F03DA1">
      <w:pPr>
        <w:snapToGrid w:val="0"/>
        <w:spacing w:line="460" w:lineRule="exact"/>
        <w:rPr>
          <w:rFonts w:asciiTheme="minorEastAsia" w:eastAsiaTheme="minorEastAsia" w:hAnsiTheme="minorEastAsia"/>
          <w:color w:val="000000"/>
          <w:sz w:val="32"/>
          <w:szCs w:val="32"/>
        </w:rPr>
      </w:pPr>
      <w:r w:rsidRPr="00500E54">
        <w:rPr>
          <w:rFonts w:asciiTheme="minorEastAsia" w:eastAsiaTheme="minorEastAsia" w:hAnsiTheme="minorEastAsia" w:hint="eastAsia"/>
          <w:color w:val="000000"/>
          <w:sz w:val="32"/>
          <w:szCs w:val="32"/>
        </w:rPr>
        <w:t xml:space="preserve">                                     </w:t>
      </w:r>
    </w:p>
    <w:p w:rsidR="00EC5322" w:rsidRPr="00500E54" w:rsidRDefault="00EC5322" w:rsidP="00F03DA1">
      <w:pPr>
        <w:snapToGrid w:val="0"/>
        <w:spacing w:line="460" w:lineRule="exact"/>
        <w:ind w:firstLineChars="2050" w:firstLine="6560"/>
        <w:rPr>
          <w:rFonts w:asciiTheme="minorEastAsia" w:eastAsiaTheme="minorEastAsia" w:hAnsiTheme="minorEastAsia"/>
          <w:color w:val="000000"/>
          <w:sz w:val="32"/>
          <w:szCs w:val="32"/>
        </w:rPr>
      </w:pPr>
    </w:p>
    <w:p w:rsidR="007C3742" w:rsidRPr="00500E54" w:rsidRDefault="00EC5322" w:rsidP="00F03DA1">
      <w:pPr>
        <w:snapToGrid w:val="0"/>
        <w:spacing w:line="460" w:lineRule="exact"/>
        <w:rPr>
          <w:rFonts w:asciiTheme="minorEastAsia" w:eastAsiaTheme="minorEastAsia" w:hAnsiTheme="minorEastAsia" w:cs="宋体"/>
          <w:color w:val="000000"/>
          <w:sz w:val="32"/>
          <w:szCs w:val="32"/>
          <w:u w:val="single"/>
        </w:rPr>
      </w:pPr>
      <w:r w:rsidRPr="00500E54">
        <w:rPr>
          <w:rFonts w:asciiTheme="minorEastAsia" w:eastAsiaTheme="minorEastAsia" w:hAnsiTheme="minorEastAsia" w:hint="eastAsia"/>
          <w:color w:val="000000"/>
          <w:sz w:val="32"/>
          <w:szCs w:val="32"/>
        </w:rPr>
        <w:t>响应方全称（公章）：                    日期：</w:t>
      </w:r>
      <w:r w:rsidRPr="00500E54">
        <w:rPr>
          <w:rFonts w:asciiTheme="minorEastAsia" w:eastAsiaTheme="minorEastAsia" w:hAnsiTheme="minorEastAsia" w:hint="eastAsia"/>
          <w:color w:val="000000"/>
          <w:sz w:val="32"/>
          <w:szCs w:val="32"/>
          <w:u w:val="single"/>
        </w:rPr>
        <w:t xml:space="preserve">  </w:t>
      </w:r>
      <w:r w:rsidR="007C3742" w:rsidRPr="00500E54">
        <w:rPr>
          <w:rFonts w:asciiTheme="minorEastAsia" w:eastAsiaTheme="minorEastAsia" w:hAnsiTheme="minorEastAsia" w:cs="宋体" w:hint="eastAsia"/>
          <w:color w:val="000000"/>
          <w:sz w:val="32"/>
          <w:szCs w:val="32"/>
          <w:u w:val="single"/>
        </w:rPr>
        <w:t xml:space="preserve"> </w:t>
      </w:r>
    </w:p>
    <w:p w:rsidR="007C3742" w:rsidRPr="00500E54" w:rsidRDefault="007C3742" w:rsidP="00F03DA1">
      <w:pPr>
        <w:snapToGrid w:val="0"/>
        <w:spacing w:line="400" w:lineRule="exact"/>
        <w:rPr>
          <w:rFonts w:asciiTheme="minorEastAsia" w:eastAsiaTheme="minorEastAsia" w:hAnsiTheme="minorEastAsia" w:cs="宋体"/>
          <w:color w:val="000000"/>
          <w:sz w:val="28"/>
          <w:szCs w:val="28"/>
          <w:u w:val="single"/>
        </w:rPr>
      </w:pPr>
    </w:p>
    <w:p w:rsidR="007C3742" w:rsidRPr="00500E54" w:rsidRDefault="007C3742" w:rsidP="00F03DA1">
      <w:pPr>
        <w:snapToGrid w:val="0"/>
        <w:spacing w:line="400" w:lineRule="exact"/>
        <w:rPr>
          <w:rFonts w:asciiTheme="minorEastAsia" w:eastAsiaTheme="minorEastAsia" w:hAnsiTheme="minorEastAsia" w:cs="宋体"/>
          <w:color w:val="000000"/>
          <w:sz w:val="28"/>
          <w:szCs w:val="28"/>
          <w:u w:val="single"/>
        </w:rPr>
      </w:pPr>
    </w:p>
    <w:p w:rsidR="00AC1602" w:rsidRPr="00500E54" w:rsidRDefault="00AC1602" w:rsidP="00F03DA1">
      <w:pPr>
        <w:snapToGrid w:val="0"/>
        <w:spacing w:line="400" w:lineRule="exact"/>
        <w:rPr>
          <w:rFonts w:asciiTheme="minorEastAsia" w:eastAsiaTheme="minorEastAsia" w:hAnsiTheme="minorEastAsia" w:cs="宋体"/>
          <w:color w:val="000000"/>
          <w:sz w:val="28"/>
          <w:szCs w:val="28"/>
          <w:u w:val="single"/>
        </w:rPr>
      </w:pPr>
    </w:p>
    <w:p w:rsidR="00AC1602" w:rsidRDefault="00AC1602" w:rsidP="00F03DA1">
      <w:pPr>
        <w:snapToGrid w:val="0"/>
        <w:spacing w:line="400" w:lineRule="exact"/>
        <w:rPr>
          <w:rFonts w:asciiTheme="minorEastAsia" w:eastAsiaTheme="minorEastAsia" w:hAnsiTheme="minorEastAsia" w:cs="宋体"/>
          <w:color w:val="000000"/>
          <w:sz w:val="28"/>
          <w:szCs w:val="28"/>
          <w:u w:val="single"/>
        </w:rPr>
      </w:pPr>
    </w:p>
    <w:p w:rsidR="000978D6" w:rsidRDefault="000978D6" w:rsidP="00F03DA1">
      <w:pPr>
        <w:snapToGrid w:val="0"/>
        <w:spacing w:line="400" w:lineRule="exact"/>
        <w:rPr>
          <w:rFonts w:asciiTheme="minorEastAsia" w:eastAsiaTheme="minorEastAsia" w:hAnsiTheme="minorEastAsia" w:cs="宋体"/>
          <w:color w:val="000000"/>
          <w:sz w:val="28"/>
          <w:szCs w:val="28"/>
          <w:u w:val="single"/>
        </w:rPr>
      </w:pPr>
    </w:p>
    <w:p w:rsidR="000978D6" w:rsidRDefault="000978D6" w:rsidP="00F03DA1">
      <w:pPr>
        <w:snapToGrid w:val="0"/>
        <w:spacing w:line="400" w:lineRule="exact"/>
        <w:rPr>
          <w:rFonts w:asciiTheme="minorEastAsia" w:eastAsiaTheme="minorEastAsia" w:hAnsiTheme="minorEastAsia" w:cs="宋体"/>
          <w:color w:val="000000"/>
          <w:sz w:val="28"/>
          <w:szCs w:val="28"/>
          <w:u w:val="single"/>
        </w:rPr>
      </w:pPr>
    </w:p>
    <w:p w:rsidR="000978D6" w:rsidRDefault="000978D6" w:rsidP="00F03DA1">
      <w:pPr>
        <w:snapToGrid w:val="0"/>
        <w:spacing w:line="400" w:lineRule="exact"/>
        <w:rPr>
          <w:rFonts w:asciiTheme="minorEastAsia" w:eastAsiaTheme="minorEastAsia" w:hAnsiTheme="minorEastAsia" w:cs="宋体"/>
          <w:color w:val="000000"/>
          <w:sz w:val="28"/>
          <w:szCs w:val="28"/>
          <w:u w:val="single"/>
        </w:rPr>
      </w:pPr>
    </w:p>
    <w:p w:rsidR="000978D6" w:rsidRDefault="000978D6" w:rsidP="00F03DA1">
      <w:pPr>
        <w:snapToGrid w:val="0"/>
        <w:spacing w:line="400" w:lineRule="exact"/>
        <w:rPr>
          <w:rFonts w:asciiTheme="minorEastAsia" w:eastAsiaTheme="minorEastAsia" w:hAnsiTheme="minorEastAsia" w:cs="宋体"/>
          <w:color w:val="000000"/>
          <w:sz w:val="28"/>
          <w:szCs w:val="28"/>
          <w:u w:val="single"/>
        </w:rPr>
      </w:pPr>
    </w:p>
    <w:p w:rsidR="000978D6" w:rsidRPr="00500E54" w:rsidRDefault="000978D6" w:rsidP="00F03DA1">
      <w:pPr>
        <w:snapToGrid w:val="0"/>
        <w:spacing w:line="400" w:lineRule="exact"/>
        <w:rPr>
          <w:rFonts w:asciiTheme="minorEastAsia" w:eastAsiaTheme="minorEastAsia" w:hAnsiTheme="minorEastAsia" w:cs="宋体"/>
          <w:color w:val="000000"/>
          <w:sz w:val="28"/>
          <w:szCs w:val="28"/>
          <w:u w:val="single"/>
        </w:rPr>
      </w:pPr>
    </w:p>
    <w:p w:rsidR="00AC1602" w:rsidRPr="00500E54" w:rsidRDefault="00AC1602" w:rsidP="00F03DA1">
      <w:pPr>
        <w:snapToGrid w:val="0"/>
        <w:spacing w:line="440" w:lineRule="exact"/>
        <w:rPr>
          <w:rFonts w:asciiTheme="minorEastAsia" w:eastAsiaTheme="minorEastAsia" w:hAnsiTheme="minorEastAsia" w:cs="宋体"/>
          <w:color w:val="000000"/>
          <w:sz w:val="28"/>
          <w:szCs w:val="28"/>
          <w:u w:val="single"/>
        </w:rPr>
      </w:pPr>
    </w:p>
    <w:p w:rsidR="00361901" w:rsidRPr="007E454A" w:rsidRDefault="007C3742" w:rsidP="00F03DA1">
      <w:pPr>
        <w:snapToGrid w:val="0"/>
        <w:spacing w:line="440" w:lineRule="exact"/>
        <w:rPr>
          <w:rFonts w:asciiTheme="minorEastAsia" w:eastAsiaTheme="minorEastAsia" w:hAnsiTheme="minorEastAsia"/>
          <w:b/>
          <w:bCs/>
          <w:color w:val="000000"/>
          <w:sz w:val="30"/>
          <w:szCs w:val="30"/>
        </w:rPr>
      </w:pPr>
      <w:r w:rsidRPr="007E454A">
        <w:rPr>
          <w:rFonts w:asciiTheme="minorEastAsia" w:eastAsiaTheme="minorEastAsia" w:hAnsiTheme="minorEastAsia" w:cs="宋体" w:hint="eastAsia"/>
          <w:b/>
          <w:bCs/>
          <w:color w:val="000000"/>
          <w:sz w:val="30"/>
          <w:szCs w:val="30"/>
        </w:rPr>
        <w:lastRenderedPageBreak/>
        <w:t>附件</w:t>
      </w:r>
      <w:r w:rsidR="00E2338D" w:rsidRPr="007E454A">
        <w:rPr>
          <w:rFonts w:asciiTheme="minorEastAsia" w:eastAsiaTheme="minorEastAsia" w:hAnsiTheme="minorEastAsia" w:cs="宋体" w:hint="eastAsia"/>
          <w:b/>
          <w:bCs/>
          <w:color w:val="000000"/>
          <w:sz w:val="30"/>
          <w:szCs w:val="30"/>
        </w:rPr>
        <w:t>6：</w:t>
      </w:r>
      <w:r w:rsidR="006056B5" w:rsidRPr="007E454A">
        <w:rPr>
          <w:rFonts w:asciiTheme="minorEastAsia" w:eastAsiaTheme="minorEastAsia" w:hAnsiTheme="minorEastAsia" w:hint="eastAsia"/>
          <w:b/>
          <w:bCs/>
          <w:color w:val="000000"/>
          <w:sz w:val="30"/>
          <w:szCs w:val="30"/>
        </w:rPr>
        <w:t>提供有效的营业执照复印件并加盖公司公章；事业单位</w:t>
      </w:r>
      <w:r w:rsidR="00EC5322" w:rsidRPr="007E454A">
        <w:rPr>
          <w:rFonts w:asciiTheme="minorEastAsia" w:eastAsiaTheme="minorEastAsia" w:hAnsiTheme="minorEastAsia" w:hint="eastAsia"/>
          <w:b/>
          <w:bCs/>
          <w:color w:val="000000"/>
          <w:sz w:val="30"/>
          <w:szCs w:val="30"/>
        </w:rPr>
        <w:t>则提</w:t>
      </w:r>
      <w:r w:rsidR="006056B5" w:rsidRPr="007E454A">
        <w:rPr>
          <w:rFonts w:asciiTheme="minorEastAsia" w:eastAsiaTheme="minorEastAsia" w:hAnsiTheme="minorEastAsia" w:hint="eastAsia"/>
          <w:b/>
          <w:bCs/>
          <w:color w:val="000000"/>
          <w:sz w:val="30"/>
          <w:szCs w:val="30"/>
        </w:rPr>
        <w:t>供有效的《事业单位法人证书》副本复印件并加盖单位公章；自然人</w:t>
      </w:r>
      <w:r w:rsidR="00EC5322" w:rsidRPr="007E454A">
        <w:rPr>
          <w:rFonts w:asciiTheme="minorEastAsia" w:eastAsiaTheme="minorEastAsia" w:hAnsiTheme="minorEastAsia" w:hint="eastAsia"/>
          <w:b/>
          <w:bCs/>
          <w:color w:val="000000"/>
          <w:sz w:val="30"/>
          <w:szCs w:val="30"/>
        </w:rPr>
        <w:t>则提供有效的身份证复印件并签字</w:t>
      </w:r>
      <w:r w:rsidR="004A5D08" w:rsidRPr="007E454A">
        <w:rPr>
          <w:rFonts w:asciiTheme="minorEastAsia" w:eastAsiaTheme="minorEastAsia" w:hAnsiTheme="minorEastAsia" w:hint="eastAsia"/>
          <w:b/>
          <w:bCs/>
          <w:color w:val="000000"/>
          <w:sz w:val="30"/>
          <w:szCs w:val="30"/>
        </w:rPr>
        <w:t>；</w:t>
      </w:r>
    </w:p>
    <w:p w:rsidR="000978D6" w:rsidRPr="007E454A" w:rsidRDefault="000978D6" w:rsidP="004A5D08">
      <w:pPr>
        <w:snapToGrid w:val="0"/>
        <w:ind w:firstLineChars="200" w:firstLine="602"/>
        <w:outlineLvl w:val="0"/>
        <w:rPr>
          <w:rFonts w:asciiTheme="minorEastAsia" w:eastAsiaTheme="minorEastAsia" w:hAnsiTheme="minorEastAsia" w:cs="宋体"/>
          <w:color w:val="000000"/>
          <w:kern w:val="0"/>
          <w:sz w:val="30"/>
          <w:szCs w:val="30"/>
        </w:rPr>
      </w:pPr>
      <w:r w:rsidRPr="007E454A">
        <w:rPr>
          <w:rFonts w:asciiTheme="minorEastAsia" w:eastAsiaTheme="minorEastAsia" w:hAnsiTheme="minorEastAsia" w:cs="宋体" w:hint="eastAsia"/>
          <w:b/>
          <w:bCs/>
          <w:color w:val="000000"/>
          <w:kern w:val="0"/>
          <w:sz w:val="30"/>
          <w:szCs w:val="30"/>
        </w:rPr>
        <w:t>非在杭响应方在杭州具有分公司或办事处或分支机构</w:t>
      </w:r>
      <w:r w:rsidR="004A5D08" w:rsidRPr="007E454A">
        <w:rPr>
          <w:rFonts w:asciiTheme="minorEastAsia" w:eastAsiaTheme="minorEastAsia" w:hAnsiTheme="minorEastAsia" w:cs="宋体" w:hint="eastAsia"/>
          <w:b/>
          <w:bCs/>
          <w:color w:val="000000"/>
          <w:kern w:val="0"/>
          <w:sz w:val="30"/>
          <w:szCs w:val="30"/>
        </w:rPr>
        <w:t>（</w:t>
      </w:r>
      <w:r w:rsidRPr="007E454A">
        <w:rPr>
          <w:rFonts w:asciiTheme="minorEastAsia" w:eastAsiaTheme="minorEastAsia" w:hAnsiTheme="minorEastAsia" w:cs="宋体" w:hint="eastAsia"/>
          <w:b/>
          <w:bCs/>
          <w:color w:val="000000"/>
          <w:kern w:val="0"/>
          <w:sz w:val="30"/>
          <w:szCs w:val="30"/>
        </w:rPr>
        <w:t>提供工商登记或经济合作办登记或相关部门证明材料）</w:t>
      </w:r>
      <w:r w:rsidR="004A5D08" w:rsidRPr="007E454A">
        <w:rPr>
          <w:rFonts w:asciiTheme="minorEastAsia" w:eastAsiaTheme="minorEastAsia" w:hAnsiTheme="minorEastAsia" w:hint="eastAsia"/>
          <w:b/>
          <w:bCs/>
          <w:color w:val="000000"/>
          <w:sz w:val="30"/>
          <w:szCs w:val="30"/>
        </w:rPr>
        <w:t>并加盖单位公章</w:t>
      </w:r>
      <w:r w:rsidR="004A5D08" w:rsidRPr="007E454A">
        <w:rPr>
          <w:rFonts w:asciiTheme="minorEastAsia" w:eastAsiaTheme="minorEastAsia" w:hAnsiTheme="minorEastAsia" w:cs="宋体" w:hint="eastAsia"/>
          <w:bCs/>
          <w:color w:val="000000"/>
          <w:kern w:val="0"/>
          <w:sz w:val="30"/>
          <w:szCs w:val="30"/>
        </w:rPr>
        <w:t>。</w:t>
      </w:r>
    </w:p>
    <w:p w:rsidR="00F73A41" w:rsidRPr="007E454A" w:rsidRDefault="00F73A41" w:rsidP="00F03DA1">
      <w:pPr>
        <w:snapToGrid w:val="0"/>
        <w:spacing w:line="440" w:lineRule="exact"/>
        <w:rPr>
          <w:rFonts w:asciiTheme="minorEastAsia" w:eastAsiaTheme="minorEastAsia" w:hAnsiTheme="minorEastAsia" w:cs="宋体"/>
          <w:b/>
          <w:bCs/>
          <w:color w:val="000000"/>
          <w:sz w:val="30"/>
          <w:szCs w:val="30"/>
        </w:rPr>
      </w:pPr>
    </w:p>
    <w:p w:rsidR="00025836" w:rsidRDefault="009D333A" w:rsidP="009D333A">
      <w:pPr>
        <w:snapToGrid w:val="0"/>
        <w:spacing w:line="440" w:lineRule="exact"/>
        <w:jc w:val="left"/>
        <w:rPr>
          <w:rFonts w:asciiTheme="minorEastAsia" w:eastAsiaTheme="minorEastAsia" w:hAnsiTheme="minorEastAsia" w:cs="宋体"/>
          <w:b/>
          <w:bCs/>
          <w:color w:val="000000"/>
          <w:sz w:val="30"/>
          <w:szCs w:val="30"/>
        </w:rPr>
      </w:pPr>
      <w:r w:rsidRPr="007E454A">
        <w:rPr>
          <w:rFonts w:asciiTheme="minorEastAsia" w:eastAsiaTheme="minorEastAsia" w:hAnsiTheme="minorEastAsia" w:cs="宋体" w:hint="eastAsia"/>
          <w:b/>
          <w:bCs/>
          <w:color w:val="000000"/>
          <w:sz w:val="30"/>
          <w:szCs w:val="30"/>
        </w:rPr>
        <w:t>附件</w:t>
      </w:r>
      <w:r>
        <w:rPr>
          <w:rFonts w:asciiTheme="minorEastAsia" w:eastAsiaTheme="minorEastAsia" w:hAnsiTheme="minorEastAsia" w:cs="宋体" w:hint="eastAsia"/>
          <w:b/>
          <w:bCs/>
          <w:color w:val="000000"/>
          <w:sz w:val="30"/>
          <w:szCs w:val="30"/>
        </w:rPr>
        <w:t>7</w:t>
      </w:r>
      <w:r w:rsidRPr="007E454A">
        <w:rPr>
          <w:rFonts w:asciiTheme="minorEastAsia" w:eastAsiaTheme="minorEastAsia" w:hAnsiTheme="minorEastAsia" w:cs="宋体" w:hint="eastAsia"/>
          <w:b/>
          <w:bCs/>
          <w:color w:val="000000"/>
          <w:sz w:val="30"/>
          <w:szCs w:val="30"/>
        </w:rPr>
        <w:t>：</w:t>
      </w:r>
    </w:p>
    <w:p w:rsidR="009D333A" w:rsidRPr="009D333A" w:rsidRDefault="00025836" w:rsidP="009D333A">
      <w:pPr>
        <w:snapToGrid w:val="0"/>
        <w:spacing w:line="440" w:lineRule="exact"/>
        <w:jc w:val="left"/>
        <w:rPr>
          <w:rFonts w:asciiTheme="minorEastAsia" w:eastAsiaTheme="minorEastAsia" w:hAnsiTheme="minorEastAsia"/>
          <w:b/>
          <w:bCs/>
          <w:color w:val="000000"/>
          <w:sz w:val="30"/>
          <w:szCs w:val="30"/>
        </w:rPr>
      </w:pPr>
      <w:r>
        <w:rPr>
          <w:rFonts w:asciiTheme="minorEastAsia" w:eastAsiaTheme="minorEastAsia" w:hAnsiTheme="minorEastAsia" w:cs="宋体" w:hint="eastAsia"/>
          <w:b/>
          <w:bCs/>
          <w:color w:val="000000"/>
          <w:sz w:val="30"/>
          <w:szCs w:val="30"/>
        </w:rPr>
        <w:t>标项一：</w:t>
      </w:r>
      <w:r w:rsidR="009D333A" w:rsidRPr="009D333A">
        <w:rPr>
          <w:rFonts w:asciiTheme="minorEastAsia" w:eastAsiaTheme="minorEastAsia" w:hAnsiTheme="minorEastAsia" w:hint="eastAsia"/>
          <w:b/>
          <w:bCs/>
          <w:color w:val="000000"/>
          <w:sz w:val="30"/>
          <w:szCs w:val="30"/>
        </w:rPr>
        <w:t>提供行业主管部门核发的《汽车租赁车辆备案证》复印件或行业主管部门出具的汽车租赁车辆备案信息证明并加盖公司公章；</w:t>
      </w:r>
    </w:p>
    <w:p w:rsidR="009D333A" w:rsidRPr="009D333A" w:rsidRDefault="009D333A" w:rsidP="009D333A">
      <w:pPr>
        <w:snapToGrid w:val="0"/>
        <w:spacing w:line="440" w:lineRule="exact"/>
        <w:jc w:val="left"/>
        <w:rPr>
          <w:rFonts w:asciiTheme="minorEastAsia" w:eastAsiaTheme="minorEastAsia" w:hAnsiTheme="minorEastAsia"/>
          <w:b/>
          <w:bCs/>
          <w:color w:val="000000"/>
          <w:sz w:val="30"/>
          <w:szCs w:val="30"/>
        </w:rPr>
      </w:pPr>
      <w:r w:rsidRPr="009D333A">
        <w:rPr>
          <w:rFonts w:asciiTheme="minorEastAsia" w:eastAsiaTheme="minorEastAsia" w:hAnsiTheme="minorEastAsia" w:hint="eastAsia"/>
          <w:b/>
          <w:bCs/>
          <w:color w:val="000000"/>
          <w:sz w:val="30"/>
          <w:szCs w:val="30"/>
        </w:rPr>
        <w:t>标项二：提供行业主管部门核发的《道路营运证》、《市际包车证》或《省际包车证》复印件并加盖公司公章；</w:t>
      </w:r>
    </w:p>
    <w:p w:rsidR="009D333A" w:rsidRDefault="009D333A" w:rsidP="00F03DA1">
      <w:pPr>
        <w:snapToGrid w:val="0"/>
        <w:spacing w:line="440" w:lineRule="exact"/>
        <w:jc w:val="left"/>
        <w:rPr>
          <w:rFonts w:asciiTheme="minorEastAsia" w:eastAsiaTheme="minorEastAsia" w:hAnsiTheme="minorEastAsia"/>
          <w:b/>
          <w:bCs/>
          <w:color w:val="000000"/>
          <w:sz w:val="30"/>
          <w:szCs w:val="30"/>
        </w:rPr>
      </w:pPr>
    </w:p>
    <w:p w:rsidR="00EC5322" w:rsidRPr="007E454A" w:rsidRDefault="00EC5322" w:rsidP="00F03DA1">
      <w:pPr>
        <w:snapToGrid w:val="0"/>
        <w:spacing w:line="440" w:lineRule="exact"/>
        <w:jc w:val="left"/>
        <w:rPr>
          <w:rFonts w:asciiTheme="minorEastAsia" w:eastAsiaTheme="minorEastAsia" w:hAnsiTheme="minorEastAsia"/>
          <w:b/>
          <w:bCs/>
          <w:color w:val="000000"/>
          <w:sz w:val="30"/>
          <w:szCs w:val="30"/>
        </w:rPr>
      </w:pPr>
      <w:r w:rsidRPr="007E454A">
        <w:rPr>
          <w:rFonts w:asciiTheme="minorEastAsia" w:eastAsiaTheme="minorEastAsia" w:hAnsiTheme="minorEastAsia" w:hint="eastAsia"/>
          <w:b/>
          <w:bCs/>
          <w:color w:val="000000"/>
          <w:sz w:val="30"/>
          <w:szCs w:val="30"/>
        </w:rPr>
        <w:t>附件</w:t>
      </w:r>
      <w:r w:rsidR="009D333A">
        <w:rPr>
          <w:rFonts w:asciiTheme="minorEastAsia" w:eastAsiaTheme="minorEastAsia" w:hAnsiTheme="minorEastAsia" w:hint="eastAsia"/>
          <w:b/>
          <w:bCs/>
          <w:color w:val="000000"/>
          <w:sz w:val="30"/>
          <w:szCs w:val="30"/>
        </w:rPr>
        <w:t>8</w:t>
      </w:r>
      <w:r w:rsidRPr="007E454A">
        <w:rPr>
          <w:rFonts w:asciiTheme="minorEastAsia" w:eastAsiaTheme="minorEastAsia" w:hAnsiTheme="minorEastAsia" w:hint="eastAsia"/>
          <w:b/>
          <w:bCs/>
          <w:color w:val="000000"/>
          <w:sz w:val="30"/>
          <w:szCs w:val="30"/>
        </w:rPr>
        <w:t>：</w:t>
      </w:r>
      <w:r w:rsidR="00F73A41" w:rsidRPr="007E454A">
        <w:rPr>
          <w:rFonts w:asciiTheme="minorEastAsia" w:eastAsiaTheme="minorEastAsia" w:hAnsiTheme="minorEastAsia" w:hint="eastAsia"/>
          <w:b/>
          <w:bCs/>
          <w:color w:val="000000"/>
          <w:sz w:val="30"/>
          <w:szCs w:val="30"/>
        </w:rPr>
        <w:t>浙江</w:t>
      </w:r>
      <w:r w:rsidRPr="007E454A">
        <w:rPr>
          <w:rFonts w:asciiTheme="minorEastAsia" w:eastAsiaTheme="minorEastAsia" w:hAnsiTheme="minorEastAsia" w:hint="eastAsia"/>
          <w:b/>
          <w:bCs/>
          <w:color w:val="000000"/>
          <w:sz w:val="30"/>
          <w:szCs w:val="30"/>
        </w:rPr>
        <w:t>政府采购网注册正式供应商的基本情况表（正式供应商可直接在浙江政府采购网上打印。响应时未成为正式供应商的，须承诺在入围公告后30天内注册成为正式供应商，具体详见附件2</w:t>
      </w:r>
      <w:r w:rsidR="000978D6" w:rsidRPr="007E454A">
        <w:rPr>
          <w:rFonts w:asciiTheme="minorEastAsia" w:eastAsiaTheme="minorEastAsia" w:hAnsiTheme="minorEastAsia" w:hint="eastAsia"/>
          <w:b/>
          <w:bCs/>
          <w:color w:val="000000"/>
          <w:sz w:val="30"/>
          <w:szCs w:val="30"/>
        </w:rPr>
        <w:t>承诺条款</w:t>
      </w:r>
      <w:r w:rsidRPr="007E454A">
        <w:rPr>
          <w:rFonts w:asciiTheme="minorEastAsia" w:eastAsiaTheme="minorEastAsia" w:hAnsiTheme="minorEastAsia" w:hint="eastAsia"/>
          <w:b/>
          <w:bCs/>
          <w:color w:val="000000"/>
          <w:sz w:val="30"/>
          <w:szCs w:val="30"/>
        </w:rPr>
        <w:t>）</w:t>
      </w:r>
    </w:p>
    <w:p w:rsidR="00EC5322" w:rsidRPr="007E454A" w:rsidRDefault="00EC5322" w:rsidP="00F03DA1">
      <w:pPr>
        <w:snapToGrid w:val="0"/>
        <w:spacing w:line="440" w:lineRule="exact"/>
        <w:rPr>
          <w:rFonts w:asciiTheme="minorEastAsia" w:eastAsiaTheme="minorEastAsia" w:hAnsiTheme="minorEastAsia" w:cs="宋体"/>
          <w:b/>
          <w:bCs/>
          <w:color w:val="000000"/>
          <w:sz w:val="30"/>
          <w:szCs w:val="30"/>
        </w:rPr>
      </w:pPr>
    </w:p>
    <w:p w:rsidR="006745F1" w:rsidRPr="00500E54" w:rsidRDefault="006745F1"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AC1602" w:rsidRPr="00500E54" w:rsidRDefault="00AC1602" w:rsidP="00F03DA1">
      <w:pPr>
        <w:snapToGrid w:val="0"/>
        <w:spacing w:line="440" w:lineRule="exact"/>
        <w:rPr>
          <w:rFonts w:asciiTheme="minorEastAsia" w:eastAsiaTheme="minorEastAsia" w:hAnsiTheme="minorEastAsia" w:cs="宋体"/>
          <w:b/>
          <w:bCs/>
          <w:color w:val="000000"/>
          <w:sz w:val="32"/>
          <w:szCs w:val="32"/>
        </w:rPr>
      </w:pPr>
    </w:p>
    <w:p w:rsidR="00F14693" w:rsidRPr="000978D6" w:rsidRDefault="00F14693" w:rsidP="00F03DA1">
      <w:pPr>
        <w:snapToGrid w:val="0"/>
        <w:spacing w:line="440" w:lineRule="exact"/>
        <w:rPr>
          <w:rFonts w:asciiTheme="minorEastAsia" w:eastAsiaTheme="minorEastAsia" w:hAnsiTheme="minorEastAsia" w:cs="宋体"/>
          <w:b/>
          <w:bCs/>
          <w:color w:val="000000"/>
          <w:sz w:val="32"/>
          <w:szCs w:val="32"/>
        </w:rPr>
      </w:pPr>
      <w:r w:rsidRPr="000978D6">
        <w:rPr>
          <w:rFonts w:asciiTheme="minorEastAsia" w:eastAsiaTheme="minorEastAsia" w:hAnsiTheme="minorEastAsia" w:cs="宋体" w:hint="eastAsia"/>
          <w:b/>
          <w:color w:val="000000"/>
          <w:kern w:val="0"/>
          <w:sz w:val="32"/>
          <w:szCs w:val="32"/>
        </w:rPr>
        <w:t>附件</w:t>
      </w:r>
      <w:r w:rsidR="009D333A">
        <w:rPr>
          <w:rFonts w:asciiTheme="minorEastAsia" w:eastAsiaTheme="minorEastAsia" w:hAnsiTheme="minorEastAsia" w:cs="宋体" w:hint="eastAsia"/>
          <w:b/>
          <w:color w:val="000000"/>
          <w:kern w:val="0"/>
          <w:sz w:val="32"/>
          <w:szCs w:val="32"/>
        </w:rPr>
        <w:t>9</w:t>
      </w:r>
      <w:r w:rsidRPr="000978D6">
        <w:rPr>
          <w:rFonts w:asciiTheme="minorEastAsia" w:eastAsiaTheme="minorEastAsia" w:hAnsiTheme="minorEastAsia" w:cs="宋体" w:hint="eastAsia"/>
          <w:b/>
          <w:color w:val="000000"/>
          <w:kern w:val="0"/>
          <w:sz w:val="32"/>
          <w:szCs w:val="32"/>
        </w:rPr>
        <w:t>：</w:t>
      </w:r>
      <w:r w:rsidR="000978D6" w:rsidRPr="000978D6">
        <w:rPr>
          <w:rFonts w:asciiTheme="minorEastAsia" w:eastAsiaTheme="minorEastAsia" w:hAnsiTheme="minorEastAsia" w:cs="宋体" w:hint="eastAsia"/>
          <w:b/>
          <w:color w:val="000000"/>
          <w:kern w:val="0"/>
          <w:sz w:val="32"/>
          <w:szCs w:val="32"/>
        </w:rPr>
        <w:t>技术响应方案（格式自拟）、</w:t>
      </w:r>
      <w:r w:rsidR="005615A8" w:rsidRPr="005615A8">
        <w:rPr>
          <w:rFonts w:asciiTheme="minorEastAsia" w:eastAsiaTheme="minorEastAsia" w:hAnsiTheme="minorEastAsia" w:cs="宋体" w:hint="eastAsia"/>
          <w:b/>
          <w:color w:val="000000"/>
          <w:kern w:val="0"/>
          <w:sz w:val="32"/>
          <w:szCs w:val="32"/>
        </w:rPr>
        <w:t>备案</w:t>
      </w:r>
      <w:r w:rsidR="005615A8">
        <w:rPr>
          <w:rFonts w:asciiTheme="minorEastAsia" w:eastAsiaTheme="minorEastAsia" w:hAnsiTheme="minorEastAsia" w:cs="宋体" w:hint="eastAsia"/>
          <w:b/>
          <w:color w:val="000000"/>
          <w:kern w:val="0"/>
          <w:sz w:val="32"/>
          <w:szCs w:val="32"/>
        </w:rPr>
        <w:t>（登记）可租赁</w:t>
      </w:r>
      <w:r w:rsidR="005615A8" w:rsidRPr="005615A8">
        <w:rPr>
          <w:rFonts w:asciiTheme="minorEastAsia" w:eastAsiaTheme="minorEastAsia" w:hAnsiTheme="minorEastAsia" w:cs="宋体" w:hint="eastAsia"/>
          <w:b/>
          <w:color w:val="000000"/>
          <w:kern w:val="0"/>
          <w:sz w:val="32"/>
          <w:szCs w:val="32"/>
        </w:rPr>
        <w:t>车辆汇总表</w:t>
      </w:r>
      <w:r w:rsidR="000978D6" w:rsidRPr="000978D6">
        <w:rPr>
          <w:rFonts w:asciiTheme="minorEastAsia" w:eastAsiaTheme="minorEastAsia" w:hAnsiTheme="minorEastAsia" w:cs="宋体" w:hint="eastAsia"/>
          <w:b/>
          <w:color w:val="000000"/>
          <w:kern w:val="0"/>
          <w:sz w:val="32"/>
          <w:szCs w:val="32"/>
        </w:rPr>
        <w:t>（见附件</w:t>
      </w:r>
      <w:r w:rsidR="009D333A">
        <w:rPr>
          <w:rFonts w:asciiTheme="minorEastAsia" w:eastAsiaTheme="minorEastAsia" w:hAnsiTheme="minorEastAsia" w:cs="宋体" w:hint="eastAsia"/>
          <w:b/>
          <w:color w:val="000000"/>
          <w:kern w:val="0"/>
          <w:sz w:val="32"/>
          <w:szCs w:val="32"/>
        </w:rPr>
        <w:t>9</w:t>
      </w:r>
      <w:r w:rsidR="000978D6" w:rsidRPr="000978D6">
        <w:rPr>
          <w:rFonts w:asciiTheme="minorEastAsia" w:eastAsiaTheme="minorEastAsia" w:hAnsiTheme="minorEastAsia" w:cs="宋体" w:hint="eastAsia"/>
          <w:b/>
          <w:color w:val="000000"/>
          <w:kern w:val="0"/>
          <w:sz w:val="32"/>
          <w:szCs w:val="32"/>
        </w:rPr>
        <w:t>-1）、主要技术人员一览表（见附件</w:t>
      </w:r>
      <w:r w:rsidR="009D333A">
        <w:rPr>
          <w:rFonts w:asciiTheme="minorEastAsia" w:eastAsiaTheme="minorEastAsia" w:hAnsiTheme="minorEastAsia" w:cs="宋体" w:hint="eastAsia"/>
          <w:b/>
          <w:color w:val="000000"/>
          <w:kern w:val="0"/>
          <w:sz w:val="32"/>
          <w:szCs w:val="32"/>
        </w:rPr>
        <w:t>9</w:t>
      </w:r>
      <w:r w:rsidR="000978D6" w:rsidRPr="000978D6">
        <w:rPr>
          <w:rFonts w:asciiTheme="minorEastAsia" w:eastAsiaTheme="minorEastAsia" w:hAnsiTheme="minorEastAsia" w:cs="宋体" w:hint="eastAsia"/>
          <w:b/>
          <w:color w:val="000000"/>
          <w:kern w:val="0"/>
          <w:sz w:val="32"/>
          <w:szCs w:val="32"/>
        </w:rPr>
        <w:t>-2）。</w:t>
      </w:r>
    </w:p>
    <w:p w:rsidR="006745F1" w:rsidRPr="000978D6" w:rsidRDefault="006745F1" w:rsidP="00F03DA1">
      <w:pPr>
        <w:snapToGrid w:val="0"/>
        <w:spacing w:line="440" w:lineRule="exact"/>
        <w:rPr>
          <w:rFonts w:asciiTheme="minorEastAsia" w:eastAsiaTheme="minorEastAsia" w:hAnsiTheme="minorEastAsia" w:cs="宋体"/>
          <w:b/>
          <w:bCs/>
          <w:color w:val="000000"/>
          <w:sz w:val="32"/>
          <w:szCs w:val="32"/>
        </w:rPr>
      </w:pPr>
    </w:p>
    <w:p w:rsidR="004A5D08" w:rsidRDefault="004A5D08" w:rsidP="00F03DA1">
      <w:pPr>
        <w:snapToGrid w:val="0"/>
        <w:spacing w:line="440" w:lineRule="exact"/>
        <w:rPr>
          <w:rFonts w:asciiTheme="minorEastAsia" w:eastAsiaTheme="minorEastAsia" w:hAnsiTheme="minorEastAsia" w:cs="宋体"/>
          <w:b/>
          <w:bCs/>
          <w:color w:val="000000"/>
          <w:sz w:val="32"/>
          <w:szCs w:val="32"/>
        </w:rPr>
      </w:pPr>
    </w:p>
    <w:p w:rsidR="00AC1602" w:rsidRDefault="00303166" w:rsidP="00F03DA1">
      <w:pPr>
        <w:snapToGrid w:val="0"/>
        <w:spacing w:line="440" w:lineRule="exact"/>
        <w:rPr>
          <w:rFonts w:asciiTheme="minorEastAsia" w:eastAsiaTheme="minorEastAsia" w:hAnsiTheme="minorEastAsia" w:cs="宋体"/>
          <w:b/>
          <w:color w:val="000000"/>
          <w:kern w:val="0"/>
          <w:sz w:val="32"/>
          <w:szCs w:val="32"/>
        </w:rPr>
      </w:pPr>
      <w:r w:rsidRPr="000978D6">
        <w:rPr>
          <w:rFonts w:asciiTheme="minorEastAsia" w:eastAsiaTheme="minorEastAsia" w:hAnsiTheme="minorEastAsia" w:cs="宋体" w:hint="eastAsia"/>
          <w:b/>
          <w:bCs/>
          <w:color w:val="000000"/>
          <w:sz w:val="32"/>
          <w:szCs w:val="32"/>
        </w:rPr>
        <w:t>附件</w:t>
      </w:r>
      <w:r w:rsidR="009D333A">
        <w:rPr>
          <w:rFonts w:asciiTheme="minorEastAsia" w:eastAsiaTheme="minorEastAsia" w:hAnsiTheme="minorEastAsia" w:cs="宋体" w:hint="eastAsia"/>
          <w:b/>
          <w:bCs/>
          <w:color w:val="000000"/>
          <w:sz w:val="32"/>
          <w:szCs w:val="32"/>
        </w:rPr>
        <w:t>9</w:t>
      </w:r>
      <w:r w:rsidR="00F14693" w:rsidRPr="000978D6">
        <w:rPr>
          <w:rFonts w:asciiTheme="minorEastAsia" w:eastAsiaTheme="minorEastAsia" w:hAnsiTheme="minorEastAsia" w:cs="宋体" w:hint="eastAsia"/>
          <w:b/>
          <w:bCs/>
          <w:color w:val="000000"/>
          <w:sz w:val="32"/>
          <w:szCs w:val="32"/>
        </w:rPr>
        <w:t>-1</w:t>
      </w:r>
      <w:r w:rsidRPr="000978D6">
        <w:rPr>
          <w:rFonts w:asciiTheme="minorEastAsia" w:eastAsiaTheme="minorEastAsia" w:hAnsiTheme="minorEastAsia" w:cs="宋体" w:hint="eastAsia"/>
          <w:b/>
          <w:bCs/>
          <w:color w:val="000000"/>
          <w:sz w:val="32"/>
          <w:szCs w:val="32"/>
        </w:rPr>
        <w:t>：</w:t>
      </w:r>
      <w:r w:rsidR="00AC1602" w:rsidRPr="000978D6">
        <w:rPr>
          <w:rFonts w:asciiTheme="minorEastAsia" w:eastAsiaTheme="minorEastAsia" w:hAnsiTheme="minorEastAsia" w:cs="宋体" w:hint="eastAsia"/>
          <w:b/>
          <w:color w:val="000000"/>
          <w:kern w:val="0"/>
          <w:sz w:val="32"/>
          <w:szCs w:val="32"/>
        </w:rPr>
        <w:t>技术响应方案（格式自拟）</w:t>
      </w: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Pr="009D333A"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7E454A" w:rsidRDefault="007E454A" w:rsidP="00F03DA1">
      <w:pPr>
        <w:snapToGrid w:val="0"/>
        <w:spacing w:line="440" w:lineRule="exact"/>
        <w:rPr>
          <w:rFonts w:asciiTheme="minorEastAsia" w:eastAsiaTheme="minorEastAsia" w:hAnsiTheme="minorEastAsia" w:cs="宋体"/>
          <w:b/>
          <w:color w:val="000000"/>
          <w:kern w:val="0"/>
          <w:sz w:val="32"/>
          <w:szCs w:val="32"/>
        </w:rPr>
      </w:pPr>
    </w:p>
    <w:p w:rsidR="004A5D08" w:rsidRDefault="004A5D08" w:rsidP="00F03DA1">
      <w:pPr>
        <w:snapToGrid w:val="0"/>
        <w:spacing w:line="440" w:lineRule="exact"/>
        <w:rPr>
          <w:rFonts w:asciiTheme="minorEastAsia" w:eastAsiaTheme="minorEastAsia" w:hAnsiTheme="minorEastAsia" w:cs="宋体"/>
          <w:b/>
          <w:color w:val="000000"/>
          <w:kern w:val="0"/>
          <w:sz w:val="32"/>
          <w:szCs w:val="32"/>
        </w:rPr>
      </w:pPr>
    </w:p>
    <w:p w:rsidR="004A5D08" w:rsidRPr="00500E54" w:rsidRDefault="004A5D08" w:rsidP="00F03DA1">
      <w:pPr>
        <w:snapToGrid w:val="0"/>
        <w:spacing w:line="440" w:lineRule="exact"/>
        <w:rPr>
          <w:rFonts w:asciiTheme="minorEastAsia" w:eastAsiaTheme="minorEastAsia" w:hAnsiTheme="minorEastAsia" w:cs="宋体"/>
          <w:b/>
          <w:bCs/>
          <w:color w:val="000000"/>
          <w:sz w:val="32"/>
          <w:szCs w:val="32"/>
        </w:rPr>
      </w:pPr>
    </w:p>
    <w:p w:rsidR="00AC1602" w:rsidRPr="004A5D08" w:rsidRDefault="00AC1602" w:rsidP="00F03DA1">
      <w:pPr>
        <w:snapToGrid w:val="0"/>
        <w:spacing w:line="440" w:lineRule="exact"/>
        <w:rPr>
          <w:rFonts w:asciiTheme="minorEastAsia" w:eastAsiaTheme="minorEastAsia" w:hAnsiTheme="minorEastAsia" w:cs="宋体"/>
          <w:b/>
          <w:bCs/>
          <w:color w:val="000000"/>
          <w:sz w:val="32"/>
          <w:szCs w:val="32"/>
        </w:rPr>
      </w:pPr>
    </w:p>
    <w:p w:rsidR="00F14693" w:rsidRPr="005615A8" w:rsidRDefault="00F14693" w:rsidP="00F03DA1">
      <w:pPr>
        <w:snapToGrid w:val="0"/>
        <w:spacing w:line="440" w:lineRule="exact"/>
        <w:rPr>
          <w:rFonts w:asciiTheme="minorEastAsia" w:eastAsiaTheme="minorEastAsia" w:hAnsiTheme="minorEastAsia" w:cs="宋体"/>
          <w:b/>
          <w:color w:val="000000"/>
          <w:kern w:val="0"/>
          <w:sz w:val="32"/>
          <w:szCs w:val="32"/>
        </w:rPr>
      </w:pPr>
      <w:r w:rsidRPr="004A5D08">
        <w:rPr>
          <w:rFonts w:asciiTheme="minorEastAsia" w:eastAsiaTheme="minorEastAsia" w:hAnsiTheme="minorEastAsia" w:hint="eastAsia"/>
          <w:b/>
          <w:color w:val="000000"/>
          <w:sz w:val="32"/>
          <w:szCs w:val="32"/>
        </w:rPr>
        <w:t>附件</w:t>
      </w:r>
      <w:r w:rsidR="009D333A">
        <w:rPr>
          <w:rFonts w:asciiTheme="minorEastAsia" w:eastAsiaTheme="minorEastAsia" w:hAnsiTheme="minorEastAsia" w:hint="eastAsia"/>
          <w:b/>
          <w:color w:val="000000"/>
          <w:sz w:val="32"/>
          <w:szCs w:val="32"/>
        </w:rPr>
        <w:t>9</w:t>
      </w:r>
      <w:r w:rsidRPr="004A5D08">
        <w:rPr>
          <w:rFonts w:asciiTheme="minorEastAsia" w:eastAsiaTheme="minorEastAsia" w:hAnsiTheme="minorEastAsia" w:hint="eastAsia"/>
          <w:b/>
          <w:color w:val="000000"/>
          <w:sz w:val="32"/>
          <w:szCs w:val="32"/>
        </w:rPr>
        <w:t>-</w:t>
      </w:r>
      <w:r w:rsidR="000978D6" w:rsidRPr="004A5D08">
        <w:rPr>
          <w:rFonts w:asciiTheme="minorEastAsia" w:eastAsiaTheme="minorEastAsia" w:hAnsiTheme="minorEastAsia" w:hint="eastAsia"/>
          <w:b/>
          <w:color w:val="000000"/>
          <w:sz w:val="32"/>
          <w:szCs w:val="32"/>
        </w:rPr>
        <w:t>2</w:t>
      </w:r>
      <w:r w:rsidRPr="004A5D08">
        <w:rPr>
          <w:rFonts w:asciiTheme="minorEastAsia" w:eastAsiaTheme="minorEastAsia" w:hAnsiTheme="minorEastAsia" w:hint="eastAsia"/>
          <w:b/>
          <w:color w:val="000000"/>
          <w:sz w:val="32"/>
          <w:szCs w:val="32"/>
        </w:rPr>
        <w:t>：</w:t>
      </w:r>
      <w:r w:rsidR="005615A8" w:rsidRPr="005615A8">
        <w:rPr>
          <w:rFonts w:asciiTheme="minorEastAsia" w:eastAsiaTheme="minorEastAsia" w:hAnsiTheme="minorEastAsia" w:cs="宋体" w:hint="eastAsia"/>
          <w:b/>
          <w:color w:val="000000"/>
          <w:kern w:val="0"/>
          <w:sz w:val="32"/>
          <w:szCs w:val="32"/>
        </w:rPr>
        <w:t>备案</w:t>
      </w:r>
      <w:r w:rsidR="005615A8">
        <w:rPr>
          <w:rFonts w:asciiTheme="minorEastAsia" w:eastAsiaTheme="minorEastAsia" w:hAnsiTheme="minorEastAsia" w:cs="宋体" w:hint="eastAsia"/>
          <w:b/>
          <w:color w:val="000000"/>
          <w:kern w:val="0"/>
          <w:sz w:val="32"/>
          <w:szCs w:val="32"/>
        </w:rPr>
        <w:t>（登记）可租赁</w:t>
      </w:r>
      <w:r w:rsidR="005615A8" w:rsidRPr="005615A8">
        <w:rPr>
          <w:rFonts w:asciiTheme="minorEastAsia" w:eastAsiaTheme="minorEastAsia" w:hAnsiTheme="minorEastAsia" w:cs="宋体" w:hint="eastAsia"/>
          <w:b/>
          <w:color w:val="000000"/>
          <w:kern w:val="0"/>
          <w:sz w:val="32"/>
          <w:szCs w:val="32"/>
        </w:rPr>
        <w:t>车辆汇总表</w:t>
      </w:r>
    </w:p>
    <w:p w:rsidR="00F14693" w:rsidRPr="005615A8" w:rsidRDefault="00F14693" w:rsidP="004A5D08">
      <w:pPr>
        <w:snapToGrid w:val="0"/>
        <w:spacing w:line="440" w:lineRule="exact"/>
        <w:rPr>
          <w:rFonts w:asciiTheme="minorEastAsia" w:eastAsiaTheme="minorEastAsia" w:hAnsiTheme="minorEastAsia" w:cs="宋体"/>
          <w:b/>
          <w:bCs/>
          <w:color w:val="000000"/>
          <w:sz w:val="32"/>
          <w:szCs w:val="32"/>
        </w:rPr>
      </w:pPr>
    </w:p>
    <w:tbl>
      <w:tblPr>
        <w:tblW w:w="967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652"/>
        <w:gridCol w:w="2209"/>
        <w:gridCol w:w="987"/>
        <w:gridCol w:w="1267"/>
        <w:gridCol w:w="1268"/>
        <w:gridCol w:w="986"/>
        <w:gridCol w:w="1578"/>
        <w:gridCol w:w="723"/>
      </w:tblGrid>
      <w:tr w:rsidR="005615A8" w:rsidRPr="00500E54" w:rsidTr="005615A8">
        <w:trPr>
          <w:trHeight w:val="891"/>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4A5D08" w:rsidRDefault="005615A8" w:rsidP="00F03DA1">
            <w:pPr>
              <w:snapToGrid w:val="0"/>
              <w:jc w:val="center"/>
              <w:rPr>
                <w:rFonts w:asciiTheme="minorEastAsia" w:eastAsiaTheme="minorEastAsia" w:hAnsiTheme="minorEastAsia"/>
                <w:b/>
                <w:bCs/>
                <w:sz w:val="28"/>
                <w:szCs w:val="28"/>
              </w:rPr>
            </w:pPr>
            <w:r w:rsidRPr="004A5D08">
              <w:rPr>
                <w:rFonts w:asciiTheme="minorEastAsia" w:eastAsiaTheme="minorEastAsia" w:hAnsiTheme="minorEastAsia" w:hint="eastAsia"/>
                <w:b/>
                <w:bCs/>
                <w:sz w:val="28"/>
                <w:szCs w:val="28"/>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汽车厂牌</w:t>
            </w: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汽车品牌</w:t>
            </w: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汽车型号</w:t>
            </w: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登记车辆数量</w:t>
            </w: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自主品牌车辆数量</w:t>
            </w: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新能源车、清洁能源车、非插电混合动力车数量</w:t>
            </w:r>
          </w:p>
        </w:tc>
        <w:tc>
          <w:tcPr>
            <w:tcW w:w="723" w:type="dxa"/>
            <w:tcBorders>
              <w:top w:val="single" w:sz="4" w:space="0" w:color="auto"/>
              <w:left w:val="single" w:sz="4" w:space="0" w:color="auto"/>
              <w:bottom w:val="single" w:sz="4" w:space="0" w:color="auto"/>
              <w:right w:val="single" w:sz="4" w:space="0" w:color="auto"/>
            </w:tcBorders>
            <w:vAlign w:val="center"/>
          </w:tcPr>
          <w:p w:rsidR="005615A8" w:rsidRPr="005615A8" w:rsidRDefault="005615A8" w:rsidP="00CD0AED">
            <w:pPr>
              <w:jc w:val="center"/>
              <w:rPr>
                <w:rFonts w:ascii="仿宋" w:eastAsia="仿宋" w:hAnsi="仿宋" w:cs="宋体"/>
                <w:b/>
                <w:color w:val="000000"/>
                <w:szCs w:val="21"/>
              </w:rPr>
            </w:pPr>
            <w:r w:rsidRPr="005615A8">
              <w:rPr>
                <w:rFonts w:ascii="仿宋" w:eastAsia="仿宋" w:hAnsi="仿宋" w:cs="宋体" w:hint="eastAsia"/>
                <w:b/>
                <w:color w:val="000000"/>
                <w:szCs w:val="21"/>
              </w:rPr>
              <w:t>备注</w:t>
            </w: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2</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3</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4</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5</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6</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7</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8</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9</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10</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11</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12</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13</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14</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15</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16</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17</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18</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19</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20</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r w:rsidR="005615A8" w:rsidRPr="00500E54" w:rsidTr="005615A8">
        <w:trPr>
          <w:trHeight w:val="509"/>
          <w:jc w:val="center"/>
        </w:trPr>
        <w:tc>
          <w:tcPr>
            <w:tcW w:w="652" w:type="dxa"/>
            <w:tcBorders>
              <w:top w:val="single" w:sz="4" w:space="0" w:color="auto"/>
              <w:left w:val="single" w:sz="4" w:space="0" w:color="auto"/>
              <w:bottom w:val="single" w:sz="4" w:space="0" w:color="auto"/>
              <w:right w:val="single" w:sz="4" w:space="0" w:color="auto"/>
            </w:tcBorders>
            <w:vAlign w:val="center"/>
          </w:tcPr>
          <w:p w:rsidR="005615A8"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bCs/>
                <w:sz w:val="28"/>
                <w:szCs w:val="36"/>
              </w:rPr>
              <w:t>…</w:t>
            </w:r>
          </w:p>
        </w:tc>
        <w:tc>
          <w:tcPr>
            <w:tcW w:w="2209"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r>
              <w:rPr>
                <w:rFonts w:asciiTheme="minorEastAsia" w:eastAsiaTheme="minorEastAsia" w:hAnsiTheme="minorEastAsia"/>
                <w:bCs/>
                <w:sz w:val="28"/>
                <w:szCs w:val="36"/>
              </w:rPr>
              <w:t>…</w:t>
            </w:r>
          </w:p>
        </w:tc>
        <w:tc>
          <w:tcPr>
            <w:tcW w:w="98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7"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26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986"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1578" w:type="dxa"/>
            <w:tcBorders>
              <w:top w:val="single" w:sz="4" w:space="0" w:color="auto"/>
              <w:left w:val="single" w:sz="4" w:space="0" w:color="auto"/>
              <w:bottom w:val="single" w:sz="4" w:space="0" w:color="auto"/>
              <w:right w:val="single" w:sz="4" w:space="0" w:color="auto"/>
            </w:tcBorders>
            <w:vAlign w:val="center"/>
          </w:tcPr>
          <w:p w:rsidR="005615A8" w:rsidRPr="00500E54" w:rsidRDefault="005615A8" w:rsidP="00F03DA1">
            <w:pPr>
              <w:snapToGrid w:val="0"/>
              <w:jc w:val="center"/>
              <w:rPr>
                <w:rFonts w:asciiTheme="minorEastAsia" w:eastAsiaTheme="minorEastAsia" w:hAnsiTheme="minorEastAsia"/>
                <w:bCs/>
                <w:sz w:val="28"/>
                <w:szCs w:val="36"/>
              </w:rPr>
            </w:pPr>
          </w:p>
        </w:tc>
        <w:tc>
          <w:tcPr>
            <w:tcW w:w="723" w:type="dxa"/>
            <w:tcBorders>
              <w:top w:val="single" w:sz="4" w:space="0" w:color="auto"/>
              <w:left w:val="single" w:sz="4" w:space="0" w:color="auto"/>
              <w:bottom w:val="single" w:sz="4" w:space="0" w:color="auto"/>
              <w:right w:val="single" w:sz="4" w:space="0" w:color="auto"/>
            </w:tcBorders>
          </w:tcPr>
          <w:p w:rsidR="005615A8" w:rsidRPr="00500E54" w:rsidRDefault="005615A8" w:rsidP="00F03DA1">
            <w:pPr>
              <w:snapToGrid w:val="0"/>
              <w:jc w:val="center"/>
              <w:rPr>
                <w:rFonts w:asciiTheme="minorEastAsia" w:eastAsiaTheme="minorEastAsia" w:hAnsiTheme="minorEastAsia"/>
                <w:bCs/>
                <w:sz w:val="28"/>
                <w:szCs w:val="36"/>
              </w:rPr>
            </w:pPr>
          </w:p>
        </w:tc>
      </w:tr>
    </w:tbl>
    <w:p w:rsidR="005615A8" w:rsidRPr="007E454A" w:rsidRDefault="004A5D08" w:rsidP="004A5D08">
      <w:pPr>
        <w:snapToGrid w:val="0"/>
        <w:rPr>
          <w:rFonts w:asciiTheme="minorEastAsia" w:eastAsiaTheme="minorEastAsia" w:hAnsiTheme="minorEastAsia"/>
          <w:b/>
          <w:color w:val="000000"/>
          <w:szCs w:val="21"/>
        </w:rPr>
      </w:pPr>
      <w:r w:rsidRPr="007E454A">
        <w:rPr>
          <w:rFonts w:asciiTheme="minorEastAsia" w:eastAsiaTheme="minorEastAsia" w:hAnsiTheme="minorEastAsia" w:hint="eastAsia"/>
          <w:b/>
          <w:color w:val="000000"/>
          <w:szCs w:val="21"/>
        </w:rPr>
        <w:t>（注：1、</w:t>
      </w:r>
      <w:r w:rsidR="005615A8" w:rsidRPr="007E454A">
        <w:rPr>
          <w:rFonts w:asciiTheme="minorEastAsia" w:eastAsiaTheme="minorEastAsia" w:hAnsiTheme="minorEastAsia" w:hint="eastAsia"/>
          <w:b/>
          <w:color w:val="000000"/>
          <w:szCs w:val="21"/>
        </w:rPr>
        <w:t>同时附车辆行驶证或自有车辆证明；</w:t>
      </w:r>
    </w:p>
    <w:p w:rsidR="004A5D08" w:rsidRPr="007E454A" w:rsidRDefault="005615A8" w:rsidP="007E454A">
      <w:pPr>
        <w:snapToGrid w:val="0"/>
        <w:ind w:firstLineChars="295" w:firstLine="622"/>
        <w:rPr>
          <w:rFonts w:asciiTheme="minorEastAsia" w:eastAsiaTheme="minorEastAsia" w:hAnsiTheme="minorEastAsia"/>
          <w:b/>
          <w:color w:val="000000"/>
          <w:szCs w:val="21"/>
        </w:rPr>
      </w:pPr>
      <w:r w:rsidRPr="007E454A">
        <w:rPr>
          <w:rFonts w:asciiTheme="minorEastAsia" w:eastAsiaTheme="minorEastAsia" w:hAnsiTheme="minorEastAsia" w:hint="eastAsia"/>
          <w:b/>
          <w:color w:val="000000"/>
          <w:szCs w:val="21"/>
        </w:rPr>
        <w:t>2、附后</w:t>
      </w:r>
      <w:r w:rsidR="004A5D08" w:rsidRPr="007E454A">
        <w:rPr>
          <w:rFonts w:asciiTheme="minorEastAsia" w:eastAsiaTheme="minorEastAsia" w:hAnsiTheme="minorEastAsia" w:hint="eastAsia"/>
          <w:b/>
          <w:color w:val="000000"/>
          <w:szCs w:val="21"/>
        </w:rPr>
        <w:t>表格如不够,</w:t>
      </w:r>
      <w:r w:rsidRPr="007E454A">
        <w:rPr>
          <w:rFonts w:asciiTheme="minorEastAsia" w:eastAsiaTheme="minorEastAsia" w:hAnsiTheme="minorEastAsia" w:hint="eastAsia"/>
          <w:b/>
          <w:color w:val="000000"/>
          <w:szCs w:val="21"/>
        </w:rPr>
        <w:t>可按同样格式扩展。</w:t>
      </w:r>
      <w:r w:rsidR="004A5D08" w:rsidRPr="007E454A">
        <w:rPr>
          <w:rFonts w:asciiTheme="minorEastAsia" w:eastAsiaTheme="minorEastAsia" w:hAnsiTheme="minorEastAsia" w:hint="eastAsia"/>
          <w:b/>
          <w:color w:val="000000"/>
          <w:szCs w:val="21"/>
        </w:rPr>
        <w:t>）</w:t>
      </w:r>
    </w:p>
    <w:p w:rsidR="007E454A" w:rsidRDefault="007E454A" w:rsidP="00F03DA1">
      <w:pPr>
        <w:snapToGrid w:val="0"/>
        <w:rPr>
          <w:rFonts w:asciiTheme="minorEastAsia" w:eastAsiaTheme="minorEastAsia" w:hAnsiTheme="minorEastAsia"/>
          <w:color w:val="000000"/>
          <w:sz w:val="32"/>
          <w:szCs w:val="32"/>
        </w:rPr>
      </w:pPr>
    </w:p>
    <w:p w:rsidR="00F14693" w:rsidRPr="00500E54" w:rsidRDefault="00F14693" w:rsidP="00F03DA1">
      <w:pPr>
        <w:snapToGrid w:val="0"/>
        <w:rPr>
          <w:rFonts w:asciiTheme="minorEastAsia" w:eastAsiaTheme="minorEastAsia" w:hAnsiTheme="minorEastAsia" w:cs="宋体"/>
          <w:b/>
          <w:bCs/>
          <w:color w:val="000000"/>
          <w:sz w:val="32"/>
          <w:szCs w:val="32"/>
        </w:rPr>
      </w:pPr>
      <w:r w:rsidRPr="00500E54">
        <w:rPr>
          <w:rFonts w:asciiTheme="minorEastAsia" w:eastAsiaTheme="minorEastAsia" w:hAnsiTheme="minorEastAsia" w:hint="eastAsia"/>
          <w:color w:val="000000"/>
          <w:sz w:val="32"/>
          <w:szCs w:val="32"/>
        </w:rPr>
        <w:lastRenderedPageBreak/>
        <w:t>响应方全称（公章）：                    日期：</w:t>
      </w:r>
    </w:p>
    <w:p w:rsidR="00A10551" w:rsidRPr="00500E54" w:rsidRDefault="00A10551" w:rsidP="00F03DA1">
      <w:pPr>
        <w:snapToGrid w:val="0"/>
        <w:spacing w:line="440" w:lineRule="exact"/>
        <w:rPr>
          <w:rFonts w:asciiTheme="minorEastAsia" w:eastAsiaTheme="minorEastAsia" w:hAnsiTheme="minorEastAsia" w:cs="宋体"/>
          <w:b/>
          <w:bCs/>
          <w:color w:val="000000"/>
          <w:sz w:val="32"/>
          <w:szCs w:val="32"/>
        </w:rPr>
      </w:pPr>
      <w:r w:rsidRPr="00500E54">
        <w:rPr>
          <w:rFonts w:asciiTheme="minorEastAsia" w:eastAsiaTheme="minorEastAsia" w:hAnsiTheme="minorEastAsia" w:hint="eastAsia"/>
          <w:b/>
          <w:color w:val="000000"/>
          <w:sz w:val="32"/>
          <w:szCs w:val="32"/>
        </w:rPr>
        <w:t>附件</w:t>
      </w:r>
      <w:r w:rsidR="009D333A">
        <w:rPr>
          <w:rFonts w:asciiTheme="minorEastAsia" w:eastAsiaTheme="minorEastAsia" w:hAnsiTheme="minorEastAsia" w:hint="eastAsia"/>
          <w:b/>
          <w:color w:val="000000"/>
          <w:sz w:val="32"/>
          <w:szCs w:val="32"/>
        </w:rPr>
        <w:t>9</w:t>
      </w:r>
      <w:r w:rsidRPr="00500E54">
        <w:rPr>
          <w:rFonts w:asciiTheme="minorEastAsia" w:eastAsiaTheme="minorEastAsia" w:hAnsiTheme="minorEastAsia" w:hint="eastAsia"/>
          <w:b/>
          <w:color w:val="000000"/>
          <w:sz w:val="32"/>
          <w:szCs w:val="32"/>
        </w:rPr>
        <w:t>-</w:t>
      </w:r>
      <w:r w:rsidR="000978D6">
        <w:rPr>
          <w:rFonts w:asciiTheme="minorEastAsia" w:eastAsiaTheme="minorEastAsia" w:hAnsiTheme="minorEastAsia" w:hint="eastAsia"/>
          <w:b/>
          <w:color w:val="000000"/>
          <w:sz w:val="32"/>
          <w:szCs w:val="32"/>
        </w:rPr>
        <w:t>3</w:t>
      </w:r>
      <w:r w:rsidRPr="00500E54">
        <w:rPr>
          <w:rFonts w:asciiTheme="minorEastAsia" w:eastAsiaTheme="minorEastAsia" w:hAnsiTheme="minorEastAsia" w:hint="eastAsia"/>
          <w:b/>
          <w:color w:val="000000"/>
          <w:sz w:val="32"/>
          <w:szCs w:val="32"/>
        </w:rPr>
        <w:t>：主要技术人员一览表</w:t>
      </w:r>
    </w:p>
    <w:p w:rsidR="00A10551" w:rsidRPr="00500E54" w:rsidRDefault="00A10551" w:rsidP="00F03DA1">
      <w:pPr>
        <w:snapToGrid w:val="0"/>
        <w:rPr>
          <w:rFonts w:asciiTheme="minorEastAsia" w:eastAsiaTheme="minorEastAsia" w:hAnsiTheme="minorEastAsia" w:cs="宋体"/>
          <w:b/>
          <w:bCs/>
          <w:color w:val="000000"/>
          <w:sz w:val="32"/>
          <w:szCs w:val="32"/>
        </w:rPr>
      </w:pPr>
    </w:p>
    <w:p w:rsidR="00A10551" w:rsidRPr="00500E54" w:rsidRDefault="00A10551" w:rsidP="00F03DA1">
      <w:pPr>
        <w:snapToGrid w:val="0"/>
        <w:spacing w:line="480" w:lineRule="exact"/>
        <w:jc w:val="center"/>
        <w:rPr>
          <w:rFonts w:asciiTheme="minorEastAsia" w:eastAsiaTheme="minorEastAsia" w:hAnsiTheme="minorEastAsia"/>
          <w:b/>
          <w:bCs/>
          <w:color w:val="000000"/>
          <w:sz w:val="30"/>
          <w:szCs w:val="3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960"/>
        <w:gridCol w:w="1440"/>
        <w:gridCol w:w="1200"/>
        <w:gridCol w:w="1560"/>
        <w:gridCol w:w="1440"/>
        <w:gridCol w:w="1284"/>
        <w:gridCol w:w="1134"/>
      </w:tblGrid>
      <w:tr w:rsidR="00A10551" w:rsidRPr="00500E54" w:rsidTr="005615A8">
        <w:trPr>
          <w:trHeight w:val="1230"/>
        </w:trPr>
        <w:tc>
          <w:tcPr>
            <w:tcW w:w="66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序号</w:t>
            </w:r>
          </w:p>
        </w:tc>
        <w:tc>
          <w:tcPr>
            <w:tcW w:w="96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姓名</w:t>
            </w:r>
          </w:p>
        </w:tc>
        <w:tc>
          <w:tcPr>
            <w:tcW w:w="144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工种</w:t>
            </w:r>
          </w:p>
        </w:tc>
        <w:tc>
          <w:tcPr>
            <w:tcW w:w="120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技术等级</w:t>
            </w:r>
          </w:p>
        </w:tc>
        <w:tc>
          <w:tcPr>
            <w:tcW w:w="156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资格证书号</w:t>
            </w:r>
          </w:p>
        </w:tc>
        <w:tc>
          <w:tcPr>
            <w:tcW w:w="1440"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发证时间</w:t>
            </w:r>
          </w:p>
        </w:tc>
        <w:tc>
          <w:tcPr>
            <w:tcW w:w="1284"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从事本工作时间</w:t>
            </w:r>
          </w:p>
        </w:tc>
        <w:tc>
          <w:tcPr>
            <w:tcW w:w="1134" w:type="dxa"/>
            <w:vAlign w:val="center"/>
          </w:tcPr>
          <w:p w:rsidR="00A10551" w:rsidRPr="00500E54" w:rsidRDefault="00A10551" w:rsidP="00F03DA1">
            <w:pPr>
              <w:snapToGrid w:val="0"/>
              <w:jc w:val="center"/>
              <w:rPr>
                <w:rFonts w:asciiTheme="minorEastAsia" w:eastAsiaTheme="minorEastAsia" w:hAnsiTheme="minorEastAsia"/>
                <w:b/>
                <w:color w:val="000000"/>
                <w:sz w:val="24"/>
              </w:rPr>
            </w:pPr>
            <w:r w:rsidRPr="00500E54">
              <w:rPr>
                <w:rFonts w:asciiTheme="minorEastAsia" w:eastAsiaTheme="minorEastAsia" w:hAnsiTheme="minorEastAsia" w:hint="eastAsia"/>
                <w:b/>
                <w:color w:val="000000"/>
                <w:sz w:val="24"/>
              </w:rPr>
              <w:t>是否通过国家统一考试</w:t>
            </w:r>
          </w:p>
        </w:tc>
      </w:tr>
      <w:tr w:rsidR="005615A8" w:rsidRPr="00500E54" w:rsidTr="005615A8">
        <w:trPr>
          <w:trHeight w:val="620"/>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1</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2</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3</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4</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5</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6</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7</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8</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00E54" w:rsidRDefault="005615A8" w:rsidP="00CD0AED">
            <w:pPr>
              <w:snapToGrid w:val="0"/>
              <w:jc w:val="center"/>
              <w:rPr>
                <w:rFonts w:asciiTheme="minorEastAsia" w:eastAsiaTheme="minorEastAsia" w:hAnsiTheme="minorEastAsia"/>
                <w:bCs/>
                <w:sz w:val="28"/>
                <w:szCs w:val="36"/>
              </w:rPr>
            </w:pPr>
            <w:r>
              <w:rPr>
                <w:rFonts w:asciiTheme="minorEastAsia" w:eastAsiaTheme="minorEastAsia" w:hAnsiTheme="minorEastAsia" w:hint="eastAsia"/>
                <w:bCs/>
                <w:sz w:val="28"/>
                <w:szCs w:val="36"/>
              </w:rPr>
              <w:t>9</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615A8" w:rsidRDefault="005615A8" w:rsidP="005615A8">
            <w:pPr>
              <w:snapToGrid w:val="0"/>
              <w:jc w:val="center"/>
              <w:rPr>
                <w:rFonts w:asciiTheme="minorEastAsia" w:eastAsiaTheme="minorEastAsia" w:hAnsiTheme="minorEastAsia"/>
                <w:color w:val="000000"/>
                <w:sz w:val="24"/>
              </w:rPr>
            </w:pPr>
            <w:r w:rsidRPr="005615A8">
              <w:rPr>
                <w:rFonts w:asciiTheme="minorEastAsia" w:eastAsiaTheme="minorEastAsia" w:hAnsiTheme="minorEastAsia" w:hint="eastAsia"/>
                <w:color w:val="000000"/>
                <w:sz w:val="24"/>
              </w:rPr>
              <w:t>10</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615A8" w:rsidRDefault="005615A8" w:rsidP="005615A8">
            <w:pPr>
              <w:snapToGrid w:val="0"/>
              <w:jc w:val="center"/>
              <w:rPr>
                <w:rFonts w:asciiTheme="minorEastAsia" w:eastAsiaTheme="minorEastAsia" w:hAnsiTheme="minorEastAsia"/>
                <w:color w:val="000000"/>
                <w:sz w:val="24"/>
              </w:rPr>
            </w:pPr>
            <w:r w:rsidRPr="005615A8">
              <w:rPr>
                <w:rFonts w:asciiTheme="minorEastAsia" w:eastAsiaTheme="minorEastAsia" w:hAnsiTheme="minorEastAsia" w:hint="eastAsia"/>
                <w:color w:val="000000"/>
                <w:sz w:val="24"/>
              </w:rPr>
              <w:t>11</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615A8" w:rsidRDefault="005615A8" w:rsidP="005615A8">
            <w:pPr>
              <w:snapToGrid w:val="0"/>
              <w:jc w:val="center"/>
              <w:rPr>
                <w:rFonts w:asciiTheme="minorEastAsia" w:eastAsiaTheme="minorEastAsia" w:hAnsiTheme="minorEastAsia"/>
                <w:color w:val="000000"/>
                <w:sz w:val="24"/>
              </w:rPr>
            </w:pPr>
            <w:r w:rsidRPr="005615A8">
              <w:rPr>
                <w:rFonts w:asciiTheme="minorEastAsia" w:eastAsiaTheme="minorEastAsia" w:hAnsiTheme="minorEastAsia" w:hint="eastAsia"/>
                <w:color w:val="000000"/>
                <w:sz w:val="24"/>
              </w:rPr>
              <w:t>12</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r w:rsidR="005615A8" w:rsidRPr="00500E54" w:rsidTr="005615A8">
        <w:trPr>
          <w:trHeight w:val="614"/>
        </w:trPr>
        <w:tc>
          <w:tcPr>
            <w:tcW w:w="660" w:type="dxa"/>
            <w:vAlign w:val="center"/>
          </w:tcPr>
          <w:p w:rsidR="005615A8" w:rsidRPr="005615A8" w:rsidRDefault="005615A8" w:rsidP="005615A8">
            <w:pPr>
              <w:snapToGrid w:val="0"/>
              <w:jc w:val="center"/>
              <w:rPr>
                <w:rFonts w:asciiTheme="minorEastAsia" w:eastAsiaTheme="minorEastAsia" w:hAnsiTheme="minorEastAsia"/>
                <w:color w:val="000000"/>
                <w:sz w:val="24"/>
              </w:rPr>
            </w:pPr>
            <w:r w:rsidRPr="005615A8">
              <w:rPr>
                <w:rFonts w:asciiTheme="minorEastAsia" w:eastAsiaTheme="minorEastAsia" w:hAnsiTheme="minorEastAsia"/>
                <w:color w:val="000000"/>
                <w:sz w:val="24"/>
              </w:rPr>
              <w:t>…</w:t>
            </w:r>
            <w:r w:rsidRPr="005615A8">
              <w:rPr>
                <w:rFonts w:asciiTheme="minorEastAsia" w:eastAsiaTheme="minorEastAsia" w:hAnsiTheme="minorEastAsia" w:hint="eastAsia"/>
                <w:color w:val="000000"/>
                <w:sz w:val="24"/>
              </w:rPr>
              <w:t>.</w:t>
            </w:r>
          </w:p>
        </w:tc>
        <w:tc>
          <w:tcPr>
            <w:tcW w:w="960" w:type="dxa"/>
            <w:vAlign w:val="center"/>
          </w:tcPr>
          <w:p w:rsidR="005615A8" w:rsidRPr="00500E54" w:rsidRDefault="005615A8" w:rsidP="00F03DA1">
            <w:pPr>
              <w:snapToGrid w:val="0"/>
              <w:rPr>
                <w:rFonts w:asciiTheme="minorEastAsia" w:eastAsiaTheme="minorEastAsia" w:hAnsiTheme="minorEastAsia"/>
                <w:color w:val="000000"/>
              </w:rPr>
            </w:pPr>
            <w:r>
              <w:rPr>
                <w:rFonts w:asciiTheme="minorEastAsia" w:eastAsiaTheme="minorEastAsia" w:hAnsiTheme="minorEastAsia"/>
                <w:color w:val="000000"/>
              </w:rPr>
              <w:t>…</w:t>
            </w: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00" w:type="dxa"/>
            <w:vAlign w:val="center"/>
          </w:tcPr>
          <w:p w:rsidR="005615A8" w:rsidRPr="00500E54" w:rsidRDefault="005615A8" w:rsidP="00F03DA1">
            <w:pPr>
              <w:snapToGrid w:val="0"/>
              <w:rPr>
                <w:rFonts w:asciiTheme="minorEastAsia" w:eastAsiaTheme="minorEastAsia" w:hAnsiTheme="minorEastAsia"/>
                <w:color w:val="000000"/>
              </w:rPr>
            </w:pPr>
          </w:p>
        </w:tc>
        <w:tc>
          <w:tcPr>
            <w:tcW w:w="1560" w:type="dxa"/>
            <w:vAlign w:val="center"/>
          </w:tcPr>
          <w:p w:rsidR="005615A8" w:rsidRPr="00500E54" w:rsidRDefault="005615A8" w:rsidP="00F03DA1">
            <w:pPr>
              <w:snapToGrid w:val="0"/>
              <w:rPr>
                <w:rFonts w:asciiTheme="minorEastAsia" w:eastAsiaTheme="minorEastAsia" w:hAnsiTheme="minorEastAsia"/>
                <w:color w:val="000000"/>
              </w:rPr>
            </w:pPr>
          </w:p>
        </w:tc>
        <w:tc>
          <w:tcPr>
            <w:tcW w:w="1440" w:type="dxa"/>
            <w:vAlign w:val="center"/>
          </w:tcPr>
          <w:p w:rsidR="005615A8" w:rsidRPr="00500E54" w:rsidRDefault="005615A8" w:rsidP="00F03DA1">
            <w:pPr>
              <w:snapToGrid w:val="0"/>
              <w:rPr>
                <w:rFonts w:asciiTheme="minorEastAsia" w:eastAsiaTheme="minorEastAsia" w:hAnsiTheme="minorEastAsia"/>
                <w:color w:val="000000"/>
              </w:rPr>
            </w:pPr>
          </w:p>
        </w:tc>
        <w:tc>
          <w:tcPr>
            <w:tcW w:w="1284" w:type="dxa"/>
            <w:vAlign w:val="center"/>
          </w:tcPr>
          <w:p w:rsidR="005615A8" w:rsidRPr="00500E54" w:rsidRDefault="005615A8" w:rsidP="00F03DA1">
            <w:pPr>
              <w:snapToGrid w:val="0"/>
              <w:rPr>
                <w:rFonts w:asciiTheme="minorEastAsia" w:eastAsiaTheme="minorEastAsia" w:hAnsiTheme="minorEastAsia"/>
                <w:color w:val="000000"/>
              </w:rPr>
            </w:pPr>
          </w:p>
        </w:tc>
        <w:tc>
          <w:tcPr>
            <w:tcW w:w="1134" w:type="dxa"/>
            <w:vAlign w:val="center"/>
          </w:tcPr>
          <w:p w:rsidR="005615A8" w:rsidRPr="00500E54" w:rsidRDefault="005615A8" w:rsidP="00F03DA1">
            <w:pPr>
              <w:snapToGrid w:val="0"/>
              <w:rPr>
                <w:rFonts w:asciiTheme="minorEastAsia" w:eastAsiaTheme="minorEastAsia" w:hAnsiTheme="minorEastAsia"/>
                <w:color w:val="000000"/>
              </w:rPr>
            </w:pPr>
          </w:p>
        </w:tc>
      </w:tr>
    </w:tbl>
    <w:p w:rsidR="006745F1" w:rsidRPr="00500E54" w:rsidRDefault="006745F1" w:rsidP="00F03DA1">
      <w:pPr>
        <w:snapToGrid w:val="0"/>
        <w:rPr>
          <w:rFonts w:asciiTheme="minorEastAsia" w:eastAsiaTheme="minorEastAsia" w:hAnsiTheme="minorEastAsia"/>
          <w:b/>
          <w:color w:val="000000"/>
          <w:sz w:val="28"/>
          <w:szCs w:val="28"/>
        </w:rPr>
      </w:pPr>
    </w:p>
    <w:p w:rsidR="007E454A" w:rsidRDefault="00A10551" w:rsidP="007E454A">
      <w:pPr>
        <w:snapToGrid w:val="0"/>
        <w:rPr>
          <w:rFonts w:asciiTheme="minorEastAsia" w:eastAsiaTheme="minorEastAsia" w:hAnsiTheme="minorEastAsia"/>
          <w:b/>
          <w:color w:val="000000"/>
          <w:sz w:val="28"/>
          <w:szCs w:val="28"/>
        </w:rPr>
      </w:pPr>
      <w:r w:rsidRPr="00500E54">
        <w:rPr>
          <w:rFonts w:asciiTheme="minorEastAsia" w:eastAsiaTheme="minorEastAsia" w:hAnsiTheme="minorEastAsia" w:hint="eastAsia"/>
          <w:b/>
          <w:color w:val="000000"/>
          <w:sz w:val="28"/>
          <w:szCs w:val="28"/>
        </w:rPr>
        <w:t>注：1、表格如不够,可按同样格式扩展。</w:t>
      </w:r>
    </w:p>
    <w:p w:rsidR="00A10551" w:rsidRPr="00500E54" w:rsidRDefault="00A10551" w:rsidP="007E454A">
      <w:pPr>
        <w:snapToGrid w:val="0"/>
        <w:ind w:firstLineChars="196" w:firstLine="551"/>
        <w:rPr>
          <w:rFonts w:asciiTheme="minorEastAsia" w:eastAsiaTheme="minorEastAsia" w:hAnsiTheme="minorEastAsia"/>
          <w:b/>
          <w:color w:val="000000"/>
          <w:sz w:val="28"/>
          <w:szCs w:val="28"/>
        </w:rPr>
      </w:pPr>
      <w:r w:rsidRPr="00500E54">
        <w:rPr>
          <w:rFonts w:asciiTheme="minorEastAsia" w:eastAsiaTheme="minorEastAsia" w:hAnsiTheme="minorEastAsia" w:hint="eastAsia"/>
          <w:b/>
          <w:color w:val="000000"/>
          <w:sz w:val="28"/>
          <w:szCs w:val="28"/>
        </w:rPr>
        <w:t>2、如有，从业资格证书和资质证书复印件附后。</w:t>
      </w:r>
    </w:p>
    <w:p w:rsidR="00A10551" w:rsidRPr="00500E54" w:rsidRDefault="00A10551" w:rsidP="00F03DA1">
      <w:pPr>
        <w:snapToGrid w:val="0"/>
        <w:rPr>
          <w:rFonts w:asciiTheme="minorEastAsia" w:eastAsiaTheme="minorEastAsia" w:hAnsiTheme="minorEastAsia" w:cs="宋体"/>
          <w:b/>
          <w:bCs/>
          <w:color w:val="000000"/>
          <w:sz w:val="32"/>
          <w:szCs w:val="32"/>
        </w:rPr>
      </w:pPr>
    </w:p>
    <w:p w:rsidR="006745F1" w:rsidRPr="00500E54" w:rsidRDefault="006745F1" w:rsidP="00F03DA1">
      <w:pPr>
        <w:snapToGrid w:val="0"/>
        <w:rPr>
          <w:rFonts w:asciiTheme="minorEastAsia" w:eastAsiaTheme="minorEastAsia" w:hAnsiTheme="minorEastAsia" w:cs="宋体"/>
          <w:b/>
          <w:bCs/>
          <w:color w:val="000000"/>
          <w:sz w:val="32"/>
          <w:szCs w:val="32"/>
        </w:rPr>
      </w:pPr>
      <w:r w:rsidRPr="00500E54">
        <w:rPr>
          <w:rFonts w:asciiTheme="minorEastAsia" w:eastAsiaTheme="minorEastAsia" w:hAnsiTheme="minorEastAsia" w:hint="eastAsia"/>
          <w:color w:val="000000"/>
          <w:sz w:val="32"/>
          <w:szCs w:val="32"/>
        </w:rPr>
        <w:t>响应方全称（公章）：                    日期：</w:t>
      </w:r>
    </w:p>
    <w:p w:rsidR="006745F1" w:rsidRPr="00500E54" w:rsidRDefault="006745F1" w:rsidP="00F03DA1">
      <w:pPr>
        <w:snapToGrid w:val="0"/>
        <w:rPr>
          <w:rFonts w:asciiTheme="minorEastAsia" w:eastAsiaTheme="minorEastAsia" w:hAnsiTheme="minorEastAsia" w:cs="宋体"/>
          <w:b/>
          <w:bCs/>
          <w:color w:val="000000"/>
          <w:sz w:val="32"/>
          <w:szCs w:val="32"/>
        </w:rPr>
      </w:pPr>
    </w:p>
    <w:p w:rsidR="00A10551" w:rsidRDefault="00A10551" w:rsidP="00F03DA1">
      <w:pPr>
        <w:snapToGrid w:val="0"/>
        <w:rPr>
          <w:rFonts w:asciiTheme="minorEastAsia" w:eastAsiaTheme="minorEastAsia" w:hAnsiTheme="minorEastAsia" w:cs="宋体"/>
          <w:b/>
          <w:bCs/>
          <w:color w:val="000000"/>
          <w:sz w:val="32"/>
          <w:szCs w:val="32"/>
        </w:rPr>
      </w:pPr>
    </w:p>
    <w:p w:rsidR="004A5D08" w:rsidRPr="00500E54" w:rsidRDefault="004A5D08" w:rsidP="00F03DA1">
      <w:pPr>
        <w:snapToGrid w:val="0"/>
        <w:rPr>
          <w:rFonts w:asciiTheme="minorEastAsia" w:eastAsiaTheme="minorEastAsia" w:hAnsiTheme="minorEastAsia" w:cs="宋体"/>
          <w:b/>
          <w:bCs/>
          <w:color w:val="000000"/>
          <w:sz w:val="32"/>
          <w:szCs w:val="32"/>
        </w:rPr>
      </w:pPr>
    </w:p>
    <w:p w:rsidR="00A10551" w:rsidRPr="00500E54" w:rsidRDefault="00A10551" w:rsidP="00F03DA1">
      <w:pPr>
        <w:snapToGrid w:val="0"/>
        <w:rPr>
          <w:rFonts w:asciiTheme="minorEastAsia" w:eastAsiaTheme="minorEastAsia" w:hAnsiTheme="minorEastAsia" w:cs="宋体"/>
          <w:b/>
          <w:bCs/>
          <w:color w:val="000000"/>
          <w:sz w:val="32"/>
          <w:szCs w:val="32"/>
        </w:rPr>
      </w:pPr>
    </w:p>
    <w:p w:rsidR="00A10551" w:rsidRPr="00500E54" w:rsidRDefault="00A10551" w:rsidP="00F03DA1">
      <w:pPr>
        <w:snapToGrid w:val="0"/>
        <w:rPr>
          <w:rFonts w:asciiTheme="minorEastAsia" w:eastAsiaTheme="minorEastAsia" w:hAnsiTheme="minorEastAsia"/>
          <w:b/>
          <w:color w:val="000000"/>
          <w:sz w:val="30"/>
          <w:szCs w:val="30"/>
        </w:rPr>
      </w:pPr>
      <w:r w:rsidRPr="00500E54">
        <w:rPr>
          <w:rFonts w:asciiTheme="minorEastAsia" w:eastAsiaTheme="minorEastAsia" w:hAnsiTheme="minorEastAsia" w:cs="宋体" w:hint="eastAsia"/>
          <w:b/>
          <w:color w:val="000000"/>
          <w:kern w:val="0"/>
          <w:sz w:val="32"/>
          <w:szCs w:val="32"/>
        </w:rPr>
        <w:t>附件</w:t>
      </w:r>
      <w:r w:rsidR="009D333A">
        <w:rPr>
          <w:rFonts w:asciiTheme="minorEastAsia" w:eastAsiaTheme="minorEastAsia" w:hAnsiTheme="minorEastAsia" w:cs="宋体" w:hint="eastAsia"/>
          <w:b/>
          <w:color w:val="000000"/>
          <w:kern w:val="0"/>
          <w:sz w:val="32"/>
          <w:szCs w:val="32"/>
        </w:rPr>
        <w:t>10</w:t>
      </w:r>
      <w:r w:rsidRPr="00500E54">
        <w:rPr>
          <w:rFonts w:asciiTheme="minorEastAsia" w:eastAsiaTheme="minorEastAsia" w:hAnsiTheme="minorEastAsia" w:cs="宋体" w:hint="eastAsia"/>
          <w:b/>
          <w:color w:val="000000"/>
          <w:kern w:val="0"/>
          <w:sz w:val="32"/>
          <w:szCs w:val="32"/>
        </w:rPr>
        <w:t>：</w:t>
      </w:r>
      <w:r w:rsidR="006745F1" w:rsidRPr="00500E54">
        <w:rPr>
          <w:rFonts w:asciiTheme="minorEastAsia" w:eastAsiaTheme="minorEastAsia" w:hAnsiTheme="minorEastAsia" w:cs="宋体" w:hint="eastAsia"/>
          <w:b/>
          <w:color w:val="000000"/>
          <w:kern w:val="0"/>
          <w:sz w:val="32"/>
          <w:szCs w:val="32"/>
        </w:rPr>
        <w:t xml:space="preserve"> </w:t>
      </w:r>
      <w:r w:rsidRPr="00500E54">
        <w:rPr>
          <w:rFonts w:asciiTheme="minorEastAsia" w:eastAsiaTheme="minorEastAsia" w:hAnsiTheme="minorEastAsia" w:cs="宋体" w:hint="eastAsia"/>
          <w:b/>
          <w:color w:val="000000"/>
          <w:kern w:val="0"/>
          <w:sz w:val="30"/>
          <w:szCs w:val="30"/>
        </w:rPr>
        <w:t>服务方案（</w:t>
      </w:r>
      <w:r w:rsidR="006745F1" w:rsidRPr="00500E54">
        <w:rPr>
          <w:rFonts w:asciiTheme="minorEastAsia" w:eastAsiaTheme="minorEastAsia" w:hAnsiTheme="minorEastAsia" w:cs="宋体" w:hint="eastAsia"/>
          <w:b/>
          <w:color w:val="000000"/>
          <w:kern w:val="0"/>
          <w:sz w:val="30"/>
          <w:szCs w:val="30"/>
        </w:rPr>
        <w:t>含基本服务、售后服务等</w:t>
      </w:r>
      <w:r w:rsidR="00AC1602" w:rsidRPr="00500E54">
        <w:rPr>
          <w:rFonts w:asciiTheme="minorEastAsia" w:eastAsiaTheme="minorEastAsia" w:hAnsiTheme="minorEastAsia" w:cs="宋体" w:hint="eastAsia"/>
          <w:b/>
          <w:color w:val="000000"/>
          <w:kern w:val="0"/>
          <w:sz w:val="30"/>
          <w:szCs w:val="30"/>
        </w:rPr>
        <w:t>，格式自拟</w:t>
      </w:r>
      <w:r w:rsidRPr="00500E54">
        <w:rPr>
          <w:rFonts w:asciiTheme="minorEastAsia" w:eastAsiaTheme="minorEastAsia" w:hAnsiTheme="minorEastAsia" w:cs="宋体" w:hint="eastAsia"/>
          <w:b/>
          <w:color w:val="000000"/>
          <w:kern w:val="0"/>
          <w:sz w:val="30"/>
          <w:szCs w:val="30"/>
        </w:rPr>
        <w:t>）、服务小组人员情况一览表</w:t>
      </w:r>
      <w:r w:rsidR="00A8294F">
        <w:rPr>
          <w:rFonts w:asciiTheme="minorEastAsia" w:eastAsiaTheme="minorEastAsia" w:hAnsiTheme="minorEastAsia" w:cs="宋体" w:hint="eastAsia"/>
          <w:b/>
          <w:color w:val="000000"/>
          <w:kern w:val="0"/>
          <w:sz w:val="30"/>
          <w:szCs w:val="30"/>
        </w:rPr>
        <w:t>、</w:t>
      </w:r>
      <w:r w:rsidR="00A8294F" w:rsidRPr="00A8294F">
        <w:rPr>
          <w:rFonts w:asciiTheme="minorEastAsia" w:eastAsiaTheme="minorEastAsia" w:hAnsiTheme="minorEastAsia" w:cs="宋体" w:hint="eastAsia"/>
          <w:b/>
          <w:color w:val="000000"/>
          <w:kern w:val="0"/>
          <w:sz w:val="30"/>
          <w:szCs w:val="30"/>
        </w:rPr>
        <w:t>服务网点清单</w:t>
      </w:r>
    </w:p>
    <w:p w:rsidR="006745F1" w:rsidRPr="00500E54" w:rsidRDefault="006745F1" w:rsidP="00F03DA1">
      <w:pPr>
        <w:snapToGrid w:val="0"/>
        <w:rPr>
          <w:rFonts w:asciiTheme="minorEastAsia" w:eastAsiaTheme="minorEastAsia" w:hAnsiTheme="minorEastAsia"/>
          <w:b/>
          <w:color w:val="000000"/>
          <w:sz w:val="30"/>
          <w:szCs w:val="30"/>
        </w:rPr>
      </w:pPr>
    </w:p>
    <w:p w:rsidR="006745F1" w:rsidRPr="00500E54" w:rsidRDefault="006745F1" w:rsidP="00F03DA1">
      <w:pPr>
        <w:snapToGrid w:val="0"/>
        <w:rPr>
          <w:rFonts w:asciiTheme="minorEastAsia" w:eastAsiaTheme="minorEastAsia" w:hAnsiTheme="minorEastAsia"/>
          <w:b/>
          <w:color w:val="000000"/>
          <w:sz w:val="30"/>
          <w:szCs w:val="30"/>
        </w:rPr>
      </w:pPr>
      <w:r w:rsidRPr="00500E54">
        <w:rPr>
          <w:rFonts w:asciiTheme="minorEastAsia" w:eastAsiaTheme="minorEastAsia" w:hAnsiTheme="minorEastAsia" w:cs="宋体" w:hint="eastAsia"/>
          <w:b/>
          <w:color w:val="000000"/>
          <w:kern w:val="0"/>
          <w:sz w:val="32"/>
          <w:szCs w:val="32"/>
        </w:rPr>
        <w:t>附件</w:t>
      </w:r>
      <w:r w:rsidR="009D333A">
        <w:rPr>
          <w:rFonts w:asciiTheme="minorEastAsia" w:eastAsiaTheme="minorEastAsia" w:hAnsiTheme="minorEastAsia" w:cs="宋体" w:hint="eastAsia"/>
          <w:b/>
          <w:color w:val="000000"/>
          <w:kern w:val="0"/>
          <w:sz w:val="32"/>
          <w:szCs w:val="32"/>
        </w:rPr>
        <w:t>10</w:t>
      </w:r>
      <w:r w:rsidRPr="00500E54">
        <w:rPr>
          <w:rFonts w:asciiTheme="minorEastAsia" w:eastAsiaTheme="minorEastAsia" w:hAnsiTheme="minorEastAsia" w:cs="宋体" w:hint="eastAsia"/>
          <w:b/>
          <w:color w:val="000000"/>
          <w:kern w:val="0"/>
          <w:sz w:val="32"/>
          <w:szCs w:val="32"/>
        </w:rPr>
        <w:t xml:space="preserve">-1： </w:t>
      </w:r>
      <w:r w:rsidRPr="00500E54">
        <w:rPr>
          <w:rFonts w:asciiTheme="minorEastAsia" w:eastAsiaTheme="minorEastAsia" w:hAnsiTheme="minorEastAsia" w:cs="宋体" w:hint="eastAsia"/>
          <w:b/>
          <w:color w:val="000000"/>
          <w:kern w:val="0"/>
          <w:sz w:val="30"/>
          <w:szCs w:val="30"/>
        </w:rPr>
        <w:t>服务方案（含基本服务、售后服务等</w:t>
      </w:r>
      <w:r w:rsidR="00AC1602" w:rsidRPr="00500E54">
        <w:rPr>
          <w:rFonts w:asciiTheme="minorEastAsia" w:eastAsiaTheme="minorEastAsia" w:hAnsiTheme="minorEastAsia" w:cs="宋体" w:hint="eastAsia"/>
          <w:b/>
          <w:color w:val="000000"/>
          <w:kern w:val="0"/>
          <w:sz w:val="30"/>
          <w:szCs w:val="30"/>
        </w:rPr>
        <w:t>，格式自拟</w:t>
      </w:r>
      <w:r w:rsidRPr="00500E54">
        <w:rPr>
          <w:rFonts w:asciiTheme="minorEastAsia" w:eastAsiaTheme="minorEastAsia" w:hAnsiTheme="minorEastAsia" w:cs="宋体" w:hint="eastAsia"/>
          <w:b/>
          <w:color w:val="000000"/>
          <w:kern w:val="0"/>
          <w:sz w:val="30"/>
          <w:szCs w:val="30"/>
        </w:rPr>
        <w:t>）</w:t>
      </w:r>
    </w:p>
    <w:p w:rsidR="006745F1" w:rsidRPr="00500E54" w:rsidRDefault="006745F1" w:rsidP="00F03DA1">
      <w:pPr>
        <w:snapToGrid w:val="0"/>
        <w:rPr>
          <w:rFonts w:asciiTheme="minorEastAsia" w:eastAsiaTheme="minorEastAsia" w:hAnsiTheme="minorEastAsia"/>
          <w:color w:val="000000"/>
          <w:sz w:val="30"/>
          <w:szCs w:val="30"/>
        </w:rPr>
      </w:pPr>
    </w:p>
    <w:p w:rsidR="006745F1" w:rsidRPr="00500E54" w:rsidRDefault="006745F1" w:rsidP="00F03DA1">
      <w:pPr>
        <w:snapToGrid w:val="0"/>
        <w:rPr>
          <w:rFonts w:asciiTheme="minorEastAsia" w:eastAsiaTheme="minorEastAsia" w:hAnsiTheme="minorEastAsia" w:cs="宋体"/>
          <w:b/>
          <w:color w:val="000000"/>
          <w:kern w:val="0"/>
          <w:sz w:val="32"/>
          <w:szCs w:val="32"/>
        </w:rPr>
      </w:pPr>
      <w:r w:rsidRPr="00500E54">
        <w:rPr>
          <w:rFonts w:asciiTheme="minorEastAsia" w:eastAsiaTheme="minorEastAsia" w:hAnsiTheme="minorEastAsia" w:cs="宋体" w:hint="eastAsia"/>
          <w:b/>
          <w:color w:val="000000"/>
          <w:kern w:val="0"/>
          <w:sz w:val="32"/>
          <w:szCs w:val="32"/>
        </w:rPr>
        <w:t>附件</w:t>
      </w:r>
      <w:r w:rsidR="009D333A">
        <w:rPr>
          <w:rFonts w:asciiTheme="minorEastAsia" w:eastAsiaTheme="minorEastAsia" w:hAnsiTheme="minorEastAsia" w:cs="宋体" w:hint="eastAsia"/>
          <w:b/>
          <w:color w:val="000000"/>
          <w:kern w:val="0"/>
          <w:sz w:val="32"/>
          <w:szCs w:val="32"/>
        </w:rPr>
        <w:t>10</w:t>
      </w:r>
      <w:r w:rsidRPr="00500E54">
        <w:rPr>
          <w:rFonts w:asciiTheme="minorEastAsia" w:eastAsiaTheme="minorEastAsia" w:hAnsiTheme="minorEastAsia" w:cs="宋体" w:hint="eastAsia"/>
          <w:b/>
          <w:color w:val="000000"/>
          <w:kern w:val="0"/>
          <w:sz w:val="32"/>
          <w:szCs w:val="32"/>
        </w:rPr>
        <w:t>-2：</w:t>
      </w:r>
      <w:r w:rsidR="00AC1602" w:rsidRPr="00500E54">
        <w:rPr>
          <w:rFonts w:asciiTheme="minorEastAsia" w:eastAsiaTheme="minorEastAsia" w:hAnsiTheme="minorEastAsia" w:cs="宋体" w:hint="eastAsia"/>
          <w:b/>
          <w:color w:val="000000"/>
          <w:kern w:val="0"/>
          <w:sz w:val="30"/>
          <w:szCs w:val="30"/>
        </w:rPr>
        <w:t>服务小组人员情况一览表</w:t>
      </w:r>
    </w:p>
    <w:p w:rsidR="006745F1" w:rsidRPr="00500E54" w:rsidRDefault="006745F1" w:rsidP="00F03DA1">
      <w:pPr>
        <w:snapToGrid w:val="0"/>
        <w:rPr>
          <w:rFonts w:asciiTheme="minorEastAsia" w:eastAsiaTheme="minorEastAsia" w:hAnsiTheme="minorEastAsia" w:cs="宋体"/>
          <w:b/>
          <w:color w:val="000000"/>
          <w:kern w:val="0"/>
          <w:sz w:val="32"/>
          <w:szCs w:val="32"/>
        </w:rPr>
      </w:pPr>
    </w:p>
    <w:p w:rsidR="006745F1" w:rsidRPr="00500E54" w:rsidRDefault="006745F1" w:rsidP="00F03DA1">
      <w:pPr>
        <w:snapToGrid w:val="0"/>
        <w:jc w:val="center"/>
        <w:rPr>
          <w:rFonts w:asciiTheme="minorEastAsia" w:eastAsiaTheme="minorEastAsia" w:hAnsiTheme="minorEastAsia"/>
          <w:b/>
          <w:color w:val="000000"/>
          <w:sz w:val="30"/>
          <w:szCs w:val="30"/>
        </w:rPr>
      </w:pPr>
      <w:r w:rsidRPr="00500E54">
        <w:rPr>
          <w:rFonts w:asciiTheme="minorEastAsia" w:eastAsiaTheme="minorEastAsia" w:hAnsiTheme="minorEastAsia" w:cs="宋体" w:hint="eastAsia"/>
          <w:b/>
          <w:color w:val="000000"/>
          <w:kern w:val="0"/>
          <w:sz w:val="30"/>
          <w:szCs w:val="30"/>
        </w:rPr>
        <w:t>服务小组人员情况一览表</w:t>
      </w:r>
    </w:p>
    <w:p w:rsidR="006745F1" w:rsidRPr="00500E54" w:rsidRDefault="006745F1" w:rsidP="00F03DA1">
      <w:pPr>
        <w:snapToGrid w:val="0"/>
        <w:spacing w:line="440" w:lineRule="exact"/>
        <w:rPr>
          <w:rFonts w:asciiTheme="minorEastAsia" w:eastAsiaTheme="minorEastAsia" w:hAnsiTheme="minorEastAsia" w:cs="Arial"/>
          <w:b/>
          <w:bCs/>
          <w:color w:val="000000"/>
          <w:kern w:val="0"/>
          <w:sz w:val="32"/>
          <w:szCs w:val="32"/>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958"/>
        <w:gridCol w:w="1004"/>
        <w:gridCol w:w="1225"/>
        <w:gridCol w:w="1441"/>
        <w:gridCol w:w="1500"/>
        <w:gridCol w:w="1458"/>
      </w:tblGrid>
      <w:tr w:rsidR="006745F1" w:rsidRPr="00500E54" w:rsidTr="004971F2">
        <w:trPr>
          <w:trHeight w:val="1205"/>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序号</w:t>
            </w: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姓名</w:t>
            </w: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现职位</w:t>
            </w: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办公电话</w:t>
            </w: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手机</w:t>
            </w: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现工作地点</w:t>
            </w: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r w:rsidRPr="00500E54">
              <w:rPr>
                <w:rFonts w:asciiTheme="minorEastAsia" w:eastAsiaTheme="minorEastAsia" w:hAnsiTheme="minorEastAsia" w:hint="eastAsia"/>
                <w:color w:val="000000"/>
                <w:sz w:val="24"/>
              </w:rPr>
              <w:t>拟承担工作</w:t>
            </w:r>
          </w:p>
        </w:tc>
      </w:tr>
      <w:tr w:rsidR="006745F1" w:rsidRPr="00500E54" w:rsidTr="004971F2">
        <w:trPr>
          <w:trHeight w:val="617"/>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r>
      <w:tr w:rsidR="006745F1" w:rsidRPr="00500E54" w:rsidTr="004971F2">
        <w:trPr>
          <w:trHeight w:val="603"/>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r>
      <w:tr w:rsidR="006745F1" w:rsidRPr="00500E54" w:rsidTr="004971F2">
        <w:trPr>
          <w:trHeight w:val="630"/>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r>
      <w:tr w:rsidR="006745F1" w:rsidRPr="00500E54" w:rsidTr="004971F2">
        <w:trPr>
          <w:trHeight w:val="603"/>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r>
      <w:tr w:rsidR="006745F1" w:rsidRPr="00500E54" w:rsidTr="004971F2">
        <w:trPr>
          <w:trHeight w:val="630"/>
        </w:trPr>
        <w:tc>
          <w:tcPr>
            <w:tcW w:w="669"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9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004"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225"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41"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500"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c>
          <w:tcPr>
            <w:tcW w:w="1458" w:type="dxa"/>
            <w:vAlign w:val="center"/>
          </w:tcPr>
          <w:p w:rsidR="006745F1" w:rsidRPr="00500E54" w:rsidRDefault="006745F1" w:rsidP="00F03DA1">
            <w:pPr>
              <w:snapToGrid w:val="0"/>
              <w:spacing w:line="400" w:lineRule="exact"/>
              <w:jc w:val="center"/>
              <w:rPr>
                <w:rFonts w:asciiTheme="minorEastAsia" w:eastAsiaTheme="minorEastAsia" w:hAnsiTheme="minorEastAsia"/>
                <w:color w:val="000000"/>
                <w:sz w:val="24"/>
              </w:rPr>
            </w:pPr>
          </w:p>
        </w:tc>
      </w:tr>
    </w:tbl>
    <w:p w:rsidR="006745F1" w:rsidRPr="00500E54" w:rsidRDefault="006745F1" w:rsidP="00F03DA1">
      <w:pPr>
        <w:pStyle w:val="aa"/>
        <w:snapToGrid w:val="0"/>
        <w:rPr>
          <w:rFonts w:asciiTheme="minorEastAsia" w:eastAsiaTheme="minorEastAsia" w:hAnsiTheme="minorEastAsia"/>
          <w:color w:val="000000"/>
          <w:sz w:val="30"/>
          <w:szCs w:val="30"/>
        </w:rPr>
      </w:pPr>
    </w:p>
    <w:p w:rsidR="00AC1602" w:rsidRPr="00500E54" w:rsidRDefault="006745F1" w:rsidP="00F03DA1">
      <w:pPr>
        <w:pStyle w:val="aa"/>
        <w:snapToGrid w:val="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注：</w:t>
      </w:r>
      <w:r w:rsidR="005615A8">
        <w:rPr>
          <w:rFonts w:asciiTheme="minorEastAsia" w:eastAsiaTheme="minorEastAsia" w:hAnsiTheme="minorEastAsia" w:hint="eastAsia"/>
          <w:color w:val="000000"/>
          <w:sz w:val="30"/>
          <w:szCs w:val="30"/>
        </w:rPr>
        <w:t>1.</w:t>
      </w:r>
      <w:r w:rsidRPr="00500E54">
        <w:rPr>
          <w:rFonts w:asciiTheme="minorEastAsia" w:eastAsiaTheme="minorEastAsia" w:hAnsiTheme="minorEastAsia" w:hint="eastAsia"/>
          <w:color w:val="000000"/>
          <w:sz w:val="30"/>
          <w:szCs w:val="30"/>
        </w:rPr>
        <w:t>响应方应根据采购要求，组织一个专门的服务小组，并指定负责人协调响应方内部有关本项目政府采购的主要协调与联系事务。</w:t>
      </w:r>
    </w:p>
    <w:p w:rsidR="006745F1" w:rsidRPr="00500E54" w:rsidRDefault="006745F1" w:rsidP="00F03DA1">
      <w:pPr>
        <w:snapToGrid w:val="0"/>
        <w:rPr>
          <w:rFonts w:asciiTheme="minorEastAsia" w:eastAsiaTheme="minorEastAsia" w:hAnsiTheme="minorEastAsia"/>
          <w:color w:val="000000"/>
          <w:sz w:val="30"/>
          <w:szCs w:val="30"/>
        </w:rPr>
      </w:pPr>
      <w:r w:rsidRPr="00500E54">
        <w:rPr>
          <w:rFonts w:asciiTheme="minorEastAsia" w:eastAsiaTheme="minorEastAsia" w:hAnsiTheme="minorEastAsia" w:hint="eastAsia"/>
          <w:color w:val="000000"/>
          <w:sz w:val="30"/>
          <w:szCs w:val="30"/>
        </w:rPr>
        <w:t xml:space="preserve">  （</w:t>
      </w:r>
      <w:r w:rsidR="005615A8">
        <w:rPr>
          <w:rFonts w:asciiTheme="minorEastAsia" w:eastAsiaTheme="minorEastAsia" w:hAnsiTheme="minorEastAsia" w:hint="eastAsia"/>
          <w:color w:val="000000"/>
          <w:sz w:val="30"/>
          <w:szCs w:val="30"/>
        </w:rPr>
        <w:t>2.</w:t>
      </w:r>
      <w:r w:rsidRPr="00500E54">
        <w:rPr>
          <w:rFonts w:asciiTheme="minorEastAsia" w:eastAsiaTheme="minorEastAsia" w:hAnsiTheme="minorEastAsia" w:hint="eastAsia"/>
          <w:color w:val="000000"/>
          <w:sz w:val="30"/>
          <w:szCs w:val="30"/>
        </w:rPr>
        <w:t>表格如不够,可按同样格式扩展。</w:t>
      </w:r>
    </w:p>
    <w:p w:rsidR="006745F1" w:rsidRPr="00500E54" w:rsidRDefault="006745F1" w:rsidP="00F03DA1">
      <w:pPr>
        <w:autoSpaceDE w:val="0"/>
        <w:autoSpaceDN w:val="0"/>
        <w:adjustRightInd w:val="0"/>
        <w:snapToGrid w:val="0"/>
        <w:spacing w:line="560" w:lineRule="exact"/>
        <w:jc w:val="right"/>
        <w:rPr>
          <w:rFonts w:asciiTheme="minorEastAsia" w:eastAsiaTheme="minorEastAsia" w:hAnsiTheme="minorEastAsia"/>
          <w:color w:val="000000"/>
          <w:kern w:val="0"/>
          <w:sz w:val="30"/>
          <w:szCs w:val="30"/>
        </w:rPr>
      </w:pPr>
    </w:p>
    <w:p w:rsidR="006745F1" w:rsidRPr="00500E54" w:rsidRDefault="006745F1" w:rsidP="00F03DA1">
      <w:pPr>
        <w:autoSpaceDE w:val="0"/>
        <w:autoSpaceDN w:val="0"/>
        <w:adjustRightInd w:val="0"/>
        <w:snapToGrid w:val="0"/>
        <w:spacing w:line="560" w:lineRule="exact"/>
        <w:jc w:val="left"/>
        <w:rPr>
          <w:rFonts w:asciiTheme="minorEastAsia" w:eastAsiaTheme="minorEastAsia" w:hAnsiTheme="minorEastAsia"/>
          <w:color w:val="000000"/>
          <w:kern w:val="0"/>
          <w:sz w:val="30"/>
          <w:szCs w:val="30"/>
        </w:rPr>
      </w:pPr>
      <w:r w:rsidRPr="00500E54">
        <w:rPr>
          <w:rFonts w:asciiTheme="minorEastAsia" w:eastAsiaTheme="minorEastAsia" w:hAnsiTheme="minorEastAsia" w:hint="eastAsia"/>
          <w:color w:val="000000"/>
          <w:kern w:val="0"/>
          <w:sz w:val="30"/>
          <w:szCs w:val="30"/>
        </w:rPr>
        <w:t xml:space="preserve"> 响应方名称（公章）：                日期：</w:t>
      </w:r>
    </w:p>
    <w:p w:rsidR="006745F1" w:rsidRPr="00500E54" w:rsidRDefault="006745F1" w:rsidP="00F03DA1">
      <w:pPr>
        <w:snapToGrid w:val="0"/>
        <w:spacing w:line="560" w:lineRule="exact"/>
        <w:rPr>
          <w:rFonts w:asciiTheme="minorEastAsia" w:eastAsiaTheme="minorEastAsia" w:hAnsiTheme="minorEastAsia"/>
          <w:color w:val="000000"/>
          <w:sz w:val="30"/>
          <w:szCs w:val="30"/>
        </w:rPr>
      </w:pPr>
    </w:p>
    <w:p w:rsidR="006745F1" w:rsidRPr="00500E54" w:rsidRDefault="006745F1" w:rsidP="00F03DA1">
      <w:pPr>
        <w:snapToGrid w:val="0"/>
        <w:rPr>
          <w:rFonts w:asciiTheme="minorEastAsia" w:eastAsiaTheme="minorEastAsia" w:hAnsiTheme="minorEastAsia" w:cs="宋体"/>
          <w:b/>
          <w:color w:val="000000"/>
          <w:kern w:val="0"/>
          <w:sz w:val="32"/>
          <w:szCs w:val="32"/>
        </w:rPr>
      </w:pPr>
    </w:p>
    <w:p w:rsidR="006745F1" w:rsidRPr="00500E54" w:rsidRDefault="006745F1" w:rsidP="00F03DA1">
      <w:pPr>
        <w:snapToGrid w:val="0"/>
        <w:rPr>
          <w:rFonts w:asciiTheme="minorEastAsia" w:eastAsiaTheme="minorEastAsia" w:hAnsiTheme="minorEastAsia" w:cs="宋体"/>
          <w:b/>
          <w:color w:val="000000"/>
          <w:kern w:val="0"/>
          <w:sz w:val="32"/>
          <w:szCs w:val="32"/>
        </w:rPr>
      </w:pPr>
    </w:p>
    <w:p w:rsidR="006745F1" w:rsidRPr="00500E54" w:rsidRDefault="006745F1" w:rsidP="00F03DA1">
      <w:pPr>
        <w:snapToGrid w:val="0"/>
        <w:rPr>
          <w:rFonts w:asciiTheme="minorEastAsia" w:eastAsiaTheme="minorEastAsia" w:hAnsiTheme="minorEastAsia" w:cs="宋体"/>
          <w:b/>
          <w:color w:val="000000"/>
          <w:kern w:val="0"/>
          <w:sz w:val="32"/>
          <w:szCs w:val="32"/>
        </w:rPr>
      </w:pPr>
    </w:p>
    <w:p w:rsidR="006745F1" w:rsidRPr="00500E54" w:rsidRDefault="006745F1" w:rsidP="00F03DA1">
      <w:pPr>
        <w:snapToGrid w:val="0"/>
        <w:rPr>
          <w:rFonts w:asciiTheme="minorEastAsia" w:eastAsiaTheme="minorEastAsia" w:hAnsiTheme="minorEastAsia" w:cs="宋体"/>
          <w:b/>
          <w:color w:val="000000"/>
          <w:kern w:val="0"/>
          <w:sz w:val="32"/>
          <w:szCs w:val="32"/>
        </w:rPr>
      </w:pPr>
    </w:p>
    <w:p w:rsidR="006745F1" w:rsidRDefault="006745F1"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r w:rsidRPr="00500E54">
        <w:rPr>
          <w:rFonts w:asciiTheme="minorEastAsia" w:eastAsiaTheme="minorEastAsia" w:hAnsiTheme="minorEastAsia" w:cs="宋体" w:hint="eastAsia"/>
          <w:b/>
          <w:color w:val="000000"/>
          <w:kern w:val="0"/>
          <w:sz w:val="32"/>
          <w:szCs w:val="32"/>
        </w:rPr>
        <w:t>附件</w:t>
      </w:r>
      <w:r w:rsidR="009D333A">
        <w:rPr>
          <w:rFonts w:asciiTheme="minorEastAsia" w:eastAsiaTheme="minorEastAsia" w:hAnsiTheme="minorEastAsia" w:cs="宋体" w:hint="eastAsia"/>
          <w:b/>
          <w:color w:val="000000"/>
          <w:kern w:val="0"/>
          <w:sz w:val="32"/>
          <w:szCs w:val="32"/>
        </w:rPr>
        <w:t>10</w:t>
      </w:r>
      <w:r w:rsidRPr="00500E54">
        <w:rPr>
          <w:rFonts w:asciiTheme="minorEastAsia" w:eastAsiaTheme="minorEastAsia" w:hAnsiTheme="minorEastAsia" w:cs="宋体" w:hint="eastAsia"/>
          <w:b/>
          <w:color w:val="000000"/>
          <w:kern w:val="0"/>
          <w:sz w:val="32"/>
          <w:szCs w:val="32"/>
        </w:rPr>
        <w:t>-</w:t>
      </w:r>
      <w:r>
        <w:rPr>
          <w:rFonts w:asciiTheme="minorEastAsia" w:eastAsiaTheme="minorEastAsia" w:hAnsiTheme="minorEastAsia" w:cs="宋体" w:hint="eastAsia"/>
          <w:b/>
          <w:color w:val="000000"/>
          <w:kern w:val="0"/>
          <w:sz w:val="32"/>
          <w:szCs w:val="32"/>
        </w:rPr>
        <w:t>3</w:t>
      </w:r>
      <w:r w:rsidRPr="00500E54">
        <w:rPr>
          <w:rFonts w:asciiTheme="minorEastAsia" w:eastAsiaTheme="minorEastAsia" w:hAnsiTheme="minorEastAsia" w:cs="宋体" w:hint="eastAsia"/>
          <w:b/>
          <w:color w:val="000000"/>
          <w:kern w:val="0"/>
          <w:sz w:val="32"/>
          <w:szCs w:val="32"/>
        </w:rPr>
        <w:t>：</w:t>
      </w:r>
      <w:r w:rsidRPr="00A8294F">
        <w:rPr>
          <w:rFonts w:asciiTheme="minorEastAsia" w:eastAsiaTheme="minorEastAsia" w:hAnsiTheme="minorEastAsia" w:cs="宋体" w:hint="eastAsia"/>
          <w:b/>
          <w:color w:val="000000"/>
          <w:kern w:val="0"/>
          <w:sz w:val="32"/>
          <w:szCs w:val="32"/>
        </w:rPr>
        <w:t>服务网点清单</w:t>
      </w: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87"/>
        <w:gridCol w:w="1485"/>
        <w:gridCol w:w="1328"/>
        <w:gridCol w:w="1199"/>
        <w:gridCol w:w="948"/>
        <w:gridCol w:w="782"/>
        <w:gridCol w:w="965"/>
        <w:gridCol w:w="537"/>
      </w:tblGrid>
      <w:tr w:rsidR="00A8294F" w:rsidRPr="00997F4A" w:rsidTr="00A8294F">
        <w:trPr>
          <w:trHeight w:val="1158"/>
        </w:trPr>
        <w:tc>
          <w:tcPr>
            <w:tcW w:w="534" w:type="dxa"/>
            <w:vAlign w:val="center"/>
          </w:tcPr>
          <w:p w:rsidR="00A8294F" w:rsidRPr="00A8294F" w:rsidRDefault="00A8294F" w:rsidP="004112F1">
            <w:pPr>
              <w:rPr>
                <w:rFonts w:ascii="宋体" w:hAnsi="宋体" w:cs="宋体"/>
                <w:b/>
                <w:color w:val="000000"/>
                <w:sz w:val="28"/>
                <w:szCs w:val="28"/>
              </w:rPr>
            </w:pPr>
            <w:r w:rsidRPr="00A8294F">
              <w:rPr>
                <w:rFonts w:ascii="宋体" w:hAnsi="宋体" w:cs="宋体" w:hint="eastAsia"/>
                <w:b/>
                <w:color w:val="000000"/>
                <w:sz w:val="28"/>
                <w:szCs w:val="28"/>
              </w:rPr>
              <w:t>序号</w:t>
            </w:r>
          </w:p>
        </w:tc>
        <w:tc>
          <w:tcPr>
            <w:tcW w:w="1487" w:type="dxa"/>
            <w:vAlign w:val="center"/>
          </w:tcPr>
          <w:p w:rsidR="00A8294F" w:rsidRPr="00A8294F" w:rsidRDefault="00A8294F" w:rsidP="004112F1">
            <w:pPr>
              <w:rPr>
                <w:rFonts w:ascii="宋体" w:hAnsi="宋体" w:cs="宋体"/>
                <w:b/>
                <w:color w:val="000000"/>
                <w:sz w:val="24"/>
              </w:rPr>
            </w:pPr>
            <w:r w:rsidRPr="00A8294F">
              <w:rPr>
                <w:rFonts w:ascii="宋体" w:hAnsi="宋体" w:cs="宋体" w:hint="eastAsia"/>
                <w:b/>
                <w:color w:val="000000"/>
                <w:sz w:val="24"/>
              </w:rPr>
              <w:t>门店名称</w:t>
            </w:r>
          </w:p>
        </w:tc>
        <w:tc>
          <w:tcPr>
            <w:tcW w:w="1485" w:type="dxa"/>
            <w:vAlign w:val="center"/>
          </w:tcPr>
          <w:p w:rsidR="00A8294F" w:rsidRPr="00A8294F" w:rsidRDefault="00A8294F" w:rsidP="004112F1">
            <w:pPr>
              <w:rPr>
                <w:rFonts w:ascii="宋体" w:hAnsi="宋体" w:cs="宋体"/>
                <w:b/>
                <w:color w:val="000000"/>
                <w:sz w:val="24"/>
              </w:rPr>
            </w:pPr>
            <w:r w:rsidRPr="00A8294F">
              <w:rPr>
                <w:rFonts w:ascii="宋体" w:hAnsi="宋体" w:cs="宋体" w:hint="eastAsia"/>
                <w:b/>
                <w:color w:val="000000"/>
                <w:sz w:val="24"/>
              </w:rPr>
              <w:t>所在行政区</w:t>
            </w:r>
          </w:p>
        </w:tc>
        <w:tc>
          <w:tcPr>
            <w:tcW w:w="1328" w:type="dxa"/>
            <w:vAlign w:val="center"/>
          </w:tcPr>
          <w:p w:rsidR="00A8294F" w:rsidRPr="00A8294F" w:rsidRDefault="00A8294F" w:rsidP="004112F1">
            <w:pPr>
              <w:jc w:val="center"/>
              <w:rPr>
                <w:rFonts w:ascii="宋体" w:hAnsi="宋体" w:cs="宋体"/>
                <w:b/>
                <w:color w:val="000000"/>
                <w:sz w:val="24"/>
              </w:rPr>
            </w:pPr>
            <w:r w:rsidRPr="00A8294F">
              <w:rPr>
                <w:rFonts w:ascii="宋体" w:hAnsi="宋体" w:cs="宋体" w:hint="eastAsia"/>
                <w:b/>
                <w:color w:val="000000"/>
                <w:sz w:val="24"/>
              </w:rPr>
              <w:t>地址</w:t>
            </w:r>
          </w:p>
        </w:tc>
        <w:tc>
          <w:tcPr>
            <w:tcW w:w="1199" w:type="dxa"/>
            <w:vAlign w:val="center"/>
          </w:tcPr>
          <w:p w:rsidR="00A8294F" w:rsidRPr="00A8294F" w:rsidRDefault="00A8294F" w:rsidP="004112F1">
            <w:pPr>
              <w:rPr>
                <w:rFonts w:ascii="宋体" w:hAnsi="宋体" w:cs="宋体"/>
                <w:b/>
                <w:color w:val="000000"/>
                <w:sz w:val="24"/>
              </w:rPr>
            </w:pPr>
            <w:r w:rsidRPr="00A8294F">
              <w:rPr>
                <w:rFonts w:ascii="宋体" w:hAnsi="宋体" w:cs="宋体" w:hint="eastAsia"/>
                <w:b/>
                <w:color w:val="000000"/>
                <w:sz w:val="24"/>
              </w:rPr>
              <w:t>业务范围</w:t>
            </w:r>
          </w:p>
        </w:tc>
        <w:tc>
          <w:tcPr>
            <w:tcW w:w="948" w:type="dxa"/>
            <w:vAlign w:val="center"/>
          </w:tcPr>
          <w:p w:rsidR="00A8294F" w:rsidRPr="00A8294F" w:rsidRDefault="00A8294F" w:rsidP="004112F1">
            <w:pPr>
              <w:rPr>
                <w:rFonts w:ascii="宋体" w:hAnsi="宋体" w:cs="宋体"/>
                <w:b/>
                <w:color w:val="000000"/>
                <w:sz w:val="24"/>
              </w:rPr>
            </w:pPr>
            <w:r w:rsidRPr="00A8294F">
              <w:rPr>
                <w:rFonts w:ascii="宋体" w:hAnsi="宋体" w:cs="宋体" w:hint="eastAsia"/>
                <w:b/>
                <w:color w:val="000000"/>
                <w:sz w:val="24"/>
              </w:rPr>
              <w:t>联系人</w:t>
            </w:r>
          </w:p>
        </w:tc>
        <w:tc>
          <w:tcPr>
            <w:tcW w:w="782" w:type="dxa"/>
            <w:vAlign w:val="center"/>
          </w:tcPr>
          <w:p w:rsidR="00A8294F" w:rsidRPr="00A8294F" w:rsidRDefault="00A8294F" w:rsidP="004112F1">
            <w:pPr>
              <w:rPr>
                <w:rFonts w:ascii="宋体" w:hAnsi="宋体" w:cs="宋体"/>
                <w:b/>
                <w:color w:val="000000"/>
                <w:sz w:val="24"/>
              </w:rPr>
            </w:pPr>
            <w:r w:rsidRPr="00A8294F">
              <w:rPr>
                <w:rFonts w:ascii="宋体" w:hAnsi="宋体" w:cs="宋体" w:hint="eastAsia"/>
                <w:b/>
                <w:color w:val="000000"/>
                <w:sz w:val="24"/>
              </w:rPr>
              <w:t>联系电话</w:t>
            </w:r>
            <w:r>
              <w:rPr>
                <w:rFonts w:ascii="宋体" w:hAnsi="宋体" w:cs="宋体" w:hint="eastAsia"/>
                <w:b/>
                <w:color w:val="000000"/>
                <w:sz w:val="24"/>
              </w:rPr>
              <w:t>及手机</w:t>
            </w:r>
          </w:p>
        </w:tc>
        <w:tc>
          <w:tcPr>
            <w:tcW w:w="965" w:type="dxa"/>
            <w:vAlign w:val="center"/>
          </w:tcPr>
          <w:p w:rsidR="00A8294F" w:rsidRPr="00A8294F" w:rsidRDefault="00A8294F" w:rsidP="004112F1">
            <w:pPr>
              <w:jc w:val="center"/>
              <w:rPr>
                <w:rFonts w:ascii="宋体" w:hAnsi="宋体" w:cs="宋体"/>
                <w:b/>
                <w:color w:val="000000"/>
                <w:sz w:val="24"/>
              </w:rPr>
            </w:pPr>
            <w:r>
              <w:rPr>
                <w:rFonts w:ascii="宋体" w:hAnsi="宋体" w:cs="宋体" w:hint="eastAsia"/>
                <w:b/>
                <w:color w:val="000000"/>
                <w:sz w:val="24"/>
              </w:rPr>
              <w:t>经营地址</w:t>
            </w:r>
          </w:p>
        </w:tc>
        <w:tc>
          <w:tcPr>
            <w:tcW w:w="537" w:type="dxa"/>
            <w:vAlign w:val="center"/>
          </w:tcPr>
          <w:p w:rsidR="00A8294F" w:rsidRPr="00A8294F" w:rsidRDefault="00A8294F" w:rsidP="004112F1">
            <w:pPr>
              <w:jc w:val="center"/>
              <w:rPr>
                <w:rFonts w:ascii="宋体" w:hAnsi="宋体" w:cs="宋体"/>
                <w:b/>
                <w:color w:val="000000"/>
                <w:sz w:val="24"/>
              </w:rPr>
            </w:pPr>
            <w:r w:rsidRPr="00A8294F">
              <w:rPr>
                <w:rFonts w:ascii="宋体" w:hAnsi="宋体" w:cs="宋体" w:hint="eastAsia"/>
                <w:b/>
                <w:color w:val="000000"/>
                <w:sz w:val="24"/>
              </w:rPr>
              <w:t>备注</w:t>
            </w:r>
          </w:p>
        </w:tc>
      </w:tr>
      <w:tr w:rsidR="00A8294F" w:rsidRPr="00997F4A" w:rsidTr="00A8294F">
        <w:trPr>
          <w:trHeight w:val="562"/>
        </w:trPr>
        <w:tc>
          <w:tcPr>
            <w:tcW w:w="534" w:type="dxa"/>
            <w:vAlign w:val="center"/>
          </w:tcPr>
          <w:p w:rsidR="00A8294F" w:rsidRPr="00997F4A" w:rsidRDefault="00A8294F" w:rsidP="004112F1">
            <w:pPr>
              <w:jc w:val="center"/>
              <w:rPr>
                <w:rFonts w:ascii="仿宋" w:eastAsia="仿宋" w:hAnsi="仿宋" w:cs="宋体"/>
                <w:color w:val="000000"/>
                <w:sz w:val="24"/>
              </w:rPr>
            </w:pPr>
            <w:r w:rsidRPr="00997F4A">
              <w:rPr>
                <w:rFonts w:ascii="仿宋" w:eastAsia="仿宋" w:hAnsi="仿宋" w:cs="宋体" w:hint="eastAsia"/>
                <w:color w:val="000000"/>
                <w:sz w:val="24"/>
              </w:rPr>
              <w:t>1</w:t>
            </w:r>
          </w:p>
        </w:tc>
        <w:tc>
          <w:tcPr>
            <w:tcW w:w="1487" w:type="dxa"/>
            <w:vAlign w:val="center"/>
          </w:tcPr>
          <w:p w:rsidR="00A8294F" w:rsidRPr="00997F4A" w:rsidRDefault="00A8294F" w:rsidP="004112F1">
            <w:pPr>
              <w:rPr>
                <w:rFonts w:ascii="仿宋" w:eastAsia="仿宋" w:hAnsi="仿宋" w:cs="宋体"/>
                <w:color w:val="000000"/>
                <w:sz w:val="24"/>
              </w:rPr>
            </w:pPr>
          </w:p>
        </w:tc>
        <w:tc>
          <w:tcPr>
            <w:tcW w:w="1485" w:type="dxa"/>
            <w:vAlign w:val="center"/>
          </w:tcPr>
          <w:p w:rsidR="00A8294F" w:rsidRPr="00997F4A" w:rsidRDefault="00A8294F" w:rsidP="004112F1">
            <w:pPr>
              <w:rPr>
                <w:rFonts w:ascii="仿宋" w:eastAsia="仿宋" w:hAnsi="仿宋" w:cs="宋体"/>
                <w:color w:val="000000"/>
                <w:sz w:val="24"/>
              </w:rPr>
            </w:pPr>
          </w:p>
        </w:tc>
        <w:tc>
          <w:tcPr>
            <w:tcW w:w="1328" w:type="dxa"/>
            <w:vAlign w:val="center"/>
          </w:tcPr>
          <w:p w:rsidR="00A8294F" w:rsidRPr="00997F4A" w:rsidRDefault="00A8294F" w:rsidP="004112F1">
            <w:pPr>
              <w:rPr>
                <w:rFonts w:ascii="仿宋" w:eastAsia="仿宋" w:hAnsi="仿宋" w:cs="宋体"/>
                <w:color w:val="000000"/>
                <w:sz w:val="24"/>
              </w:rPr>
            </w:pPr>
          </w:p>
        </w:tc>
        <w:tc>
          <w:tcPr>
            <w:tcW w:w="1199" w:type="dxa"/>
            <w:vAlign w:val="center"/>
          </w:tcPr>
          <w:p w:rsidR="00A8294F" w:rsidRPr="00997F4A" w:rsidRDefault="00A8294F" w:rsidP="004112F1">
            <w:pPr>
              <w:rPr>
                <w:rFonts w:ascii="仿宋" w:eastAsia="仿宋" w:hAnsi="仿宋" w:cs="宋体"/>
                <w:color w:val="000000"/>
                <w:sz w:val="24"/>
              </w:rPr>
            </w:pPr>
          </w:p>
        </w:tc>
        <w:tc>
          <w:tcPr>
            <w:tcW w:w="948" w:type="dxa"/>
            <w:vAlign w:val="center"/>
          </w:tcPr>
          <w:p w:rsidR="00A8294F" w:rsidRPr="00997F4A" w:rsidRDefault="00A8294F" w:rsidP="004112F1">
            <w:pPr>
              <w:rPr>
                <w:rFonts w:ascii="仿宋" w:eastAsia="仿宋" w:hAnsi="仿宋" w:cs="宋体"/>
                <w:color w:val="000000"/>
                <w:sz w:val="24"/>
              </w:rPr>
            </w:pPr>
          </w:p>
        </w:tc>
        <w:tc>
          <w:tcPr>
            <w:tcW w:w="782" w:type="dxa"/>
            <w:vAlign w:val="center"/>
          </w:tcPr>
          <w:p w:rsidR="00A8294F" w:rsidRPr="00997F4A" w:rsidRDefault="00A8294F" w:rsidP="004112F1">
            <w:pPr>
              <w:rPr>
                <w:rFonts w:ascii="仿宋" w:eastAsia="仿宋" w:hAnsi="仿宋" w:cs="宋体"/>
                <w:color w:val="000000"/>
                <w:sz w:val="24"/>
              </w:rPr>
            </w:pPr>
          </w:p>
        </w:tc>
        <w:tc>
          <w:tcPr>
            <w:tcW w:w="965" w:type="dxa"/>
            <w:vAlign w:val="center"/>
          </w:tcPr>
          <w:p w:rsidR="00A8294F" w:rsidRPr="00997F4A" w:rsidRDefault="00A8294F" w:rsidP="004112F1">
            <w:pPr>
              <w:rPr>
                <w:rFonts w:ascii="仿宋" w:eastAsia="仿宋" w:hAnsi="仿宋" w:cs="宋体"/>
                <w:color w:val="000000"/>
                <w:sz w:val="24"/>
              </w:rPr>
            </w:pPr>
          </w:p>
        </w:tc>
        <w:tc>
          <w:tcPr>
            <w:tcW w:w="537" w:type="dxa"/>
            <w:vAlign w:val="center"/>
          </w:tcPr>
          <w:p w:rsidR="00A8294F" w:rsidRPr="00997F4A" w:rsidRDefault="00A8294F" w:rsidP="004112F1">
            <w:pPr>
              <w:rPr>
                <w:rFonts w:ascii="仿宋" w:eastAsia="仿宋" w:hAnsi="仿宋" w:cs="宋体"/>
                <w:color w:val="000000"/>
                <w:sz w:val="24"/>
              </w:rPr>
            </w:pPr>
          </w:p>
        </w:tc>
      </w:tr>
      <w:tr w:rsidR="00A8294F" w:rsidRPr="00997F4A" w:rsidTr="00A8294F">
        <w:trPr>
          <w:trHeight w:val="596"/>
        </w:trPr>
        <w:tc>
          <w:tcPr>
            <w:tcW w:w="534" w:type="dxa"/>
            <w:vAlign w:val="center"/>
          </w:tcPr>
          <w:p w:rsidR="00A8294F" w:rsidRPr="00997F4A" w:rsidRDefault="00A8294F" w:rsidP="004112F1">
            <w:pPr>
              <w:jc w:val="center"/>
              <w:rPr>
                <w:rFonts w:ascii="仿宋" w:eastAsia="仿宋" w:hAnsi="仿宋" w:cs="宋体"/>
                <w:color w:val="000000"/>
                <w:sz w:val="24"/>
              </w:rPr>
            </w:pPr>
            <w:r w:rsidRPr="00997F4A">
              <w:rPr>
                <w:rFonts w:ascii="仿宋" w:eastAsia="仿宋" w:hAnsi="仿宋" w:cs="宋体" w:hint="eastAsia"/>
                <w:color w:val="000000"/>
                <w:sz w:val="24"/>
              </w:rPr>
              <w:t>2</w:t>
            </w:r>
          </w:p>
        </w:tc>
        <w:tc>
          <w:tcPr>
            <w:tcW w:w="1487" w:type="dxa"/>
            <w:vAlign w:val="center"/>
          </w:tcPr>
          <w:p w:rsidR="00A8294F" w:rsidRPr="00997F4A" w:rsidRDefault="00A8294F" w:rsidP="004112F1">
            <w:pPr>
              <w:rPr>
                <w:rFonts w:ascii="仿宋" w:eastAsia="仿宋" w:hAnsi="仿宋" w:cs="宋体"/>
                <w:color w:val="000000"/>
                <w:sz w:val="24"/>
              </w:rPr>
            </w:pPr>
          </w:p>
        </w:tc>
        <w:tc>
          <w:tcPr>
            <w:tcW w:w="1485" w:type="dxa"/>
            <w:vAlign w:val="center"/>
          </w:tcPr>
          <w:p w:rsidR="00A8294F" w:rsidRPr="00997F4A" w:rsidRDefault="00A8294F" w:rsidP="004112F1">
            <w:pPr>
              <w:rPr>
                <w:rFonts w:ascii="仿宋" w:eastAsia="仿宋" w:hAnsi="仿宋" w:cs="宋体"/>
                <w:color w:val="000000"/>
                <w:sz w:val="24"/>
              </w:rPr>
            </w:pPr>
          </w:p>
        </w:tc>
        <w:tc>
          <w:tcPr>
            <w:tcW w:w="1328" w:type="dxa"/>
            <w:vAlign w:val="center"/>
          </w:tcPr>
          <w:p w:rsidR="00A8294F" w:rsidRPr="00997F4A" w:rsidRDefault="00A8294F" w:rsidP="004112F1">
            <w:pPr>
              <w:rPr>
                <w:rFonts w:ascii="仿宋" w:eastAsia="仿宋" w:hAnsi="仿宋" w:cs="宋体"/>
                <w:color w:val="000000"/>
                <w:sz w:val="24"/>
              </w:rPr>
            </w:pPr>
          </w:p>
        </w:tc>
        <w:tc>
          <w:tcPr>
            <w:tcW w:w="1199" w:type="dxa"/>
            <w:vAlign w:val="center"/>
          </w:tcPr>
          <w:p w:rsidR="00A8294F" w:rsidRPr="00997F4A" w:rsidRDefault="00A8294F" w:rsidP="004112F1">
            <w:pPr>
              <w:rPr>
                <w:rFonts w:ascii="仿宋" w:eastAsia="仿宋" w:hAnsi="仿宋" w:cs="宋体"/>
                <w:color w:val="000000"/>
                <w:sz w:val="24"/>
              </w:rPr>
            </w:pPr>
          </w:p>
        </w:tc>
        <w:tc>
          <w:tcPr>
            <w:tcW w:w="948" w:type="dxa"/>
            <w:vAlign w:val="center"/>
          </w:tcPr>
          <w:p w:rsidR="00A8294F" w:rsidRPr="00997F4A" w:rsidRDefault="00A8294F" w:rsidP="004112F1">
            <w:pPr>
              <w:rPr>
                <w:rFonts w:ascii="仿宋" w:eastAsia="仿宋" w:hAnsi="仿宋" w:cs="宋体"/>
                <w:color w:val="000000"/>
                <w:sz w:val="24"/>
              </w:rPr>
            </w:pPr>
          </w:p>
        </w:tc>
        <w:tc>
          <w:tcPr>
            <w:tcW w:w="782" w:type="dxa"/>
            <w:vAlign w:val="center"/>
          </w:tcPr>
          <w:p w:rsidR="00A8294F" w:rsidRPr="00997F4A" w:rsidRDefault="00A8294F" w:rsidP="004112F1">
            <w:pPr>
              <w:rPr>
                <w:rFonts w:ascii="仿宋" w:eastAsia="仿宋" w:hAnsi="仿宋" w:cs="宋体"/>
                <w:color w:val="000000"/>
                <w:sz w:val="24"/>
              </w:rPr>
            </w:pPr>
          </w:p>
        </w:tc>
        <w:tc>
          <w:tcPr>
            <w:tcW w:w="965" w:type="dxa"/>
            <w:vAlign w:val="center"/>
          </w:tcPr>
          <w:p w:rsidR="00A8294F" w:rsidRPr="00997F4A" w:rsidRDefault="00A8294F" w:rsidP="004112F1">
            <w:pPr>
              <w:rPr>
                <w:rFonts w:ascii="仿宋" w:eastAsia="仿宋" w:hAnsi="仿宋" w:cs="宋体"/>
                <w:color w:val="000000"/>
                <w:sz w:val="24"/>
              </w:rPr>
            </w:pPr>
          </w:p>
        </w:tc>
        <w:tc>
          <w:tcPr>
            <w:tcW w:w="537" w:type="dxa"/>
            <w:vAlign w:val="center"/>
          </w:tcPr>
          <w:p w:rsidR="00A8294F" w:rsidRPr="00997F4A" w:rsidRDefault="00A8294F" w:rsidP="004112F1">
            <w:pPr>
              <w:rPr>
                <w:rFonts w:ascii="仿宋" w:eastAsia="仿宋" w:hAnsi="仿宋" w:cs="宋体"/>
                <w:color w:val="000000"/>
                <w:sz w:val="24"/>
              </w:rPr>
            </w:pPr>
          </w:p>
        </w:tc>
      </w:tr>
      <w:tr w:rsidR="00A8294F" w:rsidRPr="00997F4A" w:rsidTr="00A8294F">
        <w:trPr>
          <w:trHeight w:val="596"/>
        </w:trPr>
        <w:tc>
          <w:tcPr>
            <w:tcW w:w="534" w:type="dxa"/>
            <w:vAlign w:val="center"/>
          </w:tcPr>
          <w:p w:rsidR="00A8294F" w:rsidRPr="00997F4A" w:rsidRDefault="00A8294F" w:rsidP="004112F1">
            <w:pPr>
              <w:jc w:val="center"/>
              <w:rPr>
                <w:rFonts w:ascii="仿宋" w:eastAsia="仿宋" w:hAnsi="仿宋" w:cs="宋体"/>
                <w:color w:val="000000"/>
                <w:sz w:val="24"/>
              </w:rPr>
            </w:pPr>
            <w:r>
              <w:rPr>
                <w:rFonts w:ascii="仿宋" w:eastAsia="仿宋" w:hAnsi="仿宋" w:cs="宋体" w:hint="eastAsia"/>
                <w:color w:val="000000"/>
                <w:sz w:val="24"/>
              </w:rPr>
              <w:t>3</w:t>
            </w:r>
          </w:p>
        </w:tc>
        <w:tc>
          <w:tcPr>
            <w:tcW w:w="1487" w:type="dxa"/>
            <w:vAlign w:val="center"/>
          </w:tcPr>
          <w:p w:rsidR="00A8294F" w:rsidRPr="00997F4A" w:rsidRDefault="00A8294F" w:rsidP="004112F1">
            <w:pPr>
              <w:rPr>
                <w:rFonts w:ascii="仿宋" w:eastAsia="仿宋" w:hAnsi="仿宋" w:cs="宋体"/>
                <w:color w:val="000000"/>
                <w:sz w:val="24"/>
              </w:rPr>
            </w:pPr>
          </w:p>
        </w:tc>
        <w:tc>
          <w:tcPr>
            <w:tcW w:w="1485" w:type="dxa"/>
            <w:vAlign w:val="center"/>
          </w:tcPr>
          <w:p w:rsidR="00A8294F" w:rsidRPr="00997F4A" w:rsidRDefault="00A8294F" w:rsidP="004112F1">
            <w:pPr>
              <w:rPr>
                <w:rFonts w:ascii="仿宋" w:eastAsia="仿宋" w:hAnsi="仿宋" w:cs="宋体"/>
                <w:color w:val="000000"/>
                <w:sz w:val="24"/>
              </w:rPr>
            </w:pPr>
          </w:p>
        </w:tc>
        <w:tc>
          <w:tcPr>
            <w:tcW w:w="1328" w:type="dxa"/>
            <w:vAlign w:val="center"/>
          </w:tcPr>
          <w:p w:rsidR="00A8294F" w:rsidRPr="00997F4A" w:rsidRDefault="00A8294F" w:rsidP="004112F1">
            <w:pPr>
              <w:rPr>
                <w:rFonts w:ascii="仿宋" w:eastAsia="仿宋" w:hAnsi="仿宋" w:cs="宋体"/>
                <w:color w:val="000000"/>
                <w:sz w:val="24"/>
              </w:rPr>
            </w:pPr>
          </w:p>
        </w:tc>
        <w:tc>
          <w:tcPr>
            <w:tcW w:w="1199" w:type="dxa"/>
            <w:vAlign w:val="center"/>
          </w:tcPr>
          <w:p w:rsidR="00A8294F" w:rsidRPr="00997F4A" w:rsidRDefault="00A8294F" w:rsidP="004112F1">
            <w:pPr>
              <w:rPr>
                <w:rFonts w:ascii="仿宋" w:eastAsia="仿宋" w:hAnsi="仿宋" w:cs="宋体"/>
                <w:color w:val="000000"/>
                <w:sz w:val="24"/>
              </w:rPr>
            </w:pPr>
          </w:p>
        </w:tc>
        <w:tc>
          <w:tcPr>
            <w:tcW w:w="948" w:type="dxa"/>
            <w:vAlign w:val="center"/>
          </w:tcPr>
          <w:p w:rsidR="00A8294F" w:rsidRPr="00997F4A" w:rsidRDefault="00A8294F" w:rsidP="004112F1">
            <w:pPr>
              <w:rPr>
                <w:rFonts w:ascii="仿宋" w:eastAsia="仿宋" w:hAnsi="仿宋" w:cs="宋体"/>
                <w:color w:val="000000"/>
                <w:sz w:val="24"/>
              </w:rPr>
            </w:pPr>
          </w:p>
        </w:tc>
        <w:tc>
          <w:tcPr>
            <w:tcW w:w="782" w:type="dxa"/>
            <w:vAlign w:val="center"/>
          </w:tcPr>
          <w:p w:rsidR="00A8294F" w:rsidRPr="00997F4A" w:rsidRDefault="00A8294F" w:rsidP="004112F1">
            <w:pPr>
              <w:rPr>
                <w:rFonts w:ascii="仿宋" w:eastAsia="仿宋" w:hAnsi="仿宋" w:cs="宋体"/>
                <w:color w:val="000000"/>
                <w:sz w:val="24"/>
              </w:rPr>
            </w:pPr>
          </w:p>
        </w:tc>
        <w:tc>
          <w:tcPr>
            <w:tcW w:w="965" w:type="dxa"/>
            <w:vAlign w:val="center"/>
          </w:tcPr>
          <w:p w:rsidR="00A8294F" w:rsidRPr="00997F4A" w:rsidRDefault="00A8294F" w:rsidP="004112F1">
            <w:pPr>
              <w:rPr>
                <w:rFonts w:ascii="仿宋" w:eastAsia="仿宋" w:hAnsi="仿宋" w:cs="宋体"/>
                <w:color w:val="000000"/>
                <w:sz w:val="24"/>
              </w:rPr>
            </w:pPr>
          </w:p>
        </w:tc>
        <w:tc>
          <w:tcPr>
            <w:tcW w:w="537" w:type="dxa"/>
            <w:vAlign w:val="center"/>
          </w:tcPr>
          <w:p w:rsidR="00A8294F" w:rsidRPr="00997F4A" w:rsidRDefault="00A8294F" w:rsidP="004112F1">
            <w:pPr>
              <w:rPr>
                <w:rFonts w:ascii="仿宋" w:eastAsia="仿宋" w:hAnsi="仿宋" w:cs="宋体"/>
                <w:color w:val="000000"/>
                <w:sz w:val="24"/>
              </w:rPr>
            </w:pPr>
          </w:p>
        </w:tc>
      </w:tr>
      <w:tr w:rsidR="00A8294F" w:rsidRPr="00997F4A" w:rsidTr="00A8294F">
        <w:trPr>
          <w:trHeight w:val="596"/>
        </w:trPr>
        <w:tc>
          <w:tcPr>
            <w:tcW w:w="534" w:type="dxa"/>
            <w:vAlign w:val="center"/>
          </w:tcPr>
          <w:p w:rsidR="00A8294F" w:rsidRPr="00997F4A" w:rsidRDefault="00A8294F" w:rsidP="004112F1">
            <w:pPr>
              <w:jc w:val="center"/>
              <w:rPr>
                <w:rFonts w:ascii="仿宋" w:eastAsia="仿宋" w:hAnsi="仿宋" w:cs="宋体"/>
                <w:color w:val="000000"/>
                <w:sz w:val="24"/>
              </w:rPr>
            </w:pPr>
            <w:r w:rsidRPr="00997F4A">
              <w:rPr>
                <w:rFonts w:ascii="仿宋" w:eastAsia="仿宋" w:hAnsi="仿宋" w:cs="宋体" w:hint="eastAsia"/>
                <w:color w:val="000000"/>
                <w:sz w:val="24"/>
              </w:rPr>
              <w:t>…</w:t>
            </w:r>
          </w:p>
        </w:tc>
        <w:tc>
          <w:tcPr>
            <w:tcW w:w="1487" w:type="dxa"/>
            <w:vAlign w:val="center"/>
          </w:tcPr>
          <w:p w:rsidR="00A8294F" w:rsidRPr="00997F4A" w:rsidRDefault="00A8294F" w:rsidP="004112F1">
            <w:pPr>
              <w:rPr>
                <w:rFonts w:ascii="仿宋" w:eastAsia="仿宋" w:hAnsi="仿宋" w:cs="宋体"/>
                <w:color w:val="000000"/>
                <w:sz w:val="24"/>
              </w:rPr>
            </w:pPr>
          </w:p>
        </w:tc>
        <w:tc>
          <w:tcPr>
            <w:tcW w:w="1485" w:type="dxa"/>
            <w:vAlign w:val="center"/>
          </w:tcPr>
          <w:p w:rsidR="00A8294F" w:rsidRPr="00997F4A" w:rsidRDefault="00A8294F" w:rsidP="004112F1">
            <w:pPr>
              <w:rPr>
                <w:rFonts w:ascii="仿宋" w:eastAsia="仿宋" w:hAnsi="仿宋" w:cs="宋体"/>
                <w:color w:val="000000"/>
                <w:sz w:val="24"/>
              </w:rPr>
            </w:pPr>
          </w:p>
        </w:tc>
        <w:tc>
          <w:tcPr>
            <w:tcW w:w="1328" w:type="dxa"/>
            <w:vAlign w:val="center"/>
          </w:tcPr>
          <w:p w:rsidR="00A8294F" w:rsidRPr="00997F4A" w:rsidRDefault="00A8294F" w:rsidP="004112F1">
            <w:pPr>
              <w:rPr>
                <w:rFonts w:ascii="仿宋" w:eastAsia="仿宋" w:hAnsi="仿宋" w:cs="宋体"/>
                <w:color w:val="000000"/>
                <w:sz w:val="24"/>
              </w:rPr>
            </w:pPr>
          </w:p>
        </w:tc>
        <w:tc>
          <w:tcPr>
            <w:tcW w:w="1199" w:type="dxa"/>
            <w:vAlign w:val="center"/>
          </w:tcPr>
          <w:p w:rsidR="00A8294F" w:rsidRPr="00997F4A" w:rsidRDefault="00A8294F" w:rsidP="004112F1">
            <w:pPr>
              <w:rPr>
                <w:rFonts w:ascii="仿宋" w:eastAsia="仿宋" w:hAnsi="仿宋" w:cs="宋体"/>
                <w:color w:val="000000"/>
                <w:sz w:val="24"/>
              </w:rPr>
            </w:pPr>
          </w:p>
        </w:tc>
        <w:tc>
          <w:tcPr>
            <w:tcW w:w="948" w:type="dxa"/>
            <w:vAlign w:val="center"/>
          </w:tcPr>
          <w:p w:rsidR="00A8294F" w:rsidRPr="00997F4A" w:rsidRDefault="00A8294F" w:rsidP="004112F1">
            <w:pPr>
              <w:rPr>
                <w:rFonts w:ascii="仿宋" w:eastAsia="仿宋" w:hAnsi="仿宋" w:cs="宋体"/>
                <w:color w:val="000000"/>
                <w:sz w:val="24"/>
              </w:rPr>
            </w:pPr>
          </w:p>
        </w:tc>
        <w:tc>
          <w:tcPr>
            <w:tcW w:w="782" w:type="dxa"/>
            <w:vAlign w:val="center"/>
          </w:tcPr>
          <w:p w:rsidR="00A8294F" w:rsidRPr="00997F4A" w:rsidRDefault="00A8294F" w:rsidP="004112F1">
            <w:pPr>
              <w:rPr>
                <w:rFonts w:ascii="仿宋" w:eastAsia="仿宋" w:hAnsi="仿宋" w:cs="宋体"/>
                <w:color w:val="000000"/>
                <w:sz w:val="24"/>
              </w:rPr>
            </w:pPr>
          </w:p>
        </w:tc>
        <w:tc>
          <w:tcPr>
            <w:tcW w:w="965" w:type="dxa"/>
            <w:vAlign w:val="center"/>
          </w:tcPr>
          <w:p w:rsidR="00A8294F" w:rsidRPr="00997F4A" w:rsidRDefault="00A8294F" w:rsidP="004112F1">
            <w:pPr>
              <w:rPr>
                <w:rFonts w:ascii="仿宋" w:eastAsia="仿宋" w:hAnsi="仿宋" w:cs="宋体"/>
                <w:color w:val="000000"/>
                <w:sz w:val="24"/>
              </w:rPr>
            </w:pPr>
          </w:p>
        </w:tc>
        <w:tc>
          <w:tcPr>
            <w:tcW w:w="537" w:type="dxa"/>
            <w:vAlign w:val="center"/>
          </w:tcPr>
          <w:p w:rsidR="00A8294F" w:rsidRPr="00997F4A" w:rsidRDefault="00A8294F" w:rsidP="004112F1">
            <w:pPr>
              <w:rPr>
                <w:rFonts w:ascii="仿宋" w:eastAsia="仿宋" w:hAnsi="仿宋" w:cs="宋体"/>
                <w:color w:val="000000"/>
                <w:sz w:val="24"/>
              </w:rPr>
            </w:pPr>
          </w:p>
        </w:tc>
      </w:tr>
    </w:tbl>
    <w:p w:rsidR="00A8294F" w:rsidRPr="00997F4A" w:rsidRDefault="00A8294F" w:rsidP="00A8294F">
      <w:pPr>
        <w:spacing w:line="560" w:lineRule="exact"/>
        <w:rPr>
          <w:rFonts w:ascii="仿宋" w:eastAsia="仿宋" w:hAnsi="仿宋"/>
          <w:color w:val="000000"/>
          <w:sz w:val="24"/>
        </w:rPr>
      </w:pPr>
      <w:r w:rsidRPr="00997F4A">
        <w:rPr>
          <w:rFonts w:ascii="仿宋" w:eastAsia="仿宋" w:hAnsi="仿宋" w:hint="eastAsia"/>
          <w:color w:val="000000"/>
          <w:sz w:val="24"/>
        </w:rPr>
        <w:t>备注：1、表格如不够,可按同样格式扩展。</w:t>
      </w:r>
    </w:p>
    <w:p w:rsidR="00A8294F" w:rsidRDefault="00A8294F" w:rsidP="00A8294F">
      <w:pPr>
        <w:wordWrap w:val="0"/>
        <w:autoSpaceDE w:val="0"/>
        <w:autoSpaceDN w:val="0"/>
        <w:adjustRightInd w:val="0"/>
        <w:spacing w:line="560" w:lineRule="exact"/>
        <w:ind w:firstLineChars="1850" w:firstLine="4440"/>
        <w:jc w:val="right"/>
        <w:rPr>
          <w:rFonts w:ascii="仿宋" w:eastAsia="仿宋" w:hAnsi="仿宋"/>
          <w:color w:val="000000"/>
          <w:kern w:val="0"/>
          <w:sz w:val="24"/>
        </w:rPr>
      </w:pPr>
    </w:p>
    <w:p w:rsidR="00A8294F" w:rsidRDefault="00A8294F" w:rsidP="00A8294F">
      <w:pPr>
        <w:autoSpaceDE w:val="0"/>
        <w:autoSpaceDN w:val="0"/>
        <w:adjustRightInd w:val="0"/>
        <w:spacing w:line="560" w:lineRule="exact"/>
        <w:ind w:firstLineChars="1850" w:firstLine="4440"/>
        <w:jc w:val="right"/>
        <w:rPr>
          <w:rFonts w:ascii="仿宋" w:eastAsia="仿宋" w:hAnsi="仿宋"/>
          <w:color w:val="000000"/>
          <w:kern w:val="0"/>
          <w:sz w:val="24"/>
        </w:rPr>
      </w:pPr>
    </w:p>
    <w:p w:rsidR="00A8294F" w:rsidRPr="00997F4A" w:rsidRDefault="00A8294F" w:rsidP="00A8294F">
      <w:pPr>
        <w:autoSpaceDE w:val="0"/>
        <w:autoSpaceDN w:val="0"/>
        <w:adjustRightInd w:val="0"/>
        <w:spacing w:line="560" w:lineRule="exact"/>
        <w:ind w:firstLineChars="1850" w:firstLine="4440"/>
        <w:jc w:val="right"/>
        <w:rPr>
          <w:rFonts w:ascii="仿宋" w:eastAsia="仿宋" w:hAnsi="仿宋"/>
          <w:color w:val="000000"/>
          <w:kern w:val="0"/>
          <w:sz w:val="24"/>
        </w:rPr>
      </w:pPr>
      <w:r>
        <w:rPr>
          <w:rFonts w:ascii="仿宋" w:eastAsia="仿宋" w:hAnsi="仿宋" w:hint="eastAsia"/>
          <w:color w:val="000000"/>
          <w:kern w:val="0"/>
          <w:sz w:val="24"/>
        </w:rPr>
        <w:t>响应方</w:t>
      </w:r>
      <w:r w:rsidRPr="00997F4A">
        <w:rPr>
          <w:rFonts w:ascii="仿宋" w:eastAsia="仿宋" w:hAnsi="仿宋" w:hint="eastAsia"/>
          <w:color w:val="000000"/>
          <w:kern w:val="0"/>
          <w:sz w:val="24"/>
        </w:rPr>
        <w:t>（公章）：</w:t>
      </w:r>
      <w:r>
        <w:rPr>
          <w:rFonts w:ascii="仿宋" w:eastAsia="仿宋" w:hAnsi="仿宋" w:hint="eastAsia"/>
          <w:color w:val="000000"/>
          <w:kern w:val="0"/>
          <w:sz w:val="24"/>
        </w:rPr>
        <w:t xml:space="preserve">    </w:t>
      </w:r>
    </w:p>
    <w:p w:rsidR="00A8294F" w:rsidRPr="00997F4A" w:rsidRDefault="00A8294F" w:rsidP="00A8294F">
      <w:pPr>
        <w:wordWrap w:val="0"/>
        <w:autoSpaceDE w:val="0"/>
        <w:autoSpaceDN w:val="0"/>
        <w:adjustRightInd w:val="0"/>
        <w:spacing w:line="560" w:lineRule="exact"/>
        <w:jc w:val="right"/>
        <w:rPr>
          <w:rFonts w:ascii="仿宋" w:eastAsia="仿宋" w:hAnsi="仿宋"/>
          <w:color w:val="000000"/>
          <w:kern w:val="0"/>
          <w:sz w:val="24"/>
        </w:rPr>
      </w:pPr>
      <w:r w:rsidRPr="00997F4A">
        <w:rPr>
          <w:rFonts w:ascii="仿宋" w:eastAsia="仿宋" w:hAnsi="仿宋" w:hint="eastAsia"/>
          <w:color w:val="000000"/>
          <w:kern w:val="0"/>
          <w:sz w:val="24"/>
        </w:rPr>
        <w:t xml:space="preserve">                                     法定代表人或授权委托人（签字）：</w:t>
      </w:r>
      <w:r>
        <w:rPr>
          <w:rFonts w:ascii="仿宋" w:eastAsia="仿宋" w:hAnsi="仿宋" w:hint="eastAsia"/>
          <w:color w:val="000000"/>
          <w:kern w:val="0"/>
          <w:sz w:val="24"/>
        </w:rPr>
        <w:t xml:space="preserve">    </w:t>
      </w:r>
    </w:p>
    <w:p w:rsidR="00A8294F" w:rsidRPr="00997F4A" w:rsidRDefault="00A8294F" w:rsidP="00A8294F">
      <w:pPr>
        <w:wordWrap w:val="0"/>
        <w:spacing w:line="560" w:lineRule="exact"/>
        <w:jc w:val="right"/>
        <w:rPr>
          <w:rFonts w:ascii="仿宋" w:eastAsia="仿宋" w:hAnsi="仿宋"/>
          <w:color w:val="000000"/>
          <w:kern w:val="0"/>
          <w:sz w:val="24"/>
        </w:rPr>
      </w:pPr>
      <w:r w:rsidRPr="00997F4A">
        <w:rPr>
          <w:rFonts w:ascii="仿宋" w:eastAsia="仿宋" w:hAnsi="仿宋" w:hint="eastAsia"/>
          <w:color w:val="000000"/>
          <w:kern w:val="0"/>
          <w:sz w:val="24"/>
        </w:rPr>
        <w:t xml:space="preserve">                                </w:t>
      </w:r>
      <w:r>
        <w:rPr>
          <w:rFonts w:ascii="仿宋" w:eastAsia="仿宋" w:hAnsi="仿宋" w:hint="eastAsia"/>
          <w:color w:val="000000"/>
          <w:kern w:val="0"/>
          <w:sz w:val="24"/>
        </w:rPr>
        <w:t xml:space="preserve"> </w:t>
      </w:r>
      <w:r w:rsidRPr="00997F4A">
        <w:rPr>
          <w:rFonts w:ascii="仿宋" w:eastAsia="仿宋" w:hAnsi="仿宋" w:hint="eastAsia"/>
          <w:color w:val="000000"/>
          <w:kern w:val="0"/>
          <w:sz w:val="24"/>
        </w:rPr>
        <w:t xml:space="preserve">    日期：</w:t>
      </w:r>
      <w:r>
        <w:rPr>
          <w:rFonts w:ascii="仿宋" w:eastAsia="仿宋" w:hAnsi="仿宋" w:hint="eastAsia"/>
          <w:color w:val="000000"/>
          <w:kern w:val="0"/>
          <w:sz w:val="24"/>
        </w:rPr>
        <w:t xml:space="preserve">  </w:t>
      </w:r>
      <w:r w:rsidRPr="00997F4A">
        <w:rPr>
          <w:rFonts w:ascii="仿宋" w:eastAsia="仿宋" w:hAnsi="仿宋" w:hint="eastAsia"/>
          <w:color w:val="000000"/>
          <w:kern w:val="0"/>
          <w:sz w:val="24"/>
        </w:rPr>
        <w:t>年  月   日</w:t>
      </w:r>
      <w:r>
        <w:rPr>
          <w:rFonts w:ascii="仿宋" w:eastAsia="仿宋" w:hAnsi="仿宋" w:hint="eastAsia"/>
          <w:color w:val="000000"/>
          <w:kern w:val="0"/>
          <w:sz w:val="24"/>
        </w:rPr>
        <w:t xml:space="preserve"> </w:t>
      </w:r>
    </w:p>
    <w:p w:rsidR="00A8294F" w:rsidRPr="00997F4A" w:rsidRDefault="00A8294F" w:rsidP="001B02B5">
      <w:pPr>
        <w:snapToGrid w:val="0"/>
        <w:spacing w:before="50" w:afterLines="50" w:line="560" w:lineRule="exact"/>
        <w:jc w:val="left"/>
        <w:rPr>
          <w:rFonts w:ascii="仿宋" w:eastAsia="仿宋" w:hAnsi="仿宋"/>
          <w:color w:val="000000"/>
          <w:sz w:val="30"/>
          <w:szCs w:val="30"/>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A8294F" w:rsidRDefault="00A8294F" w:rsidP="00F03DA1">
      <w:pPr>
        <w:snapToGrid w:val="0"/>
        <w:rPr>
          <w:rFonts w:asciiTheme="minorEastAsia" w:eastAsiaTheme="minorEastAsia" w:hAnsiTheme="minorEastAsia" w:cs="宋体"/>
          <w:b/>
          <w:color w:val="000000"/>
          <w:kern w:val="0"/>
          <w:sz w:val="32"/>
          <w:szCs w:val="32"/>
        </w:rPr>
      </w:pPr>
    </w:p>
    <w:p w:rsidR="00303166" w:rsidRPr="00500E54" w:rsidRDefault="006745F1" w:rsidP="00F03DA1">
      <w:pPr>
        <w:snapToGrid w:val="0"/>
        <w:spacing w:line="440" w:lineRule="exact"/>
        <w:rPr>
          <w:rFonts w:asciiTheme="minorEastAsia" w:eastAsiaTheme="minorEastAsia" w:hAnsiTheme="minorEastAsia" w:cs="宋体"/>
          <w:b/>
          <w:color w:val="000000"/>
          <w:sz w:val="32"/>
          <w:szCs w:val="32"/>
        </w:rPr>
      </w:pPr>
      <w:r w:rsidRPr="00500E54">
        <w:rPr>
          <w:rFonts w:asciiTheme="minorEastAsia" w:eastAsiaTheme="minorEastAsia" w:hAnsiTheme="minorEastAsia" w:cs="宋体" w:hint="eastAsia"/>
          <w:b/>
          <w:color w:val="000000"/>
          <w:kern w:val="0"/>
          <w:sz w:val="32"/>
          <w:szCs w:val="32"/>
        </w:rPr>
        <w:t>附件1</w:t>
      </w:r>
      <w:r w:rsidR="009D333A">
        <w:rPr>
          <w:rFonts w:asciiTheme="minorEastAsia" w:eastAsiaTheme="minorEastAsia" w:hAnsiTheme="minorEastAsia" w:cs="宋体" w:hint="eastAsia"/>
          <w:b/>
          <w:color w:val="000000"/>
          <w:kern w:val="0"/>
          <w:sz w:val="32"/>
          <w:szCs w:val="32"/>
        </w:rPr>
        <w:t>1</w:t>
      </w:r>
      <w:r w:rsidRPr="00500E54">
        <w:rPr>
          <w:rFonts w:asciiTheme="minorEastAsia" w:eastAsiaTheme="minorEastAsia" w:hAnsiTheme="minorEastAsia" w:cs="宋体" w:hint="eastAsia"/>
          <w:b/>
          <w:color w:val="000000"/>
          <w:kern w:val="0"/>
          <w:sz w:val="32"/>
          <w:szCs w:val="32"/>
        </w:rPr>
        <w:t>：</w:t>
      </w:r>
      <w:r w:rsidR="00303166" w:rsidRPr="00500E54">
        <w:rPr>
          <w:rFonts w:asciiTheme="minorEastAsia" w:eastAsiaTheme="minorEastAsia" w:hAnsiTheme="minorEastAsia" w:cs="宋体" w:hint="eastAsia"/>
          <w:b/>
          <w:bCs/>
          <w:color w:val="000000"/>
          <w:kern w:val="0"/>
          <w:sz w:val="32"/>
          <w:szCs w:val="32"/>
        </w:rPr>
        <w:t>响应方认为需要的其他文件或说明</w:t>
      </w:r>
    </w:p>
    <w:p w:rsidR="007C3742" w:rsidRPr="009D333A" w:rsidRDefault="007C3742" w:rsidP="00F03DA1">
      <w:pPr>
        <w:snapToGrid w:val="0"/>
        <w:spacing w:line="440" w:lineRule="exact"/>
        <w:rPr>
          <w:rFonts w:asciiTheme="minorEastAsia" w:eastAsiaTheme="minorEastAsia" w:hAnsiTheme="minorEastAsia" w:cs="宋体"/>
          <w:b/>
          <w:bCs/>
          <w:color w:val="000000"/>
          <w:kern w:val="0"/>
          <w:sz w:val="32"/>
          <w:szCs w:val="32"/>
        </w:rPr>
      </w:pPr>
    </w:p>
    <w:sectPr w:rsidR="007C3742" w:rsidRPr="009D333A" w:rsidSect="002E0CAD">
      <w:pgSz w:w="11906" w:h="16838"/>
      <w:pgMar w:top="1077" w:right="1418" w:bottom="107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E79" w:rsidRDefault="00217E79" w:rsidP="007C3742">
      <w:r>
        <w:separator/>
      </w:r>
    </w:p>
  </w:endnote>
  <w:endnote w:type="continuationSeparator" w:id="1">
    <w:p w:rsidR="00217E79" w:rsidRDefault="00217E79" w:rsidP="007C3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F" w:rsidRDefault="00332D0A">
    <w:pPr>
      <w:pStyle w:val="af1"/>
      <w:jc w:val="center"/>
    </w:pPr>
    <w:fldSimple w:instr=" PAGE   \* MERGEFORMAT ">
      <w:r w:rsidR="001B02B5" w:rsidRPr="001B02B5">
        <w:rPr>
          <w:noProof/>
          <w:lang w:val="zh-CN"/>
        </w:rPr>
        <w:t>6</w:t>
      </w:r>
    </w:fldSimple>
  </w:p>
  <w:p w:rsidR="0013073F" w:rsidRDefault="0013073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F" w:rsidRDefault="0013073F">
    <w:pPr>
      <w:pStyle w:val="af1"/>
      <w:jc w:val="center"/>
      <w:rPr>
        <w:rFonts w:ascii="仿宋_GB2312" w:eastAsia="仿宋_GB2312"/>
      </w:rPr>
    </w:pPr>
    <w:r>
      <w:rPr>
        <w:rFonts w:ascii="仿宋_GB2312" w:eastAsia="仿宋_GB2312" w:hint="eastAsia"/>
        <w:szCs w:val="21"/>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F" w:rsidRDefault="00332D0A">
    <w:pPr>
      <w:pStyle w:val="af1"/>
      <w:framePr w:wrap="around" w:vAnchor="text" w:hAnchor="margin" w:xAlign="right" w:y="1"/>
      <w:rPr>
        <w:rStyle w:val="a5"/>
      </w:rPr>
    </w:pPr>
    <w:r>
      <w:fldChar w:fldCharType="begin"/>
    </w:r>
    <w:r w:rsidR="0013073F">
      <w:rPr>
        <w:rStyle w:val="a5"/>
      </w:rPr>
      <w:instrText xml:space="preserve">PAGE  </w:instrText>
    </w:r>
    <w:r>
      <w:fldChar w:fldCharType="end"/>
    </w:r>
  </w:p>
  <w:p w:rsidR="0013073F" w:rsidRDefault="0013073F">
    <w:pPr>
      <w:pStyle w:val="af1"/>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F" w:rsidRDefault="00332D0A">
    <w:pPr>
      <w:pStyle w:val="af1"/>
      <w:jc w:val="center"/>
    </w:pPr>
    <w:fldSimple w:instr=" PAGE   \* MERGEFORMAT ">
      <w:r w:rsidR="001B02B5" w:rsidRPr="001B02B5">
        <w:rPr>
          <w:noProof/>
          <w:lang w:val="zh-CN"/>
        </w:rPr>
        <w:t>49</w:t>
      </w:r>
    </w:fldSimple>
  </w:p>
  <w:p w:rsidR="0013073F" w:rsidRDefault="0013073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E79" w:rsidRDefault="00217E79" w:rsidP="007C3742">
      <w:r>
        <w:separator/>
      </w:r>
    </w:p>
  </w:footnote>
  <w:footnote w:type="continuationSeparator" w:id="1">
    <w:p w:rsidR="00217E79" w:rsidRDefault="00217E79" w:rsidP="007C3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3F" w:rsidRDefault="0013073F">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7E87C2"/>
    <w:multiLevelType w:val="singleLevel"/>
    <w:tmpl w:val="C97E87C2"/>
    <w:lvl w:ilvl="0">
      <w:start w:val="2"/>
      <w:numFmt w:val="decimal"/>
      <w:suff w:val="nothing"/>
      <w:lvlText w:val="%1、"/>
      <w:lvlJc w:val="left"/>
    </w:lvl>
  </w:abstractNum>
  <w:abstractNum w:abstractNumId="1">
    <w:nsid w:val="D088C22D"/>
    <w:multiLevelType w:val="singleLevel"/>
    <w:tmpl w:val="D088C22D"/>
    <w:lvl w:ilvl="0">
      <w:start w:val="2"/>
      <w:numFmt w:val="decimal"/>
      <w:suff w:val="nothing"/>
      <w:lvlText w:val="%1、"/>
      <w:lvlJc w:val="left"/>
    </w:lvl>
  </w:abstractNum>
  <w:abstractNum w:abstractNumId="2">
    <w:nsid w:val="00000016"/>
    <w:multiLevelType w:val="singleLevel"/>
    <w:tmpl w:val="00000016"/>
    <w:lvl w:ilvl="0">
      <w:start w:val="1"/>
      <w:numFmt w:val="decimal"/>
      <w:suff w:val="nothing"/>
      <w:lvlText w:val="%1."/>
      <w:lvlJc w:val="left"/>
    </w:lvl>
  </w:abstractNum>
  <w:abstractNum w:abstractNumId="3">
    <w:nsid w:val="042B2815"/>
    <w:multiLevelType w:val="multilevel"/>
    <w:tmpl w:val="AB0A0B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31660B4"/>
    <w:multiLevelType w:val="multilevel"/>
    <w:tmpl w:val="AB0A0B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B06026"/>
    <w:multiLevelType w:val="hybridMultilevel"/>
    <w:tmpl w:val="45E60F20"/>
    <w:lvl w:ilvl="0" w:tplc="6B4CE3FE">
      <w:start w:val="1"/>
      <w:numFmt w:val="japaneseCounting"/>
      <w:lvlText w:val="%1、"/>
      <w:lvlJc w:val="left"/>
      <w:pPr>
        <w:ind w:left="1621" w:hanging="720"/>
      </w:pPr>
      <w:rPr>
        <w:rFonts w:hint="default"/>
      </w:rPr>
    </w:lvl>
    <w:lvl w:ilvl="1" w:tplc="04090019" w:tentative="1">
      <w:start w:val="1"/>
      <w:numFmt w:val="lowerLetter"/>
      <w:lvlText w:val="%2)"/>
      <w:lvlJc w:val="left"/>
      <w:pPr>
        <w:ind w:left="1741" w:hanging="420"/>
      </w:pPr>
    </w:lvl>
    <w:lvl w:ilvl="2" w:tplc="0409001B" w:tentative="1">
      <w:start w:val="1"/>
      <w:numFmt w:val="lowerRoman"/>
      <w:lvlText w:val="%3."/>
      <w:lvlJc w:val="right"/>
      <w:pPr>
        <w:ind w:left="2161" w:hanging="420"/>
      </w:pPr>
    </w:lvl>
    <w:lvl w:ilvl="3" w:tplc="0409000F" w:tentative="1">
      <w:start w:val="1"/>
      <w:numFmt w:val="decimal"/>
      <w:lvlText w:val="%4."/>
      <w:lvlJc w:val="left"/>
      <w:pPr>
        <w:ind w:left="2581" w:hanging="420"/>
      </w:pPr>
    </w:lvl>
    <w:lvl w:ilvl="4" w:tplc="04090019" w:tentative="1">
      <w:start w:val="1"/>
      <w:numFmt w:val="lowerLetter"/>
      <w:lvlText w:val="%5)"/>
      <w:lvlJc w:val="left"/>
      <w:pPr>
        <w:ind w:left="3001" w:hanging="420"/>
      </w:pPr>
    </w:lvl>
    <w:lvl w:ilvl="5" w:tplc="0409001B" w:tentative="1">
      <w:start w:val="1"/>
      <w:numFmt w:val="lowerRoman"/>
      <w:lvlText w:val="%6."/>
      <w:lvlJc w:val="right"/>
      <w:pPr>
        <w:ind w:left="3421" w:hanging="420"/>
      </w:pPr>
    </w:lvl>
    <w:lvl w:ilvl="6" w:tplc="0409000F" w:tentative="1">
      <w:start w:val="1"/>
      <w:numFmt w:val="decimal"/>
      <w:lvlText w:val="%7."/>
      <w:lvlJc w:val="left"/>
      <w:pPr>
        <w:ind w:left="3841" w:hanging="420"/>
      </w:pPr>
    </w:lvl>
    <w:lvl w:ilvl="7" w:tplc="04090019" w:tentative="1">
      <w:start w:val="1"/>
      <w:numFmt w:val="lowerLetter"/>
      <w:lvlText w:val="%8)"/>
      <w:lvlJc w:val="left"/>
      <w:pPr>
        <w:ind w:left="4261" w:hanging="420"/>
      </w:pPr>
    </w:lvl>
    <w:lvl w:ilvl="8" w:tplc="0409001B" w:tentative="1">
      <w:start w:val="1"/>
      <w:numFmt w:val="lowerRoman"/>
      <w:lvlText w:val="%9."/>
      <w:lvlJc w:val="right"/>
      <w:pPr>
        <w:ind w:left="4681" w:hanging="420"/>
      </w:pPr>
    </w:lvl>
  </w:abstractNum>
  <w:abstractNum w:abstractNumId="7">
    <w:nsid w:val="36157267"/>
    <w:multiLevelType w:val="hybridMultilevel"/>
    <w:tmpl w:val="D64A766E"/>
    <w:lvl w:ilvl="0" w:tplc="95DC7F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7E1A05"/>
    <w:multiLevelType w:val="multilevel"/>
    <w:tmpl w:val="AB0A0B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8A39E0"/>
    <w:multiLevelType w:val="multilevel"/>
    <w:tmpl w:val="408A39E0"/>
    <w:lvl w:ilvl="0">
      <w:start w:val="1"/>
      <w:numFmt w:val="chineseCountingThousand"/>
      <w:suff w:val="space"/>
      <w:lvlText w:val="%1."/>
      <w:lvlJc w:val="left"/>
      <w:pPr>
        <w:ind w:left="425" w:hanging="425"/>
      </w:pPr>
      <w:rPr>
        <w:rFonts w:ascii="Times New Roman" w:eastAsia="黑体" w:hAnsi="Times New Roman" w:hint="default"/>
      </w:rPr>
    </w:lvl>
    <w:lvl w:ilvl="1">
      <w:start w:val="1"/>
      <w:numFmt w:val="chineseCountingThousand"/>
      <w:suff w:val="space"/>
      <w:lvlText w:val="（%2）"/>
      <w:lvlJc w:val="left"/>
      <w:pPr>
        <w:ind w:left="567" w:hanging="567"/>
      </w:pPr>
      <w:rPr>
        <w:rFonts w:ascii="Times New Roman" w:eastAsia="黑体" w:hAnsi="Times New Roman" w:hint="default"/>
      </w:rPr>
    </w:lvl>
    <w:lvl w:ilvl="2">
      <w:start w:val="1"/>
      <w:numFmt w:val="decimal"/>
      <w:suff w:val="space"/>
      <w:lvlText w:val="%3."/>
      <w:lvlJc w:val="left"/>
      <w:pPr>
        <w:ind w:left="709" w:hanging="369"/>
      </w:pPr>
      <w:rPr>
        <w:rFonts w:ascii="Times New Roman" w:eastAsia="黑体" w:hAnsi="Times New Roman" w:hint="default"/>
      </w:rPr>
    </w:lvl>
    <w:lvl w:ilvl="3">
      <w:start w:val="1"/>
      <w:numFmt w:val="decimal"/>
      <w:suff w:val="space"/>
      <w:lvlText w:val="（%4）"/>
      <w:lvlJc w:val="left"/>
      <w:pPr>
        <w:ind w:left="851" w:hanging="567"/>
      </w:pPr>
      <w:rPr>
        <w:rFonts w:ascii="Times New Roman" w:eastAsia="黑体" w:hAnsi="Times New Roman" w:hint="default"/>
      </w:rPr>
    </w:lvl>
    <w:lvl w:ilvl="4">
      <w:start w:val="1"/>
      <w:numFmt w:val="lowerLetter"/>
      <w:suff w:val="space"/>
      <w:lvlText w:val="%5."/>
      <w:lvlJc w:val="left"/>
      <w:pPr>
        <w:ind w:left="992" w:hanging="425"/>
      </w:pPr>
      <w:rPr>
        <w:rFonts w:ascii="Times New Roman" w:eastAsia="黑体" w:hAnsi="Times New Roman" w:hint="default"/>
      </w:rPr>
    </w:lvl>
    <w:lvl w:ilvl="5">
      <w:start w:val="1"/>
      <w:numFmt w:val="lowerLetter"/>
      <w:suff w:val="space"/>
      <w:lvlText w:val="（%6）"/>
      <w:lvlJc w:val="left"/>
      <w:pPr>
        <w:ind w:left="1134" w:hanging="680"/>
      </w:pPr>
      <w:rPr>
        <w:rFonts w:ascii="Times New Roman" w:eastAsia="黑体" w:hAnsi="Times New Roman" w:hint="default"/>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618C872"/>
    <w:multiLevelType w:val="singleLevel"/>
    <w:tmpl w:val="5618C872"/>
    <w:lvl w:ilvl="0">
      <w:start w:val="1"/>
      <w:numFmt w:val="chineseCounting"/>
      <w:suff w:val="nothing"/>
      <w:lvlText w:val="（%1）"/>
      <w:lvlJc w:val="left"/>
    </w:lvl>
  </w:abstractNum>
  <w:abstractNum w:abstractNumId="11">
    <w:nsid w:val="5BB4BC7F"/>
    <w:multiLevelType w:val="singleLevel"/>
    <w:tmpl w:val="5BB4BC7F"/>
    <w:lvl w:ilvl="0">
      <w:start w:val="5"/>
      <w:numFmt w:val="decimal"/>
      <w:suff w:val="nothing"/>
      <w:lvlText w:val="（%1）"/>
      <w:lvlJc w:val="left"/>
    </w:lvl>
  </w:abstractNum>
  <w:abstractNum w:abstractNumId="12">
    <w:nsid w:val="5BB4D6B3"/>
    <w:multiLevelType w:val="singleLevel"/>
    <w:tmpl w:val="5BB4D6B3"/>
    <w:lvl w:ilvl="0">
      <w:start w:val="2"/>
      <w:numFmt w:val="chineseCounting"/>
      <w:suff w:val="nothing"/>
      <w:lvlText w:val="（%1）"/>
      <w:lvlJc w:val="left"/>
    </w:lvl>
  </w:abstractNum>
  <w:abstractNum w:abstractNumId="13">
    <w:nsid w:val="5BB4EB20"/>
    <w:multiLevelType w:val="singleLevel"/>
    <w:tmpl w:val="5BB4EB20"/>
    <w:lvl w:ilvl="0">
      <w:start w:val="2"/>
      <w:numFmt w:val="decimal"/>
      <w:suff w:val="nothing"/>
      <w:lvlText w:val="%1、"/>
      <w:lvlJc w:val="left"/>
    </w:lvl>
  </w:abstractNum>
  <w:num w:numId="1">
    <w:abstractNumId w:val="4"/>
  </w:num>
  <w:num w:numId="2">
    <w:abstractNumId w:val="9"/>
  </w:num>
  <w:num w:numId="3">
    <w:abstractNumId w:val="11"/>
  </w:num>
  <w:num w:numId="4">
    <w:abstractNumId w:val="12"/>
  </w:num>
  <w:num w:numId="5">
    <w:abstractNumId w:val="13"/>
  </w:num>
  <w:num w:numId="6">
    <w:abstractNumId w:val="1"/>
  </w:num>
  <w:num w:numId="7">
    <w:abstractNumId w:val="0"/>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6"/>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stylePaneFormatFilter w:val="3F01"/>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42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ADD"/>
    <w:rsid w:val="00005663"/>
    <w:rsid w:val="00011550"/>
    <w:rsid w:val="00012C32"/>
    <w:rsid w:val="00015371"/>
    <w:rsid w:val="000165A2"/>
    <w:rsid w:val="0002095B"/>
    <w:rsid w:val="00022DEA"/>
    <w:rsid w:val="000246CE"/>
    <w:rsid w:val="00025836"/>
    <w:rsid w:val="0003005D"/>
    <w:rsid w:val="00031E0E"/>
    <w:rsid w:val="00036603"/>
    <w:rsid w:val="00037426"/>
    <w:rsid w:val="0003769D"/>
    <w:rsid w:val="000407E4"/>
    <w:rsid w:val="0004089F"/>
    <w:rsid w:val="00041633"/>
    <w:rsid w:val="00041AFC"/>
    <w:rsid w:val="00043641"/>
    <w:rsid w:val="00043948"/>
    <w:rsid w:val="000443CA"/>
    <w:rsid w:val="00044EAD"/>
    <w:rsid w:val="000454E5"/>
    <w:rsid w:val="00050494"/>
    <w:rsid w:val="00053483"/>
    <w:rsid w:val="00056DF8"/>
    <w:rsid w:val="000603F7"/>
    <w:rsid w:val="00070AF5"/>
    <w:rsid w:val="00072450"/>
    <w:rsid w:val="0007583C"/>
    <w:rsid w:val="00076486"/>
    <w:rsid w:val="00082836"/>
    <w:rsid w:val="00082B74"/>
    <w:rsid w:val="00085EBF"/>
    <w:rsid w:val="0009187A"/>
    <w:rsid w:val="00093F47"/>
    <w:rsid w:val="00094881"/>
    <w:rsid w:val="00095808"/>
    <w:rsid w:val="00095F38"/>
    <w:rsid w:val="000978D6"/>
    <w:rsid w:val="000A0451"/>
    <w:rsid w:val="000A2F31"/>
    <w:rsid w:val="000A341E"/>
    <w:rsid w:val="000A34A1"/>
    <w:rsid w:val="000A3A1D"/>
    <w:rsid w:val="000A3E85"/>
    <w:rsid w:val="000A401C"/>
    <w:rsid w:val="000A4790"/>
    <w:rsid w:val="000B24AD"/>
    <w:rsid w:val="000B2F02"/>
    <w:rsid w:val="000B39B4"/>
    <w:rsid w:val="000B3F9B"/>
    <w:rsid w:val="000B45B2"/>
    <w:rsid w:val="000B6796"/>
    <w:rsid w:val="000B7E43"/>
    <w:rsid w:val="000C3250"/>
    <w:rsid w:val="000C3513"/>
    <w:rsid w:val="000C3C81"/>
    <w:rsid w:val="000C5896"/>
    <w:rsid w:val="000D0392"/>
    <w:rsid w:val="000D0808"/>
    <w:rsid w:val="000D2799"/>
    <w:rsid w:val="000D3A40"/>
    <w:rsid w:val="000D452E"/>
    <w:rsid w:val="000D6BDC"/>
    <w:rsid w:val="000E1366"/>
    <w:rsid w:val="000E1F94"/>
    <w:rsid w:val="000E3288"/>
    <w:rsid w:val="000E53CF"/>
    <w:rsid w:val="000E72A7"/>
    <w:rsid w:val="000E74E1"/>
    <w:rsid w:val="000F4EB5"/>
    <w:rsid w:val="00100C6B"/>
    <w:rsid w:val="00101B1A"/>
    <w:rsid w:val="001034F6"/>
    <w:rsid w:val="00103EC6"/>
    <w:rsid w:val="00107B5A"/>
    <w:rsid w:val="0011121F"/>
    <w:rsid w:val="00114093"/>
    <w:rsid w:val="00116DD3"/>
    <w:rsid w:val="001174A1"/>
    <w:rsid w:val="00120000"/>
    <w:rsid w:val="00123124"/>
    <w:rsid w:val="00124734"/>
    <w:rsid w:val="00124C94"/>
    <w:rsid w:val="0013073F"/>
    <w:rsid w:val="00130933"/>
    <w:rsid w:val="0013274D"/>
    <w:rsid w:val="00133F9F"/>
    <w:rsid w:val="0013547B"/>
    <w:rsid w:val="0013757C"/>
    <w:rsid w:val="001415F2"/>
    <w:rsid w:val="00143EEF"/>
    <w:rsid w:val="00143FB5"/>
    <w:rsid w:val="001459A9"/>
    <w:rsid w:val="00145B46"/>
    <w:rsid w:val="00145C24"/>
    <w:rsid w:val="00145E5B"/>
    <w:rsid w:val="00146F51"/>
    <w:rsid w:val="00150B4A"/>
    <w:rsid w:val="0015105C"/>
    <w:rsid w:val="00151649"/>
    <w:rsid w:val="00151C17"/>
    <w:rsid w:val="0015437F"/>
    <w:rsid w:val="00156E98"/>
    <w:rsid w:val="001600EC"/>
    <w:rsid w:val="00160312"/>
    <w:rsid w:val="001608AD"/>
    <w:rsid w:val="001609D6"/>
    <w:rsid w:val="001619E9"/>
    <w:rsid w:val="00162A60"/>
    <w:rsid w:val="0016314A"/>
    <w:rsid w:val="00163EC6"/>
    <w:rsid w:val="0016439E"/>
    <w:rsid w:val="00164C2D"/>
    <w:rsid w:val="001664AC"/>
    <w:rsid w:val="00167366"/>
    <w:rsid w:val="0016776B"/>
    <w:rsid w:val="00172A27"/>
    <w:rsid w:val="0017561B"/>
    <w:rsid w:val="00176B18"/>
    <w:rsid w:val="00176E01"/>
    <w:rsid w:val="0018164E"/>
    <w:rsid w:val="001826EE"/>
    <w:rsid w:val="001833E2"/>
    <w:rsid w:val="00183EA9"/>
    <w:rsid w:val="0018486B"/>
    <w:rsid w:val="00184D6A"/>
    <w:rsid w:val="001856F0"/>
    <w:rsid w:val="00186506"/>
    <w:rsid w:val="00186D8A"/>
    <w:rsid w:val="0018733B"/>
    <w:rsid w:val="00187FEA"/>
    <w:rsid w:val="00190E4E"/>
    <w:rsid w:val="00192AB1"/>
    <w:rsid w:val="00193CF7"/>
    <w:rsid w:val="00194E5E"/>
    <w:rsid w:val="001A7A87"/>
    <w:rsid w:val="001B02B5"/>
    <w:rsid w:val="001B0A25"/>
    <w:rsid w:val="001B179C"/>
    <w:rsid w:val="001B2057"/>
    <w:rsid w:val="001C11DC"/>
    <w:rsid w:val="001C179F"/>
    <w:rsid w:val="001C3D52"/>
    <w:rsid w:val="001D047A"/>
    <w:rsid w:val="001D13D2"/>
    <w:rsid w:val="001D42A9"/>
    <w:rsid w:val="001D5237"/>
    <w:rsid w:val="001E0665"/>
    <w:rsid w:val="001E0A2B"/>
    <w:rsid w:val="001E1769"/>
    <w:rsid w:val="001E4ED6"/>
    <w:rsid w:val="001E5BB4"/>
    <w:rsid w:val="001E78E8"/>
    <w:rsid w:val="001F0A45"/>
    <w:rsid w:val="001F2A4A"/>
    <w:rsid w:val="0020031C"/>
    <w:rsid w:val="00200C65"/>
    <w:rsid w:val="00202718"/>
    <w:rsid w:val="00203809"/>
    <w:rsid w:val="0020770F"/>
    <w:rsid w:val="00210085"/>
    <w:rsid w:val="00212068"/>
    <w:rsid w:val="002120B6"/>
    <w:rsid w:val="002136C7"/>
    <w:rsid w:val="0021747E"/>
    <w:rsid w:val="00217E79"/>
    <w:rsid w:val="00221791"/>
    <w:rsid w:val="00224292"/>
    <w:rsid w:val="00224B7F"/>
    <w:rsid w:val="002253B9"/>
    <w:rsid w:val="00225F7F"/>
    <w:rsid w:val="002268B5"/>
    <w:rsid w:val="00227954"/>
    <w:rsid w:val="00227F33"/>
    <w:rsid w:val="002318A9"/>
    <w:rsid w:val="00232528"/>
    <w:rsid w:val="002329E0"/>
    <w:rsid w:val="00232CA6"/>
    <w:rsid w:val="0023376E"/>
    <w:rsid w:val="0023391E"/>
    <w:rsid w:val="00234D19"/>
    <w:rsid w:val="00244852"/>
    <w:rsid w:val="00246D10"/>
    <w:rsid w:val="002476B3"/>
    <w:rsid w:val="00251E88"/>
    <w:rsid w:val="00252F76"/>
    <w:rsid w:val="002542F5"/>
    <w:rsid w:val="002549FE"/>
    <w:rsid w:val="00256D8C"/>
    <w:rsid w:val="002602E3"/>
    <w:rsid w:val="00260A48"/>
    <w:rsid w:val="00260CBC"/>
    <w:rsid w:val="002620BB"/>
    <w:rsid w:val="00262E76"/>
    <w:rsid w:val="00262FDA"/>
    <w:rsid w:val="00262FEA"/>
    <w:rsid w:val="00266D97"/>
    <w:rsid w:val="00274338"/>
    <w:rsid w:val="002750E1"/>
    <w:rsid w:val="00275638"/>
    <w:rsid w:val="00277C14"/>
    <w:rsid w:val="00280AF9"/>
    <w:rsid w:val="00282834"/>
    <w:rsid w:val="00283554"/>
    <w:rsid w:val="00283D67"/>
    <w:rsid w:val="00284531"/>
    <w:rsid w:val="002903E0"/>
    <w:rsid w:val="002917CA"/>
    <w:rsid w:val="00291F4B"/>
    <w:rsid w:val="002951B0"/>
    <w:rsid w:val="002956B2"/>
    <w:rsid w:val="00296333"/>
    <w:rsid w:val="002A48D0"/>
    <w:rsid w:val="002A4A61"/>
    <w:rsid w:val="002A7420"/>
    <w:rsid w:val="002B3BAA"/>
    <w:rsid w:val="002B700A"/>
    <w:rsid w:val="002B7515"/>
    <w:rsid w:val="002B75DC"/>
    <w:rsid w:val="002B7F34"/>
    <w:rsid w:val="002C0DF9"/>
    <w:rsid w:val="002C41F7"/>
    <w:rsid w:val="002C4AA4"/>
    <w:rsid w:val="002C7DC5"/>
    <w:rsid w:val="002D06C0"/>
    <w:rsid w:val="002D0A6B"/>
    <w:rsid w:val="002D0DCD"/>
    <w:rsid w:val="002D30EC"/>
    <w:rsid w:val="002D5C53"/>
    <w:rsid w:val="002D657E"/>
    <w:rsid w:val="002D67E6"/>
    <w:rsid w:val="002D6923"/>
    <w:rsid w:val="002D6E95"/>
    <w:rsid w:val="002E0CAD"/>
    <w:rsid w:val="002E242D"/>
    <w:rsid w:val="002E2CC2"/>
    <w:rsid w:val="002F2045"/>
    <w:rsid w:val="002F2209"/>
    <w:rsid w:val="002F4593"/>
    <w:rsid w:val="0030176B"/>
    <w:rsid w:val="00302369"/>
    <w:rsid w:val="00302B87"/>
    <w:rsid w:val="00303166"/>
    <w:rsid w:val="003255DE"/>
    <w:rsid w:val="00326ED3"/>
    <w:rsid w:val="00327580"/>
    <w:rsid w:val="003278D5"/>
    <w:rsid w:val="00332BF6"/>
    <w:rsid w:val="00332D0A"/>
    <w:rsid w:val="00337615"/>
    <w:rsid w:val="00337B03"/>
    <w:rsid w:val="00341166"/>
    <w:rsid w:val="00343CF5"/>
    <w:rsid w:val="00345525"/>
    <w:rsid w:val="00350E36"/>
    <w:rsid w:val="0035647A"/>
    <w:rsid w:val="003579E4"/>
    <w:rsid w:val="00361901"/>
    <w:rsid w:val="00363BBD"/>
    <w:rsid w:val="0036571B"/>
    <w:rsid w:val="003672AC"/>
    <w:rsid w:val="00370A6C"/>
    <w:rsid w:val="00372411"/>
    <w:rsid w:val="00372759"/>
    <w:rsid w:val="003729CD"/>
    <w:rsid w:val="0037433F"/>
    <w:rsid w:val="00374EF9"/>
    <w:rsid w:val="00375203"/>
    <w:rsid w:val="00376F08"/>
    <w:rsid w:val="0038202A"/>
    <w:rsid w:val="00382CAF"/>
    <w:rsid w:val="00383B54"/>
    <w:rsid w:val="00390519"/>
    <w:rsid w:val="003908CB"/>
    <w:rsid w:val="00390931"/>
    <w:rsid w:val="00393C10"/>
    <w:rsid w:val="00394548"/>
    <w:rsid w:val="00395831"/>
    <w:rsid w:val="003A163B"/>
    <w:rsid w:val="003A5382"/>
    <w:rsid w:val="003A59D7"/>
    <w:rsid w:val="003A7863"/>
    <w:rsid w:val="003B0145"/>
    <w:rsid w:val="003B7125"/>
    <w:rsid w:val="003B71E1"/>
    <w:rsid w:val="003B7545"/>
    <w:rsid w:val="003C1DAA"/>
    <w:rsid w:val="003C3EC7"/>
    <w:rsid w:val="003C56D4"/>
    <w:rsid w:val="003C6C6F"/>
    <w:rsid w:val="003C6CA9"/>
    <w:rsid w:val="003C782A"/>
    <w:rsid w:val="003D148D"/>
    <w:rsid w:val="003D1FCC"/>
    <w:rsid w:val="003D3E2A"/>
    <w:rsid w:val="003D5339"/>
    <w:rsid w:val="003D547D"/>
    <w:rsid w:val="003D6B6F"/>
    <w:rsid w:val="003D7152"/>
    <w:rsid w:val="003D72C5"/>
    <w:rsid w:val="003E02DE"/>
    <w:rsid w:val="003E0812"/>
    <w:rsid w:val="003E1513"/>
    <w:rsid w:val="003E2F20"/>
    <w:rsid w:val="003E457A"/>
    <w:rsid w:val="003E7551"/>
    <w:rsid w:val="003F0F61"/>
    <w:rsid w:val="003F29F5"/>
    <w:rsid w:val="003F2B57"/>
    <w:rsid w:val="003F5114"/>
    <w:rsid w:val="003F5513"/>
    <w:rsid w:val="003F5B1D"/>
    <w:rsid w:val="003F5C96"/>
    <w:rsid w:val="003F7A49"/>
    <w:rsid w:val="004002E7"/>
    <w:rsid w:val="004004A4"/>
    <w:rsid w:val="004044CF"/>
    <w:rsid w:val="00404B4A"/>
    <w:rsid w:val="004067A6"/>
    <w:rsid w:val="004112F1"/>
    <w:rsid w:val="00413390"/>
    <w:rsid w:val="00416BAB"/>
    <w:rsid w:val="004179A0"/>
    <w:rsid w:val="004241E0"/>
    <w:rsid w:val="00425428"/>
    <w:rsid w:val="00425C1A"/>
    <w:rsid w:val="00425CEE"/>
    <w:rsid w:val="00427E68"/>
    <w:rsid w:val="00431215"/>
    <w:rsid w:val="0043363A"/>
    <w:rsid w:val="00434A37"/>
    <w:rsid w:val="004358F9"/>
    <w:rsid w:val="00440B82"/>
    <w:rsid w:val="004418A4"/>
    <w:rsid w:val="00445E88"/>
    <w:rsid w:val="00446536"/>
    <w:rsid w:val="00451767"/>
    <w:rsid w:val="004525CB"/>
    <w:rsid w:val="00455D2D"/>
    <w:rsid w:val="00460F26"/>
    <w:rsid w:val="00461F7B"/>
    <w:rsid w:val="00467960"/>
    <w:rsid w:val="00470AEF"/>
    <w:rsid w:val="004751A0"/>
    <w:rsid w:val="00480474"/>
    <w:rsid w:val="004824AA"/>
    <w:rsid w:val="00483618"/>
    <w:rsid w:val="004848C1"/>
    <w:rsid w:val="00484A5E"/>
    <w:rsid w:val="004903F9"/>
    <w:rsid w:val="0049090A"/>
    <w:rsid w:val="004912E1"/>
    <w:rsid w:val="0049489F"/>
    <w:rsid w:val="00496C58"/>
    <w:rsid w:val="004971F2"/>
    <w:rsid w:val="004972AF"/>
    <w:rsid w:val="004A001B"/>
    <w:rsid w:val="004A3F52"/>
    <w:rsid w:val="004A4FA9"/>
    <w:rsid w:val="004A514B"/>
    <w:rsid w:val="004A520B"/>
    <w:rsid w:val="004A5D08"/>
    <w:rsid w:val="004A64E1"/>
    <w:rsid w:val="004A70EB"/>
    <w:rsid w:val="004A781A"/>
    <w:rsid w:val="004A7A9B"/>
    <w:rsid w:val="004B08AD"/>
    <w:rsid w:val="004B18AF"/>
    <w:rsid w:val="004B2C4F"/>
    <w:rsid w:val="004B2FA0"/>
    <w:rsid w:val="004B4870"/>
    <w:rsid w:val="004B5A2B"/>
    <w:rsid w:val="004B6A9D"/>
    <w:rsid w:val="004B6F5E"/>
    <w:rsid w:val="004C005F"/>
    <w:rsid w:val="004C32FF"/>
    <w:rsid w:val="004C37A9"/>
    <w:rsid w:val="004C561F"/>
    <w:rsid w:val="004C6B07"/>
    <w:rsid w:val="004D19D4"/>
    <w:rsid w:val="004D1AB4"/>
    <w:rsid w:val="004D44D5"/>
    <w:rsid w:val="004D5344"/>
    <w:rsid w:val="004D54E9"/>
    <w:rsid w:val="004D68F3"/>
    <w:rsid w:val="004E19A5"/>
    <w:rsid w:val="004E224E"/>
    <w:rsid w:val="004E2DD9"/>
    <w:rsid w:val="004E7C85"/>
    <w:rsid w:val="004F0EB0"/>
    <w:rsid w:val="004F14B9"/>
    <w:rsid w:val="004F2AF1"/>
    <w:rsid w:val="004F6526"/>
    <w:rsid w:val="005000FB"/>
    <w:rsid w:val="00500C29"/>
    <w:rsid w:val="00500E54"/>
    <w:rsid w:val="0050671D"/>
    <w:rsid w:val="0051100B"/>
    <w:rsid w:val="00511F7C"/>
    <w:rsid w:val="00513FD6"/>
    <w:rsid w:val="00517151"/>
    <w:rsid w:val="00520388"/>
    <w:rsid w:val="00520F48"/>
    <w:rsid w:val="0052168E"/>
    <w:rsid w:val="00522A5C"/>
    <w:rsid w:val="00522E83"/>
    <w:rsid w:val="00524E63"/>
    <w:rsid w:val="0052663B"/>
    <w:rsid w:val="0053042D"/>
    <w:rsid w:val="00535F3C"/>
    <w:rsid w:val="00537F4C"/>
    <w:rsid w:val="005406FC"/>
    <w:rsid w:val="005425BA"/>
    <w:rsid w:val="005447DA"/>
    <w:rsid w:val="005474C5"/>
    <w:rsid w:val="0055097D"/>
    <w:rsid w:val="0055340A"/>
    <w:rsid w:val="00555437"/>
    <w:rsid w:val="005557BE"/>
    <w:rsid w:val="0055602F"/>
    <w:rsid w:val="00560392"/>
    <w:rsid w:val="005615A8"/>
    <w:rsid w:val="005617D1"/>
    <w:rsid w:val="00564BA8"/>
    <w:rsid w:val="005669B1"/>
    <w:rsid w:val="005711BA"/>
    <w:rsid w:val="0057336B"/>
    <w:rsid w:val="00574AEA"/>
    <w:rsid w:val="0057524F"/>
    <w:rsid w:val="005763CE"/>
    <w:rsid w:val="00576542"/>
    <w:rsid w:val="005773C4"/>
    <w:rsid w:val="00580B49"/>
    <w:rsid w:val="00581069"/>
    <w:rsid w:val="00582B90"/>
    <w:rsid w:val="00583101"/>
    <w:rsid w:val="005838D7"/>
    <w:rsid w:val="00583F84"/>
    <w:rsid w:val="005849C0"/>
    <w:rsid w:val="00584C10"/>
    <w:rsid w:val="00586DA8"/>
    <w:rsid w:val="00590B6F"/>
    <w:rsid w:val="00592994"/>
    <w:rsid w:val="0059472D"/>
    <w:rsid w:val="00594C22"/>
    <w:rsid w:val="0059676B"/>
    <w:rsid w:val="005973E6"/>
    <w:rsid w:val="005A2E8E"/>
    <w:rsid w:val="005A316F"/>
    <w:rsid w:val="005A3BC1"/>
    <w:rsid w:val="005A485C"/>
    <w:rsid w:val="005A58D6"/>
    <w:rsid w:val="005A594F"/>
    <w:rsid w:val="005A5C44"/>
    <w:rsid w:val="005B06D1"/>
    <w:rsid w:val="005B1F84"/>
    <w:rsid w:val="005B4163"/>
    <w:rsid w:val="005B417E"/>
    <w:rsid w:val="005B42B6"/>
    <w:rsid w:val="005B4744"/>
    <w:rsid w:val="005B5349"/>
    <w:rsid w:val="005B53B9"/>
    <w:rsid w:val="005B580D"/>
    <w:rsid w:val="005B5862"/>
    <w:rsid w:val="005B6001"/>
    <w:rsid w:val="005B638F"/>
    <w:rsid w:val="005C035A"/>
    <w:rsid w:val="005C3576"/>
    <w:rsid w:val="005C41F5"/>
    <w:rsid w:val="005C56A0"/>
    <w:rsid w:val="005D1C79"/>
    <w:rsid w:val="005D259B"/>
    <w:rsid w:val="005D621D"/>
    <w:rsid w:val="005D6D9E"/>
    <w:rsid w:val="005E0615"/>
    <w:rsid w:val="005E215A"/>
    <w:rsid w:val="005E78CE"/>
    <w:rsid w:val="005F00E3"/>
    <w:rsid w:val="005F1C3C"/>
    <w:rsid w:val="005F34E5"/>
    <w:rsid w:val="005F44EE"/>
    <w:rsid w:val="005F51FE"/>
    <w:rsid w:val="005F5D22"/>
    <w:rsid w:val="005F79C1"/>
    <w:rsid w:val="005F7D2E"/>
    <w:rsid w:val="006056B5"/>
    <w:rsid w:val="00606040"/>
    <w:rsid w:val="0061219F"/>
    <w:rsid w:val="006151FA"/>
    <w:rsid w:val="00620502"/>
    <w:rsid w:val="00621436"/>
    <w:rsid w:val="00625831"/>
    <w:rsid w:val="0062753F"/>
    <w:rsid w:val="006275F0"/>
    <w:rsid w:val="006333DB"/>
    <w:rsid w:val="006341A0"/>
    <w:rsid w:val="00637DAD"/>
    <w:rsid w:val="00641995"/>
    <w:rsid w:val="00643B7C"/>
    <w:rsid w:val="00644AC3"/>
    <w:rsid w:val="00646255"/>
    <w:rsid w:val="00646FE3"/>
    <w:rsid w:val="00651AEB"/>
    <w:rsid w:val="006538E0"/>
    <w:rsid w:val="00653D50"/>
    <w:rsid w:val="0065671E"/>
    <w:rsid w:val="00656FDA"/>
    <w:rsid w:val="006618E9"/>
    <w:rsid w:val="00661B63"/>
    <w:rsid w:val="006639D7"/>
    <w:rsid w:val="00671DB3"/>
    <w:rsid w:val="00672CAC"/>
    <w:rsid w:val="006745F1"/>
    <w:rsid w:val="00674875"/>
    <w:rsid w:val="0067550B"/>
    <w:rsid w:val="006758ED"/>
    <w:rsid w:val="00676A6E"/>
    <w:rsid w:val="00676D6F"/>
    <w:rsid w:val="00677477"/>
    <w:rsid w:val="006806FD"/>
    <w:rsid w:val="006829BB"/>
    <w:rsid w:val="00682D04"/>
    <w:rsid w:val="00684F9A"/>
    <w:rsid w:val="00685705"/>
    <w:rsid w:val="006859B5"/>
    <w:rsid w:val="00685A74"/>
    <w:rsid w:val="006875BC"/>
    <w:rsid w:val="00687F40"/>
    <w:rsid w:val="00691C8C"/>
    <w:rsid w:val="00695581"/>
    <w:rsid w:val="006A5202"/>
    <w:rsid w:val="006A5DBA"/>
    <w:rsid w:val="006A7478"/>
    <w:rsid w:val="006A777A"/>
    <w:rsid w:val="006B11C6"/>
    <w:rsid w:val="006B20E9"/>
    <w:rsid w:val="006B2320"/>
    <w:rsid w:val="006B27B9"/>
    <w:rsid w:val="006B4B81"/>
    <w:rsid w:val="006C17F4"/>
    <w:rsid w:val="006C4685"/>
    <w:rsid w:val="006C5239"/>
    <w:rsid w:val="006C5794"/>
    <w:rsid w:val="006C68E4"/>
    <w:rsid w:val="006D027B"/>
    <w:rsid w:val="006D0784"/>
    <w:rsid w:val="006D16E7"/>
    <w:rsid w:val="006D2A1F"/>
    <w:rsid w:val="006D423F"/>
    <w:rsid w:val="006D554F"/>
    <w:rsid w:val="006E2370"/>
    <w:rsid w:val="006E35B5"/>
    <w:rsid w:val="006E44D4"/>
    <w:rsid w:val="006E5564"/>
    <w:rsid w:val="006F088B"/>
    <w:rsid w:val="006F1899"/>
    <w:rsid w:val="006F374B"/>
    <w:rsid w:val="006F57A1"/>
    <w:rsid w:val="00701A2C"/>
    <w:rsid w:val="00702E1E"/>
    <w:rsid w:val="00703784"/>
    <w:rsid w:val="00705AB0"/>
    <w:rsid w:val="00707E7A"/>
    <w:rsid w:val="00710B6C"/>
    <w:rsid w:val="0071552D"/>
    <w:rsid w:val="00715F80"/>
    <w:rsid w:val="00716D8A"/>
    <w:rsid w:val="0071720D"/>
    <w:rsid w:val="0072158C"/>
    <w:rsid w:val="00721EC6"/>
    <w:rsid w:val="00722B42"/>
    <w:rsid w:val="00722F0F"/>
    <w:rsid w:val="007243EF"/>
    <w:rsid w:val="00724DBA"/>
    <w:rsid w:val="0073111F"/>
    <w:rsid w:val="00731314"/>
    <w:rsid w:val="00733F68"/>
    <w:rsid w:val="00734FA4"/>
    <w:rsid w:val="007350CE"/>
    <w:rsid w:val="00743011"/>
    <w:rsid w:val="00743F59"/>
    <w:rsid w:val="00744141"/>
    <w:rsid w:val="00753813"/>
    <w:rsid w:val="00755BF0"/>
    <w:rsid w:val="00757AE0"/>
    <w:rsid w:val="00763890"/>
    <w:rsid w:val="007638EE"/>
    <w:rsid w:val="00763F6F"/>
    <w:rsid w:val="00766581"/>
    <w:rsid w:val="00766B53"/>
    <w:rsid w:val="00770756"/>
    <w:rsid w:val="007709D5"/>
    <w:rsid w:val="00770E7D"/>
    <w:rsid w:val="00772970"/>
    <w:rsid w:val="00774433"/>
    <w:rsid w:val="00774AD4"/>
    <w:rsid w:val="007803DE"/>
    <w:rsid w:val="007813DE"/>
    <w:rsid w:val="00783DF2"/>
    <w:rsid w:val="0079043C"/>
    <w:rsid w:val="007944F6"/>
    <w:rsid w:val="0079694E"/>
    <w:rsid w:val="0079766D"/>
    <w:rsid w:val="007A058B"/>
    <w:rsid w:val="007A065B"/>
    <w:rsid w:val="007A3D9F"/>
    <w:rsid w:val="007A4644"/>
    <w:rsid w:val="007B3DD5"/>
    <w:rsid w:val="007B4B79"/>
    <w:rsid w:val="007B4FEA"/>
    <w:rsid w:val="007B69D2"/>
    <w:rsid w:val="007C04FF"/>
    <w:rsid w:val="007C0A74"/>
    <w:rsid w:val="007C3742"/>
    <w:rsid w:val="007C5D9E"/>
    <w:rsid w:val="007C5F11"/>
    <w:rsid w:val="007C79BC"/>
    <w:rsid w:val="007D21AF"/>
    <w:rsid w:val="007D3BAD"/>
    <w:rsid w:val="007D4548"/>
    <w:rsid w:val="007D4C04"/>
    <w:rsid w:val="007D7C5F"/>
    <w:rsid w:val="007E19FB"/>
    <w:rsid w:val="007E28C2"/>
    <w:rsid w:val="007E2DEB"/>
    <w:rsid w:val="007E35F8"/>
    <w:rsid w:val="007E454A"/>
    <w:rsid w:val="007E5838"/>
    <w:rsid w:val="007E631E"/>
    <w:rsid w:val="007E66BC"/>
    <w:rsid w:val="007F1486"/>
    <w:rsid w:val="007F2BC1"/>
    <w:rsid w:val="007F2BF7"/>
    <w:rsid w:val="007F4C99"/>
    <w:rsid w:val="007F6309"/>
    <w:rsid w:val="007F74C6"/>
    <w:rsid w:val="0080107D"/>
    <w:rsid w:val="00802C73"/>
    <w:rsid w:val="00802EDD"/>
    <w:rsid w:val="00803EF8"/>
    <w:rsid w:val="008045D1"/>
    <w:rsid w:val="00806762"/>
    <w:rsid w:val="00807CA6"/>
    <w:rsid w:val="008108E1"/>
    <w:rsid w:val="00811B2F"/>
    <w:rsid w:val="00812353"/>
    <w:rsid w:val="008139AD"/>
    <w:rsid w:val="00814DEF"/>
    <w:rsid w:val="0081766A"/>
    <w:rsid w:val="00817961"/>
    <w:rsid w:val="00820E38"/>
    <w:rsid w:val="00820FF6"/>
    <w:rsid w:val="00821C53"/>
    <w:rsid w:val="00822EE7"/>
    <w:rsid w:val="00823261"/>
    <w:rsid w:val="00823522"/>
    <w:rsid w:val="008251B0"/>
    <w:rsid w:val="008266DE"/>
    <w:rsid w:val="008314D5"/>
    <w:rsid w:val="00832132"/>
    <w:rsid w:val="008330E0"/>
    <w:rsid w:val="00834A9E"/>
    <w:rsid w:val="00836975"/>
    <w:rsid w:val="00837C16"/>
    <w:rsid w:val="008426C1"/>
    <w:rsid w:val="00842EB9"/>
    <w:rsid w:val="00843BBF"/>
    <w:rsid w:val="00845407"/>
    <w:rsid w:val="008516C8"/>
    <w:rsid w:val="00853EE3"/>
    <w:rsid w:val="008556A9"/>
    <w:rsid w:val="00856FFE"/>
    <w:rsid w:val="008571A1"/>
    <w:rsid w:val="00862B84"/>
    <w:rsid w:val="00863591"/>
    <w:rsid w:val="0086656C"/>
    <w:rsid w:val="0086787E"/>
    <w:rsid w:val="008704E3"/>
    <w:rsid w:val="008733DB"/>
    <w:rsid w:val="008752BD"/>
    <w:rsid w:val="00882749"/>
    <w:rsid w:val="00884100"/>
    <w:rsid w:val="008848AA"/>
    <w:rsid w:val="00887AF3"/>
    <w:rsid w:val="00892A12"/>
    <w:rsid w:val="00892C61"/>
    <w:rsid w:val="00893B6B"/>
    <w:rsid w:val="00895C73"/>
    <w:rsid w:val="00895EF7"/>
    <w:rsid w:val="00897A7A"/>
    <w:rsid w:val="008A0BB9"/>
    <w:rsid w:val="008A319D"/>
    <w:rsid w:val="008A6013"/>
    <w:rsid w:val="008A7CA2"/>
    <w:rsid w:val="008B116F"/>
    <w:rsid w:val="008B1504"/>
    <w:rsid w:val="008B2132"/>
    <w:rsid w:val="008B414E"/>
    <w:rsid w:val="008B59D8"/>
    <w:rsid w:val="008B67EF"/>
    <w:rsid w:val="008B6E37"/>
    <w:rsid w:val="008C62CC"/>
    <w:rsid w:val="008D1AE8"/>
    <w:rsid w:val="008D2D48"/>
    <w:rsid w:val="008D2DA4"/>
    <w:rsid w:val="008D3882"/>
    <w:rsid w:val="008D69D8"/>
    <w:rsid w:val="008D7EC6"/>
    <w:rsid w:val="008E1D4B"/>
    <w:rsid w:val="008E3BD3"/>
    <w:rsid w:val="008E5557"/>
    <w:rsid w:val="008E5FB9"/>
    <w:rsid w:val="008E6623"/>
    <w:rsid w:val="008E70CB"/>
    <w:rsid w:val="008E7F84"/>
    <w:rsid w:val="008F091A"/>
    <w:rsid w:val="008F0D80"/>
    <w:rsid w:val="008F1FCC"/>
    <w:rsid w:val="008F2EA2"/>
    <w:rsid w:val="008F4D5A"/>
    <w:rsid w:val="008F6159"/>
    <w:rsid w:val="009036EF"/>
    <w:rsid w:val="009045E4"/>
    <w:rsid w:val="009053AF"/>
    <w:rsid w:val="00906125"/>
    <w:rsid w:val="00907125"/>
    <w:rsid w:val="00907BCF"/>
    <w:rsid w:val="009144A7"/>
    <w:rsid w:val="009158BE"/>
    <w:rsid w:val="00920502"/>
    <w:rsid w:val="0092096F"/>
    <w:rsid w:val="00922A3F"/>
    <w:rsid w:val="00927FA2"/>
    <w:rsid w:val="00931F24"/>
    <w:rsid w:val="009337B7"/>
    <w:rsid w:val="00933A4C"/>
    <w:rsid w:val="0093436D"/>
    <w:rsid w:val="009355FD"/>
    <w:rsid w:val="00941104"/>
    <w:rsid w:val="00942F01"/>
    <w:rsid w:val="0094307A"/>
    <w:rsid w:val="00944F16"/>
    <w:rsid w:val="00946E9A"/>
    <w:rsid w:val="00950FF8"/>
    <w:rsid w:val="00953662"/>
    <w:rsid w:val="0095427E"/>
    <w:rsid w:val="00954698"/>
    <w:rsid w:val="00955E35"/>
    <w:rsid w:val="00960F0B"/>
    <w:rsid w:val="00962169"/>
    <w:rsid w:val="0096286D"/>
    <w:rsid w:val="00963D4F"/>
    <w:rsid w:val="00964A8D"/>
    <w:rsid w:val="00965839"/>
    <w:rsid w:val="00965D17"/>
    <w:rsid w:val="00967BD2"/>
    <w:rsid w:val="009708CA"/>
    <w:rsid w:val="0097093A"/>
    <w:rsid w:val="00970D21"/>
    <w:rsid w:val="0097133F"/>
    <w:rsid w:val="009713B2"/>
    <w:rsid w:val="00971CCB"/>
    <w:rsid w:val="0097237A"/>
    <w:rsid w:val="00972420"/>
    <w:rsid w:val="00972BA7"/>
    <w:rsid w:val="00973807"/>
    <w:rsid w:val="00974392"/>
    <w:rsid w:val="00975948"/>
    <w:rsid w:val="00977A22"/>
    <w:rsid w:val="00977C4D"/>
    <w:rsid w:val="00981715"/>
    <w:rsid w:val="00982B70"/>
    <w:rsid w:val="00983EB9"/>
    <w:rsid w:val="00985CBF"/>
    <w:rsid w:val="00986806"/>
    <w:rsid w:val="00986A26"/>
    <w:rsid w:val="00990CE6"/>
    <w:rsid w:val="0099161E"/>
    <w:rsid w:val="0099306E"/>
    <w:rsid w:val="00994441"/>
    <w:rsid w:val="00994811"/>
    <w:rsid w:val="00995F1A"/>
    <w:rsid w:val="00996AB0"/>
    <w:rsid w:val="009A6603"/>
    <w:rsid w:val="009A6BFC"/>
    <w:rsid w:val="009B05CD"/>
    <w:rsid w:val="009B25BA"/>
    <w:rsid w:val="009B2B7D"/>
    <w:rsid w:val="009B43B7"/>
    <w:rsid w:val="009B47C1"/>
    <w:rsid w:val="009B4A48"/>
    <w:rsid w:val="009B72B0"/>
    <w:rsid w:val="009C414D"/>
    <w:rsid w:val="009C4686"/>
    <w:rsid w:val="009C4FA4"/>
    <w:rsid w:val="009C5076"/>
    <w:rsid w:val="009C6B50"/>
    <w:rsid w:val="009D03B7"/>
    <w:rsid w:val="009D3150"/>
    <w:rsid w:val="009D333A"/>
    <w:rsid w:val="009D5298"/>
    <w:rsid w:val="009E0F9A"/>
    <w:rsid w:val="009E423E"/>
    <w:rsid w:val="009E6255"/>
    <w:rsid w:val="009F218E"/>
    <w:rsid w:val="009F34CF"/>
    <w:rsid w:val="009F70D6"/>
    <w:rsid w:val="00A00AB1"/>
    <w:rsid w:val="00A04BD5"/>
    <w:rsid w:val="00A05952"/>
    <w:rsid w:val="00A05A8B"/>
    <w:rsid w:val="00A100F7"/>
    <w:rsid w:val="00A101ED"/>
    <w:rsid w:val="00A10551"/>
    <w:rsid w:val="00A12154"/>
    <w:rsid w:val="00A14805"/>
    <w:rsid w:val="00A16B26"/>
    <w:rsid w:val="00A22D47"/>
    <w:rsid w:val="00A25A8B"/>
    <w:rsid w:val="00A32617"/>
    <w:rsid w:val="00A3274F"/>
    <w:rsid w:val="00A328EE"/>
    <w:rsid w:val="00A32FDF"/>
    <w:rsid w:val="00A33D0A"/>
    <w:rsid w:val="00A42517"/>
    <w:rsid w:val="00A4692E"/>
    <w:rsid w:val="00A470B1"/>
    <w:rsid w:val="00A5010B"/>
    <w:rsid w:val="00A5076C"/>
    <w:rsid w:val="00A51950"/>
    <w:rsid w:val="00A54B4C"/>
    <w:rsid w:val="00A55D03"/>
    <w:rsid w:val="00A56EF8"/>
    <w:rsid w:val="00A60A19"/>
    <w:rsid w:val="00A61305"/>
    <w:rsid w:val="00A63B7B"/>
    <w:rsid w:val="00A6775C"/>
    <w:rsid w:val="00A72CD1"/>
    <w:rsid w:val="00A73809"/>
    <w:rsid w:val="00A742F2"/>
    <w:rsid w:val="00A744E0"/>
    <w:rsid w:val="00A778C2"/>
    <w:rsid w:val="00A8294F"/>
    <w:rsid w:val="00A82AF2"/>
    <w:rsid w:val="00A8683E"/>
    <w:rsid w:val="00A872C4"/>
    <w:rsid w:val="00A90011"/>
    <w:rsid w:val="00A93115"/>
    <w:rsid w:val="00A935CA"/>
    <w:rsid w:val="00A950A5"/>
    <w:rsid w:val="00A9662D"/>
    <w:rsid w:val="00AA428F"/>
    <w:rsid w:val="00AA79F3"/>
    <w:rsid w:val="00AB2151"/>
    <w:rsid w:val="00AB5CBF"/>
    <w:rsid w:val="00AC07AE"/>
    <w:rsid w:val="00AC1602"/>
    <w:rsid w:val="00AC1DDB"/>
    <w:rsid w:val="00AC53E0"/>
    <w:rsid w:val="00AD2327"/>
    <w:rsid w:val="00AD2905"/>
    <w:rsid w:val="00AD5D95"/>
    <w:rsid w:val="00AD6F25"/>
    <w:rsid w:val="00AD7980"/>
    <w:rsid w:val="00AE2F14"/>
    <w:rsid w:val="00AE4684"/>
    <w:rsid w:val="00AE5E3C"/>
    <w:rsid w:val="00AE6E28"/>
    <w:rsid w:val="00AF34E6"/>
    <w:rsid w:val="00AF5477"/>
    <w:rsid w:val="00AF67E0"/>
    <w:rsid w:val="00B023D6"/>
    <w:rsid w:val="00B0327F"/>
    <w:rsid w:val="00B06BB3"/>
    <w:rsid w:val="00B06D0A"/>
    <w:rsid w:val="00B12F70"/>
    <w:rsid w:val="00B15747"/>
    <w:rsid w:val="00B15B3E"/>
    <w:rsid w:val="00B16768"/>
    <w:rsid w:val="00B16FF2"/>
    <w:rsid w:val="00B239A9"/>
    <w:rsid w:val="00B2655C"/>
    <w:rsid w:val="00B279C7"/>
    <w:rsid w:val="00B319DB"/>
    <w:rsid w:val="00B34A5D"/>
    <w:rsid w:val="00B3639A"/>
    <w:rsid w:val="00B43D00"/>
    <w:rsid w:val="00B44624"/>
    <w:rsid w:val="00B46577"/>
    <w:rsid w:val="00B534BC"/>
    <w:rsid w:val="00B55271"/>
    <w:rsid w:val="00B55CF4"/>
    <w:rsid w:val="00B569C7"/>
    <w:rsid w:val="00B606F2"/>
    <w:rsid w:val="00B61F9A"/>
    <w:rsid w:val="00B6279B"/>
    <w:rsid w:val="00B7155D"/>
    <w:rsid w:val="00B748DF"/>
    <w:rsid w:val="00B76610"/>
    <w:rsid w:val="00B77FF1"/>
    <w:rsid w:val="00B86CAC"/>
    <w:rsid w:val="00B873EF"/>
    <w:rsid w:val="00B8781F"/>
    <w:rsid w:val="00B91C12"/>
    <w:rsid w:val="00B92B39"/>
    <w:rsid w:val="00B941D1"/>
    <w:rsid w:val="00B94308"/>
    <w:rsid w:val="00B94390"/>
    <w:rsid w:val="00B946C5"/>
    <w:rsid w:val="00B95549"/>
    <w:rsid w:val="00BA2350"/>
    <w:rsid w:val="00BB2257"/>
    <w:rsid w:val="00BB2A16"/>
    <w:rsid w:val="00BB4D75"/>
    <w:rsid w:val="00BC069A"/>
    <w:rsid w:val="00BC360A"/>
    <w:rsid w:val="00BC40A9"/>
    <w:rsid w:val="00BC4852"/>
    <w:rsid w:val="00BC49B4"/>
    <w:rsid w:val="00BC6C9B"/>
    <w:rsid w:val="00BD1B7E"/>
    <w:rsid w:val="00BD2254"/>
    <w:rsid w:val="00BD3AF7"/>
    <w:rsid w:val="00BE052C"/>
    <w:rsid w:val="00BE165F"/>
    <w:rsid w:val="00BE337C"/>
    <w:rsid w:val="00BE39A1"/>
    <w:rsid w:val="00BE5CF5"/>
    <w:rsid w:val="00BE6A7B"/>
    <w:rsid w:val="00BE70A1"/>
    <w:rsid w:val="00BF0161"/>
    <w:rsid w:val="00BF1674"/>
    <w:rsid w:val="00BF1C01"/>
    <w:rsid w:val="00BF2188"/>
    <w:rsid w:val="00BF54E1"/>
    <w:rsid w:val="00C011D0"/>
    <w:rsid w:val="00C01354"/>
    <w:rsid w:val="00C02FE9"/>
    <w:rsid w:val="00C04AB4"/>
    <w:rsid w:val="00C06FB3"/>
    <w:rsid w:val="00C113F8"/>
    <w:rsid w:val="00C11AE6"/>
    <w:rsid w:val="00C129D1"/>
    <w:rsid w:val="00C12EBB"/>
    <w:rsid w:val="00C152A5"/>
    <w:rsid w:val="00C15E9C"/>
    <w:rsid w:val="00C16139"/>
    <w:rsid w:val="00C2058B"/>
    <w:rsid w:val="00C216E8"/>
    <w:rsid w:val="00C21D94"/>
    <w:rsid w:val="00C25920"/>
    <w:rsid w:val="00C31A3F"/>
    <w:rsid w:val="00C340A6"/>
    <w:rsid w:val="00C35807"/>
    <w:rsid w:val="00C43B39"/>
    <w:rsid w:val="00C448F4"/>
    <w:rsid w:val="00C44D06"/>
    <w:rsid w:val="00C46194"/>
    <w:rsid w:val="00C46622"/>
    <w:rsid w:val="00C46FB7"/>
    <w:rsid w:val="00C50405"/>
    <w:rsid w:val="00C50E8F"/>
    <w:rsid w:val="00C517AC"/>
    <w:rsid w:val="00C519E0"/>
    <w:rsid w:val="00C521E7"/>
    <w:rsid w:val="00C53D56"/>
    <w:rsid w:val="00C55D2C"/>
    <w:rsid w:val="00C578C2"/>
    <w:rsid w:val="00C62AF9"/>
    <w:rsid w:val="00C647F6"/>
    <w:rsid w:val="00C64F82"/>
    <w:rsid w:val="00C65F46"/>
    <w:rsid w:val="00C67D38"/>
    <w:rsid w:val="00C70E3A"/>
    <w:rsid w:val="00C71039"/>
    <w:rsid w:val="00C749F5"/>
    <w:rsid w:val="00C751CC"/>
    <w:rsid w:val="00C81062"/>
    <w:rsid w:val="00C831C2"/>
    <w:rsid w:val="00C85AD3"/>
    <w:rsid w:val="00C90A69"/>
    <w:rsid w:val="00C92684"/>
    <w:rsid w:val="00C94415"/>
    <w:rsid w:val="00C95500"/>
    <w:rsid w:val="00C966E5"/>
    <w:rsid w:val="00CA03B3"/>
    <w:rsid w:val="00CA067C"/>
    <w:rsid w:val="00CA0E5E"/>
    <w:rsid w:val="00CA0FF4"/>
    <w:rsid w:val="00CA35F0"/>
    <w:rsid w:val="00CA455B"/>
    <w:rsid w:val="00CA459E"/>
    <w:rsid w:val="00CA4FAC"/>
    <w:rsid w:val="00CA5B12"/>
    <w:rsid w:val="00CA638C"/>
    <w:rsid w:val="00CB1017"/>
    <w:rsid w:val="00CB210E"/>
    <w:rsid w:val="00CB3528"/>
    <w:rsid w:val="00CC027F"/>
    <w:rsid w:val="00CC0EC4"/>
    <w:rsid w:val="00CC1885"/>
    <w:rsid w:val="00CC2F3E"/>
    <w:rsid w:val="00CC3E2E"/>
    <w:rsid w:val="00CC5CB1"/>
    <w:rsid w:val="00CC786F"/>
    <w:rsid w:val="00CD0AED"/>
    <w:rsid w:val="00CD147B"/>
    <w:rsid w:val="00CD73A5"/>
    <w:rsid w:val="00CE43F3"/>
    <w:rsid w:val="00CE52FC"/>
    <w:rsid w:val="00CF0939"/>
    <w:rsid w:val="00CF2EFC"/>
    <w:rsid w:val="00CF463C"/>
    <w:rsid w:val="00CF745B"/>
    <w:rsid w:val="00D016C4"/>
    <w:rsid w:val="00D02CF0"/>
    <w:rsid w:val="00D02EE0"/>
    <w:rsid w:val="00D03506"/>
    <w:rsid w:val="00D04156"/>
    <w:rsid w:val="00D044C0"/>
    <w:rsid w:val="00D06DCD"/>
    <w:rsid w:val="00D07207"/>
    <w:rsid w:val="00D12E9B"/>
    <w:rsid w:val="00D16068"/>
    <w:rsid w:val="00D16833"/>
    <w:rsid w:val="00D21907"/>
    <w:rsid w:val="00D2202B"/>
    <w:rsid w:val="00D2314B"/>
    <w:rsid w:val="00D258A6"/>
    <w:rsid w:val="00D25C77"/>
    <w:rsid w:val="00D2607D"/>
    <w:rsid w:val="00D27A67"/>
    <w:rsid w:val="00D27CAD"/>
    <w:rsid w:val="00D3182B"/>
    <w:rsid w:val="00D323B9"/>
    <w:rsid w:val="00D33958"/>
    <w:rsid w:val="00D36171"/>
    <w:rsid w:val="00D41DCC"/>
    <w:rsid w:val="00D451E9"/>
    <w:rsid w:val="00D46552"/>
    <w:rsid w:val="00D512E0"/>
    <w:rsid w:val="00D53155"/>
    <w:rsid w:val="00D53694"/>
    <w:rsid w:val="00D5667C"/>
    <w:rsid w:val="00D619C0"/>
    <w:rsid w:val="00D63E2F"/>
    <w:rsid w:val="00D72E38"/>
    <w:rsid w:val="00D75207"/>
    <w:rsid w:val="00D77241"/>
    <w:rsid w:val="00D77E84"/>
    <w:rsid w:val="00D81995"/>
    <w:rsid w:val="00D8239C"/>
    <w:rsid w:val="00D82DFF"/>
    <w:rsid w:val="00D84CE5"/>
    <w:rsid w:val="00D85500"/>
    <w:rsid w:val="00D85651"/>
    <w:rsid w:val="00D856B8"/>
    <w:rsid w:val="00D866C2"/>
    <w:rsid w:val="00D91BAE"/>
    <w:rsid w:val="00D93B5D"/>
    <w:rsid w:val="00D950A9"/>
    <w:rsid w:val="00D960E6"/>
    <w:rsid w:val="00D96B63"/>
    <w:rsid w:val="00D96FC0"/>
    <w:rsid w:val="00DA0E29"/>
    <w:rsid w:val="00DA1109"/>
    <w:rsid w:val="00DA24C2"/>
    <w:rsid w:val="00DA41BE"/>
    <w:rsid w:val="00DB0719"/>
    <w:rsid w:val="00DB1A2C"/>
    <w:rsid w:val="00DB1A53"/>
    <w:rsid w:val="00DB269E"/>
    <w:rsid w:val="00DB297A"/>
    <w:rsid w:val="00DB504B"/>
    <w:rsid w:val="00DB6928"/>
    <w:rsid w:val="00DB6B79"/>
    <w:rsid w:val="00DB7FE0"/>
    <w:rsid w:val="00DC0E27"/>
    <w:rsid w:val="00DC222A"/>
    <w:rsid w:val="00DC3B85"/>
    <w:rsid w:val="00DC4B8C"/>
    <w:rsid w:val="00DC6AD9"/>
    <w:rsid w:val="00DD3CE2"/>
    <w:rsid w:val="00DD6970"/>
    <w:rsid w:val="00DD7064"/>
    <w:rsid w:val="00DE153E"/>
    <w:rsid w:val="00DE3104"/>
    <w:rsid w:val="00DE4D49"/>
    <w:rsid w:val="00DF0C1C"/>
    <w:rsid w:val="00DF0FD5"/>
    <w:rsid w:val="00DF17B3"/>
    <w:rsid w:val="00DF27CC"/>
    <w:rsid w:val="00DF2888"/>
    <w:rsid w:val="00DF2AAD"/>
    <w:rsid w:val="00DF5606"/>
    <w:rsid w:val="00DF7C7C"/>
    <w:rsid w:val="00E01105"/>
    <w:rsid w:val="00E039D3"/>
    <w:rsid w:val="00E03E90"/>
    <w:rsid w:val="00E0409B"/>
    <w:rsid w:val="00E042F3"/>
    <w:rsid w:val="00E044BC"/>
    <w:rsid w:val="00E047E2"/>
    <w:rsid w:val="00E05DEB"/>
    <w:rsid w:val="00E05F93"/>
    <w:rsid w:val="00E0706B"/>
    <w:rsid w:val="00E0721A"/>
    <w:rsid w:val="00E11092"/>
    <w:rsid w:val="00E1242E"/>
    <w:rsid w:val="00E1320D"/>
    <w:rsid w:val="00E14DCB"/>
    <w:rsid w:val="00E1566C"/>
    <w:rsid w:val="00E15EA0"/>
    <w:rsid w:val="00E16384"/>
    <w:rsid w:val="00E1660A"/>
    <w:rsid w:val="00E16E76"/>
    <w:rsid w:val="00E2189F"/>
    <w:rsid w:val="00E2338D"/>
    <w:rsid w:val="00E23745"/>
    <w:rsid w:val="00E2376C"/>
    <w:rsid w:val="00E24302"/>
    <w:rsid w:val="00E3005B"/>
    <w:rsid w:val="00E30C44"/>
    <w:rsid w:val="00E3269E"/>
    <w:rsid w:val="00E32F13"/>
    <w:rsid w:val="00E35C2C"/>
    <w:rsid w:val="00E405CF"/>
    <w:rsid w:val="00E4433F"/>
    <w:rsid w:val="00E447CF"/>
    <w:rsid w:val="00E46FBB"/>
    <w:rsid w:val="00E52CB6"/>
    <w:rsid w:val="00E53B57"/>
    <w:rsid w:val="00E567EC"/>
    <w:rsid w:val="00E570DC"/>
    <w:rsid w:val="00E60748"/>
    <w:rsid w:val="00E60E71"/>
    <w:rsid w:val="00E643A8"/>
    <w:rsid w:val="00E7339A"/>
    <w:rsid w:val="00E745A8"/>
    <w:rsid w:val="00E763DF"/>
    <w:rsid w:val="00E76EC8"/>
    <w:rsid w:val="00E807E3"/>
    <w:rsid w:val="00E81E47"/>
    <w:rsid w:val="00E820C0"/>
    <w:rsid w:val="00E83989"/>
    <w:rsid w:val="00E850BD"/>
    <w:rsid w:val="00E85A43"/>
    <w:rsid w:val="00E868F3"/>
    <w:rsid w:val="00E87D29"/>
    <w:rsid w:val="00E90029"/>
    <w:rsid w:val="00E90D8F"/>
    <w:rsid w:val="00E92303"/>
    <w:rsid w:val="00E945D9"/>
    <w:rsid w:val="00E95395"/>
    <w:rsid w:val="00E9595C"/>
    <w:rsid w:val="00E96B94"/>
    <w:rsid w:val="00E9797F"/>
    <w:rsid w:val="00EA2C49"/>
    <w:rsid w:val="00EA2F5A"/>
    <w:rsid w:val="00EA6458"/>
    <w:rsid w:val="00EA7A79"/>
    <w:rsid w:val="00EB018C"/>
    <w:rsid w:val="00EB09DC"/>
    <w:rsid w:val="00EB0B3F"/>
    <w:rsid w:val="00EB15DD"/>
    <w:rsid w:val="00EB4EDA"/>
    <w:rsid w:val="00EB582C"/>
    <w:rsid w:val="00EC1273"/>
    <w:rsid w:val="00EC4B44"/>
    <w:rsid w:val="00EC511B"/>
    <w:rsid w:val="00EC5322"/>
    <w:rsid w:val="00EC7A1D"/>
    <w:rsid w:val="00ED0531"/>
    <w:rsid w:val="00ED26C9"/>
    <w:rsid w:val="00ED337B"/>
    <w:rsid w:val="00ED5798"/>
    <w:rsid w:val="00ED74D7"/>
    <w:rsid w:val="00ED7AB3"/>
    <w:rsid w:val="00EE11D3"/>
    <w:rsid w:val="00EE1441"/>
    <w:rsid w:val="00EE1D5F"/>
    <w:rsid w:val="00EE3151"/>
    <w:rsid w:val="00EE3C86"/>
    <w:rsid w:val="00EE5578"/>
    <w:rsid w:val="00EE72D9"/>
    <w:rsid w:val="00EF00A5"/>
    <w:rsid w:val="00EF089A"/>
    <w:rsid w:val="00EF328B"/>
    <w:rsid w:val="00EF3EFB"/>
    <w:rsid w:val="00EF472A"/>
    <w:rsid w:val="00EF4EC0"/>
    <w:rsid w:val="00EF5905"/>
    <w:rsid w:val="00EF7DCA"/>
    <w:rsid w:val="00F009A1"/>
    <w:rsid w:val="00F01062"/>
    <w:rsid w:val="00F011C2"/>
    <w:rsid w:val="00F03003"/>
    <w:rsid w:val="00F03DA1"/>
    <w:rsid w:val="00F045F8"/>
    <w:rsid w:val="00F075B1"/>
    <w:rsid w:val="00F1100C"/>
    <w:rsid w:val="00F11B15"/>
    <w:rsid w:val="00F12297"/>
    <w:rsid w:val="00F12B41"/>
    <w:rsid w:val="00F1416E"/>
    <w:rsid w:val="00F14693"/>
    <w:rsid w:val="00F14A33"/>
    <w:rsid w:val="00F213F8"/>
    <w:rsid w:val="00F21EA8"/>
    <w:rsid w:val="00F2249E"/>
    <w:rsid w:val="00F22C17"/>
    <w:rsid w:val="00F2315F"/>
    <w:rsid w:val="00F24AAD"/>
    <w:rsid w:val="00F26910"/>
    <w:rsid w:val="00F26F2B"/>
    <w:rsid w:val="00F31383"/>
    <w:rsid w:val="00F32F6D"/>
    <w:rsid w:val="00F33CB5"/>
    <w:rsid w:val="00F36215"/>
    <w:rsid w:val="00F374E6"/>
    <w:rsid w:val="00F40D19"/>
    <w:rsid w:val="00F46CDA"/>
    <w:rsid w:val="00F50491"/>
    <w:rsid w:val="00F50CD2"/>
    <w:rsid w:val="00F5185C"/>
    <w:rsid w:val="00F5604A"/>
    <w:rsid w:val="00F61D7B"/>
    <w:rsid w:val="00F61F22"/>
    <w:rsid w:val="00F6564F"/>
    <w:rsid w:val="00F65B5A"/>
    <w:rsid w:val="00F66199"/>
    <w:rsid w:val="00F67C41"/>
    <w:rsid w:val="00F70A9B"/>
    <w:rsid w:val="00F70D84"/>
    <w:rsid w:val="00F71061"/>
    <w:rsid w:val="00F71419"/>
    <w:rsid w:val="00F7240A"/>
    <w:rsid w:val="00F728DB"/>
    <w:rsid w:val="00F73A41"/>
    <w:rsid w:val="00F73D27"/>
    <w:rsid w:val="00F74935"/>
    <w:rsid w:val="00F74B0C"/>
    <w:rsid w:val="00F76B71"/>
    <w:rsid w:val="00F80381"/>
    <w:rsid w:val="00F8175C"/>
    <w:rsid w:val="00F824E2"/>
    <w:rsid w:val="00F828D9"/>
    <w:rsid w:val="00F84BD1"/>
    <w:rsid w:val="00F913FD"/>
    <w:rsid w:val="00F95CC2"/>
    <w:rsid w:val="00F966C1"/>
    <w:rsid w:val="00F97212"/>
    <w:rsid w:val="00F973F0"/>
    <w:rsid w:val="00FA28A9"/>
    <w:rsid w:val="00FA372B"/>
    <w:rsid w:val="00FA5783"/>
    <w:rsid w:val="00FB0446"/>
    <w:rsid w:val="00FB0F1F"/>
    <w:rsid w:val="00FB3F79"/>
    <w:rsid w:val="00FB47C0"/>
    <w:rsid w:val="00FB62EC"/>
    <w:rsid w:val="00FB6EA2"/>
    <w:rsid w:val="00FB7D42"/>
    <w:rsid w:val="00FC1B9F"/>
    <w:rsid w:val="00FC305E"/>
    <w:rsid w:val="00FC36B6"/>
    <w:rsid w:val="00FC52EB"/>
    <w:rsid w:val="00FC59DE"/>
    <w:rsid w:val="00FC6E1E"/>
    <w:rsid w:val="00FD240F"/>
    <w:rsid w:val="00FD3BDD"/>
    <w:rsid w:val="00FD3EB5"/>
    <w:rsid w:val="00FD50B0"/>
    <w:rsid w:val="00FD5644"/>
    <w:rsid w:val="00FD716C"/>
    <w:rsid w:val="00FE1F4E"/>
    <w:rsid w:val="00FE5DA6"/>
    <w:rsid w:val="00FF1EA8"/>
    <w:rsid w:val="00FF4D6E"/>
    <w:rsid w:val="00FF5D4F"/>
    <w:rsid w:val="02691BD1"/>
    <w:rsid w:val="07E76D6C"/>
    <w:rsid w:val="08D14CA6"/>
    <w:rsid w:val="09701D7D"/>
    <w:rsid w:val="09F45550"/>
    <w:rsid w:val="0C9C42F9"/>
    <w:rsid w:val="0D3C55D4"/>
    <w:rsid w:val="0E255552"/>
    <w:rsid w:val="0EB07B0F"/>
    <w:rsid w:val="0FC175C1"/>
    <w:rsid w:val="0FF955BD"/>
    <w:rsid w:val="10522A81"/>
    <w:rsid w:val="10A241C2"/>
    <w:rsid w:val="10B9763A"/>
    <w:rsid w:val="125A0485"/>
    <w:rsid w:val="126924B8"/>
    <w:rsid w:val="14C11130"/>
    <w:rsid w:val="165E1ABE"/>
    <w:rsid w:val="17954489"/>
    <w:rsid w:val="1A4B410B"/>
    <w:rsid w:val="1A670551"/>
    <w:rsid w:val="1AF972FE"/>
    <w:rsid w:val="1B632F7A"/>
    <w:rsid w:val="1BAB1279"/>
    <w:rsid w:val="1D591641"/>
    <w:rsid w:val="1EAE634E"/>
    <w:rsid w:val="1FCC75C9"/>
    <w:rsid w:val="263F1254"/>
    <w:rsid w:val="26A46ACB"/>
    <w:rsid w:val="270A1600"/>
    <w:rsid w:val="27223DE0"/>
    <w:rsid w:val="277919D5"/>
    <w:rsid w:val="29A12121"/>
    <w:rsid w:val="2A6A22C9"/>
    <w:rsid w:val="2DD15C00"/>
    <w:rsid w:val="2FC04730"/>
    <w:rsid w:val="31AC7918"/>
    <w:rsid w:val="325C7D1D"/>
    <w:rsid w:val="32D11D49"/>
    <w:rsid w:val="333D3658"/>
    <w:rsid w:val="34320841"/>
    <w:rsid w:val="34A81307"/>
    <w:rsid w:val="35F0489D"/>
    <w:rsid w:val="36CB21CC"/>
    <w:rsid w:val="38A328B9"/>
    <w:rsid w:val="39173201"/>
    <w:rsid w:val="3A0E7965"/>
    <w:rsid w:val="3C0A3253"/>
    <w:rsid w:val="3E7E3A54"/>
    <w:rsid w:val="40092BDC"/>
    <w:rsid w:val="41A3341E"/>
    <w:rsid w:val="42415348"/>
    <w:rsid w:val="433A7699"/>
    <w:rsid w:val="434C6E42"/>
    <w:rsid w:val="435B3436"/>
    <w:rsid w:val="440532FF"/>
    <w:rsid w:val="44452424"/>
    <w:rsid w:val="45771846"/>
    <w:rsid w:val="4634537D"/>
    <w:rsid w:val="46526658"/>
    <w:rsid w:val="469937A1"/>
    <w:rsid w:val="47932A6A"/>
    <w:rsid w:val="48EB4197"/>
    <w:rsid w:val="49E237C2"/>
    <w:rsid w:val="4A610DE4"/>
    <w:rsid w:val="4E414500"/>
    <w:rsid w:val="54066EFB"/>
    <w:rsid w:val="55914530"/>
    <w:rsid w:val="57C83E6C"/>
    <w:rsid w:val="5BED104D"/>
    <w:rsid w:val="5CB1546E"/>
    <w:rsid w:val="5D257A64"/>
    <w:rsid w:val="62D3520C"/>
    <w:rsid w:val="636B5C65"/>
    <w:rsid w:val="65555BD0"/>
    <w:rsid w:val="65820D7C"/>
    <w:rsid w:val="664B3011"/>
    <w:rsid w:val="68FA4511"/>
    <w:rsid w:val="69721FE5"/>
    <w:rsid w:val="69E770B8"/>
    <w:rsid w:val="6A8802B6"/>
    <w:rsid w:val="6AEB19E0"/>
    <w:rsid w:val="6E065A6F"/>
    <w:rsid w:val="6E99053B"/>
    <w:rsid w:val="6EA97C63"/>
    <w:rsid w:val="6F16474B"/>
    <w:rsid w:val="6F5E69EF"/>
    <w:rsid w:val="71A67B6A"/>
    <w:rsid w:val="73E75536"/>
    <w:rsid w:val="781D19C1"/>
    <w:rsid w:val="788A03E4"/>
    <w:rsid w:val="78B5290A"/>
    <w:rsid w:val="78D84999"/>
    <w:rsid w:val="798323A7"/>
    <w:rsid w:val="79B32AD4"/>
    <w:rsid w:val="7C4A1E6E"/>
    <w:rsid w:val="7DDC2A7A"/>
    <w:rsid w:val="7E483C4D"/>
    <w:rsid w:val="7ECC5AF8"/>
    <w:rsid w:val="7EE25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semiHidden="1" w:unhideWhenUsed="1"/>
    <w:lsdException w:name="Normal Table" w:semiHidden="1" w:uiPriority="0"/>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693"/>
    <w:pPr>
      <w:widowControl w:val="0"/>
      <w:jc w:val="both"/>
    </w:pPr>
    <w:rPr>
      <w:kern w:val="2"/>
      <w:sz w:val="21"/>
      <w:szCs w:val="24"/>
    </w:rPr>
  </w:style>
  <w:style w:type="paragraph" w:styleId="1">
    <w:name w:val="heading 1"/>
    <w:basedOn w:val="a"/>
    <w:next w:val="a"/>
    <w:link w:val="1Char"/>
    <w:qFormat/>
    <w:rsid w:val="00E85A43"/>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
    <w:qFormat/>
    <w:rsid w:val="00E85A43"/>
    <w:pPr>
      <w:keepNext/>
      <w:keepLines/>
      <w:spacing w:line="360" w:lineRule="auto"/>
      <w:jc w:val="center"/>
      <w:outlineLvl w:val="1"/>
    </w:pPr>
    <w:rPr>
      <w:rFonts w:ascii="仿宋_GB2312" w:eastAsia="仿宋_GB2312"/>
      <w:b/>
      <w:bCs/>
      <w:kern w:val="0"/>
      <w:sz w:val="32"/>
      <w:szCs w:val="32"/>
      <w:lang w:val="zh-CN"/>
    </w:rPr>
  </w:style>
  <w:style w:type="paragraph" w:styleId="3">
    <w:name w:val="heading 3"/>
    <w:basedOn w:val="a"/>
    <w:next w:val="a"/>
    <w:link w:val="3Char"/>
    <w:qFormat/>
    <w:rsid w:val="00E85A43"/>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
    <w:next w:val="a"/>
    <w:link w:val="4Char"/>
    <w:qFormat/>
    <w:rsid w:val="00E85A43"/>
    <w:pPr>
      <w:keepNext/>
      <w:keepLines/>
      <w:tabs>
        <w:tab w:val="left" w:pos="864"/>
      </w:tabs>
      <w:spacing w:before="280" w:after="290" w:line="376" w:lineRule="auto"/>
      <w:ind w:left="864" w:hanging="864"/>
      <w:outlineLvl w:val="3"/>
    </w:pPr>
    <w:rPr>
      <w:rFonts w:ascii="Arial" w:eastAsia="黑体" w:hAnsi="Arial"/>
      <w:b/>
      <w:bCs/>
      <w:kern w:val="0"/>
      <w:sz w:val="28"/>
      <w:szCs w:val="28"/>
      <w:lang w:val="zh-CN"/>
    </w:rPr>
  </w:style>
  <w:style w:type="paragraph" w:styleId="5">
    <w:name w:val="heading 5"/>
    <w:basedOn w:val="a"/>
    <w:next w:val="a"/>
    <w:link w:val="5Char"/>
    <w:qFormat/>
    <w:rsid w:val="00E85A43"/>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
    <w:next w:val="a"/>
    <w:link w:val="6Char"/>
    <w:qFormat/>
    <w:rsid w:val="00E85A43"/>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
    <w:next w:val="a"/>
    <w:link w:val="7Char"/>
    <w:qFormat/>
    <w:rsid w:val="00E85A43"/>
    <w:pPr>
      <w:keepNext/>
      <w:keepLines/>
      <w:tabs>
        <w:tab w:val="left" w:pos="1296"/>
      </w:tabs>
      <w:spacing w:before="240" w:after="64" w:line="320" w:lineRule="auto"/>
      <w:ind w:left="1296" w:hanging="1296"/>
      <w:outlineLvl w:val="6"/>
    </w:pPr>
    <w:rPr>
      <w:b/>
      <w:bCs/>
      <w:kern w:val="0"/>
      <w:sz w:val="24"/>
    </w:rPr>
  </w:style>
  <w:style w:type="paragraph" w:styleId="8">
    <w:name w:val="heading 8"/>
    <w:basedOn w:val="a"/>
    <w:next w:val="a"/>
    <w:link w:val="8Char"/>
    <w:qFormat/>
    <w:rsid w:val="00E85A43"/>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
    <w:next w:val="a"/>
    <w:link w:val="9Char"/>
    <w:qFormat/>
    <w:rsid w:val="00E85A43"/>
    <w:pPr>
      <w:keepNext/>
      <w:keepLines/>
      <w:tabs>
        <w:tab w:val="left" w:pos="1584"/>
      </w:tabs>
      <w:spacing w:before="240" w:after="64" w:line="320" w:lineRule="auto"/>
      <w:ind w:left="1584" w:hanging="1584"/>
      <w:outlineLvl w:val="8"/>
    </w:pPr>
    <w:rPr>
      <w:rFonts w:ascii="Arial" w:eastAsia="黑体" w:hAnsi="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uiPriority w:val="99"/>
    <w:unhideWhenUsed/>
    <w:rsid w:val="00E85A43"/>
    <w:rPr>
      <w:i/>
    </w:rPr>
  </w:style>
  <w:style w:type="character" w:styleId="HTML0">
    <w:name w:val="HTML Sample"/>
    <w:basedOn w:val="a0"/>
    <w:uiPriority w:val="99"/>
    <w:unhideWhenUsed/>
    <w:rsid w:val="00E85A43"/>
    <w:rPr>
      <w:rFonts w:ascii="-apple-system" w:eastAsia="-apple-system" w:hAnsi="-apple-system" w:cs="-apple-system"/>
      <w:sz w:val="21"/>
      <w:szCs w:val="21"/>
    </w:rPr>
  </w:style>
  <w:style w:type="character" w:styleId="a3">
    <w:name w:val="Strong"/>
    <w:qFormat/>
    <w:rsid w:val="00E85A43"/>
    <w:rPr>
      <w:rFonts w:ascii="Tahoma" w:hAnsi="Tahoma"/>
      <w:b/>
      <w:bCs/>
      <w:sz w:val="24"/>
      <w:szCs w:val="20"/>
    </w:rPr>
  </w:style>
  <w:style w:type="character" w:styleId="a4">
    <w:name w:val="Hyperlink"/>
    <w:uiPriority w:val="99"/>
    <w:rsid w:val="00E85A43"/>
    <w:rPr>
      <w:rFonts w:ascii="Tahoma" w:hAnsi="Tahoma"/>
      <w:color w:val="0000FF"/>
      <w:sz w:val="24"/>
      <w:szCs w:val="20"/>
      <w:u w:val="single"/>
    </w:rPr>
  </w:style>
  <w:style w:type="character" w:styleId="a5">
    <w:name w:val="page number"/>
    <w:basedOn w:val="a0"/>
    <w:rsid w:val="00E85A43"/>
  </w:style>
  <w:style w:type="character" w:styleId="a6">
    <w:name w:val="annotation reference"/>
    <w:semiHidden/>
    <w:rsid w:val="00E85A43"/>
    <w:rPr>
      <w:rFonts w:ascii="Tahoma" w:hAnsi="Tahoma"/>
      <w:sz w:val="21"/>
      <w:szCs w:val="21"/>
    </w:rPr>
  </w:style>
  <w:style w:type="character" w:styleId="HTML1">
    <w:name w:val="HTML Code"/>
    <w:basedOn w:val="a0"/>
    <w:uiPriority w:val="99"/>
    <w:unhideWhenUsed/>
    <w:rsid w:val="00E85A43"/>
    <w:rPr>
      <w:rFonts w:ascii="-apple-system" w:eastAsia="-apple-system" w:hAnsi="-apple-system" w:cs="-apple-system" w:hint="default"/>
      <w:sz w:val="21"/>
      <w:szCs w:val="21"/>
    </w:rPr>
  </w:style>
  <w:style w:type="character" w:styleId="a7">
    <w:name w:val="FollowedHyperlink"/>
    <w:rsid w:val="00E85A43"/>
    <w:rPr>
      <w:rFonts w:ascii="Tahoma" w:hAnsi="Tahoma"/>
      <w:color w:val="800080"/>
      <w:sz w:val="24"/>
      <w:szCs w:val="20"/>
      <w:u w:val="single"/>
    </w:rPr>
  </w:style>
  <w:style w:type="character" w:styleId="HTML2">
    <w:name w:val="HTML Keyboard"/>
    <w:basedOn w:val="a0"/>
    <w:uiPriority w:val="99"/>
    <w:unhideWhenUsed/>
    <w:rsid w:val="00E85A43"/>
    <w:rPr>
      <w:rFonts w:ascii="-apple-system" w:eastAsia="-apple-system" w:hAnsi="-apple-system" w:cs="-apple-system" w:hint="default"/>
      <w:sz w:val="21"/>
      <w:szCs w:val="21"/>
    </w:rPr>
  </w:style>
  <w:style w:type="character" w:customStyle="1" w:styleId="Char">
    <w:name w:val="标题 Char"/>
    <w:link w:val="a8"/>
    <w:rsid w:val="00E85A43"/>
    <w:rPr>
      <w:rFonts w:ascii="Times New Roman" w:eastAsia="宋体" w:hAnsi="Times New Roman" w:cs="Times New Roman"/>
      <w:b/>
      <w:kern w:val="0"/>
      <w:sz w:val="24"/>
      <w:szCs w:val="20"/>
      <w:lang w:val="en-GB"/>
    </w:rPr>
  </w:style>
  <w:style w:type="character" w:customStyle="1" w:styleId="Char0">
    <w:name w:val="正文缩进 Char"/>
    <w:link w:val="a9"/>
    <w:rsid w:val="00E85A43"/>
    <w:rPr>
      <w:rFonts w:ascii="宋体" w:eastAsia="宋体"/>
      <w:snapToGrid w:val="0"/>
      <w:color w:val="000000"/>
      <w:kern w:val="28"/>
      <w:sz w:val="28"/>
      <w:lang w:val="en-US" w:eastAsia="zh-CN" w:bidi="ar-SA"/>
    </w:rPr>
  </w:style>
  <w:style w:type="character" w:customStyle="1" w:styleId="8Char">
    <w:name w:val="标题 8 Char"/>
    <w:link w:val="8"/>
    <w:rsid w:val="00E85A43"/>
    <w:rPr>
      <w:rFonts w:ascii="Arial" w:eastAsia="黑体" w:hAnsi="Arial"/>
      <w:sz w:val="24"/>
      <w:szCs w:val="24"/>
    </w:rPr>
  </w:style>
  <w:style w:type="character" w:customStyle="1" w:styleId="2Char">
    <w:name w:val="标题 2 Char"/>
    <w:link w:val="2"/>
    <w:rsid w:val="00E85A43"/>
    <w:rPr>
      <w:rFonts w:ascii="仿宋_GB2312" w:eastAsia="仿宋_GB2312" w:hAnsi="Times New Roman" w:cs="Times New Roman"/>
      <w:b/>
      <w:bCs/>
      <w:sz w:val="32"/>
      <w:szCs w:val="32"/>
      <w:lang w:val="zh-CN"/>
    </w:rPr>
  </w:style>
  <w:style w:type="character" w:customStyle="1" w:styleId="3Char0">
    <w:name w:val="正文文本缩进 3 Char"/>
    <w:link w:val="30"/>
    <w:rsid w:val="00E85A43"/>
    <w:rPr>
      <w:rFonts w:ascii="Times New Roman" w:eastAsia="宋体" w:hAnsi="Times New Roman" w:cs="Times New Roman"/>
      <w:sz w:val="24"/>
      <w:szCs w:val="20"/>
    </w:rPr>
  </w:style>
  <w:style w:type="character" w:customStyle="1" w:styleId="5Char">
    <w:name w:val="标题 5 Char"/>
    <w:link w:val="5"/>
    <w:rsid w:val="00E85A43"/>
    <w:rPr>
      <w:b/>
      <w:bCs/>
      <w:sz w:val="28"/>
      <w:szCs w:val="28"/>
    </w:rPr>
  </w:style>
  <w:style w:type="character" w:customStyle="1" w:styleId="Char1">
    <w:name w:val="纯文本 Char"/>
    <w:aliases w:val="普通文字 Char Char2,纯文本 Char Char Char1,普通文字 Char Char Char1,普通文字 Char Char Char Char,普通文字 Char2,小 Char1,Texte Char1,正 文 1 Char1,0921 Char,普通文字1 Char1,普通文字2 Char1,普通文字3 Char1,普通文字4 Char1,普通文字5 Char1,普通文字6 Char1,普通文字11 Char1,普通文字21 Char1,普通文字31 Char"/>
    <w:link w:val="aa"/>
    <w:qFormat/>
    <w:rsid w:val="00E85A43"/>
    <w:rPr>
      <w:rFonts w:ascii="宋体" w:eastAsia="宋体" w:hAnsi="Courier New" w:cs="Times New Roman"/>
      <w:sz w:val="24"/>
      <w:szCs w:val="20"/>
    </w:rPr>
  </w:style>
  <w:style w:type="character" w:customStyle="1" w:styleId="2Char0">
    <w:name w:val="正文文本缩进 2 Char"/>
    <w:link w:val="20"/>
    <w:rsid w:val="00E85A43"/>
    <w:rPr>
      <w:rFonts w:ascii="宋体" w:eastAsia="宋体" w:hAnsi="Times New Roman" w:cs="Times New Roman"/>
      <w:kern w:val="0"/>
      <w:sz w:val="28"/>
      <w:szCs w:val="20"/>
    </w:rPr>
  </w:style>
  <w:style w:type="character" w:customStyle="1" w:styleId="3Char">
    <w:name w:val="标题 3 Char"/>
    <w:link w:val="3"/>
    <w:rsid w:val="00E85A43"/>
    <w:rPr>
      <w:b/>
      <w:bCs/>
      <w:sz w:val="32"/>
      <w:szCs w:val="32"/>
    </w:rPr>
  </w:style>
  <w:style w:type="character" w:customStyle="1" w:styleId="Char2">
    <w:name w:val="批注文字 Char"/>
    <w:link w:val="ab"/>
    <w:semiHidden/>
    <w:rsid w:val="00E85A43"/>
    <w:rPr>
      <w:rFonts w:ascii="Times New Roman" w:eastAsia="宋体" w:hAnsi="Times New Roman" w:cs="Times New Roman"/>
      <w:sz w:val="24"/>
      <w:szCs w:val="24"/>
    </w:rPr>
  </w:style>
  <w:style w:type="character" w:customStyle="1" w:styleId="Char3">
    <w:name w:val="正文文本 Char"/>
    <w:link w:val="ac"/>
    <w:rsid w:val="00E85A43"/>
    <w:rPr>
      <w:rFonts w:ascii="宋体" w:eastAsia="宋体" w:hAnsi="Times New Roman" w:cs="Times New Roman"/>
      <w:sz w:val="24"/>
      <w:szCs w:val="21"/>
      <w:lang w:val="zh-CN"/>
    </w:rPr>
  </w:style>
  <w:style w:type="character" w:customStyle="1" w:styleId="Char10">
    <w:name w:val="普通文字 Char1"/>
    <w:aliases w:val="普通文字 Char Char1,纯文本 Char Char Char,纯文本 Char Char1,普通文字 Char Char Char Char1,普通文字 Char Char Char Char Char,正 文 1 Char,Plain Text Char,Texte Char,普通文字1 Char,普通文字2 Char,普通文字3 Char,普通文字4 Char,普通文字5 Char,普通文字6 Char,普通文字11 Char,普通文字21 Char,小 Char"/>
    <w:rsid w:val="00E85A43"/>
    <w:rPr>
      <w:rFonts w:ascii="宋体" w:eastAsia="宋体" w:hAnsi="Courier New"/>
      <w:kern w:val="2"/>
      <w:sz w:val="21"/>
      <w:szCs w:val="20"/>
      <w:lang w:val="en-US" w:eastAsia="zh-CN" w:bidi="ar-SA"/>
    </w:rPr>
  </w:style>
  <w:style w:type="character" w:customStyle="1" w:styleId="houram">
    <w:name w:val="hour_am"/>
    <w:basedOn w:val="a0"/>
    <w:rsid w:val="00E85A43"/>
  </w:style>
  <w:style w:type="character" w:customStyle="1" w:styleId="ad">
    <w:name w:val="批注文字 字符"/>
    <w:semiHidden/>
    <w:rsid w:val="00E85A43"/>
    <w:rPr>
      <w:rFonts w:ascii="Times New Roman" w:eastAsia="宋体" w:hAnsi="Times New Roman" w:cs="Times New Roman"/>
      <w:sz w:val="24"/>
      <w:szCs w:val="24"/>
    </w:rPr>
  </w:style>
  <w:style w:type="character" w:customStyle="1" w:styleId="Char4">
    <w:name w:val="批注框文本 Char"/>
    <w:link w:val="ae"/>
    <w:semiHidden/>
    <w:rsid w:val="00E85A43"/>
    <w:rPr>
      <w:rFonts w:ascii="Times New Roman" w:eastAsia="宋体" w:hAnsi="Times New Roman" w:cs="Times New Roman"/>
      <w:sz w:val="18"/>
      <w:szCs w:val="18"/>
    </w:rPr>
  </w:style>
  <w:style w:type="character" w:customStyle="1" w:styleId="3Char1">
    <w:name w:val="正文文本 3 Char"/>
    <w:link w:val="31"/>
    <w:rsid w:val="00E85A43"/>
    <w:rPr>
      <w:rFonts w:ascii="Times New Roman" w:eastAsia="宋体" w:hAnsi="Times New Roman" w:cs="Times New Roman"/>
      <w:sz w:val="24"/>
      <w:szCs w:val="20"/>
    </w:rPr>
  </w:style>
  <w:style w:type="character" w:customStyle="1" w:styleId="af">
    <w:name w:val="纯文本 字符"/>
    <w:rsid w:val="00E85A43"/>
    <w:rPr>
      <w:rFonts w:ascii="宋体" w:eastAsia="宋体" w:hAnsi="Courier New" w:cs="Times New Roman"/>
      <w:sz w:val="24"/>
      <w:szCs w:val="20"/>
    </w:rPr>
  </w:style>
  <w:style w:type="character" w:customStyle="1" w:styleId="9Char">
    <w:name w:val="标题 9 Char"/>
    <w:link w:val="9"/>
    <w:rsid w:val="00E85A43"/>
    <w:rPr>
      <w:rFonts w:ascii="Arial" w:eastAsia="黑体" w:hAnsi="Arial"/>
      <w:sz w:val="24"/>
      <w:szCs w:val="21"/>
    </w:rPr>
  </w:style>
  <w:style w:type="character" w:customStyle="1" w:styleId="Char5">
    <w:name w:val="日期 Char"/>
    <w:link w:val="af0"/>
    <w:rsid w:val="00E85A43"/>
    <w:rPr>
      <w:rFonts w:ascii="宋体" w:eastAsia="宋体" w:hAnsi="Times New Roman" w:cs="Times New Roman"/>
      <w:sz w:val="24"/>
      <w:szCs w:val="21"/>
      <w:lang w:val="zh-CN"/>
    </w:rPr>
  </w:style>
  <w:style w:type="character" w:customStyle="1" w:styleId="6Char">
    <w:name w:val="标题 6 Char"/>
    <w:link w:val="6"/>
    <w:rsid w:val="00E85A43"/>
    <w:rPr>
      <w:rFonts w:ascii="Arial" w:eastAsia="黑体" w:hAnsi="Arial"/>
      <w:b/>
      <w:bCs/>
      <w:sz w:val="24"/>
      <w:szCs w:val="24"/>
    </w:rPr>
  </w:style>
  <w:style w:type="character" w:customStyle="1" w:styleId="4Char">
    <w:name w:val="标题 4 Char"/>
    <w:link w:val="4"/>
    <w:rsid w:val="00E85A43"/>
    <w:rPr>
      <w:rFonts w:ascii="Arial" w:eastAsia="黑体" w:hAnsi="Arial"/>
      <w:b/>
      <w:bCs/>
      <w:sz w:val="28"/>
      <w:szCs w:val="28"/>
      <w:lang w:val="zh-CN"/>
    </w:rPr>
  </w:style>
  <w:style w:type="character" w:customStyle="1" w:styleId="1CharCharCharChar">
    <w:name w:val="标题 1 Char Char Char Char"/>
    <w:rsid w:val="00E85A43"/>
    <w:rPr>
      <w:rFonts w:eastAsia="宋体"/>
      <w:b/>
      <w:bCs/>
      <w:kern w:val="44"/>
      <w:sz w:val="44"/>
      <w:szCs w:val="44"/>
      <w:lang w:val="en-US" w:eastAsia="zh-CN" w:bidi="ar-SA"/>
    </w:rPr>
  </w:style>
  <w:style w:type="character" w:customStyle="1" w:styleId="md">
    <w:name w:val="md"/>
    <w:basedOn w:val="a0"/>
    <w:rsid w:val="00E85A43"/>
  </w:style>
  <w:style w:type="character" w:customStyle="1" w:styleId="2Char1">
    <w:name w:val="正文2 Char"/>
    <w:link w:val="21"/>
    <w:rsid w:val="00E85A43"/>
    <w:rPr>
      <w:rFonts w:eastAsia="宋体"/>
      <w:kern w:val="2"/>
      <w:sz w:val="24"/>
      <w:lang w:val="en-US" w:eastAsia="zh-CN" w:bidi="ar-SA"/>
    </w:rPr>
  </w:style>
  <w:style w:type="character" w:customStyle="1" w:styleId="Char6">
    <w:name w:val="页脚 Char"/>
    <w:link w:val="af1"/>
    <w:uiPriority w:val="99"/>
    <w:rsid w:val="00E85A43"/>
    <w:rPr>
      <w:rFonts w:ascii="Times New Roman" w:eastAsia="宋体" w:hAnsi="Times New Roman" w:cs="Times New Roman"/>
      <w:sz w:val="18"/>
      <w:szCs w:val="18"/>
    </w:rPr>
  </w:style>
  <w:style w:type="character" w:customStyle="1" w:styleId="2Char2">
    <w:name w:val="正文文本 2 Char"/>
    <w:link w:val="22"/>
    <w:rsid w:val="00E85A43"/>
    <w:rPr>
      <w:rFonts w:ascii="Times New Roman" w:eastAsia="宋体" w:hAnsi="Times New Roman" w:cs="Times New Roman"/>
      <w:sz w:val="24"/>
      <w:szCs w:val="24"/>
    </w:rPr>
  </w:style>
  <w:style w:type="character" w:customStyle="1" w:styleId="Char7">
    <w:name w:val="批注主题 Char"/>
    <w:link w:val="af2"/>
    <w:semiHidden/>
    <w:rsid w:val="00E85A43"/>
    <w:rPr>
      <w:rFonts w:ascii="Times New Roman" w:eastAsia="宋体" w:hAnsi="Times New Roman" w:cs="Times New Roman"/>
      <w:b/>
      <w:bCs/>
      <w:sz w:val="24"/>
      <w:szCs w:val="24"/>
    </w:rPr>
  </w:style>
  <w:style w:type="character" w:customStyle="1" w:styleId="7Char">
    <w:name w:val="标题 7 Char"/>
    <w:link w:val="7"/>
    <w:rsid w:val="00E85A43"/>
    <w:rPr>
      <w:b/>
      <w:bCs/>
      <w:sz w:val="24"/>
      <w:szCs w:val="24"/>
    </w:rPr>
  </w:style>
  <w:style w:type="character" w:customStyle="1" w:styleId="Char8">
    <w:name w:val="题注 Char"/>
    <w:link w:val="af3"/>
    <w:rsid w:val="00E85A43"/>
    <w:rPr>
      <w:rFonts w:ascii="Arial" w:eastAsia="黑体" w:hAnsi="Arial" w:cs="Arial"/>
      <w:kern w:val="2"/>
    </w:rPr>
  </w:style>
  <w:style w:type="character" w:customStyle="1" w:styleId="Char9">
    <w:name w:val="页眉 Char"/>
    <w:link w:val="af4"/>
    <w:rsid w:val="00E85A43"/>
    <w:rPr>
      <w:rFonts w:ascii="Times New Roman" w:eastAsia="宋体" w:hAnsi="Times New Roman" w:cs="Times New Roman"/>
      <w:sz w:val="18"/>
      <w:szCs w:val="18"/>
    </w:rPr>
  </w:style>
  <w:style w:type="character" w:customStyle="1" w:styleId="Chara">
    <w:name w:val="正文文本缩进 Char"/>
    <w:link w:val="af5"/>
    <w:rsid w:val="00E85A43"/>
    <w:rPr>
      <w:rFonts w:ascii="宋体" w:eastAsia="宋体" w:hAnsi="宋体" w:cs="Times New Roman"/>
      <w:sz w:val="24"/>
      <w:szCs w:val="24"/>
    </w:rPr>
  </w:style>
  <w:style w:type="character" w:customStyle="1" w:styleId="Charb">
    <w:name w:val="文档结构图 Char"/>
    <w:link w:val="af6"/>
    <w:semiHidden/>
    <w:rsid w:val="00E85A43"/>
    <w:rPr>
      <w:rFonts w:ascii="Times New Roman" w:eastAsia="宋体" w:hAnsi="Times New Roman" w:cs="Times New Roman"/>
      <w:sz w:val="24"/>
      <w:szCs w:val="24"/>
      <w:shd w:val="clear" w:color="auto" w:fill="000080"/>
    </w:rPr>
  </w:style>
  <w:style w:type="character" w:customStyle="1" w:styleId="1Char">
    <w:name w:val="标题 1 Char"/>
    <w:link w:val="1"/>
    <w:rsid w:val="00E85A43"/>
    <w:rPr>
      <w:b/>
      <w:bCs/>
      <w:kern w:val="44"/>
      <w:sz w:val="44"/>
      <w:szCs w:val="44"/>
    </w:rPr>
  </w:style>
  <w:style w:type="character" w:customStyle="1" w:styleId="hover10">
    <w:name w:val="hover10"/>
    <w:basedOn w:val="a0"/>
    <w:rsid w:val="00E85A43"/>
    <w:rPr>
      <w:shd w:val="clear" w:color="auto" w:fill="EEEEEE"/>
    </w:rPr>
  </w:style>
  <w:style w:type="character" w:customStyle="1" w:styleId="old">
    <w:name w:val="old"/>
    <w:basedOn w:val="a0"/>
    <w:rsid w:val="00E85A43"/>
    <w:rPr>
      <w:color w:val="999999"/>
    </w:rPr>
  </w:style>
  <w:style w:type="character" w:customStyle="1" w:styleId="hourpm">
    <w:name w:val="hour_pm"/>
    <w:basedOn w:val="a0"/>
    <w:rsid w:val="00E85A43"/>
  </w:style>
  <w:style w:type="paragraph" w:styleId="ab">
    <w:name w:val="annotation text"/>
    <w:basedOn w:val="a"/>
    <w:link w:val="Char2"/>
    <w:semiHidden/>
    <w:rsid w:val="00E85A43"/>
    <w:pPr>
      <w:jc w:val="left"/>
    </w:pPr>
    <w:rPr>
      <w:kern w:val="0"/>
      <w:sz w:val="24"/>
    </w:rPr>
  </w:style>
  <w:style w:type="paragraph" w:styleId="ac">
    <w:name w:val="Body Text"/>
    <w:basedOn w:val="a"/>
    <w:link w:val="Char3"/>
    <w:rsid w:val="00E85A43"/>
    <w:pPr>
      <w:autoSpaceDE w:val="0"/>
      <w:autoSpaceDN w:val="0"/>
      <w:adjustRightInd w:val="0"/>
      <w:spacing w:line="360" w:lineRule="auto"/>
    </w:pPr>
    <w:rPr>
      <w:rFonts w:ascii="宋体"/>
      <w:kern w:val="0"/>
      <w:sz w:val="24"/>
      <w:szCs w:val="21"/>
      <w:lang w:val="zh-CN"/>
    </w:rPr>
  </w:style>
  <w:style w:type="paragraph" w:styleId="a9">
    <w:name w:val="Normal Indent"/>
    <w:basedOn w:val="a"/>
    <w:link w:val="Char0"/>
    <w:rsid w:val="00E85A43"/>
    <w:pPr>
      <w:widowControl/>
      <w:adjustRightInd w:val="0"/>
      <w:snapToGrid w:val="0"/>
      <w:spacing w:line="480" w:lineRule="exact"/>
      <w:ind w:firstLine="567"/>
    </w:pPr>
    <w:rPr>
      <w:rFonts w:ascii="宋体"/>
      <w:snapToGrid w:val="0"/>
      <w:color w:val="000000"/>
      <w:kern w:val="28"/>
      <w:sz w:val="28"/>
      <w:szCs w:val="20"/>
    </w:rPr>
  </w:style>
  <w:style w:type="paragraph" w:styleId="70">
    <w:name w:val="toc 7"/>
    <w:basedOn w:val="a"/>
    <w:next w:val="a"/>
    <w:semiHidden/>
    <w:rsid w:val="00E85A43"/>
    <w:pPr>
      <w:ind w:leftChars="1200" w:left="2520"/>
    </w:pPr>
  </w:style>
  <w:style w:type="paragraph" w:styleId="af5">
    <w:name w:val="Body Text Indent"/>
    <w:basedOn w:val="a"/>
    <w:link w:val="Chara"/>
    <w:rsid w:val="00E85A43"/>
    <w:pPr>
      <w:spacing w:line="480" w:lineRule="exact"/>
      <w:ind w:firstLineChars="200" w:firstLine="480"/>
    </w:pPr>
    <w:rPr>
      <w:rFonts w:ascii="宋体" w:hAnsi="宋体"/>
      <w:kern w:val="0"/>
      <w:sz w:val="24"/>
    </w:rPr>
  </w:style>
  <w:style w:type="paragraph" w:styleId="31">
    <w:name w:val="Body Text 3"/>
    <w:basedOn w:val="a"/>
    <w:link w:val="3Char1"/>
    <w:rsid w:val="00E85A43"/>
    <w:pPr>
      <w:jc w:val="center"/>
    </w:pPr>
    <w:rPr>
      <w:kern w:val="0"/>
      <w:sz w:val="24"/>
      <w:szCs w:val="20"/>
    </w:rPr>
  </w:style>
  <w:style w:type="paragraph" w:styleId="af3">
    <w:name w:val="caption"/>
    <w:basedOn w:val="a"/>
    <w:next w:val="a"/>
    <w:link w:val="Char8"/>
    <w:qFormat/>
    <w:rsid w:val="00E85A43"/>
    <w:pPr>
      <w:spacing w:before="152" w:after="160"/>
    </w:pPr>
    <w:rPr>
      <w:rFonts w:ascii="Arial" w:eastAsia="黑体" w:hAnsi="Arial"/>
      <w:sz w:val="20"/>
      <w:szCs w:val="20"/>
    </w:rPr>
  </w:style>
  <w:style w:type="paragraph" w:styleId="a8">
    <w:name w:val="Title"/>
    <w:basedOn w:val="a"/>
    <w:link w:val="Char"/>
    <w:qFormat/>
    <w:rsid w:val="00E85A43"/>
    <w:pPr>
      <w:widowControl/>
      <w:overflowPunct w:val="0"/>
      <w:autoSpaceDE w:val="0"/>
      <w:autoSpaceDN w:val="0"/>
      <w:adjustRightInd w:val="0"/>
      <w:jc w:val="center"/>
      <w:textAlignment w:val="baseline"/>
    </w:pPr>
    <w:rPr>
      <w:b/>
      <w:kern w:val="0"/>
      <w:sz w:val="24"/>
      <w:szCs w:val="20"/>
      <w:lang w:val="en-GB"/>
    </w:rPr>
  </w:style>
  <w:style w:type="paragraph" w:styleId="af7">
    <w:name w:val="Normal (Web)"/>
    <w:basedOn w:val="a"/>
    <w:uiPriority w:val="99"/>
    <w:rsid w:val="00E85A43"/>
    <w:pPr>
      <w:widowControl/>
      <w:spacing w:before="100" w:beforeAutospacing="1" w:after="100" w:afterAutospacing="1"/>
      <w:jc w:val="left"/>
    </w:pPr>
    <w:rPr>
      <w:rFonts w:ascii="宋体" w:hAnsi="宋体"/>
      <w:kern w:val="0"/>
      <w:sz w:val="24"/>
    </w:rPr>
  </w:style>
  <w:style w:type="paragraph" w:styleId="aa">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
    <w:link w:val="Char1"/>
    <w:qFormat/>
    <w:rsid w:val="00E85A43"/>
    <w:rPr>
      <w:rFonts w:ascii="宋体" w:hAnsi="Courier New"/>
      <w:kern w:val="0"/>
      <w:sz w:val="24"/>
      <w:szCs w:val="20"/>
    </w:rPr>
  </w:style>
  <w:style w:type="paragraph" w:styleId="af6">
    <w:name w:val="Document Map"/>
    <w:basedOn w:val="a"/>
    <w:link w:val="Charb"/>
    <w:semiHidden/>
    <w:rsid w:val="00E85A43"/>
    <w:pPr>
      <w:shd w:val="clear" w:color="auto" w:fill="000080"/>
    </w:pPr>
    <w:rPr>
      <w:kern w:val="0"/>
      <w:sz w:val="24"/>
    </w:rPr>
  </w:style>
  <w:style w:type="paragraph" w:styleId="10">
    <w:name w:val="toc 1"/>
    <w:basedOn w:val="a"/>
    <w:next w:val="a"/>
    <w:uiPriority w:val="39"/>
    <w:rsid w:val="00E85A43"/>
  </w:style>
  <w:style w:type="paragraph" w:styleId="32">
    <w:name w:val="toc 3"/>
    <w:basedOn w:val="a"/>
    <w:next w:val="a"/>
    <w:semiHidden/>
    <w:rsid w:val="00E85A43"/>
    <w:pPr>
      <w:tabs>
        <w:tab w:val="right" w:leader="dot" w:pos="8268"/>
      </w:tabs>
      <w:ind w:leftChars="400" w:left="840"/>
    </w:pPr>
    <w:rPr>
      <w:rFonts w:ascii="宋体" w:hAnsi="宋体"/>
    </w:rPr>
  </w:style>
  <w:style w:type="paragraph" w:styleId="22">
    <w:name w:val="Body Text 2"/>
    <w:basedOn w:val="a"/>
    <w:link w:val="2Char2"/>
    <w:rsid w:val="00E85A43"/>
    <w:pPr>
      <w:spacing w:after="120" w:line="480" w:lineRule="auto"/>
    </w:pPr>
    <w:rPr>
      <w:kern w:val="0"/>
      <w:sz w:val="24"/>
    </w:rPr>
  </w:style>
  <w:style w:type="paragraph" w:styleId="60">
    <w:name w:val="toc 6"/>
    <w:basedOn w:val="a"/>
    <w:next w:val="a"/>
    <w:semiHidden/>
    <w:rsid w:val="00E85A43"/>
    <w:pPr>
      <w:ind w:leftChars="1000" w:left="2100"/>
    </w:pPr>
  </w:style>
  <w:style w:type="paragraph" w:styleId="af2">
    <w:name w:val="annotation subject"/>
    <w:basedOn w:val="ab"/>
    <w:next w:val="ab"/>
    <w:link w:val="Char7"/>
    <w:semiHidden/>
    <w:rsid w:val="00E85A43"/>
    <w:rPr>
      <w:b/>
      <w:bCs/>
    </w:rPr>
  </w:style>
  <w:style w:type="paragraph" w:styleId="80">
    <w:name w:val="toc 8"/>
    <w:basedOn w:val="a"/>
    <w:next w:val="a"/>
    <w:semiHidden/>
    <w:rsid w:val="00E85A43"/>
    <w:pPr>
      <w:ind w:leftChars="1400" w:left="2940"/>
    </w:pPr>
  </w:style>
  <w:style w:type="paragraph" w:styleId="50">
    <w:name w:val="toc 5"/>
    <w:basedOn w:val="a"/>
    <w:next w:val="a"/>
    <w:semiHidden/>
    <w:rsid w:val="00E85A43"/>
    <w:pPr>
      <w:ind w:leftChars="800" w:left="1680"/>
    </w:pPr>
  </w:style>
  <w:style w:type="paragraph" w:styleId="90">
    <w:name w:val="toc 9"/>
    <w:basedOn w:val="a"/>
    <w:next w:val="a"/>
    <w:semiHidden/>
    <w:rsid w:val="00E85A43"/>
    <w:pPr>
      <w:ind w:leftChars="1600" w:left="3360"/>
    </w:pPr>
  </w:style>
  <w:style w:type="paragraph" w:styleId="af1">
    <w:name w:val="footer"/>
    <w:basedOn w:val="a"/>
    <w:link w:val="Char6"/>
    <w:uiPriority w:val="99"/>
    <w:rsid w:val="00E85A43"/>
    <w:pPr>
      <w:tabs>
        <w:tab w:val="center" w:pos="4153"/>
        <w:tab w:val="right" w:pos="8306"/>
      </w:tabs>
      <w:snapToGrid w:val="0"/>
      <w:jc w:val="left"/>
    </w:pPr>
    <w:rPr>
      <w:kern w:val="0"/>
      <w:sz w:val="18"/>
      <w:szCs w:val="18"/>
    </w:rPr>
  </w:style>
  <w:style w:type="paragraph" w:styleId="20">
    <w:name w:val="Body Text Indent 2"/>
    <w:basedOn w:val="a"/>
    <w:link w:val="2Char0"/>
    <w:rsid w:val="00E85A43"/>
    <w:pPr>
      <w:adjustRightInd w:val="0"/>
      <w:spacing w:line="360" w:lineRule="auto"/>
      <w:ind w:firstLine="601"/>
      <w:textAlignment w:val="baseline"/>
    </w:pPr>
    <w:rPr>
      <w:rFonts w:ascii="宋体"/>
      <w:kern w:val="0"/>
      <w:sz w:val="28"/>
      <w:szCs w:val="20"/>
    </w:rPr>
  </w:style>
  <w:style w:type="paragraph" w:styleId="40">
    <w:name w:val="toc 4"/>
    <w:basedOn w:val="a"/>
    <w:next w:val="a"/>
    <w:semiHidden/>
    <w:rsid w:val="00E85A43"/>
    <w:pPr>
      <w:ind w:leftChars="600" w:left="1260"/>
    </w:pPr>
  </w:style>
  <w:style w:type="paragraph" w:styleId="ae">
    <w:name w:val="Balloon Text"/>
    <w:basedOn w:val="a"/>
    <w:link w:val="Char4"/>
    <w:semiHidden/>
    <w:rsid w:val="00E85A43"/>
    <w:rPr>
      <w:kern w:val="0"/>
      <w:sz w:val="18"/>
      <w:szCs w:val="18"/>
    </w:rPr>
  </w:style>
  <w:style w:type="paragraph" w:styleId="23">
    <w:name w:val="toc 2"/>
    <w:basedOn w:val="a"/>
    <w:next w:val="a"/>
    <w:semiHidden/>
    <w:rsid w:val="00E85A43"/>
    <w:pPr>
      <w:ind w:leftChars="200" w:left="420"/>
    </w:pPr>
  </w:style>
  <w:style w:type="paragraph" w:styleId="30">
    <w:name w:val="Body Text Indent 3"/>
    <w:basedOn w:val="a"/>
    <w:link w:val="3Char0"/>
    <w:rsid w:val="00E85A43"/>
    <w:pPr>
      <w:spacing w:line="360" w:lineRule="auto"/>
      <w:ind w:firstLine="420"/>
    </w:pPr>
    <w:rPr>
      <w:kern w:val="0"/>
      <w:sz w:val="24"/>
      <w:szCs w:val="20"/>
    </w:rPr>
  </w:style>
  <w:style w:type="paragraph" w:styleId="af4">
    <w:name w:val="header"/>
    <w:basedOn w:val="a"/>
    <w:link w:val="Char9"/>
    <w:rsid w:val="00E85A43"/>
    <w:pPr>
      <w:pBdr>
        <w:bottom w:val="single" w:sz="6" w:space="1" w:color="auto"/>
      </w:pBdr>
      <w:tabs>
        <w:tab w:val="center" w:pos="4153"/>
        <w:tab w:val="right" w:pos="8306"/>
      </w:tabs>
      <w:snapToGrid w:val="0"/>
      <w:jc w:val="center"/>
    </w:pPr>
    <w:rPr>
      <w:kern w:val="0"/>
      <w:sz w:val="18"/>
      <w:szCs w:val="18"/>
    </w:rPr>
  </w:style>
  <w:style w:type="paragraph" w:styleId="af0">
    <w:name w:val="Date"/>
    <w:basedOn w:val="a"/>
    <w:next w:val="a"/>
    <w:link w:val="Char5"/>
    <w:rsid w:val="00E85A43"/>
    <w:pPr>
      <w:ind w:leftChars="2500" w:left="100"/>
    </w:pPr>
    <w:rPr>
      <w:rFonts w:ascii="宋体"/>
      <w:kern w:val="0"/>
      <w:sz w:val="24"/>
      <w:szCs w:val="21"/>
      <w:lang w:val="zh-CN"/>
    </w:rPr>
  </w:style>
  <w:style w:type="paragraph" w:customStyle="1" w:styleId="CharChar1CharCharChar">
    <w:name w:val="Char Char1 Char Char Char"/>
    <w:basedOn w:val="a"/>
    <w:rsid w:val="00E85A43"/>
    <w:rPr>
      <w:rFonts w:ascii="仿宋_GB2312" w:eastAsia="仿宋_GB2312"/>
      <w:b/>
      <w:sz w:val="32"/>
      <w:szCs w:val="32"/>
    </w:rPr>
  </w:style>
  <w:style w:type="paragraph" w:customStyle="1" w:styleId="CharChar11CharCharCharCharCharCharCharCharCharCharCharCharCharCharChar">
    <w:name w:val="Char Char11 Char Char Char Char Char Char Char Char Char Char Char Char Char Char Char"/>
    <w:basedOn w:val="a"/>
    <w:rsid w:val="00E85A43"/>
    <w:pPr>
      <w:spacing w:line="360" w:lineRule="auto"/>
    </w:pPr>
    <w:rPr>
      <w:rFonts w:ascii="Arial" w:eastAsia="黑体" w:hAnsi="Arial" w:cs="Arial"/>
      <w:snapToGrid w:val="0"/>
      <w:kern w:val="0"/>
      <w:szCs w:val="21"/>
    </w:rPr>
  </w:style>
  <w:style w:type="paragraph" w:customStyle="1" w:styleId="Char11">
    <w:name w:val="Char1"/>
    <w:basedOn w:val="a"/>
    <w:rsid w:val="00E85A43"/>
    <w:rPr>
      <w:rFonts w:ascii="仿宋_GB2312" w:eastAsia="仿宋_GB2312"/>
      <w:b/>
      <w:sz w:val="32"/>
      <w:szCs w:val="32"/>
    </w:rPr>
  </w:style>
  <w:style w:type="paragraph" w:customStyle="1" w:styleId="11">
    <w:name w:val="部分1"/>
    <w:basedOn w:val="a"/>
    <w:rsid w:val="00E85A43"/>
    <w:pPr>
      <w:keepNext/>
      <w:pageBreakBefore/>
      <w:tabs>
        <w:tab w:val="left" w:pos="720"/>
      </w:tabs>
      <w:spacing w:line="360" w:lineRule="auto"/>
      <w:jc w:val="center"/>
      <w:outlineLvl w:val="0"/>
    </w:pPr>
    <w:rPr>
      <w:rFonts w:eastAsia="黑体"/>
      <w:b/>
      <w:kern w:val="44"/>
      <w:sz w:val="36"/>
      <w:szCs w:val="20"/>
    </w:rPr>
  </w:style>
  <w:style w:type="paragraph" w:customStyle="1" w:styleId="210">
    <w:name w:val="正文文本 21"/>
    <w:basedOn w:val="a"/>
    <w:rsid w:val="00E85A43"/>
    <w:pPr>
      <w:widowControl/>
      <w:overflowPunct w:val="0"/>
      <w:autoSpaceDE w:val="0"/>
      <w:autoSpaceDN w:val="0"/>
      <w:adjustRightInd w:val="0"/>
      <w:ind w:left="720" w:hanging="720"/>
      <w:textAlignment w:val="baseline"/>
    </w:pPr>
    <w:rPr>
      <w:kern w:val="0"/>
      <w:sz w:val="24"/>
      <w:szCs w:val="20"/>
      <w:lang w:val="en-GB"/>
    </w:rPr>
  </w:style>
  <w:style w:type="paragraph" w:customStyle="1" w:styleId="button">
    <w:name w:val="button"/>
    <w:basedOn w:val="a"/>
    <w:rsid w:val="00E85A43"/>
    <w:pPr>
      <w:widowControl/>
      <w:spacing w:before="100" w:beforeAutospacing="1" w:after="100" w:afterAutospacing="1"/>
      <w:jc w:val="left"/>
    </w:pPr>
    <w:rPr>
      <w:rFonts w:ascii="Arial Unicode MS" w:hAnsi="Arial Unicode MS"/>
      <w:color w:val="000000"/>
      <w:kern w:val="0"/>
      <w:sz w:val="24"/>
    </w:rPr>
  </w:style>
  <w:style w:type="paragraph" w:styleId="af8">
    <w:name w:val="List Paragraph"/>
    <w:basedOn w:val="a"/>
    <w:uiPriority w:val="34"/>
    <w:qFormat/>
    <w:rsid w:val="00E85A43"/>
    <w:pPr>
      <w:ind w:firstLineChars="200" w:firstLine="420"/>
    </w:pPr>
    <w:rPr>
      <w:rFonts w:ascii="Calibri" w:hAnsi="Calibri"/>
      <w:szCs w:val="22"/>
    </w:rPr>
  </w:style>
  <w:style w:type="paragraph" w:customStyle="1" w:styleId="41">
    <w:name w:val="公文标题4"/>
    <w:basedOn w:val="4"/>
    <w:next w:val="a"/>
    <w:rsid w:val="00E85A43"/>
    <w:pPr>
      <w:ind w:left="425" w:hanging="425"/>
    </w:pPr>
    <w:rPr>
      <w:rFonts w:ascii="Times New Roman" w:hAnsi="Times New Roman"/>
      <w:lang w:val="en-US"/>
    </w:rPr>
  </w:style>
  <w:style w:type="paragraph" w:customStyle="1" w:styleId="12">
    <w:name w:val="正文缩进1"/>
    <w:basedOn w:val="a"/>
    <w:next w:val="af5"/>
    <w:rsid w:val="00E85A43"/>
    <w:pPr>
      <w:autoSpaceDE w:val="0"/>
      <w:autoSpaceDN w:val="0"/>
      <w:adjustRightInd w:val="0"/>
      <w:snapToGrid w:val="0"/>
      <w:spacing w:after="120" w:line="360" w:lineRule="auto"/>
      <w:ind w:leftChars="200" w:left="420" w:firstLineChars="200" w:firstLine="480"/>
    </w:pPr>
    <w:rPr>
      <w:sz w:val="24"/>
      <w:szCs w:val="21"/>
    </w:rPr>
  </w:style>
  <w:style w:type="paragraph" w:customStyle="1" w:styleId="af17cgridlangnp1033langf">
    <w:name w:val="af17cgridlangnp1033langf"/>
    <w:rsid w:val="00E85A43"/>
    <w:pPr>
      <w:widowControl w:val="0"/>
      <w:autoSpaceDE w:val="0"/>
      <w:autoSpaceDN w:val="0"/>
      <w:adjustRightInd w:val="0"/>
      <w:spacing w:before="156" w:line="360" w:lineRule="atLeast"/>
      <w:ind w:left="567" w:firstLine="510"/>
      <w:jc w:val="both"/>
    </w:pPr>
  </w:style>
  <w:style w:type="paragraph" w:customStyle="1" w:styleId="Style38">
    <w:name w:val="_Style 38"/>
    <w:basedOn w:val="a"/>
    <w:rsid w:val="00E85A43"/>
    <w:pPr>
      <w:spacing w:line="360" w:lineRule="auto"/>
    </w:pPr>
    <w:rPr>
      <w:rFonts w:ascii="Tahoma" w:hAnsi="Tahoma"/>
      <w:sz w:val="24"/>
      <w:szCs w:val="20"/>
    </w:rPr>
  </w:style>
  <w:style w:type="paragraph" w:customStyle="1" w:styleId="Char20">
    <w:name w:val="Char2"/>
    <w:basedOn w:val="a"/>
    <w:rsid w:val="00E85A43"/>
    <w:rPr>
      <w:rFonts w:ascii="仿宋_GB2312" w:eastAsia="仿宋_GB2312"/>
      <w:b/>
      <w:sz w:val="32"/>
      <w:szCs w:val="32"/>
    </w:rPr>
  </w:style>
  <w:style w:type="paragraph" w:customStyle="1" w:styleId="Charc">
    <w:name w:val="Char"/>
    <w:basedOn w:val="a"/>
    <w:rsid w:val="00E85A43"/>
    <w:rPr>
      <w:rFonts w:ascii="仿宋_GB2312" w:eastAsia="仿宋_GB2312"/>
      <w:b/>
      <w:sz w:val="32"/>
      <w:szCs w:val="32"/>
    </w:rPr>
  </w:style>
  <w:style w:type="paragraph" w:customStyle="1" w:styleId="af9">
    <w:name w:val="正文段"/>
    <w:basedOn w:val="a"/>
    <w:rsid w:val="00E85A43"/>
    <w:pPr>
      <w:widowControl/>
      <w:snapToGrid w:val="0"/>
      <w:spacing w:afterLines="50"/>
      <w:ind w:firstLineChars="200" w:firstLine="200"/>
    </w:pPr>
    <w:rPr>
      <w:kern w:val="0"/>
      <w:sz w:val="24"/>
      <w:szCs w:val="20"/>
    </w:rPr>
  </w:style>
  <w:style w:type="paragraph" w:customStyle="1" w:styleId="51">
    <w:name w:val="公文标题5"/>
    <w:basedOn w:val="5"/>
    <w:next w:val="a"/>
    <w:rsid w:val="00E85A43"/>
    <w:pPr>
      <w:ind w:left="425" w:hanging="425"/>
    </w:pPr>
    <w:rPr>
      <w:rFonts w:eastAsia="黑体"/>
      <w:sz w:val="24"/>
    </w:rPr>
  </w:style>
  <w:style w:type="paragraph" w:customStyle="1" w:styleId="21">
    <w:name w:val="正文2"/>
    <w:basedOn w:val="a"/>
    <w:link w:val="2Char1"/>
    <w:rsid w:val="00E85A43"/>
    <w:pPr>
      <w:spacing w:before="156" w:line="360" w:lineRule="auto"/>
      <w:ind w:firstLineChars="200" w:firstLine="510"/>
    </w:pPr>
    <w:rPr>
      <w:sz w:val="24"/>
      <w:szCs w:val="20"/>
    </w:rPr>
  </w:style>
  <w:style w:type="paragraph" w:customStyle="1" w:styleId="xl25">
    <w:name w:val="xl25"/>
    <w:basedOn w:val="a"/>
    <w:rsid w:val="00E85A4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CharCharCharChar">
    <w:name w:val="Char Char Char Char Char Char Char Char"/>
    <w:basedOn w:val="a"/>
    <w:rsid w:val="00E85A43"/>
    <w:pPr>
      <w:tabs>
        <w:tab w:val="left" w:pos="360"/>
      </w:tabs>
    </w:pPr>
    <w:rPr>
      <w:sz w:val="24"/>
    </w:rPr>
  </w:style>
  <w:style w:type="paragraph" w:customStyle="1" w:styleId="CharCharCharChar">
    <w:name w:val="Char Char Char Char"/>
    <w:basedOn w:val="a"/>
    <w:rsid w:val="00E85A43"/>
    <w:rPr>
      <w:rFonts w:ascii="Tahoma" w:hAnsi="Tahoma"/>
      <w:sz w:val="24"/>
      <w:szCs w:val="20"/>
    </w:rPr>
  </w:style>
  <w:style w:type="paragraph" w:customStyle="1" w:styleId="CharCharChar1Char">
    <w:name w:val="Char Char Char1 Char"/>
    <w:basedOn w:val="a"/>
    <w:rsid w:val="00E85A43"/>
    <w:rPr>
      <w:szCs w:val="20"/>
    </w:rPr>
  </w:style>
  <w:style w:type="paragraph" w:customStyle="1" w:styleId="CharCharCharCharCharCharCharCharCharChar">
    <w:name w:val="Char Char Char Char Char Char Char Char Char Char"/>
    <w:basedOn w:val="a"/>
    <w:rsid w:val="00E85A43"/>
    <w:rPr>
      <w:rFonts w:ascii="仿宋_GB2312" w:eastAsia="仿宋_GB2312"/>
      <w:b/>
      <w:sz w:val="32"/>
      <w:szCs w:val="32"/>
    </w:rPr>
  </w:style>
  <w:style w:type="paragraph" w:customStyle="1" w:styleId="CharCharCharChar0">
    <w:name w:val="Char Char Char Char"/>
    <w:basedOn w:val="a"/>
    <w:rsid w:val="00E85A43"/>
    <w:pPr>
      <w:widowControl/>
      <w:spacing w:after="160" w:line="240" w:lineRule="exact"/>
      <w:jc w:val="left"/>
    </w:pPr>
    <w:rPr>
      <w:rFonts w:ascii="Arial" w:eastAsia="Times New Roman" w:hAnsi="Arial" w:cs="Verdana"/>
      <w:b/>
      <w:kern w:val="0"/>
      <w:sz w:val="24"/>
      <w:szCs w:val="20"/>
      <w:lang w:eastAsia="en-US"/>
    </w:rPr>
  </w:style>
  <w:style w:type="paragraph" w:customStyle="1" w:styleId="13">
    <w:name w:val="公文标题1"/>
    <w:basedOn w:val="1"/>
    <w:next w:val="a"/>
    <w:rsid w:val="00E85A43"/>
    <w:pPr>
      <w:ind w:left="425" w:hanging="425"/>
    </w:pPr>
    <w:rPr>
      <w:rFonts w:eastAsia="黑体"/>
      <w:sz w:val="36"/>
    </w:rPr>
  </w:style>
  <w:style w:type="paragraph" w:customStyle="1" w:styleId="Char12">
    <w:name w:val="Char1"/>
    <w:basedOn w:val="a"/>
    <w:rsid w:val="00E85A43"/>
    <w:rPr>
      <w:rFonts w:ascii="仿宋_GB2312" w:eastAsia="仿宋_GB2312"/>
      <w:b/>
      <w:sz w:val="32"/>
      <w:szCs w:val="32"/>
    </w:rPr>
  </w:style>
  <w:style w:type="paragraph" w:customStyle="1" w:styleId="61">
    <w:name w:val="公文标题6"/>
    <w:basedOn w:val="6"/>
    <w:next w:val="a"/>
    <w:rsid w:val="00E85A43"/>
    <w:pPr>
      <w:ind w:left="425" w:hanging="425"/>
    </w:pPr>
    <w:rPr>
      <w:rFonts w:ascii="Times New Roman" w:hAnsi="Times New Roman"/>
    </w:rPr>
  </w:style>
  <w:style w:type="paragraph" w:customStyle="1" w:styleId="Test2">
    <w:name w:val="Test2"/>
    <w:basedOn w:val="2"/>
    <w:rsid w:val="00E85A43"/>
    <w:pPr>
      <w:widowControl/>
      <w:adjustRightInd w:val="0"/>
      <w:snapToGrid w:val="0"/>
      <w:spacing w:before="360" w:after="360" w:line="240" w:lineRule="atLeast"/>
      <w:jc w:val="left"/>
    </w:pPr>
    <w:rPr>
      <w:rFonts w:ascii="宋体" w:eastAsia="宋体" w:hAnsi="Arial"/>
      <w:snapToGrid w:val="0"/>
      <w:sz w:val="28"/>
      <w:lang w:val="en-US"/>
    </w:rPr>
  </w:style>
  <w:style w:type="paragraph" w:customStyle="1" w:styleId="24">
    <w:name w:val="公文标题2"/>
    <w:basedOn w:val="2"/>
    <w:next w:val="a"/>
    <w:rsid w:val="00E85A43"/>
    <w:pPr>
      <w:spacing w:before="260" w:after="260" w:line="416" w:lineRule="auto"/>
      <w:ind w:left="567" w:hanging="567"/>
      <w:jc w:val="both"/>
    </w:pPr>
    <w:rPr>
      <w:rFonts w:ascii="Times New Roman" w:eastAsia="黑体"/>
      <w:lang w:val="en-US"/>
    </w:rPr>
  </w:style>
  <w:style w:type="paragraph" w:customStyle="1" w:styleId="Chard">
    <w:name w:val="Char"/>
    <w:basedOn w:val="a"/>
    <w:rsid w:val="00E85A43"/>
    <w:rPr>
      <w:rFonts w:eastAsia="仿宋_GB2312"/>
      <w:sz w:val="28"/>
    </w:rPr>
  </w:style>
  <w:style w:type="paragraph" w:customStyle="1" w:styleId="33">
    <w:name w:val="公文标题3"/>
    <w:basedOn w:val="3"/>
    <w:next w:val="a"/>
    <w:rsid w:val="00E85A43"/>
    <w:pPr>
      <w:ind w:left="425" w:hanging="425"/>
    </w:pPr>
    <w:rPr>
      <w:rFonts w:eastAsia="黑体"/>
      <w:sz w:val="30"/>
    </w:rPr>
  </w:style>
  <w:style w:type="paragraph" w:customStyle="1" w:styleId="afa">
    <w:name w:val="正文文字表格居中"/>
    <w:basedOn w:val="a"/>
    <w:next w:val="22"/>
    <w:rsid w:val="00E85A43"/>
    <w:pPr>
      <w:snapToGrid w:val="0"/>
      <w:spacing w:line="360" w:lineRule="auto"/>
    </w:pPr>
    <w:rPr>
      <w:rFonts w:ascii="宋体"/>
      <w:b/>
      <w:sz w:val="24"/>
      <w:szCs w:val="20"/>
    </w:rPr>
  </w:style>
  <w:style w:type="paragraph" w:customStyle="1" w:styleId="CharCharCharCharCharCharCharChar0">
    <w:name w:val="Char Char Char Char Char Char Char Char"/>
    <w:basedOn w:val="a"/>
    <w:rsid w:val="00E85A43"/>
    <w:pPr>
      <w:tabs>
        <w:tab w:val="left" w:pos="360"/>
      </w:tabs>
    </w:pPr>
    <w:rPr>
      <w:sz w:val="24"/>
    </w:rPr>
  </w:style>
  <w:style w:type="paragraph" w:customStyle="1" w:styleId="14">
    <w:name w:val="列出段落1"/>
    <w:basedOn w:val="a"/>
    <w:qFormat/>
    <w:rsid w:val="00E85A43"/>
    <w:pPr>
      <w:ind w:firstLineChars="200" w:firstLine="420"/>
    </w:pPr>
  </w:style>
  <w:style w:type="table" w:styleId="afb">
    <w:name w:val="Table Grid"/>
    <w:basedOn w:val="a1"/>
    <w:unhideWhenUsed/>
    <w:rsid w:val="00E85A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785325">
      <w:bodyDiv w:val="1"/>
      <w:marLeft w:val="0"/>
      <w:marRight w:val="0"/>
      <w:marTop w:val="0"/>
      <w:marBottom w:val="0"/>
      <w:divBdr>
        <w:top w:val="none" w:sz="0" w:space="0" w:color="auto"/>
        <w:left w:val="none" w:sz="0" w:space="0" w:color="auto"/>
        <w:bottom w:val="none" w:sz="0" w:space="0" w:color="auto"/>
        <w:right w:val="none" w:sz="0" w:space="0" w:color="auto"/>
      </w:divBdr>
    </w:div>
    <w:div w:id="1519348079">
      <w:bodyDiv w:val="1"/>
      <w:marLeft w:val="0"/>
      <w:marRight w:val="0"/>
      <w:marTop w:val="0"/>
      <w:marBottom w:val="0"/>
      <w:divBdr>
        <w:top w:val="none" w:sz="0" w:space="0" w:color="auto"/>
        <w:left w:val="none" w:sz="0" w:space="0" w:color="auto"/>
        <w:bottom w:val="none" w:sz="0" w:space="0" w:color="auto"/>
        <w:right w:val="none" w:sz="0" w:space="0" w:color="auto"/>
      </w:divBdr>
    </w:div>
    <w:div w:id="1555119940">
      <w:bodyDiv w:val="1"/>
      <w:marLeft w:val="0"/>
      <w:marRight w:val="0"/>
      <w:marTop w:val="0"/>
      <w:marBottom w:val="0"/>
      <w:divBdr>
        <w:top w:val="none" w:sz="0" w:space="0" w:color="auto"/>
        <w:left w:val="none" w:sz="0" w:space="0" w:color="auto"/>
        <w:bottom w:val="none" w:sz="0" w:space="0" w:color="auto"/>
        <w:right w:val="none" w:sz="0" w:space="0" w:color="auto"/>
      </w:divBdr>
    </w:div>
    <w:div w:id="1761027028">
      <w:bodyDiv w:val="1"/>
      <w:marLeft w:val="0"/>
      <w:marRight w:val="0"/>
      <w:marTop w:val="0"/>
      <w:marBottom w:val="0"/>
      <w:divBdr>
        <w:top w:val="none" w:sz="0" w:space="0" w:color="auto"/>
        <w:left w:val="none" w:sz="0" w:space="0" w:color="auto"/>
        <w:bottom w:val="none" w:sz="0" w:space="0" w:color="auto"/>
        <w:right w:val="none" w:sz="0" w:space="0" w:color="auto"/>
      </w:divBdr>
    </w:div>
    <w:div w:id="1978341740">
      <w:bodyDiv w:val="1"/>
      <w:marLeft w:val="0"/>
      <w:marRight w:val="0"/>
      <w:marTop w:val="0"/>
      <w:marBottom w:val="0"/>
      <w:divBdr>
        <w:top w:val="none" w:sz="0" w:space="0" w:color="auto"/>
        <w:left w:val="none" w:sz="0" w:space="0" w:color="auto"/>
        <w:bottom w:val="none" w:sz="0" w:space="0" w:color="auto"/>
        <w:right w:val="none" w:sz="0" w:space="0" w:color="auto"/>
      </w:divBdr>
      <w:divsChild>
        <w:div w:id="10935514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6064-E182-4DBD-8DB7-BF36B5D0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3722</Words>
  <Characters>21220</Characters>
  <Application>Microsoft Office Word</Application>
  <DocSecurity>0</DocSecurity>
  <PresentationFormat/>
  <Lines>176</Lines>
  <Paragraphs>49</Paragraphs>
  <Slides>0</Slides>
  <Notes>0</Notes>
  <HiddenSlides>0</HiddenSlides>
  <MMClips>0</MMClips>
  <ScaleCrop>false</ScaleCrop>
  <Company>杭州市国内经济合作办公室</Company>
  <LinksUpToDate>false</LinksUpToDate>
  <CharactersWithSpaces>24893</CharactersWithSpaces>
  <SharedDoc>false</SharedDoc>
  <HLinks>
    <vt:vector size="30" baseType="variant">
      <vt:variant>
        <vt:i4>1835069</vt:i4>
      </vt:variant>
      <vt:variant>
        <vt:i4>14</vt:i4>
      </vt:variant>
      <vt:variant>
        <vt:i4>0</vt:i4>
      </vt:variant>
      <vt:variant>
        <vt:i4>5</vt:i4>
      </vt:variant>
      <vt:variant>
        <vt:lpwstr/>
      </vt:variant>
      <vt:variant>
        <vt:lpwstr>_Toc496796639</vt:lpwstr>
      </vt:variant>
      <vt:variant>
        <vt:i4>1835069</vt:i4>
      </vt:variant>
      <vt:variant>
        <vt:i4>11</vt:i4>
      </vt:variant>
      <vt:variant>
        <vt:i4>0</vt:i4>
      </vt:variant>
      <vt:variant>
        <vt:i4>5</vt:i4>
      </vt:variant>
      <vt:variant>
        <vt:lpwstr/>
      </vt:variant>
      <vt:variant>
        <vt:lpwstr>_Toc496796638</vt:lpwstr>
      </vt:variant>
      <vt:variant>
        <vt:i4>1835069</vt:i4>
      </vt:variant>
      <vt:variant>
        <vt:i4>8</vt:i4>
      </vt:variant>
      <vt:variant>
        <vt:i4>0</vt:i4>
      </vt:variant>
      <vt:variant>
        <vt:i4>5</vt:i4>
      </vt:variant>
      <vt:variant>
        <vt:lpwstr/>
      </vt:variant>
      <vt:variant>
        <vt:lpwstr>_Toc496796637</vt:lpwstr>
      </vt:variant>
      <vt:variant>
        <vt:i4>1835069</vt:i4>
      </vt:variant>
      <vt:variant>
        <vt:i4>5</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内部资料，注意保密</dc:title>
  <dc:creator>wxy1217</dc:creator>
  <cp:lastModifiedBy>张嫣</cp:lastModifiedBy>
  <cp:revision>39</cp:revision>
  <cp:lastPrinted>2019-07-03T01:22:00Z</cp:lastPrinted>
  <dcterms:created xsi:type="dcterms:W3CDTF">2019-04-30T01:10:00Z</dcterms:created>
  <dcterms:modified xsi:type="dcterms:W3CDTF">2019-07-05T06:01:00Z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