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3C74" w:rsidRDefault="008E3C74">
      <w:pPr>
        <w:adjustRightInd w:val="0"/>
        <w:spacing w:line="360" w:lineRule="auto"/>
        <w:jc w:val="center"/>
        <w:textAlignment w:val="baseline"/>
        <w:rPr>
          <w:rFonts w:ascii="宋体" w:hAnsi="宋体"/>
          <w:b/>
          <w:sz w:val="48"/>
          <w:szCs w:val="48"/>
        </w:rPr>
      </w:pPr>
    </w:p>
    <w:p w:rsidR="008E3C74" w:rsidRDefault="008E3C74">
      <w:pPr>
        <w:adjustRightInd w:val="0"/>
        <w:spacing w:line="360" w:lineRule="auto"/>
        <w:jc w:val="center"/>
        <w:textAlignment w:val="baseline"/>
        <w:rPr>
          <w:rFonts w:ascii="宋体" w:hAnsi="宋体"/>
          <w:b/>
          <w:sz w:val="48"/>
          <w:szCs w:val="48"/>
        </w:rPr>
      </w:pPr>
    </w:p>
    <w:p w:rsidR="008E3C74" w:rsidRDefault="008E3C74">
      <w:pPr>
        <w:adjustRightInd w:val="0"/>
        <w:spacing w:line="360" w:lineRule="auto"/>
        <w:jc w:val="center"/>
        <w:textAlignment w:val="baseline"/>
        <w:rPr>
          <w:rFonts w:ascii="宋体" w:hAnsi="宋体"/>
          <w:sz w:val="48"/>
          <w:szCs w:val="48"/>
        </w:rPr>
      </w:pPr>
    </w:p>
    <w:p w:rsidR="008E3C74" w:rsidRDefault="008E3C74">
      <w:pPr>
        <w:adjustRightInd w:val="0"/>
        <w:spacing w:line="360" w:lineRule="auto"/>
        <w:jc w:val="center"/>
        <w:textAlignment w:val="baseline"/>
        <w:rPr>
          <w:rFonts w:ascii="宋体" w:hAnsi="宋体"/>
        </w:rPr>
      </w:pPr>
    </w:p>
    <w:p w:rsidR="008E3C74" w:rsidRDefault="008E3C74">
      <w:pPr>
        <w:pStyle w:val="a0"/>
        <w:spacing w:line="360" w:lineRule="auto"/>
        <w:ind w:left="640"/>
        <w:rPr>
          <w:rFonts w:ascii="Tahoma" w:hAnsi="Tahoma"/>
          <w:bCs/>
          <w:sz w:val="24"/>
          <w:szCs w:val="24"/>
        </w:rPr>
      </w:pPr>
    </w:p>
    <w:p w:rsidR="008E3C74" w:rsidRDefault="008E3C74">
      <w:pPr>
        <w:spacing w:line="360" w:lineRule="auto"/>
        <w:rPr>
          <w:rFonts w:ascii="Tahoma" w:hAnsi="Tahoma"/>
          <w:bCs/>
          <w:sz w:val="24"/>
        </w:rPr>
      </w:pPr>
    </w:p>
    <w:p w:rsidR="008E3C74" w:rsidRDefault="00830F43">
      <w:pPr>
        <w:pStyle w:val="af3"/>
        <w:spacing w:before="0" w:after="0" w:line="360" w:lineRule="auto"/>
        <w:rPr>
          <w:rFonts w:ascii="宋体" w:hAnsi="宋体"/>
          <w:sz w:val="96"/>
        </w:rPr>
      </w:pPr>
      <w:bookmarkStart w:id="0" w:name="_Toc449568588"/>
      <w:bookmarkStart w:id="1" w:name="_Toc14772720"/>
      <w:r>
        <w:rPr>
          <w:rFonts w:ascii="宋体" w:hAnsi="宋体" w:hint="eastAsia"/>
          <w:sz w:val="96"/>
        </w:rPr>
        <w:t>竞争性磋商文件</w:t>
      </w:r>
      <w:bookmarkEnd w:id="0"/>
      <w:bookmarkEnd w:id="1"/>
    </w:p>
    <w:p w:rsidR="008E3C74" w:rsidRDefault="008E3C74">
      <w:pPr>
        <w:adjustRightInd w:val="0"/>
        <w:spacing w:line="360" w:lineRule="auto"/>
        <w:jc w:val="center"/>
        <w:textAlignment w:val="baseline"/>
        <w:rPr>
          <w:rFonts w:ascii="宋体" w:hAnsi="宋体"/>
          <w:sz w:val="36"/>
          <w:szCs w:val="36"/>
        </w:rPr>
      </w:pPr>
    </w:p>
    <w:p w:rsidR="008E3C74" w:rsidRDefault="008E3C74">
      <w:pPr>
        <w:adjustRightInd w:val="0"/>
        <w:spacing w:line="360" w:lineRule="auto"/>
        <w:jc w:val="center"/>
        <w:textAlignment w:val="baseline"/>
        <w:rPr>
          <w:rFonts w:ascii="宋体" w:hAnsi="宋体"/>
          <w:sz w:val="36"/>
          <w:szCs w:val="36"/>
        </w:rPr>
      </w:pPr>
    </w:p>
    <w:p w:rsidR="008E3C74" w:rsidRDefault="008E3C74">
      <w:pPr>
        <w:pStyle w:val="2"/>
        <w:spacing w:line="360" w:lineRule="auto"/>
        <w:rPr>
          <w:rFonts w:ascii="Tahoma" w:eastAsia="宋体" w:hAnsi="Tahoma"/>
          <w:sz w:val="24"/>
          <w:szCs w:val="24"/>
        </w:rPr>
      </w:pPr>
    </w:p>
    <w:p w:rsidR="008E3C74" w:rsidRDefault="008E3C74">
      <w:pPr>
        <w:adjustRightInd w:val="0"/>
        <w:spacing w:line="360" w:lineRule="auto"/>
        <w:jc w:val="center"/>
        <w:textAlignment w:val="baseline"/>
        <w:rPr>
          <w:rFonts w:ascii="宋体" w:hAnsi="宋体"/>
          <w:sz w:val="36"/>
          <w:szCs w:val="36"/>
        </w:rPr>
      </w:pPr>
    </w:p>
    <w:p w:rsidR="008E3C74" w:rsidRDefault="008E3C74">
      <w:pPr>
        <w:autoSpaceDE w:val="0"/>
        <w:autoSpaceDN w:val="0"/>
        <w:adjustRightInd w:val="0"/>
        <w:spacing w:line="360" w:lineRule="auto"/>
        <w:jc w:val="left"/>
        <w:rPr>
          <w:rFonts w:ascii="宋体" w:hAnsi="宋体" w:cs="宋体"/>
          <w:b/>
          <w:bCs/>
          <w:kern w:val="0"/>
          <w:sz w:val="15"/>
          <w:szCs w:val="15"/>
          <w:lang w:val="zh-CN"/>
        </w:rPr>
      </w:pPr>
    </w:p>
    <w:p w:rsidR="003C5FC7" w:rsidRDefault="00830F43" w:rsidP="004B7631">
      <w:pPr>
        <w:autoSpaceDE w:val="0"/>
        <w:autoSpaceDN w:val="0"/>
        <w:adjustRightInd w:val="0"/>
        <w:spacing w:line="600" w:lineRule="auto"/>
        <w:ind w:left="2108" w:hangingChars="700" w:hanging="2108"/>
        <w:rPr>
          <w:rFonts w:ascii="宋体" w:hAnsi="宋体" w:cs="宋体"/>
          <w:b/>
          <w:bCs/>
          <w:kern w:val="0"/>
          <w:sz w:val="30"/>
          <w:szCs w:val="30"/>
          <w:lang w:val="zh-CN"/>
        </w:rPr>
      </w:pPr>
      <w:r>
        <w:rPr>
          <w:rFonts w:ascii="宋体" w:hAnsi="宋体" w:cs="宋体" w:hint="eastAsia"/>
          <w:b/>
          <w:bCs/>
          <w:kern w:val="0"/>
          <w:sz w:val="30"/>
          <w:szCs w:val="30"/>
          <w:lang w:val="zh-CN"/>
        </w:rPr>
        <w:t>采购项目名称：</w:t>
      </w:r>
      <w:r w:rsidR="000B6A68">
        <w:rPr>
          <w:rFonts w:ascii="宋体" w:hAnsi="宋体" w:cs="宋体" w:hint="eastAsia"/>
          <w:b/>
          <w:bCs/>
          <w:kern w:val="0"/>
          <w:sz w:val="30"/>
          <w:szCs w:val="30"/>
          <w:lang w:val="zh-CN"/>
        </w:rPr>
        <w:t>黄南州黄河文化保护传承弘扬专项规划项目</w:t>
      </w:r>
    </w:p>
    <w:p w:rsidR="008E3C74" w:rsidRDefault="00830F43" w:rsidP="004B7631">
      <w:pPr>
        <w:autoSpaceDE w:val="0"/>
        <w:autoSpaceDN w:val="0"/>
        <w:adjustRightInd w:val="0"/>
        <w:spacing w:line="600" w:lineRule="auto"/>
        <w:ind w:firstLine="1"/>
        <w:rPr>
          <w:rFonts w:ascii="宋体" w:hAnsi="宋体" w:cs="宋体"/>
          <w:b/>
          <w:bCs/>
          <w:kern w:val="0"/>
          <w:sz w:val="30"/>
          <w:szCs w:val="30"/>
        </w:rPr>
      </w:pPr>
      <w:r>
        <w:rPr>
          <w:rFonts w:ascii="宋体" w:hAnsi="宋体" w:cs="宋体" w:hint="eastAsia"/>
          <w:b/>
          <w:bCs/>
          <w:kern w:val="0"/>
          <w:sz w:val="30"/>
          <w:szCs w:val="30"/>
          <w:lang w:val="zh-CN"/>
        </w:rPr>
        <w:t>采购项目编号：</w:t>
      </w:r>
      <w:r w:rsidR="000B6A68">
        <w:rPr>
          <w:rFonts w:ascii="宋体" w:hAnsi="宋体" w:cs="宋体" w:hint="eastAsia"/>
          <w:b/>
          <w:bCs/>
          <w:kern w:val="0"/>
          <w:sz w:val="30"/>
          <w:szCs w:val="30"/>
          <w:lang w:val="zh-CN"/>
        </w:rPr>
        <w:t>青海兴拓竞磋（服务）2020-062</w:t>
      </w:r>
    </w:p>
    <w:p w:rsidR="008E3C74" w:rsidRDefault="00830F43" w:rsidP="004B7631">
      <w:pPr>
        <w:autoSpaceDE w:val="0"/>
        <w:autoSpaceDN w:val="0"/>
        <w:adjustRightInd w:val="0"/>
        <w:spacing w:line="600" w:lineRule="auto"/>
        <w:rPr>
          <w:rFonts w:ascii="宋体" w:hAnsi="宋体" w:cs="宋体"/>
          <w:b/>
          <w:bCs/>
          <w:kern w:val="0"/>
          <w:sz w:val="30"/>
          <w:szCs w:val="30"/>
        </w:rPr>
      </w:pPr>
      <w:r>
        <w:rPr>
          <w:rFonts w:ascii="宋体" w:hAnsi="宋体" w:cs="宋体" w:hint="eastAsia"/>
          <w:b/>
          <w:bCs/>
          <w:kern w:val="0"/>
          <w:sz w:val="30"/>
          <w:szCs w:val="30"/>
          <w:lang w:val="zh-CN"/>
        </w:rPr>
        <w:t>采</w:t>
      </w:r>
      <w:r w:rsidR="00681A25">
        <w:rPr>
          <w:rFonts w:ascii="宋体" w:hAnsi="宋体" w:cs="宋体" w:hint="eastAsia"/>
          <w:b/>
          <w:bCs/>
          <w:kern w:val="0"/>
          <w:sz w:val="30"/>
          <w:szCs w:val="30"/>
          <w:lang w:val="zh-CN"/>
        </w:rPr>
        <w:t xml:space="preserve">   </w:t>
      </w:r>
      <w:r>
        <w:rPr>
          <w:rFonts w:ascii="宋体" w:hAnsi="宋体" w:cs="宋体" w:hint="eastAsia"/>
          <w:b/>
          <w:bCs/>
          <w:kern w:val="0"/>
          <w:sz w:val="30"/>
          <w:szCs w:val="30"/>
          <w:lang w:val="zh-CN"/>
        </w:rPr>
        <w:t>购</w:t>
      </w:r>
      <w:r w:rsidR="00681A25">
        <w:rPr>
          <w:rFonts w:ascii="宋体" w:hAnsi="宋体" w:cs="宋体" w:hint="eastAsia"/>
          <w:b/>
          <w:bCs/>
          <w:kern w:val="0"/>
          <w:sz w:val="30"/>
          <w:szCs w:val="30"/>
          <w:lang w:val="zh-CN"/>
        </w:rPr>
        <w:t xml:space="preserve">   </w:t>
      </w:r>
      <w:r>
        <w:rPr>
          <w:rFonts w:ascii="宋体" w:hAnsi="宋体" w:cs="宋体" w:hint="eastAsia"/>
          <w:b/>
          <w:bCs/>
          <w:kern w:val="0"/>
          <w:sz w:val="30"/>
          <w:szCs w:val="30"/>
          <w:lang w:val="zh-CN"/>
        </w:rPr>
        <w:t>人：</w:t>
      </w:r>
      <w:r w:rsidR="000B6A68">
        <w:rPr>
          <w:rFonts w:ascii="宋体" w:hAnsi="宋体" w:cs="宋体" w:hint="eastAsia"/>
          <w:b/>
          <w:bCs/>
          <w:kern w:val="0"/>
          <w:sz w:val="30"/>
          <w:szCs w:val="30"/>
        </w:rPr>
        <w:t>黄南藏族自治州文体旅游广电局</w:t>
      </w:r>
    </w:p>
    <w:p w:rsidR="008E3C74" w:rsidRDefault="00830F43" w:rsidP="004B7631">
      <w:pPr>
        <w:tabs>
          <w:tab w:val="center" w:pos="4153"/>
          <w:tab w:val="right" w:pos="8306"/>
        </w:tabs>
        <w:spacing w:line="600" w:lineRule="auto"/>
        <w:rPr>
          <w:rFonts w:ascii="宋体" w:hAnsi="宋体" w:cs="宋体"/>
          <w:b/>
          <w:bCs/>
          <w:sz w:val="30"/>
          <w:szCs w:val="30"/>
        </w:rPr>
      </w:pPr>
      <w:r>
        <w:rPr>
          <w:rFonts w:ascii="宋体" w:hAnsi="宋体" w:cs="宋体" w:hint="eastAsia"/>
          <w:b/>
          <w:bCs/>
          <w:kern w:val="0"/>
          <w:sz w:val="30"/>
          <w:szCs w:val="30"/>
        </w:rPr>
        <w:t>采购代理机构：</w:t>
      </w:r>
      <w:r>
        <w:rPr>
          <w:rFonts w:ascii="宋体" w:hAnsi="宋体" w:cs="宋体" w:hint="eastAsia"/>
          <w:b/>
          <w:bCs/>
          <w:sz w:val="30"/>
          <w:szCs w:val="30"/>
        </w:rPr>
        <w:t>青海兴拓工程管理咨询有限公司</w:t>
      </w:r>
    </w:p>
    <w:p w:rsidR="008E3C74" w:rsidRDefault="008E3C74">
      <w:pPr>
        <w:pStyle w:val="2"/>
        <w:spacing w:line="360" w:lineRule="auto"/>
        <w:rPr>
          <w:rFonts w:ascii="Tahoma" w:eastAsia="宋体" w:hAnsi="Tahoma"/>
          <w:sz w:val="24"/>
          <w:szCs w:val="24"/>
        </w:rPr>
      </w:pPr>
    </w:p>
    <w:p w:rsidR="008E3C74" w:rsidRDefault="008E3C74">
      <w:pPr>
        <w:spacing w:line="360" w:lineRule="auto"/>
        <w:rPr>
          <w:rFonts w:ascii="Tahoma" w:hAnsi="Tahoma"/>
          <w:bCs/>
          <w:sz w:val="24"/>
        </w:rPr>
      </w:pPr>
    </w:p>
    <w:p w:rsidR="008E3C74" w:rsidRDefault="00830F43">
      <w:pPr>
        <w:tabs>
          <w:tab w:val="center" w:pos="4153"/>
          <w:tab w:val="right" w:pos="8306"/>
        </w:tabs>
        <w:spacing w:line="360" w:lineRule="auto"/>
        <w:jc w:val="center"/>
        <w:rPr>
          <w:b/>
          <w:bCs/>
          <w:szCs w:val="28"/>
        </w:rPr>
      </w:pPr>
      <w:r>
        <w:rPr>
          <w:rFonts w:ascii="宋体" w:hAnsi="宋体" w:cs="Arial"/>
          <w:b/>
          <w:bCs/>
          <w:szCs w:val="28"/>
        </w:rPr>
        <w:t>二○二○年</w:t>
      </w:r>
      <w:r w:rsidR="007D0846">
        <w:rPr>
          <w:rFonts w:ascii="宋体" w:hAnsi="宋体" w:cs="Arial" w:hint="eastAsia"/>
          <w:b/>
          <w:bCs/>
          <w:szCs w:val="28"/>
        </w:rPr>
        <w:t>八</w:t>
      </w:r>
      <w:r>
        <w:rPr>
          <w:rFonts w:ascii="宋体" w:hAnsi="宋体" w:cs="Arial"/>
          <w:b/>
          <w:bCs/>
          <w:szCs w:val="28"/>
        </w:rPr>
        <w:t>月</w:t>
      </w:r>
    </w:p>
    <w:p w:rsidR="008E3C74" w:rsidRDefault="008E3C74">
      <w:pPr>
        <w:spacing w:line="360" w:lineRule="auto"/>
        <w:jc w:val="center"/>
        <w:rPr>
          <w:b/>
          <w:bCs/>
          <w:szCs w:val="28"/>
        </w:rPr>
        <w:sectPr w:rsidR="008E3C74">
          <w:headerReference w:type="default" r:id="rId8"/>
          <w:footerReference w:type="default" r:id="rId9"/>
          <w:headerReference w:type="first" r:id="rId10"/>
          <w:pgSz w:w="11906" w:h="16838"/>
          <w:pgMar w:top="1134" w:right="1700" w:bottom="1134" w:left="1800" w:header="851" w:footer="992" w:gutter="0"/>
          <w:pgNumType w:start="1"/>
          <w:cols w:space="720"/>
          <w:docGrid w:type="lines" w:linePitch="312"/>
        </w:sectPr>
      </w:pPr>
    </w:p>
    <w:p w:rsidR="008E3C74" w:rsidRDefault="00830F43">
      <w:pPr>
        <w:spacing w:line="360" w:lineRule="auto"/>
        <w:jc w:val="center"/>
        <w:rPr>
          <w:noProof/>
        </w:rPr>
      </w:pPr>
      <w:r>
        <w:rPr>
          <w:rFonts w:ascii="宋体" w:hAnsi="宋体" w:hint="eastAsia"/>
          <w:b/>
          <w:bCs/>
          <w:sz w:val="36"/>
          <w:szCs w:val="32"/>
        </w:rPr>
        <w:lastRenderedPageBreak/>
        <w:t>目   录</w:t>
      </w:r>
      <w:r w:rsidR="00546975">
        <w:rPr>
          <w:rFonts w:ascii="宋体" w:hAnsi="宋体" w:cs="宋体" w:hint="eastAsia"/>
          <w:bCs/>
          <w:caps/>
          <w:color w:val="000000"/>
          <w:spacing w:val="-2"/>
          <w:kern w:val="16"/>
          <w:sz w:val="24"/>
        </w:rPr>
        <w:fldChar w:fldCharType="begin"/>
      </w:r>
      <w:r>
        <w:rPr>
          <w:rFonts w:ascii="宋体" w:hAnsi="宋体" w:cs="宋体" w:hint="eastAsia"/>
          <w:bCs/>
          <w:caps/>
          <w:color w:val="000000"/>
          <w:spacing w:val="-2"/>
          <w:kern w:val="16"/>
          <w:sz w:val="24"/>
        </w:rPr>
        <w:instrText xml:space="preserve"> TOC \o "1-3" \h \z \u </w:instrText>
      </w:r>
      <w:r w:rsidR="00546975">
        <w:rPr>
          <w:rFonts w:ascii="宋体" w:hAnsi="宋体" w:cs="宋体" w:hint="eastAsia"/>
          <w:bCs/>
          <w:caps/>
          <w:color w:val="000000"/>
          <w:spacing w:val="-2"/>
          <w:kern w:val="16"/>
          <w:sz w:val="24"/>
        </w:rPr>
        <w:fldChar w:fldCharType="separate"/>
      </w:r>
    </w:p>
    <w:p w:rsidR="008E3C74" w:rsidRDefault="00546975">
      <w:pPr>
        <w:pStyle w:val="10"/>
        <w:spacing w:line="360" w:lineRule="auto"/>
        <w:rPr>
          <w:b w:val="0"/>
          <w:bCs w:val="0"/>
          <w:caps w:val="0"/>
          <w:noProof/>
          <w:sz w:val="21"/>
          <w:szCs w:val="22"/>
        </w:rPr>
      </w:pPr>
      <w:hyperlink w:anchor="_Toc14772721" w:history="1">
        <w:r w:rsidR="00830F43">
          <w:rPr>
            <w:rStyle w:val="af8"/>
            <w:rFonts w:hint="eastAsia"/>
            <w:b w:val="0"/>
            <w:noProof/>
          </w:rPr>
          <w:t>第一部分竞争性磋商公告</w:t>
        </w:r>
        <w:r w:rsidR="00830F43">
          <w:rPr>
            <w:b w:val="0"/>
            <w:noProof/>
          </w:rPr>
          <w:tab/>
        </w:r>
        <w:r>
          <w:rPr>
            <w:b w:val="0"/>
            <w:noProof/>
          </w:rPr>
          <w:fldChar w:fldCharType="begin"/>
        </w:r>
        <w:r w:rsidR="00830F43">
          <w:rPr>
            <w:b w:val="0"/>
            <w:noProof/>
          </w:rPr>
          <w:instrText xml:space="preserve"> PAGEREF _Toc14772721 \h </w:instrText>
        </w:r>
        <w:r>
          <w:rPr>
            <w:b w:val="0"/>
            <w:noProof/>
          </w:rPr>
        </w:r>
        <w:r>
          <w:rPr>
            <w:b w:val="0"/>
            <w:noProof/>
          </w:rPr>
          <w:fldChar w:fldCharType="separate"/>
        </w:r>
        <w:r w:rsidR="00707673">
          <w:rPr>
            <w:b w:val="0"/>
            <w:noProof/>
          </w:rPr>
          <w:t>3</w:t>
        </w:r>
        <w:r>
          <w:rPr>
            <w:b w:val="0"/>
            <w:noProof/>
          </w:rPr>
          <w:fldChar w:fldCharType="end"/>
        </w:r>
      </w:hyperlink>
    </w:p>
    <w:p w:rsidR="008E3C74" w:rsidRDefault="00546975">
      <w:pPr>
        <w:pStyle w:val="10"/>
        <w:spacing w:line="360" w:lineRule="auto"/>
        <w:rPr>
          <w:b w:val="0"/>
          <w:bCs w:val="0"/>
          <w:caps w:val="0"/>
          <w:noProof/>
          <w:sz w:val="21"/>
          <w:szCs w:val="22"/>
        </w:rPr>
      </w:pPr>
      <w:hyperlink w:anchor="_Toc14772722" w:history="1">
        <w:r w:rsidR="00830F43">
          <w:rPr>
            <w:rStyle w:val="af8"/>
            <w:rFonts w:ascii="Arial" w:hAnsi="Arial" w:hint="eastAsia"/>
            <w:b w:val="0"/>
            <w:noProof/>
          </w:rPr>
          <w:t>第二部分供应商须知前附表</w:t>
        </w:r>
        <w:r w:rsidR="00830F43">
          <w:rPr>
            <w:b w:val="0"/>
            <w:noProof/>
          </w:rPr>
          <w:tab/>
        </w:r>
        <w:r>
          <w:rPr>
            <w:b w:val="0"/>
            <w:noProof/>
          </w:rPr>
          <w:fldChar w:fldCharType="begin"/>
        </w:r>
        <w:r w:rsidR="00830F43">
          <w:rPr>
            <w:b w:val="0"/>
            <w:noProof/>
          </w:rPr>
          <w:instrText xml:space="preserve"> PAGEREF _Toc14772722 \h </w:instrText>
        </w:r>
        <w:r>
          <w:rPr>
            <w:b w:val="0"/>
            <w:noProof/>
          </w:rPr>
        </w:r>
        <w:r>
          <w:rPr>
            <w:b w:val="0"/>
            <w:noProof/>
          </w:rPr>
          <w:fldChar w:fldCharType="separate"/>
        </w:r>
        <w:r w:rsidR="00707673">
          <w:rPr>
            <w:b w:val="0"/>
            <w:noProof/>
          </w:rPr>
          <w:t>6</w:t>
        </w:r>
        <w:r>
          <w:rPr>
            <w:b w:val="0"/>
            <w:noProof/>
          </w:rPr>
          <w:fldChar w:fldCharType="end"/>
        </w:r>
      </w:hyperlink>
    </w:p>
    <w:p w:rsidR="008E3C74" w:rsidRDefault="00546975">
      <w:pPr>
        <w:pStyle w:val="10"/>
        <w:spacing w:line="360" w:lineRule="auto"/>
        <w:rPr>
          <w:b w:val="0"/>
          <w:bCs w:val="0"/>
          <w:caps w:val="0"/>
          <w:noProof/>
          <w:sz w:val="21"/>
          <w:szCs w:val="22"/>
        </w:rPr>
      </w:pPr>
      <w:hyperlink w:anchor="_Toc14772723" w:history="1">
        <w:r w:rsidR="00830F43">
          <w:rPr>
            <w:rStyle w:val="af8"/>
            <w:rFonts w:ascii="Arial" w:hAnsi="Arial" w:hint="eastAsia"/>
            <w:b w:val="0"/>
            <w:noProof/>
          </w:rPr>
          <w:t>第三部分供应商须知</w:t>
        </w:r>
        <w:r w:rsidR="00830F43">
          <w:rPr>
            <w:b w:val="0"/>
            <w:noProof/>
          </w:rPr>
          <w:tab/>
        </w:r>
        <w:r>
          <w:rPr>
            <w:b w:val="0"/>
            <w:noProof/>
          </w:rPr>
          <w:fldChar w:fldCharType="begin"/>
        </w:r>
        <w:r w:rsidR="00830F43">
          <w:rPr>
            <w:b w:val="0"/>
            <w:noProof/>
          </w:rPr>
          <w:instrText xml:space="preserve"> PAGEREF _Toc14772723 \h </w:instrText>
        </w:r>
        <w:r>
          <w:rPr>
            <w:b w:val="0"/>
            <w:noProof/>
          </w:rPr>
        </w:r>
        <w:r>
          <w:rPr>
            <w:b w:val="0"/>
            <w:noProof/>
          </w:rPr>
          <w:fldChar w:fldCharType="separate"/>
        </w:r>
        <w:r w:rsidR="00707673">
          <w:rPr>
            <w:b w:val="0"/>
            <w:noProof/>
          </w:rPr>
          <w:t>9</w:t>
        </w:r>
        <w:r>
          <w:rPr>
            <w:b w:val="0"/>
            <w:noProof/>
          </w:rPr>
          <w:fldChar w:fldCharType="end"/>
        </w:r>
      </w:hyperlink>
    </w:p>
    <w:p w:rsidR="008E3C74" w:rsidRDefault="00546975">
      <w:pPr>
        <w:pStyle w:val="10"/>
        <w:spacing w:line="360" w:lineRule="auto"/>
        <w:rPr>
          <w:b w:val="0"/>
          <w:bCs w:val="0"/>
          <w:caps w:val="0"/>
          <w:noProof/>
          <w:sz w:val="21"/>
          <w:szCs w:val="22"/>
        </w:rPr>
      </w:pPr>
      <w:hyperlink w:anchor="_Toc14772750" w:history="1">
        <w:r w:rsidR="00830F43">
          <w:rPr>
            <w:rStyle w:val="af8"/>
            <w:rFonts w:ascii="宋体" w:hint="eastAsia"/>
            <w:b w:val="0"/>
            <w:noProof/>
            <w:kern w:val="28"/>
          </w:rPr>
          <w:t>第四部分青海省政府采购项目合同书范本（服务类）</w:t>
        </w:r>
        <w:r w:rsidR="00830F43">
          <w:rPr>
            <w:b w:val="0"/>
            <w:noProof/>
          </w:rPr>
          <w:tab/>
        </w:r>
        <w:r>
          <w:rPr>
            <w:b w:val="0"/>
            <w:noProof/>
          </w:rPr>
          <w:fldChar w:fldCharType="begin"/>
        </w:r>
        <w:r w:rsidR="00830F43">
          <w:rPr>
            <w:b w:val="0"/>
            <w:noProof/>
          </w:rPr>
          <w:instrText xml:space="preserve"> PAGEREF _Toc14772750 \h </w:instrText>
        </w:r>
        <w:r>
          <w:rPr>
            <w:b w:val="0"/>
            <w:noProof/>
          </w:rPr>
        </w:r>
        <w:r>
          <w:rPr>
            <w:b w:val="0"/>
            <w:noProof/>
          </w:rPr>
          <w:fldChar w:fldCharType="separate"/>
        </w:r>
        <w:r w:rsidR="00707673">
          <w:rPr>
            <w:b w:val="0"/>
            <w:noProof/>
          </w:rPr>
          <w:t>20</w:t>
        </w:r>
        <w:r>
          <w:rPr>
            <w:b w:val="0"/>
            <w:noProof/>
          </w:rPr>
          <w:fldChar w:fldCharType="end"/>
        </w:r>
      </w:hyperlink>
    </w:p>
    <w:p w:rsidR="008E3C74" w:rsidRDefault="00546975">
      <w:pPr>
        <w:pStyle w:val="10"/>
        <w:spacing w:line="360" w:lineRule="auto"/>
        <w:rPr>
          <w:b w:val="0"/>
          <w:bCs w:val="0"/>
          <w:caps w:val="0"/>
          <w:noProof/>
          <w:sz w:val="21"/>
          <w:szCs w:val="22"/>
        </w:rPr>
      </w:pPr>
      <w:hyperlink w:anchor="_Toc14772751" w:history="1">
        <w:r w:rsidR="00830F43">
          <w:rPr>
            <w:rStyle w:val="af8"/>
            <w:rFonts w:ascii="宋体" w:hint="eastAsia"/>
            <w:b w:val="0"/>
            <w:noProof/>
            <w:kern w:val="28"/>
          </w:rPr>
          <w:t>青海省政府采购项目合同书</w:t>
        </w:r>
        <w:r w:rsidR="00830F43">
          <w:rPr>
            <w:b w:val="0"/>
            <w:noProof/>
          </w:rPr>
          <w:tab/>
        </w:r>
        <w:r>
          <w:rPr>
            <w:b w:val="0"/>
            <w:noProof/>
          </w:rPr>
          <w:fldChar w:fldCharType="begin"/>
        </w:r>
        <w:r w:rsidR="00830F43">
          <w:rPr>
            <w:b w:val="0"/>
            <w:noProof/>
          </w:rPr>
          <w:instrText xml:space="preserve"> PAGEREF _Toc14772751 \h </w:instrText>
        </w:r>
        <w:r>
          <w:rPr>
            <w:b w:val="0"/>
            <w:noProof/>
          </w:rPr>
        </w:r>
        <w:r>
          <w:rPr>
            <w:b w:val="0"/>
            <w:noProof/>
          </w:rPr>
          <w:fldChar w:fldCharType="separate"/>
        </w:r>
        <w:r w:rsidR="00707673">
          <w:rPr>
            <w:b w:val="0"/>
            <w:noProof/>
          </w:rPr>
          <w:t>20</w:t>
        </w:r>
        <w:r>
          <w:rPr>
            <w:b w:val="0"/>
            <w:noProof/>
          </w:rPr>
          <w:fldChar w:fldCharType="end"/>
        </w:r>
      </w:hyperlink>
    </w:p>
    <w:p w:rsidR="008E3C74" w:rsidRDefault="00546975">
      <w:pPr>
        <w:pStyle w:val="10"/>
        <w:spacing w:line="360" w:lineRule="auto"/>
        <w:rPr>
          <w:b w:val="0"/>
          <w:bCs w:val="0"/>
          <w:caps w:val="0"/>
          <w:noProof/>
          <w:sz w:val="21"/>
          <w:szCs w:val="22"/>
        </w:rPr>
      </w:pPr>
      <w:hyperlink w:anchor="_Toc14772752" w:history="1">
        <w:r w:rsidR="00830F43">
          <w:rPr>
            <w:rStyle w:val="af8"/>
            <w:rFonts w:ascii="宋体" w:hint="eastAsia"/>
            <w:b w:val="0"/>
            <w:noProof/>
            <w:kern w:val="28"/>
          </w:rPr>
          <w:t>第五部分响应文件</w:t>
        </w:r>
        <w:bookmarkStart w:id="2" w:name="_Hlt14772780"/>
        <w:r w:rsidR="00830F43">
          <w:rPr>
            <w:rStyle w:val="af8"/>
            <w:rFonts w:ascii="宋体" w:hint="eastAsia"/>
            <w:b w:val="0"/>
            <w:noProof/>
            <w:kern w:val="28"/>
          </w:rPr>
          <w:t>格</w:t>
        </w:r>
        <w:bookmarkEnd w:id="2"/>
        <w:r w:rsidR="00830F43">
          <w:rPr>
            <w:rStyle w:val="af8"/>
            <w:rFonts w:ascii="宋体" w:hint="eastAsia"/>
            <w:b w:val="0"/>
            <w:noProof/>
            <w:kern w:val="28"/>
          </w:rPr>
          <w:t>式</w:t>
        </w:r>
        <w:r w:rsidR="00830F43">
          <w:rPr>
            <w:b w:val="0"/>
            <w:noProof/>
          </w:rPr>
          <w:tab/>
        </w:r>
        <w:r>
          <w:rPr>
            <w:b w:val="0"/>
            <w:noProof/>
          </w:rPr>
          <w:fldChar w:fldCharType="begin"/>
        </w:r>
        <w:r w:rsidR="00830F43">
          <w:rPr>
            <w:b w:val="0"/>
            <w:noProof/>
          </w:rPr>
          <w:instrText xml:space="preserve"> PAGEREF _Toc14772752 \h </w:instrText>
        </w:r>
        <w:r>
          <w:rPr>
            <w:b w:val="0"/>
            <w:noProof/>
          </w:rPr>
        </w:r>
        <w:r>
          <w:rPr>
            <w:b w:val="0"/>
            <w:noProof/>
          </w:rPr>
          <w:fldChar w:fldCharType="separate"/>
        </w:r>
        <w:r w:rsidR="00707673">
          <w:rPr>
            <w:b w:val="0"/>
            <w:noProof/>
          </w:rPr>
          <w:t>33</w:t>
        </w:r>
        <w:r>
          <w:rPr>
            <w:b w:val="0"/>
            <w:noProof/>
          </w:rPr>
          <w:fldChar w:fldCharType="end"/>
        </w:r>
      </w:hyperlink>
    </w:p>
    <w:p w:rsidR="008E3C74" w:rsidRDefault="00546975">
      <w:pPr>
        <w:pStyle w:val="10"/>
        <w:spacing w:line="360" w:lineRule="auto"/>
        <w:rPr>
          <w:b w:val="0"/>
          <w:bCs w:val="0"/>
          <w:caps w:val="0"/>
          <w:noProof/>
          <w:sz w:val="21"/>
          <w:szCs w:val="22"/>
        </w:rPr>
      </w:pPr>
      <w:hyperlink w:anchor="_Toc14772775" w:history="1">
        <w:r w:rsidR="00830F43">
          <w:rPr>
            <w:rStyle w:val="af8"/>
            <w:rFonts w:ascii="宋体" w:hint="eastAsia"/>
            <w:b w:val="0"/>
            <w:noProof/>
            <w:kern w:val="28"/>
          </w:rPr>
          <w:t>第六部分采购项目</w:t>
        </w:r>
        <w:bookmarkStart w:id="3" w:name="_Hlt14772789"/>
        <w:r w:rsidR="00830F43">
          <w:rPr>
            <w:rStyle w:val="af8"/>
            <w:rFonts w:ascii="宋体" w:hint="eastAsia"/>
            <w:b w:val="0"/>
            <w:noProof/>
            <w:kern w:val="28"/>
          </w:rPr>
          <w:t>要</w:t>
        </w:r>
        <w:bookmarkEnd w:id="3"/>
        <w:r w:rsidR="00830F43">
          <w:rPr>
            <w:rStyle w:val="af8"/>
            <w:rFonts w:ascii="宋体" w:hint="eastAsia"/>
            <w:b w:val="0"/>
            <w:noProof/>
            <w:kern w:val="28"/>
          </w:rPr>
          <w:t>求及</w:t>
        </w:r>
        <w:bookmarkStart w:id="4" w:name="_Hlt24411546"/>
        <w:bookmarkStart w:id="5" w:name="_Hlt24411547"/>
        <w:r w:rsidR="00830F43">
          <w:rPr>
            <w:rStyle w:val="af8"/>
            <w:rFonts w:ascii="宋体" w:hint="eastAsia"/>
            <w:b w:val="0"/>
            <w:noProof/>
            <w:kern w:val="28"/>
          </w:rPr>
          <w:t>技</w:t>
        </w:r>
        <w:bookmarkEnd w:id="4"/>
        <w:bookmarkEnd w:id="5"/>
        <w:r w:rsidR="00830F43">
          <w:rPr>
            <w:rStyle w:val="af8"/>
            <w:rFonts w:ascii="宋体" w:hint="eastAsia"/>
            <w:b w:val="0"/>
            <w:noProof/>
            <w:kern w:val="28"/>
          </w:rPr>
          <w:t>术参数</w:t>
        </w:r>
        <w:r w:rsidR="00830F43">
          <w:rPr>
            <w:b w:val="0"/>
            <w:noProof/>
          </w:rPr>
          <w:tab/>
        </w:r>
        <w:r>
          <w:rPr>
            <w:b w:val="0"/>
            <w:noProof/>
          </w:rPr>
          <w:fldChar w:fldCharType="begin"/>
        </w:r>
        <w:r w:rsidR="00830F43">
          <w:rPr>
            <w:b w:val="0"/>
            <w:noProof/>
          </w:rPr>
          <w:instrText xml:space="preserve"> PAGEREF _Toc14772775 \h </w:instrText>
        </w:r>
        <w:r>
          <w:rPr>
            <w:b w:val="0"/>
            <w:noProof/>
          </w:rPr>
        </w:r>
        <w:r>
          <w:rPr>
            <w:b w:val="0"/>
            <w:noProof/>
          </w:rPr>
          <w:fldChar w:fldCharType="separate"/>
        </w:r>
        <w:r w:rsidR="00707673">
          <w:rPr>
            <w:b w:val="0"/>
            <w:noProof/>
          </w:rPr>
          <w:t>43</w:t>
        </w:r>
        <w:r>
          <w:rPr>
            <w:b w:val="0"/>
            <w:noProof/>
          </w:rPr>
          <w:fldChar w:fldCharType="end"/>
        </w:r>
      </w:hyperlink>
    </w:p>
    <w:p w:rsidR="008E3C74" w:rsidRDefault="00546975">
      <w:pPr>
        <w:pStyle w:val="10"/>
        <w:tabs>
          <w:tab w:val="clear" w:pos="8666"/>
          <w:tab w:val="right" w:leader="dot" w:pos="8676"/>
        </w:tabs>
        <w:spacing w:line="360" w:lineRule="auto"/>
        <w:rPr>
          <w:rFonts w:ascii="宋体" w:hAnsi="宋体" w:cs="宋体"/>
          <w:b w:val="0"/>
          <w:color w:val="000000"/>
          <w:spacing w:val="-2"/>
          <w:kern w:val="16"/>
          <w:szCs w:val="24"/>
        </w:rPr>
      </w:pPr>
      <w:r>
        <w:rPr>
          <w:rFonts w:ascii="宋体" w:hAnsi="宋体" w:cs="宋体" w:hint="eastAsia"/>
          <w:b w:val="0"/>
          <w:color w:val="000000"/>
          <w:spacing w:val="-2"/>
          <w:kern w:val="16"/>
          <w:sz w:val="24"/>
          <w:szCs w:val="24"/>
        </w:rPr>
        <w:fldChar w:fldCharType="end"/>
      </w:r>
    </w:p>
    <w:p w:rsidR="008E3C74" w:rsidRDefault="00830F43">
      <w:pPr>
        <w:pStyle w:val="1"/>
        <w:numPr>
          <w:ilvl w:val="0"/>
          <w:numId w:val="1"/>
        </w:numPr>
        <w:adjustRightInd w:val="0"/>
        <w:spacing w:before="0" w:after="0" w:line="360" w:lineRule="auto"/>
        <w:rPr>
          <w:rStyle w:val="1Char"/>
          <w:b/>
        </w:rPr>
      </w:pPr>
      <w:r>
        <w:rPr>
          <w:rFonts w:ascii="宋体" w:hAnsi="宋体" w:cs="宋体" w:hint="eastAsia"/>
          <w:caps/>
          <w:color w:val="000000"/>
          <w:spacing w:val="-2"/>
          <w:kern w:val="16"/>
          <w:szCs w:val="24"/>
        </w:rPr>
        <w:br w:type="page"/>
      </w:r>
      <w:bookmarkStart w:id="6" w:name="_Toc24246"/>
      <w:bookmarkStart w:id="7" w:name="_Toc14772721"/>
      <w:bookmarkStart w:id="8" w:name="_Toc416183187"/>
      <w:r>
        <w:rPr>
          <w:rStyle w:val="1Char"/>
          <w:rFonts w:hint="eastAsia"/>
          <w:b/>
        </w:rPr>
        <w:lastRenderedPageBreak/>
        <w:t xml:space="preserve"> </w:t>
      </w:r>
      <w:r>
        <w:rPr>
          <w:rStyle w:val="1Char"/>
          <w:rFonts w:hint="eastAsia"/>
          <w:b/>
        </w:rPr>
        <w:t>竞争性磋商公告</w:t>
      </w:r>
      <w:bookmarkEnd w:id="6"/>
      <w:bookmarkEnd w:id="7"/>
    </w:p>
    <w:p w:rsidR="008E3C74" w:rsidRDefault="008E3C74" w:rsidP="003C5FC7">
      <w:pPr>
        <w:pStyle w:val="a0"/>
        <w:ind w:left="640"/>
      </w:pPr>
    </w:p>
    <w:p w:rsidR="008E3C74" w:rsidRPr="00336631" w:rsidRDefault="00830F43">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sidRPr="00336631">
        <w:rPr>
          <w:rFonts w:cs="宋体" w:hint="eastAsia"/>
          <w:color w:val="333333"/>
          <w:spacing w:val="8"/>
          <w:shd w:val="clear" w:color="auto" w:fill="FFFFFF"/>
        </w:rPr>
        <w:t>项目概况</w:t>
      </w:r>
    </w:p>
    <w:p w:rsidR="008E3C74" w:rsidRDefault="000B6A68">
      <w:pPr>
        <w:pStyle w:val="af2"/>
        <w:pBdr>
          <w:top w:val="single" w:sz="18" w:space="0" w:color="auto"/>
          <w:left w:val="single" w:sz="18" w:space="0" w:color="auto"/>
          <w:bottom w:val="single" w:sz="18" w:space="0" w:color="auto"/>
          <w:right w:val="single" w:sz="18" w:space="0" w:color="auto"/>
        </w:pBdr>
        <w:shd w:val="clear" w:color="auto" w:fill="FFFFFF"/>
        <w:spacing w:before="0" w:beforeAutospacing="0" w:after="0" w:afterAutospacing="0" w:line="360" w:lineRule="auto"/>
        <w:ind w:firstLine="555"/>
        <w:rPr>
          <w:rFonts w:ascii="微软雅黑" w:eastAsia="微软雅黑" w:hAnsi="微软雅黑" w:cs="微软雅黑"/>
          <w:color w:val="333333"/>
          <w:spacing w:val="8"/>
          <w:sz w:val="21"/>
          <w:szCs w:val="21"/>
        </w:rPr>
      </w:pPr>
      <w:r>
        <w:rPr>
          <w:rFonts w:cs="宋体" w:hint="eastAsia"/>
          <w:color w:val="333333"/>
          <w:spacing w:val="8"/>
          <w:sz w:val="21"/>
          <w:szCs w:val="21"/>
          <w:u w:val="single"/>
          <w:shd w:val="clear" w:color="auto" w:fill="FFFFFF"/>
          <w:lang w:val="zh-CN"/>
        </w:rPr>
        <w:t>黄南州黄河文化保护传承弘扬专项规划项目</w:t>
      </w:r>
      <w:r w:rsidR="00830F43">
        <w:rPr>
          <w:rFonts w:cs="宋体" w:hint="eastAsia"/>
          <w:color w:val="333333"/>
          <w:spacing w:val="8"/>
          <w:sz w:val="21"/>
          <w:szCs w:val="21"/>
          <w:shd w:val="clear" w:color="auto" w:fill="FFFFFF"/>
        </w:rPr>
        <w:t>的潜在供应商应在</w:t>
      </w:r>
      <w:r w:rsidR="00830F43">
        <w:rPr>
          <w:rFonts w:cs="宋体" w:hint="eastAsia"/>
          <w:color w:val="333333"/>
          <w:spacing w:val="8"/>
          <w:sz w:val="21"/>
          <w:szCs w:val="21"/>
          <w:u w:val="single"/>
          <w:shd w:val="clear" w:color="auto" w:fill="FFFFFF"/>
        </w:rPr>
        <w:t>（</w:t>
      </w:r>
      <w:r w:rsidR="00830F43">
        <w:rPr>
          <w:rFonts w:cs="宋体" w:hint="eastAsia"/>
          <w:color w:val="333333"/>
          <w:spacing w:val="8"/>
          <w:sz w:val="21"/>
          <w:szCs w:val="21"/>
          <w:u w:val="single"/>
          <w:shd w:val="clear" w:color="auto" w:fill="FFFFFF"/>
          <w:lang w:val="zh-CN"/>
        </w:rPr>
        <w:t>西宁市城西区西川南路76号万达中心1号楼14楼11414室</w:t>
      </w:r>
      <w:r w:rsidR="00830F43">
        <w:rPr>
          <w:rFonts w:cs="宋体" w:hint="eastAsia"/>
          <w:color w:val="333333"/>
          <w:spacing w:val="8"/>
          <w:sz w:val="21"/>
          <w:szCs w:val="21"/>
          <w:u w:val="single"/>
          <w:shd w:val="clear" w:color="auto" w:fill="FFFFFF"/>
        </w:rPr>
        <w:t>）</w:t>
      </w:r>
      <w:r w:rsidR="00830F43">
        <w:rPr>
          <w:rFonts w:cs="宋体" w:hint="eastAsia"/>
          <w:color w:val="333333"/>
          <w:spacing w:val="8"/>
          <w:sz w:val="21"/>
          <w:szCs w:val="21"/>
          <w:shd w:val="clear" w:color="auto" w:fill="FFFFFF"/>
        </w:rPr>
        <w:t>获取采购文件，并于</w:t>
      </w:r>
      <w:r>
        <w:rPr>
          <w:rFonts w:cs="宋体" w:hint="eastAsia"/>
          <w:color w:val="333333"/>
          <w:spacing w:val="8"/>
          <w:sz w:val="21"/>
          <w:szCs w:val="21"/>
          <w:u w:val="single"/>
          <w:shd w:val="clear" w:color="auto" w:fill="FFFFFF"/>
        </w:rPr>
        <w:t>2020年09月07日14点30时</w:t>
      </w:r>
      <w:r w:rsidR="00830F43">
        <w:rPr>
          <w:rFonts w:cs="宋体" w:hint="eastAsia"/>
          <w:color w:val="333333"/>
          <w:spacing w:val="8"/>
          <w:sz w:val="21"/>
          <w:szCs w:val="21"/>
          <w:shd w:val="clear" w:color="auto" w:fill="FFFFFF"/>
        </w:rPr>
        <w:t>（北京时间）前提交响应文件。</w:t>
      </w:r>
    </w:p>
    <w:p w:rsidR="008E3C74" w:rsidRDefault="008E3C74">
      <w:pPr>
        <w:pStyle w:val="af2"/>
        <w:shd w:val="clear" w:color="auto" w:fill="FFFFFF"/>
        <w:spacing w:before="0" w:beforeAutospacing="0" w:after="0" w:afterAutospacing="0"/>
        <w:rPr>
          <w:rFonts w:ascii="微软雅黑" w:eastAsia="微软雅黑" w:hAnsi="微软雅黑" w:cs="微软雅黑"/>
          <w:color w:val="333333"/>
          <w:spacing w:val="8"/>
          <w:sz w:val="21"/>
          <w:szCs w:val="21"/>
        </w:rPr>
      </w:pPr>
    </w:p>
    <w:p w:rsidR="008E3C74" w:rsidRPr="00336631" w:rsidRDefault="00830F43">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sidRPr="00336631">
        <w:rPr>
          <w:rFonts w:ascii="宋体" w:eastAsia="宋体" w:hAnsi="宋体" w:cs="宋体" w:hint="eastAsia"/>
          <w:color w:val="333333"/>
          <w:spacing w:val="8"/>
          <w:sz w:val="24"/>
          <w:szCs w:val="24"/>
          <w:shd w:val="clear" w:color="auto" w:fill="FFFFFF"/>
        </w:rPr>
        <w:t>一、项目基本情况</w:t>
      </w:r>
      <w:bookmarkStart w:id="9" w:name="_GoBack"/>
      <w:bookmarkEnd w:id="9"/>
    </w:p>
    <w:p w:rsidR="008E3C74" w:rsidRPr="00336631" w:rsidRDefault="00830F43">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sidRPr="00336631">
        <w:rPr>
          <w:rFonts w:cs="宋体" w:hint="eastAsia"/>
          <w:color w:val="333333"/>
          <w:spacing w:val="8"/>
          <w:shd w:val="clear" w:color="auto" w:fill="FFFFFF"/>
        </w:rPr>
        <w:t>项目编号：</w:t>
      </w:r>
      <w:r w:rsidR="000B6A68">
        <w:rPr>
          <w:rFonts w:cs="宋体" w:hint="eastAsia"/>
          <w:color w:val="333333"/>
          <w:spacing w:val="8"/>
          <w:shd w:val="clear" w:color="auto" w:fill="FFFFFF"/>
        </w:rPr>
        <w:t>青海兴拓竞磋（服务）2020-062</w:t>
      </w:r>
    </w:p>
    <w:p w:rsidR="008E3C74" w:rsidRPr="00336631" w:rsidRDefault="00830F43">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sidRPr="00336631">
        <w:rPr>
          <w:rFonts w:cs="宋体" w:hint="eastAsia"/>
          <w:color w:val="333333"/>
          <w:spacing w:val="8"/>
          <w:shd w:val="clear" w:color="auto" w:fill="FFFFFF"/>
        </w:rPr>
        <w:t>项目名称：</w:t>
      </w:r>
      <w:r w:rsidR="000B6A68">
        <w:rPr>
          <w:rFonts w:cs="宋体" w:hint="eastAsia"/>
          <w:color w:val="333333"/>
          <w:spacing w:val="8"/>
          <w:shd w:val="clear" w:color="auto" w:fill="FFFFFF"/>
          <w:lang w:val="zh-CN"/>
        </w:rPr>
        <w:t>黄南州黄河文化保护传承弘扬专项规划项目</w:t>
      </w:r>
    </w:p>
    <w:p w:rsidR="008E3C74" w:rsidRPr="00336631" w:rsidRDefault="00830F43">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sidRPr="00336631">
        <w:rPr>
          <w:rFonts w:cs="宋体" w:hint="eastAsia"/>
          <w:color w:val="333333"/>
          <w:spacing w:val="8"/>
          <w:shd w:val="clear" w:color="auto" w:fill="FFFFFF"/>
        </w:rPr>
        <w:t>采购方式：□竞争性谈判 ☑竞争性磋商 □询价</w:t>
      </w:r>
    </w:p>
    <w:p w:rsidR="008E3C74" w:rsidRPr="00336631" w:rsidRDefault="00830F43">
      <w:pPr>
        <w:pStyle w:val="af2"/>
        <w:shd w:val="clear" w:color="auto" w:fill="FFFFFF"/>
        <w:spacing w:before="0" w:beforeAutospacing="0" w:after="0" w:afterAutospacing="0" w:line="360" w:lineRule="auto"/>
        <w:ind w:firstLine="555"/>
        <w:rPr>
          <w:rFonts w:cs="宋体"/>
          <w:color w:val="333333"/>
          <w:spacing w:val="8"/>
          <w:shd w:val="clear" w:color="auto" w:fill="FFFFFF"/>
        </w:rPr>
      </w:pPr>
      <w:r w:rsidRPr="00336631">
        <w:rPr>
          <w:rFonts w:cs="宋体" w:hint="eastAsia"/>
          <w:color w:val="333333"/>
          <w:spacing w:val="8"/>
          <w:shd w:val="clear" w:color="auto" w:fill="FFFFFF"/>
        </w:rPr>
        <w:t>预算金额：人民币2</w:t>
      </w:r>
      <w:r w:rsidR="00363134" w:rsidRPr="00336631">
        <w:rPr>
          <w:rFonts w:cs="宋体" w:hint="eastAsia"/>
          <w:color w:val="333333"/>
          <w:spacing w:val="8"/>
          <w:shd w:val="clear" w:color="auto" w:fill="FFFFFF"/>
        </w:rPr>
        <w:t>0.00</w:t>
      </w:r>
      <w:r w:rsidRPr="00336631">
        <w:rPr>
          <w:rFonts w:cs="宋体" w:hint="eastAsia"/>
          <w:color w:val="333333"/>
          <w:spacing w:val="8"/>
          <w:shd w:val="clear" w:color="auto" w:fill="FFFFFF"/>
        </w:rPr>
        <w:t>万元整</w:t>
      </w:r>
    </w:p>
    <w:p w:rsidR="008E3C74" w:rsidRPr="00336631" w:rsidRDefault="00830F43">
      <w:pPr>
        <w:pStyle w:val="af2"/>
        <w:shd w:val="clear" w:color="auto" w:fill="FFFFFF"/>
        <w:spacing w:before="0" w:beforeAutospacing="0" w:after="0" w:afterAutospacing="0" w:line="360" w:lineRule="auto"/>
        <w:ind w:firstLine="555"/>
        <w:rPr>
          <w:rFonts w:cs="宋体"/>
          <w:color w:val="333333"/>
          <w:spacing w:val="8"/>
          <w:shd w:val="clear" w:color="auto" w:fill="FFFFFF"/>
        </w:rPr>
      </w:pPr>
      <w:r w:rsidRPr="00336631">
        <w:rPr>
          <w:rFonts w:cs="宋体" w:hint="eastAsia"/>
          <w:color w:val="333333"/>
          <w:spacing w:val="8"/>
          <w:shd w:val="clear" w:color="auto" w:fill="FFFFFF"/>
        </w:rPr>
        <w:t>采购需求：</w:t>
      </w:r>
    </w:p>
    <w:tbl>
      <w:tblPr>
        <w:tblStyle w:val="af4"/>
        <w:tblpPr w:leftFromText="180" w:rightFromText="180" w:vertAnchor="text" w:horzAnchor="margin" w:tblpY="136"/>
        <w:tblOverlap w:val="never"/>
        <w:tblW w:w="8865" w:type="dxa"/>
        <w:tblLook w:val="04A0"/>
      </w:tblPr>
      <w:tblGrid>
        <w:gridCol w:w="699"/>
        <w:gridCol w:w="2811"/>
        <w:gridCol w:w="851"/>
        <w:gridCol w:w="1417"/>
        <w:gridCol w:w="993"/>
        <w:gridCol w:w="1275"/>
        <w:gridCol w:w="819"/>
      </w:tblGrid>
      <w:tr w:rsidR="00794041" w:rsidRPr="00707673" w:rsidTr="00336631">
        <w:trPr>
          <w:trHeight w:val="962"/>
        </w:trPr>
        <w:tc>
          <w:tcPr>
            <w:tcW w:w="699" w:type="dxa"/>
            <w:vAlign w:val="center"/>
          </w:tcPr>
          <w:p w:rsidR="00794041" w:rsidRPr="00707673" w:rsidRDefault="00794041" w:rsidP="00794041">
            <w:pPr>
              <w:pStyle w:val="af2"/>
              <w:shd w:val="clear" w:color="auto" w:fill="FFFFFF"/>
              <w:spacing w:before="0" w:beforeAutospacing="0" w:after="0" w:afterAutospacing="0"/>
              <w:jc w:val="center"/>
              <w:rPr>
                <w:rFonts w:cs="宋体"/>
                <w:b/>
                <w:color w:val="333333"/>
                <w:spacing w:val="8"/>
                <w:sz w:val="21"/>
                <w:szCs w:val="21"/>
                <w:shd w:val="clear" w:color="auto" w:fill="FFFFFF"/>
              </w:rPr>
            </w:pPr>
            <w:r w:rsidRPr="00707673">
              <w:rPr>
                <w:rFonts w:cs="宋体" w:hint="eastAsia"/>
                <w:b/>
                <w:color w:val="333333"/>
                <w:spacing w:val="8"/>
                <w:sz w:val="21"/>
                <w:szCs w:val="21"/>
                <w:shd w:val="clear" w:color="auto" w:fill="FFFFFF"/>
              </w:rPr>
              <w:t>序号</w:t>
            </w:r>
          </w:p>
        </w:tc>
        <w:tc>
          <w:tcPr>
            <w:tcW w:w="2811" w:type="dxa"/>
            <w:vAlign w:val="center"/>
          </w:tcPr>
          <w:p w:rsidR="00794041" w:rsidRPr="00707673" w:rsidRDefault="00794041" w:rsidP="00794041">
            <w:pPr>
              <w:pStyle w:val="af2"/>
              <w:shd w:val="clear" w:color="auto" w:fill="FFFFFF"/>
              <w:spacing w:before="0" w:beforeAutospacing="0" w:after="0" w:afterAutospacing="0"/>
              <w:jc w:val="center"/>
              <w:rPr>
                <w:rFonts w:cs="宋体"/>
                <w:b/>
                <w:color w:val="333333"/>
                <w:spacing w:val="8"/>
                <w:sz w:val="21"/>
                <w:szCs w:val="21"/>
                <w:shd w:val="clear" w:color="auto" w:fill="FFFFFF"/>
              </w:rPr>
            </w:pPr>
            <w:r w:rsidRPr="00707673">
              <w:rPr>
                <w:rFonts w:cs="宋体" w:hint="eastAsia"/>
                <w:b/>
                <w:color w:val="333333"/>
                <w:spacing w:val="8"/>
                <w:sz w:val="21"/>
                <w:szCs w:val="21"/>
                <w:shd w:val="clear" w:color="auto" w:fill="FFFFFF"/>
              </w:rPr>
              <w:t>标项名称</w:t>
            </w:r>
          </w:p>
        </w:tc>
        <w:tc>
          <w:tcPr>
            <w:tcW w:w="851" w:type="dxa"/>
            <w:vAlign w:val="center"/>
          </w:tcPr>
          <w:p w:rsidR="00794041" w:rsidRPr="00707673" w:rsidRDefault="00794041" w:rsidP="00794041">
            <w:pPr>
              <w:pStyle w:val="af2"/>
              <w:shd w:val="clear" w:color="auto" w:fill="FFFFFF"/>
              <w:spacing w:before="0" w:beforeAutospacing="0" w:after="0" w:afterAutospacing="0"/>
              <w:jc w:val="center"/>
              <w:rPr>
                <w:rFonts w:cs="宋体"/>
                <w:b/>
                <w:color w:val="333333"/>
                <w:spacing w:val="8"/>
                <w:sz w:val="21"/>
                <w:szCs w:val="21"/>
                <w:shd w:val="clear" w:color="auto" w:fill="FFFFFF"/>
              </w:rPr>
            </w:pPr>
            <w:r w:rsidRPr="00707673">
              <w:rPr>
                <w:rFonts w:cs="宋体" w:hint="eastAsia"/>
                <w:b/>
                <w:color w:val="333333"/>
                <w:spacing w:val="8"/>
                <w:sz w:val="21"/>
                <w:szCs w:val="21"/>
                <w:shd w:val="clear" w:color="auto" w:fill="FFFFFF"/>
              </w:rPr>
              <w:t>数量</w:t>
            </w:r>
          </w:p>
        </w:tc>
        <w:tc>
          <w:tcPr>
            <w:tcW w:w="1417" w:type="dxa"/>
            <w:vAlign w:val="center"/>
          </w:tcPr>
          <w:p w:rsidR="00794041" w:rsidRPr="00707673" w:rsidRDefault="00794041" w:rsidP="00794041">
            <w:pPr>
              <w:pStyle w:val="af2"/>
              <w:shd w:val="clear" w:color="auto" w:fill="FFFFFF"/>
              <w:spacing w:before="0" w:beforeAutospacing="0" w:after="0" w:afterAutospacing="0"/>
              <w:jc w:val="center"/>
              <w:rPr>
                <w:rFonts w:cs="宋体"/>
                <w:b/>
                <w:color w:val="333333"/>
                <w:spacing w:val="8"/>
                <w:sz w:val="21"/>
                <w:szCs w:val="21"/>
                <w:shd w:val="clear" w:color="auto" w:fill="FFFFFF"/>
              </w:rPr>
            </w:pPr>
            <w:r w:rsidRPr="00707673">
              <w:rPr>
                <w:rFonts w:cs="宋体" w:hint="eastAsia"/>
                <w:b/>
                <w:color w:val="333333"/>
                <w:spacing w:val="8"/>
                <w:sz w:val="21"/>
                <w:szCs w:val="21"/>
                <w:shd w:val="clear" w:color="auto" w:fill="FFFFFF"/>
              </w:rPr>
              <w:t>控制价（元）</w:t>
            </w:r>
          </w:p>
        </w:tc>
        <w:tc>
          <w:tcPr>
            <w:tcW w:w="993" w:type="dxa"/>
            <w:vAlign w:val="center"/>
          </w:tcPr>
          <w:p w:rsidR="00794041" w:rsidRPr="00707673" w:rsidRDefault="00794041" w:rsidP="00794041">
            <w:pPr>
              <w:pStyle w:val="af2"/>
              <w:shd w:val="clear" w:color="auto" w:fill="FFFFFF"/>
              <w:spacing w:before="0" w:beforeAutospacing="0" w:after="0" w:afterAutospacing="0"/>
              <w:jc w:val="center"/>
              <w:rPr>
                <w:rFonts w:cs="宋体"/>
                <w:b/>
                <w:color w:val="333333"/>
                <w:spacing w:val="8"/>
                <w:sz w:val="21"/>
                <w:szCs w:val="21"/>
                <w:shd w:val="clear" w:color="auto" w:fill="FFFFFF"/>
              </w:rPr>
            </w:pPr>
            <w:r w:rsidRPr="00707673">
              <w:rPr>
                <w:rFonts w:cs="宋体" w:hint="eastAsia"/>
                <w:b/>
                <w:color w:val="333333"/>
                <w:spacing w:val="8"/>
                <w:sz w:val="21"/>
                <w:szCs w:val="21"/>
                <w:shd w:val="clear" w:color="auto" w:fill="FFFFFF"/>
              </w:rPr>
              <w:t>单位</w:t>
            </w:r>
          </w:p>
        </w:tc>
        <w:tc>
          <w:tcPr>
            <w:tcW w:w="1275" w:type="dxa"/>
            <w:vAlign w:val="center"/>
          </w:tcPr>
          <w:p w:rsidR="00794041" w:rsidRPr="00707673" w:rsidRDefault="00794041" w:rsidP="00794041">
            <w:pPr>
              <w:pStyle w:val="af2"/>
              <w:shd w:val="clear" w:color="auto" w:fill="FFFFFF"/>
              <w:spacing w:before="0" w:beforeAutospacing="0" w:after="0" w:afterAutospacing="0"/>
              <w:jc w:val="center"/>
              <w:rPr>
                <w:rFonts w:cs="宋体"/>
                <w:b/>
                <w:color w:val="333333"/>
                <w:spacing w:val="8"/>
                <w:sz w:val="21"/>
                <w:szCs w:val="21"/>
                <w:shd w:val="clear" w:color="auto" w:fill="FFFFFF"/>
              </w:rPr>
            </w:pPr>
            <w:r w:rsidRPr="00707673">
              <w:rPr>
                <w:rFonts w:cs="宋体" w:hint="eastAsia"/>
                <w:b/>
                <w:color w:val="333333"/>
                <w:spacing w:val="8"/>
                <w:sz w:val="21"/>
                <w:szCs w:val="21"/>
                <w:shd w:val="clear" w:color="auto" w:fill="FFFFFF"/>
              </w:rPr>
              <w:t>简要规格</w:t>
            </w:r>
          </w:p>
          <w:p w:rsidR="00794041" w:rsidRPr="00707673" w:rsidRDefault="00794041" w:rsidP="00794041">
            <w:pPr>
              <w:pStyle w:val="af2"/>
              <w:shd w:val="clear" w:color="auto" w:fill="FFFFFF"/>
              <w:spacing w:before="0" w:beforeAutospacing="0" w:after="0" w:afterAutospacing="0"/>
              <w:jc w:val="center"/>
              <w:rPr>
                <w:rFonts w:cs="宋体"/>
                <w:b/>
                <w:color w:val="333333"/>
                <w:spacing w:val="8"/>
                <w:sz w:val="21"/>
                <w:szCs w:val="21"/>
                <w:shd w:val="clear" w:color="auto" w:fill="FFFFFF"/>
              </w:rPr>
            </w:pPr>
            <w:r w:rsidRPr="00707673">
              <w:rPr>
                <w:rFonts w:cs="宋体" w:hint="eastAsia"/>
                <w:b/>
                <w:color w:val="333333"/>
                <w:spacing w:val="8"/>
                <w:sz w:val="21"/>
                <w:szCs w:val="21"/>
                <w:shd w:val="clear" w:color="auto" w:fill="FFFFFF"/>
              </w:rPr>
              <w:t>描述</w:t>
            </w:r>
          </w:p>
        </w:tc>
        <w:tc>
          <w:tcPr>
            <w:tcW w:w="819" w:type="dxa"/>
            <w:vAlign w:val="center"/>
          </w:tcPr>
          <w:p w:rsidR="00794041" w:rsidRPr="00707673" w:rsidRDefault="00794041" w:rsidP="00794041">
            <w:pPr>
              <w:pStyle w:val="af2"/>
              <w:shd w:val="clear" w:color="auto" w:fill="FFFFFF"/>
              <w:spacing w:before="0" w:beforeAutospacing="0" w:after="0" w:afterAutospacing="0"/>
              <w:jc w:val="center"/>
              <w:rPr>
                <w:rFonts w:cs="宋体"/>
                <w:b/>
                <w:color w:val="333333"/>
                <w:spacing w:val="8"/>
                <w:sz w:val="21"/>
                <w:szCs w:val="21"/>
                <w:shd w:val="clear" w:color="auto" w:fill="FFFFFF"/>
              </w:rPr>
            </w:pPr>
            <w:r w:rsidRPr="00707673">
              <w:rPr>
                <w:rFonts w:cs="宋体" w:hint="eastAsia"/>
                <w:b/>
                <w:color w:val="333333"/>
                <w:spacing w:val="8"/>
                <w:sz w:val="21"/>
                <w:szCs w:val="21"/>
                <w:shd w:val="clear" w:color="auto" w:fill="FFFFFF"/>
              </w:rPr>
              <w:t>备注</w:t>
            </w:r>
          </w:p>
        </w:tc>
      </w:tr>
      <w:tr w:rsidR="00794041" w:rsidRPr="00707673" w:rsidTr="00336631">
        <w:trPr>
          <w:trHeight w:val="1436"/>
        </w:trPr>
        <w:tc>
          <w:tcPr>
            <w:tcW w:w="699" w:type="dxa"/>
            <w:vAlign w:val="center"/>
          </w:tcPr>
          <w:p w:rsidR="00794041" w:rsidRPr="00707673" w:rsidRDefault="00794041" w:rsidP="00794041">
            <w:pPr>
              <w:pStyle w:val="af2"/>
              <w:shd w:val="clear" w:color="auto" w:fill="FFFFFF"/>
              <w:spacing w:before="0" w:beforeAutospacing="0" w:after="0" w:afterAutospacing="0"/>
              <w:ind w:firstLineChars="100" w:firstLine="226"/>
              <w:rPr>
                <w:rFonts w:cs="宋体"/>
                <w:color w:val="333333"/>
                <w:spacing w:val="8"/>
                <w:sz w:val="21"/>
                <w:szCs w:val="21"/>
                <w:shd w:val="clear" w:color="auto" w:fill="FFFFFF"/>
              </w:rPr>
            </w:pPr>
            <w:r w:rsidRPr="00707673">
              <w:rPr>
                <w:rFonts w:cs="宋体" w:hint="eastAsia"/>
                <w:color w:val="333333"/>
                <w:spacing w:val="8"/>
                <w:sz w:val="21"/>
                <w:szCs w:val="21"/>
                <w:shd w:val="clear" w:color="auto" w:fill="FFFFFF"/>
              </w:rPr>
              <w:t>1</w:t>
            </w:r>
          </w:p>
        </w:tc>
        <w:tc>
          <w:tcPr>
            <w:tcW w:w="2811" w:type="dxa"/>
            <w:vAlign w:val="center"/>
          </w:tcPr>
          <w:p w:rsidR="00794041" w:rsidRPr="00707673" w:rsidRDefault="000B6A68" w:rsidP="00794041">
            <w:pPr>
              <w:pStyle w:val="af2"/>
              <w:shd w:val="clear" w:color="auto" w:fill="FFFFFF"/>
              <w:spacing w:before="0" w:beforeAutospacing="0" w:after="0" w:afterAutospacing="0"/>
              <w:jc w:val="center"/>
              <w:rPr>
                <w:rFonts w:cs="宋体"/>
                <w:color w:val="333333"/>
                <w:spacing w:val="8"/>
                <w:sz w:val="21"/>
                <w:szCs w:val="21"/>
                <w:shd w:val="clear" w:color="auto" w:fill="FFFFFF"/>
              </w:rPr>
            </w:pPr>
            <w:r w:rsidRPr="00707673">
              <w:rPr>
                <w:rFonts w:cs="宋体" w:hint="eastAsia"/>
                <w:color w:val="333333"/>
                <w:spacing w:val="8"/>
                <w:sz w:val="21"/>
                <w:szCs w:val="21"/>
                <w:shd w:val="clear" w:color="auto" w:fill="FFFFFF"/>
                <w:lang w:val="zh-CN"/>
              </w:rPr>
              <w:t>黄南州黄河文化保护传承弘扬专项规划项目</w:t>
            </w:r>
          </w:p>
        </w:tc>
        <w:tc>
          <w:tcPr>
            <w:tcW w:w="851" w:type="dxa"/>
            <w:vAlign w:val="center"/>
          </w:tcPr>
          <w:p w:rsidR="00794041" w:rsidRPr="00707673" w:rsidRDefault="00794041" w:rsidP="00794041">
            <w:pPr>
              <w:pStyle w:val="af2"/>
              <w:shd w:val="clear" w:color="auto" w:fill="FFFFFF"/>
              <w:spacing w:before="0" w:beforeAutospacing="0" w:after="0" w:afterAutospacing="0"/>
              <w:ind w:firstLineChars="100" w:firstLine="226"/>
              <w:rPr>
                <w:rFonts w:cs="宋体"/>
                <w:color w:val="333333"/>
                <w:spacing w:val="8"/>
                <w:sz w:val="21"/>
                <w:szCs w:val="21"/>
                <w:shd w:val="clear" w:color="auto" w:fill="FFFFFF"/>
              </w:rPr>
            </w:pPr>
            <w:r w:rsidRPr="00707673">
              <w:rPr>
                <w:rFonts w:cs="宋体" w:hint="eastAsia"/>
                <w:color w:val="333333"/>
                <w:spacing w:val="8"/>
                <w:sz w:val="21"/>
                <w:szCs w:val="21"/>
                <w:shd w:val="clear" w:color="auto" w:fill="FFFFFF"/>
              </w:rPr>
              <w:t>1</w:t>
            </w:r>
          </w:p>
        </w:tc>
        <w:tc>
          <w:tcPr>
            <w:tcW w:w="1417" w:type="dxa"/>
            <w:vAlign w:val="center"/>
          </w:tcPr>
          <w:p w:rsidR="00794041" w:rsidRPr="00707673" w:rsidRDefault="00794041" w:rsidP="0084001D">
            <w:pPr>
              <w:pStyle w:val="af2"/>
              <w:shd w:val="clear" w:color="auto" w:fill="FFFFFF"/>
              <w:spacing w:before="0" w:beforeAutospacing="0" w:after="0" w:afterAutospacing="0"/>
              <w:rPr>
                <w:rFonts w:cs="宋体"/>
                <w:color w:val="333333"/>
                <w:spacing w:val="8"/>
                <w:sz w:val="21"/>
                <w:szCs w:val="21"/>
                <w:shd w:val="clear" w:color="auto" w:fill="FFFFFF"/>
              </w:rPr>
            </w:pPr>
            <w:r w:rsidRPr="00707673">
              <w:rPr>
                <w:rFonts w:cs="宋体" w:hint="eastAsia"/>
                <w:color w:val="333333"/>
                <w:spacing w:val="8"/>
                <w:sz w:val="21"/>
                <w:szCs w:val="21"/>
                <w:shd w:val="clear" w:color="auto" w:fill="FFFFFF"/>
              </w:rPr>
              <w:t>200000.00</w:t>
            </w:r>
          </w:p>
        </w:tc>
        <w:tc>
          <w:tcPr>
            <w:tcW w:w="993" w:type="dxa"/>
            <w:vAlign w:val="center"/>
          </w:tcPr>
          <w:p w:rsidR="00794041" w:rsidRPr="00707673" w:rsidRDefault="00794041" w:rsidP="00794041">
            <w:pPr>
              <w:pStyle w:val="af2"/>
              <w:shd w:val="clear" w:color="auto" w:fill="FFFFFF"/>
              <w:spacing w:before="0" w:beforeAutospacing="0" w:after="0" w:afterAutospacing="0"/>
              <w:ind w:firstLineChars="100" w:firstLine="226"/>
              <w:rPr>
                <w:rFonts w:cs="宋体"/>
                <w:color w:val="333333"/>
                <w:spacing w:val="8"/>
                <w:sz w:val="21"/>
                <w:szCs w:val="21"/>
                <w:shd w:val="clear" w:color="auto" w:fill="FFFFFF"/>
              </w:rPr>
            </w:pPr>
            <w:r w:rsidRPr="00707673">
              <w:rPr>
                <w:rFonts w:cs="宋体" w:hint="eastAsia"/>
                <w:color w:val="333333"/>
                <w:spacing w:val="8"/>
                <w:sz w:val="21"/>
                <w:szCs w:val="21"/>
                <w:shd w:val="clear" w:color="auto" w:fill="FFFFFF"/>
              </w:rPr>
              <w:t>包</w:t>
            </w:r>
          </w:p>
        </w:tc>
        <w:tc>
          <w:tcPr>
            <w:tcW w:w="1275" w:type="dxa"/>
            <w:vAlign w:val="center"/>
          </w:tcPr>
          <w:p w:rsidR="00794041" w:rsidRPr="00707673" w:rsidRDefault="00794041" w:rsidP="00794041">
            <w:pPr>
              <w:pStyle w:val="af2"/>
              <w:shd w:val="clear" w:color="auto" w:fill="FFFFFF"/>
              <w:spacing w:before="0" w:beforeAutospacing="0" w:after="0" w:afterAutospacing="0"/>
              <w:jc w:val="center"/>
              <w:rPr>
                <w:rFonts w:cs="宋体"/>
                <w:color w:val="333333"/>
                <w:spacing w:val="8"/>
                <w:sz w:val="21"/>
                <w:szCs w:val="21"/>
                <w:shd w:val="clear" w:color="auto" w:fill="FFFFFF"/>
              </w:rPr>
            </w:pPr>
            <w:r w:rsidRPr="00707673">
              <w:rPr>
                <w:rFonts w:cs="宋体" w:hint="eastAsia"/>
                <w:color w:val="333333"/>
                <w:spacing w:val="8"/>
                <w:sz w:val="21"/>
                <w:szCs w:val="21"/>
                <w:shd w:val="clear" w:color="auto" w:fill="FFFFFF"/>
              </w:rPr>
              <w:t>具体内容详见《磋商文件》</w:t>
            </w:r>
          </w:p>
        </w:tc>
        <w:tc>
          <w:tcPr>
            <w:tcW w:w="819" w:type="dxa"/>
            <w:vAlign w:val="center"/>
          </w:tcPr>
          <w:p w:rsidR="00794041" w:rsidRPr="00707673" w:rsidRDefault="00794041" w:rsidP="00794041">
            <w:pPr>
              <w:pStyle w:val="af2"/>
              <w:shd w:val="clear" w:color="auto" w:fill="FFFFFF"/>
              <w:spacing w:before="0" w:beforeAutospacing="0" w:after="0" w:afterAutospacing="0"/>
              <w:rPr>
                <w:rFonts w:cs="宋体"/>
                <w:color w:val="333333"/>
                <w:spacing w:val="8"/>
                <w:sz w:val="21"/>
                <w:szCs w:val="21"/>
                <w:shd w:val="clear" w:color="auto" w:fill="FFFFFF"/>
              </w:rPr>
            </w:pPr>
          </w:p>
        </w:tc>
      </w:tr>
    </w:tbl>
    <w:p w:rsidR="008E3C74" w:rsidRDefault="008E3C74" w:rsidP="00E22632">
      <w:pPr>
        <w:pStyle w:val="af2"/>
        <w:shd w:val="clear" w:color="auto" w:fill="FFFFFF"/>
        <w:spacing w:before="0" w:beforeAutospacing="0" w:after="0" w:afterAutospacing="0" w:line="360" w:lineRule="auto"/>
        <w:rPr>
          <w:rFonts w:cs="宋体"/>
          <w:color w:val="333333"/>
          <w:spacing w:val="8"/>
          <w:sz w:val="21"/>
          <w:szCs w:val="21"/>
          <w:shd w:val="clear" w:color="auto" w:fill="FFFFFF"/>
        </w:rPr>
      </w:pPr>
    </w:p>
    <w:p w:rsidR="008E3C74" w:rsidRPr="00336631" w:rsidRDefault="00830F43">
      <w:pPr>
        <w:pStyle w:val="af2"/>
        <w:shd w:val="clear" w:color="auto" w:fill="FFFFFF"/>
        <w:spacing w:before="0" w:beforeAutospacing="0" w:after="0" w:afterAutospacing="0" w:line="360" w:lineRule="auto"/>
        <w:ind w:firstLine="555"/>
        <w:rPr>
          <w:rFonts w:ascii="微软雅黑" w:hAnsi="微软雅黑" w:cs="微软雅黑"/>
          <w:color w:val="333333"/>
          <w:spacing w:val="8"/>
        </w:rPr>
      </w:pPr>
      <w:r w:rsidRPr="00336631">
        <w:rPr>
          <w:rFonts w:cs="宋体" w:hint="eastAsia"/>
          <w:color w:val="333333"/>
          <w:spacing w:val="8"/>
          <w:shd w:val="clear" w:color="auto" w:fill="FFFFFF"/>
        </w:rPr>
        <w:t>合同履行期限：</w:t>
      </w:r>
      <w:r w:rsidR="000B6A68" w:rsidRPr="000B6A68">
        <w:rPr>
          <w:rFonts w:cs="宋体" w:hint="eastAsia"/>
          <w:bCs/>
          <w:color w:val="333333"/>
          <w:spacing w:val="8"/>
          <w:shd w:val="clear" w:color="auto" w:fill="FFFFFF"/>
        </w:rPr>
        <w:t>按合同约定执行；</w:t>
      </w:r>
    </w:p>
    <w:p w:rsidR="008E3C74" w:rsidRPr="00336631" w:rsidRDefault="00830F43">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sidRPr="00336631">
        <w:rPr>
          <w:rFonts w:cs="宋体" w:hint="eastAsia"/>
          <w:color w:val="333333"/>
          <w:spacing w:val="8"/>
          <w:shd w:val="clear" w:color="auto" w:fill="FFFFFF"/>
        </w:rPr>
        <w:t>本项目</w:t>
      </w:r>
      <w:r w:rsidR="000B6A68">
        <w:rPr>
          <w:rFonts w:cs="宋体" w:hint="eastAsia"/>
          <w:color w:val="333333"/>
          <w:spacing w:val="8"/>
          <w:shd w:val="clear" w:color="auto" w:fill="FFFFFF"/>
        </w:rPr>
        <w:t>不</w:t>
      </w:r>
      <w:r w:rsidRPr="00336631">
        <w:rPr>
          <w:rFonts w:cs="宋体" w:hint="eastAsia"/>
          <w:color w:val="333333"/>
          <w:spacing w:val="8"/>
          <w:shd w:val="clear" w:color="auto" w:fill="FFFFFF"/>
        </w:rPr>
        <w:t>接受联合体。</w:t>
      </w:r>
    </w:p>
    <w:p w:rsidR="008E3C74" w:rsidRPr="00336631" w:rsidRDefault="00830F43">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sidRPr="00336631">
        <w:rPr>
          <w:rFonts w:ascii="宋体" w:eastAsia="宋体" w:hAnsi="宋体" w:cs="宋体" w:hint="eastAsia"/>
          <w:color w:val="333333"/>
          <w:spacing w:val="8"/>
          <w:sz w:val="24"/>
          <w:szCs w:val="24"/>
          <w:shd w:val="clear" w:color="auto" w:fill="FFFFFF"/>
        </w:rPr>
        <w:t>二、申请人的资格要求：</w:t>
      </w:r>
    </w:p>
    <w:p w:rsidR="00657B03" w:rsidRPr="00336631" w:rsidRDefault="00657B03" w:rsidP="00336631">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sidRPr="00336631">
        <w:rPr>
          <w:rFonts w:ascii="宋体" w:eastAsia="宋体" w:hAnsi="宋体" w:cs="宋体"/>
          <w:b w:val="0"/>
          <w:bCs w:val="0"/>
          <w:color w:val="333333"/>
          <w:spacing w:val="8"/>
          <w:kern w:val="0"/>
          <w:sz w:val="24"/>
          <w:szCs w:val="24"/>
          <w:shd w:val="clear" w:color="auto" w:fill="FFFFFF"/>
          <w:lang w:val="zh-CN"/>
        </w:rPr>
        <w:t>1.符合《政府采购法》第22条条件，并提供下列材料：</w:t>
      </w:r>
    </w:p>
    <w:p w:rsidR="00657B03" w:rsidRPr="00336631" w:rsidRDefault="00657B03" w:rsidP="00336631">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sidRPr="00336631">
        <w:rPr>
          <w:rFonts w:ascii="宋体" w:eastAsia="宋体" w:hAnsi="宋体" w:cs="宋体" w:hint="eastAsia"/>
          <w:b w:val="0"/>
          <w:bCs w:val="0"/>
          <w:color w:val="333333"/>
          <w:spacing w:val="8"/>
          <w:kern w:val="0"/>
          <w:sz w:val="24"/>
          <w:szCs w:val="24"/>
          <w:shd w:val="clear" w:color="auto" w:fill="FFFFFF"/>
          <w:lang w:val="zh-CN"/>
        </w:rPr>
        <w:t>（1）</w:t>
      </w:r>
      <w:r w:rsidRPr="00336631">
        <w:rPr>
          <w:rFonts w:ascii="宋体" w:eastAsia="宋体" w:hAnsi="宋体" w:cs="宋体"/>
          <w:b w:val="0"/>
          <w:bCs w:val="0"/>
          <w:color w:val="333333"/>
          <w:spacing w:val="8"/>
          <w:kern w:val="0"/>
          <w:sz w:val="24"/>
          <w:szCs w:val="24"/>
          <w:shd w:val="clear" w:color="auto" w:fill="FFFFFF"/>
          <w:lang w:val="zh-CN"/>
        </w:rPr>
        <w:t>磋商人的营业执照等证明文件，自然人的身份证明。</w:t>
      </w:r>
    </w:p>
    <w:p w:rsidR="00657B03" w:rsidRPr="00336631" w:rsidRDefault="00657B03" w:rsidP="00336631">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sidRPr="00336631">
        <w:rPr>
          <w:rFonts w:ascii="宋体" w:eastAsia="宋体" w:hAnsi="宋体" w:cs="宋体" w:hint="eastAsia"/>
          <w:b w:val="0"/>
          <w:bCs w:val="0"/>
          <w:color w:val="333333"/>
          <w:spacing w:val="8"/>
          <w:kern w:val="0"/>
          <w:sz w:val="24"/>
          <w:szCs w:val="24"/>
          <w:shd w:val="clear" w:color="auto" w:fill="FFFFFF"/>
          <w:lang w:val="zh-CN"/>
        </w:rPr>
        <w:t>（2）</w:t>
      </w:r>
      <w:r w:rsidRPr="00336631">
        <w:rPr>
          <w:rFonts w:ascii="宋体" w:eastAsia="宋体" w:hAnsi="宋体" w:cs="宋体"/>
          <w:b w:val="0"/>
          <w:bCs w:val="0"/>
          <w:color w:val="333333"/>
          <w:spacing w:val="8"/>
          <w:kern w:val="0"/>
          <w:sz w:val="24"/>
          <w:szCs w:val="24"/>
          <w:shd w:val="clear" w:color="auto" w:fill="FFFFFF"/>
          <w:lang w:val="zh-CN"/>
        </w:rPr>
        <w:t>财务状况报告，依法缴纳税收和社会保障资金的相关材料。</w:t>
      </w:r>
    </w:p>
    <w:p w:rsidR="00657B03" w:rsidRPr="00336631" w:rsidRDefault="00657B03" w:rsidP="00336631">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sidRPr="00336631">
        <w:rPr>
          <w:rFonts w:ascii="宋体" w:eastAsia="宋体" w:hAnsi="宋体" w:cs="宋体" w:hint="eastAsia"/>
          <w:b w:val="0"/>
          <w:bCs w:val="0"/>
          <w:color w:val="333333"/>
          <w:spacing w:val="8"/>
          <w:kern w:val="0"/>
          <w:sz w:val="24"/>
          <w:szCs w:val="24"/>
          <w:shd w:val="clear" w:color="auto" w:fill="FFFFFF"/>
          <w:lang w:val="zh-CN"/>
        </w:rPr>
        <w:t>（3）</w:t>
      </w:r>
      <w:r w:rsidRPr="00336631">
        <w:rPr>
          <w:rFonts w:ascii="宋体" w:eastAsia="宋体" w:hAnsi="宋体" w:cs="宋体"/>
          <w:b w:val="0"/>
          <w:bCs w:val="0"/>
          <w:color w:val="333333"/>
          <w:spacing w:val="8"/>
          <w:kern w:val="0"/>
          <w:sz w:val="24"/>
          <w:szCs w:val="24"/>
          <w:shd w:val="clear" w:color="auto" w:fill="FFFFFF"/>
          <w:lang w:val="zh-CN"/>
        </w:rPr>
        <w:t>具备履行合同所必需的设备和专业技术能力的证明材料。</w:t>
      </w:r>
    </w:p>
    <w:p w:rsidR="00657B03" w:rsidRPr="00336631" w:rsidRDefault="00657B03" w:rsidP="00336631">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sidRPr="00336631">
        <w:rPr>
          <w:rFonts w:ascii="宋体" w:eastAsia="宋体" w:hAnsi="宋体" w:cs="宋体" w:hint="eastAsia"/>
          <w:b w:val="0"/>
          <w:bCs w:val="0"/>
          <w:color w:val="333333"/>
          <w:spacing w:val="8"/>
          <w:kern w:val="0"/>
          <w:sz w:val="24"/>
          <w:szCs w:val="24"/>
          <w:shd w:val="clear" w:color="auto" w:fill="FFFFFF"/>
          <w:lang w:val="zh-CN"/>
        </w:rPr>
        <w:t>（4）</w:t>
      </w:r>
      <w:r w:rsidRPr="00336631">
        <w:rPr>
          <w:rFonts w:ascii="宋体" w:eastAsia="宋体" w:hAnsi="宋体" w:cs="宋体"/>
          <w:b w:val="0"/>
          <w:bCs w:val="0"/>
          <w:color w:val="333333"/>
          <w:spacing w:val="8"/>
          <w:kern w:val="0"/>
          <w:sz w:val="24"/>
          <w:szCs w:val="24"/>
          <w:shd w:val="clear" w:color="auto" w:fill="FFFFFF"/>
          <w:lang w:val="zh-CN"/>
        </w:rPr>
        <w:t>参加政府采购活动前3年内在经营活动中没有重大违法记录的书面声明。</w:t>
      </w:r>
    </w:p>
    <w:p w:rsidR="00657B03" w:rsidRPr="00336631" w:rsidRDefault="00657B03" w:rsidP="00336631">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sidRPr="00336631">
        <w:rPr>
          <w:rFonts w:ascii="宋体" w:eastAsia="宋体" w:hAnsi="宋体" w:cs="宋体" w:hint="eastAsia"/>
          <w:b w:val="0"/>
          <w:bCs w:val="0"/>
          <w:color w:val="333333"/>
          <w:spacing w:val="8"/>
          <w:kern w:val="0"/>
          <w:sz w:val="24"/>
          <w:szCs w:val="24"/>
          <w:shd w:val="clear" w:color="auto" w:fill="FFFFFF"/>
          <w:lang w:val="zh-CN"/>
        </w:rPr>
        <w:t>（5）</w:t>
      </w:r>
      <w:r w:rsidRPr="00336631">
        <w:rPr>
          <w:rFonts w:ascii="宋体" w:eastAsia="宋体" w:hAnsi="宋体" w:cs="宋体"/>
          <w:b w:val="0"/>
          <w:bCs w:val="0"/>
          <w:color w:val="333333"/>
          <w:spacing w:val="8"/>
          <w:kern w:val="0"/>
          <w:sz w:val="24"/>
          <w:szCs w:val="24"/>
          <w:shd w:val="clear" w:color="auto" w:fill="FFFFFF"/>
          <w:lang w:val="zh-CN"/>
        </w:rPr>
        <w:t>具备法律、行政法规规定的其他条件的证明材料。</w:t>
      </w:r>
    </w:p>
    <w:p w:rsidR="00657B03" w:rsidRPr="00336631" w:rsidRDefault="00657B03" w:rsidP="00336631">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sidRPr="00336631">
        <w:rPr>
          <w:rFonts w:ascii="宋体" w:eastAsia="宋体" w:hAnsi="宋体" w:cs="宋体"/>
          <w:b w:val="0"/>
          <w:bCs w:val="0"/>
          <w:color w:val="333333"/>
          <w:spacing w:val="8"/>
          <w:kern w:val="0"/>
          <w:sz w:val="24"/>
          <w:szCs w:val="24"/>
          <w:shd w:val="clear" w:color="auto" w:fill="FFFFFF"/>
          <w:lang w:val="zh-CN"/>
        </w:rPr>
        <w:lastRenderedPageBreak/>
        <w:t>2. 单位负责人为同一人或者存在直接控股、管理关系的不同磋商人，不得参加同一合同项下的政府采购活动。否则，皆取消投标资格；</w:t>
      </w:r>
    </w:p>
    <w:p w:rsidR="00657B03" w:rsidRPr="00336631" w:rsidRDefault="00657B03" w:rsidP="00336631">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sidRPr="00336631">
        <w:rPr>
          <w:rFonts w:ascii="宋体" w:eastAsia="宋体" w:hAnsi="宋体" w:cs="宋体"/>
          <w:b w:val="0"/>
          <w:bCs w:val="0"/>
          <w:color w:val="333333"/>
          <w:spacing w:val="8"/>
          <w:kern w:val="0"/>
          <w:sz w:val="24"/>
          <w:szCs w:val="24"/>
          <w:shd w:val="clear" w:color="auto" w:fill="FFFFFF"/>
          <w:lang w:val="zh-CN"/>
        </w:rPr>
        <w:t>3.为本采购项目提供整体设计、规范编制或者项目管理、监理、检测等服务的磋商人，不得再参加该采购项目的其他采购活动；</w:t>
      </w:r>
    </w:p>
    <w:p w:rsidR="00657B03" w:rsidRPr="00336631" w:rsidRDefault="00657B03" w:rsidP="00336631">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sidRPr="00336631">
        <w:rPr>
          <w:rFonts w:ascii="宋体" w:eastAsia="宋体" w:hAnsi="宋体" w:cs="宋体"/>
          <w:b w:val="0"/>
          <w:bCs w:val="0"/>
          <w:color w:val="333333"/>
          <w:spacing w:val="8"/>
          <w:kern w:val="0"/>
          <w:sz w:val="24"/>
          <w:szCs w:val="24"/>
          <w:shd w:val="clear" w:color="auto" w:fill="FFFFFF"/>
          <w:lang w:val="zh-CN"/>
        </w:rPr>
        <w:t>4.本项目不接受磋商人以联合体方式进行投标；</w:t>
      </w:r>
    </w:p>
    <w:p w:rsidR="00657B03" w:rsidRPr="00336631" w:rsidRDefault="00657B03" w:rsidP="00336631">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sidRPr="00336631">
        <w:rPr>
          <w:rFonts w:ascii="宋体" w:eastAsia="宋体" w:hAnsi="宋体" w:cs="宋体"/>
          <w:b w:val="0"/>
          <w:bCs w:val="0"/>
          <w:color w:val="333333"/>
          <w:spacing w:val="8"/>
          <w:kern w:val="0"/>
          <w:sz w:val="24"/>
          <w:szCs w:val="24"/>
          <w:shd w:val="clear" w:color="auto" w:fill="FFFFFF"/>
          <w:lang w:val="zh-CN"/>
        </w:rPr>
        <w:t>5. 经信用中国（www.creditchina.gov.cn）、中国政府采购网（www.ccgp.gov.cn）等渠道查询后，列入失信被执行人、重大税收违法案件当事人名单、政府采购严重违法失信行为记录名单的，取消投标资格，时间为磋商截止时间前10天内。</w:t>
      </w:r>
    </w:p>
    <w:p w:rsidR="00657B03" w:rsidRPr="00336631" w:rsidRDefault="00657B03" w:rsidP="00336631">
      <w:pPr>
        <w:pStyle w:val="2"/>
        <w:keepNext w:val="0"/>
        <w:keepLines w:val="0"/>
        <w:widowControl/>
        <w:shd w:val="clear" w:color="auto" w:fill="FFFFFF"/>
        <w:spacing w:before="0" w:after="0" w:line="360" w:lineRule="auto"/>
        <w:ind w:firstLineChars="200" w:firstLine="512"/>
        <w:jc w:val="left"/>
        <w:rPr>
          <w:rFonts w:ascii="宋体" w:eastAsia="宋体" w:hAnsi="宋体" w:cs="宋体"/>
          <w:b w:val="0"/>
          <w:bCs w:val="0"/>
          <w:color w:val="333333"/>
          <w:spacing w:val="8"/>
          <w:kern w:val="0"/>
          <w:sz w:val="24"/>
          <w:szCs w:val="24"/>
          <w:shd w:val="clear" w:color="auto" w:fill="FFFFFF"/>
          <w:lang w:val="zh-CN"/>
        </w:rPr>
      </w:pPr>
      <w:r w:rsidRPr="000B6A68">
        <w:rPr>
          <w:rFonts w:ascii="宋体" w:eastAsia="宋体" w:hAnsi="宋体" w:cs="宋体" w:hint="eastAsia"/>
          <w:b w:val="0"/>
          <w:bCs w:val="0"/>
          <w:color w:val="333333"/>
          <w:spacing w:val="8"/>
          <w:kern w:val="0"/>
          <w:sz w:val="24"/>
          <w:szCs w:val="24"/>
          <w:shd w:val="clear" w:color="auto" w:fill="FFFFFF"/>
          <w:lang w:val="zh-CN"/>
        </w:rPr>
        <w:t>6.</w:t>
      </w:r>
      <w:r w:rsidR="00794041" w:rsidRPr="000B6A68">
        <w:rPr>
          <w:rFonts w:ascii="宋体" w:eastAsia="宋体" w:hAnsi="宋体" w:cs="宋体" w:hint="eastAsia"/>
          <w:b w:val="0"/>
          <w:bCs w:val="0"/>
          <w:color w:val="333333"/>
          <w:spacing w:val="8"/>
          <w:kern w:val="0"/>
          <w:sz w:val="24"/>
          <w:szCs w:val="24"/>
          <w:shd w:val="clear" w:color="auto" w:fill="FFFFFF"/>
          <w:lang w:val="zh-CN"/>
        </w:rPr>
        <w:t>其他要求：</w:t>
      </w:r>
      <w:r w:rsidR="004B7631">
        <w:rPr>
          <w:rFonts w:ascii="宋体" w:eastAsia="宋体" w:hAnsi="宋体" w:cs="宋体" w:hint="eastAsia"/>
          <w:b w:val="0"/>
          <w:bCs w:val="0"/>
          <w:color w:val="333333"/>
          <w:spacing w:val="8"/>
          <w:kern w:val="0"/>
          <w:sz w:val="24"/>
          <w:szCs w:val="24"/>
          <w:shd w:val="clear" w:color="auto" w:fill="FFFFFF"/>
          <w:lang w:val="zh-CN"/>
        </w:rPr>
        <w:t>磋商供应商</w:t>
      </w:r>
      <w:r w:rsidR="00707673">
        <w:rPr>
          <w:rFonts w:ascii="宋体" w:eastAsia="宋体" w:hAnsi="宋体" w:cs="宋体"/>
          <w:b w:val="0"/>
          <w:bCs w:val="0"/>
          <w:color w:val="333333"/>
          <w:spacing w:val="8"/>
          <w:kern w:val="0"/>
          <w:sz w:val="24"/>
          <w:szCs w:val="24"/>
          <w:shd w:val="clear" w:color="auto" w:fill="FFFFFF"/>
          <w:lang w:val="zh-CN"/>
        </w:rPr>
        <w:t>须</w:t>
      </w:r>
      <w:r w:rsidR="000B6A68" w:rsidRPr="000B6A68">
        <w:rPr>
          <w:rFonts w:ascii="宋体" w:eastAsia="宋体" w:hAnsi="宋体" w:cs="宋体"/>
          <w:b w:val="0"/>
          <w:bCs w:val="0"/>
          <w:color w:val="333333"/>
          <w:spacing w:val="8"/>
          <w:kern w:val="0"/>
          <w:sz w:val="24"/>
          <w:szCs w:val="24"/>
          <w:shd w:val="clear" w:color="auto" w:fill="FFFFFF"/>
          <w:lang w:val="zh-CN"/>
        </w:rPr>
        <w:t>具备</w:t>
      </w:r>
      <w:r w:rsidR="000B6A68">
        <w:rPr>
          <w:rFonts w:ascii="宋体" w:eastAsia="宋体" w:hAnsi="宋体" w:cs="宋体" w:hint="eastAsia"/>
          <w:b w:val="0"/>
          <w:bCs w:val="0"/>
          <w:color w:val="333333"/>
          <w:spacing w:val="8"/>
          <w:kern w:val="0"/>
          <w:sz w:val="24"/>
          <w:szCs w:val="24"/>
          <w:shd w:val="clear" w:color="auto" w:fill="FFFFFF"/>
          <w:lang w:val="zh-CN"/>
        </w:rPr>
        <w:t>旅游规划设计</w:t>
      </w:r>
      <w:r w:rsidR="000B6A68">
        <w:rPr>
          <w:rFonts w:ascii="宋体" w:eastAsia="宋体" w:hAnsi="宋体" w:cs="宋体"/>
          <w:b w:val="0"/>
          <w:bCs w:val="0"/>
          <w:color w:val="333333"/>
          <w:spacing w:val="8"/>
          <w:kern w:val="0"/>
          <w:sz w:val="24"/>
          <w:szCs w:val="24"/>
          <w:shd w:val="clear" w:color="auto" w:fill="FFFFFF"/>
          <w:lang w:val="zh-CN"/>
        </w:rPr>
        <w:t>丙级</w:t>
      </w:r>
      <w:r w:rsidR="000B6A68" w:rsidRPr="000B6A68">
        <w:rPr>
          <w:rFonts w:ascii="宋体" w:eastAsia="宋体" w:hAnsi="宋体" w:cs="宋体"/>
          <w:b w:val="0"/>
          <w:bCs w:val="0"/>
          <w:color w:val="333333"/>
          <w:spacing w:val="8"/>
          <w:kern w:val="0"/>
          <w:sz w:val="24"/>
          <w:szCs w:val="24"/>
          <w:shd w:val="clear" w:color="auto" w:fill="FFFFFF"/>
          <w:lang w:val="zh-CN"/>
        </w:rPr>
        <w:t>及以上资质并在人员、设备、资金等方面具有相应的能力。</w:t>
      </w:r>
    </w:p>
    <w:p w:rsidR="008E3C74" w:rsidRPr="00336631" w:rsidRDefault="00830F43" w:rsidP="00657B03">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sidRPr="00336631">
        <w:rPr>
          <w:rFonts w:ascii="宋体" w:eastAsia="宋体" w:hAnsi="宋体" w:cs="宋体" w:hint="eastAsia"/>
          <w:color w:val="333333"/>
          <w:spacing w:val="8"/>
          <w:sz w:val="24"/>
          <w:szCs w:val="24"/>
          <w:shd w:val="clear" w:color="auto" w:fill="FFFFFF"/>
        </w:rPr>
        <w:t>三、获取采购文件</w:t>
      </w:r>
    </w:p>
    <w:p w:rsidR="008E3C74" w:rsidRPr="00336631" w:rsidRDefault="00830F43">
      <w:pPr>
        <w:pStyle w:val="af2"/>
        <w:shd w:val="clear" w:color="auto" w:fill="FFFFFF"/>
        <w:spacing w:before="0" w:beforeAutospacing="0" w:after="0" w:afterAutospacing="0" w:line="360" w:lineRule="auto"/>
        <w:ind w:firstLine="540"/>
        <w:rPr>
          <w:rFonts w:ascii="微软雅黑" w:eastAsia="微软雅黑" w:hAnsi="微软雅黑" w:cs="微软雅黑"/>
          <w:color w:val="333333"/>
          <w:spacing w:val="8"/>
        </w:rPr>
      </w:pPr>
      <w:r w:rsidRPr="00336631">
        <w:rPr>
          <w:rFonts w:cs="宋体" w:hint="eastAsia"/>
          <w:color w:val="333333"/>
          <w:spacing w:val="8"/>
          <w:shd w:val="clear" w:color="auto" w:fill="FFFFFF"/>
        </w:rPr>
        <w:t>时</w:t>
      </w:r>
      <w:r w:rsidR="00794041" w:rsidRPr="00336631">
        <w:rPr>
          <w:rFonts w:cs="宋体" w:hint="eastAsia"/>
          <w:color w:val="333333"/>
          <w:spacing w:val="8"/>
          <w:shd w:val="clear" w:color="auto" w:fill="FFFFFF"/>
        </w:rPr>
        <w:t xml:space="preserve"> </w:t>
      </w:r>
      <w:r w:rsidRPr="00336631">
        <w:rPr>
          <w:rFonts w:cs="宋体" w:hint="eastAsia"/>
          <w:color w:val="333333"/>
          <w:spacing w:val="8"/>
          <w:shd w:val="clear" w:color="auto" w:fill="FFFFFF"/>
        </w:rPr>
        <w:t>间：</w:t>
      </w:r>
      <w:r w:rsidRPr="00336631">
        <w:rPr>
          <w:rFonts w:cs="宋体" w:hint="eastAsia"/>
          <w:color w:val="333333"/>
          <w:spacing w:val="8"/>
          <w:u w:val="single"/>
          <w:shd w:val="clear" w:color="auto" w:fill="FFFFFF"/>
        </w:rPr>
        <w:t>2020年0</w:t>
      </w:r>
      <w:r w:rsidR="001F6C01" w:rsidRPr="00336631">
        <w:rPr>
          <w:rFonts w:cs="宋体" w:hint="eastAsia"/>
          <w:color w:val="333333"/>
          <w:spacing w:val="8"/>
          <w:u w:val="single"/>
          <w:shd w:val="clear" w:color="auto" w:fill="FFFFFF"/>
        </w:rPr>
        <w:t>8</w:t>
      </w:r>
      <w:r w:rsidRPr="00336631">
        <w:rPr>
          <w:rFonts w:cs="宋体" w:hint="eastAsia"/>
          <w:color w:val="333333"/>
          <w:spacing w:val="8"/>
          <w:u w:val="single"/>
          <w:shd w:val="clear" w:color="auto" w:fill="FFFFFF"/>
        </w:rPr>
        <w:t>月</w:t>
      </w:r>
      <w:r w:rsidR="000B6A68">
        <w:rPr>
          <w:rFonts w:cs="宋体" w:hint="eastAsia"/>
          <w:color w:val="333333"/>
          <w:spacing w:val="8"/>
          <w:u w:val="single"/>
          <w:shd w:val="clear" w:color="auto" w:fill="FFFFFF"/>
        </w:rPr>
        <w:t>26</w:t>
      </w:r>
      <w:r w:rsidRPr="00336631">
        <w:rPr>
          <w:rFonts w:cs="宋体" w:hint="eastAsia"/>
          <w:color w:val="333333"/>
          <w:spacing w:val="8"/>
          <w:u w:val="single"/>
          <w:shd w:val="clear" w:color="auto" w:fill="FFFFFF"/>
        </w:rPr>
        <w:t>日</w:t>
      </w:r>
      <w:r w:rsidRPr="00336631">
        <w:rPr>
          <w:rFonts w:cs="宋体" w:hint="eastAsia"/>
          <w:color w:val="333333"/>
          <w:spacing w:val="8"/>
          <w:shd w:val="clear" w:color="auto" w:fill="FFFFFF"/>
        </w:rPr>
        <w:t>至</w:t>
      </w:r>
      <w:r w:rsidRPr="00336631">
        <w:rPr>
          <w:rFonts w:cs="宋体" w:hint="eastAsia"/>
          <w:color w:val="333333"/>
          <w:spacing w:val="8"/>
          <w:u w:val="single"/>
          <w:shd w:val="clear" w:color="auto" w:fill="FFFFFF"/>
        </w:rPr>
        <w:t>2020年</w:t>
      </w:r>
      <w:r w:rsidR="000B6A68">
        <w:rPr>
          <w:rFonts w:cs="宋体" w:hint="eastAsia"/>
          <w:color w:val="333333"/>
          <w:spacing w:val="8"/>
          <w:u w:val="single"/>
          <w:shd w:val="clear" w:color="auto" w:fill="FFFFFF"/>
        </w:rPr>
        <w:t>09</w:t>
      </w:r>
      <w:r w:rsidRPr="00336631">
        <w:rPr>
          <w:rFonts w:cs="宋体" w:hint="eastAsia"/>
          <w:color w:val="333333"/>
          <w:spacing w:val="8"/>
          <w:u w:val="single"/>
          <w:shd w:val="clear" w:color="auto" w:fill="FFFFFF"/>
        </w:rPr>
        <w:t>月</w:t>
      </w:r>
      <w:r w:rsidR="000B6A68">
        <w:rPr>
          <w:rFonts w:cs="宋体" w:hint="eastAsia"/>
          <w:color w:val="333333"/>
          <w:spacing w:val="8"/>
          <w:u w:val="single"/>
          <w:shd w:val="clear" w:color="auto" w:fill="FFFFFF"/>
        </w:rPr>
        <w:t>01</w:t>
      </w:r>
      <w:r w:rsidRPr="00336631">
        <w:rPr>
          <w:rFonts w:cs="宋体" w:hint="eastAsia"/>
          <w:color w:val="333333"/>
          <w:spacing w:val="8"/>
          <w:u w:val="single"/>
          <w:shd w:val="clear" w:color="auto" w:fill="FFFFFF"/>
        </w:rPr>
        <w:t>日（磋商文件的发售期限自开始之日起不得少于5个工作日），</w:t>
      </w:r>
      <w:r w:rsidRPr="00336631">
        <w:rPr>
          <w:rFonts w:cs="宋体" w:hint="eastAsia"/>
          <w:color w:val="333333"/>
          <w:spacing w:val="8"/>
          <w:shd w:val="clear" w:color="auto" w:fill="FFFFFF"/>
        </w:rPr>
        <w:t>每天上午</w:t>
      </w:r>
      <w:r w:rsidRPr="00336631">
        <w:rPr>
          <w:rFonts w:cs="宋体" w:hint="eastAsia"/>
          <w:color w:val="333333"/>
          <w:spacing w:val="8"/>
          <w:u w:val="single"/>
          <w:shd w:val="clear" w:color="auto" w:fill="FFFFFF"/>
        </w:rPr>
        <w:t>09:00</w:t>
      </w:r>
      <w:r w:rsidRPr="00336631">
        <w:rPr>
          <w:rFonts w:cs="宋体" w:hint="eastAsia"/>
          <w:color w:val="333333"/>
          <w:spacing w:val="8"/>
          <w:shd w:val="clear" w:color="auto" w:fill="FFFFFF"/>
        </w:rPr>
        <w:t>至</w:t>
      </w:r>
      <w:r w:rsidRPr="00336631">
        <w:rPr>
          <w:rFonts w:cs="宋体" w:hint="eastAsia"/>
          <w:color w:val="333333"/>
          <w:spacing w:val="8"/>
          <w:u w:val="single"/>
          <w:shd w:val="clear" w:color="auto" w:fill="FFFFFF"/>
        </w:rPr>
        <w:t>11:30</w:t>
      </w:r>
      <w:r w:rsidRPr="00336631">
        <w:rPr>
          <w:rFonts w:cs="宋体" w:hint="eastAsia"/>
          <w:color w:val="333333"/>
          <w:spacing w:val="8"/>
          <w:shd w:val="clear" w:color="auto" w:fill="FFFFFF"/>
        </w:rPr>
        <w:t>，下午</w:t>
      </w:r>
      <w:r w:rsidRPr="00336631">
        <w:rPr>
          <w:rFonts w:cs="宋体" w:hint="eastAsia"/>
          <w:color w:val="333333"/>
          <w:spacing w:val="8"/>
          <w:u w:val="single"/>
          <w:shd w:val="clear" w:color="auto" w:fill="FFFFFF"/>
        </w:rPr>
        <w:t>13:30</w:t>
      </w:r>
      <w:r w:rsidRPr="00336631">
        <w:rPr>
          <w:rFonts w:cs="宋体" w:hint="eastAsia"/>
          <w:color w:val="333333"/>
          <w:spacing w:val="8"/>
          <w:shd w:val="clear" w:color="auto" w:fill="FFFFFF"/>
        </w:rPr>
        <w:t>至</w:t>
      </w:r>
      <w:r w:rsidRPr="00336631">
        <w:rPr>
          <w:rFonts w:cs="宋体" w:hint="eastAsia"/>
          <w:color w:val="333333"/>
          <w:spacing w:val="8"/>
          <w:u w:val="single"/>
          <w:shd w:val="clear" w:color="auto" w:fill="FFFFFF"/>
        </w:rPr>
        <w:t>17：30</w:t>
      </w:r>
      <w:r w:rsidRPr="00336631">
        <w:rPr>
          <w:rFonts w:cs="宋体" w:hint="eastAsia"/>
          <w:color w:val="333333"/>
          <w:spacing w:val="8"/>
          <w:shd w:val="clear" w:color="auto" w:fill="FFFFFF"/>
        </w:rPr>
        <w:t>（北京时间，法定节假日除外）</w:t>
      </w:r>
    </w:p>
    <w:p w:rsidR="008E3C74" w:rsidRPr="00336631" w:rsidRDefault="00830F43">
      <w:pPr>
        <w:pStyle w:val="af2"/>
        <w:shd w:val="clear" w:color="auto" w:fill="FFFFFF"/>
        <w:spacing w:before="0" w:beforeAutospacing="0" w:after="0" w:afterAutospacing="0" w:line="360" w:lineRule="auto"/>
        <w:ind w:firstLine="540"/>
        <w:rPr>
          <w:rFonts w:ascii="微软雅黑" w:eastAsia="微软雅黑" w:hAnsi="微软雅黑" w:cs="微软雅黑"/>
          <w:color w:val="333333"/>
          <w:spacing w:val="8"/>
        </w:rPr>
      </w:pPr>
      <w:r w:rsidRPr="00336631">
        <w:rPr>
          <w:rFonts w:cs="宋体" w:hint="eastAsia"/>
          <w:color w:val="333333"/>
          <w:spacing w:val="8"/>
          <w:shd w:val="clear" w:color="auto" w:fill="FFFFFF"/>
        </w:rPr>
        <w:t>地</w:t>
      </w:r>
      <w:r w:rsidR="00794041" w:rsidRPr="00336631">
        <w:rPr>
          <w:rFonts w:cs="宋体" w:hint="eastAsia"/>
          <w:color w:val="333333"/>
          <w:spacing w:val="8"/>
          <w:shd w:val="clear" w:color="auto" w:fill="FFFFFF"/>
        </w:rPr>
        <w:t xml:space="preserve"> </w:t>
      </w:r>
      <w:r w:rsidRPr="00336631">
        <w:rPr>
          <w:rFonts w:cs="宋体" w:hint="eastAsia"/>
          <w:color w:val="333333"/>
          <w:spacing w:val="8"/>
          <w:shd w:val="clear" w:color="auto" w:fill="FFFFFF"/>
        </w:rPr>
        <w:t>点：</w:t>
      </w:r>
      <w:r w:rsidRPr="00336631">
        <w:rPr>
          <w:rFonts w:cs="宋体" w:hint="eastAsia"/>
          <w:color w:val="333333"/>
          <w:spacing w:val="8"/>
          <w:u w:val="single"/>
          <w:shd w:val="clear" w:color="auto" w:fill="FFFFFF"/>
          <w:lang w:val="zh-CN"/>
        </w:rPr>
        <w:t>西宁市城西区西川南路76号万达中心1号楼14楼11414室</w:t>
      </w:r>
    </w:p>
    <w:p w:rsidR="00794041" w:rsidRPr="00707673" w:rsidRDefault="00830F43" w:rsidP="00336631">
      <w:pPr>
        <w:pStyle w:val="af2"/>
        <w:shd w:val="clear" w:color="auto" w:fill="FFFFFF"/>
        <w:spacing w:before="0" w:beforeAutospacing="0" w:after="0" w:afterAutospacing="0" w:line="360" w:lineRule="auto"/>
        <w:ind w:firstLineChars="200" w:firstLine="512"/>
        <w:rPr>
          <w:rFonts w:cs="宋体"/>
          <w:color w:val="333333"/>
          <w:spacing w:val="8"/>
          <w:u w:val="single"/>
          <w:shd w:val="clear" w:color="auto" w:fill="FFFFFF"/>
        </w:rPr>
      </w:pPr>
      <w:r w:rsidRPr="00336631">
        <w:rPr>
          <w:rFonts w:cs="宋体" w:hint="eastAsia"/>
          <w:color w:val="333333"/>
          <w:spacing w:val="8"/>
          <w:shd w:val="clear" w:color="auto" w:fill="FFFFFF"/>
        </w:rPr>
        <w:t>方</w:t>
      </w:r>
      <w:r w:rsidR="00794041" w:rsidRPr="00336631">
        <w:rPr>
          <w:rFonts w:cs="宋体" w:hint="eastAsia"/>
          <w:color w:val="333333"/>
          <w:spacing w:val="8"/>
          <w:shd w:val="clear" w:color="auto" w:fill="FFFFFF"/>
        </w:rPr>
        <w:t xml:space="preserve"> </w:t>
      </w:r>
      <w:r w:rsidRPr="00336631">
        <w:rPr>
          <w:rFonts w:cs="宋体" w:hint="eastAsia"/>
          <w:color w:val="333333"/>
          <w:spacing w:val="8"/>
          <w:shd w:val="clear" w:color="auto" w:fill="FFFFFF"/>
        </w:rPr>
        <w:t>式：</w:t>
      </w:r>
      <w:r w:rsidRPr="00707673">
        <w:rPr>
          <w:rFonts w:cs="宋体" w:hint="eastAsia"/>
          <w:color w:val="333333"/>
          <w:spacing w:val="8"/>
          <w:u w:val="single"/>
          <w:shd w:val="clear" w:color="auto" w:fill="FFFFFF"/>
        </w:rPr>
        <w:t>现场购买或网上下载</w:t>
      </w:r>
      <w:r w:rsidR="00794041" w:rsidRPr="00707673">
        <w:rPr>
          <w:rFonts w:cs="宋体" w:hint="eastAsia"/>
          <w:color w:val="333333"/>
          <w:spacing w:val="8"/>
          <w:u w:val="single"/>
          <w:shd w:val="clear" w:color="auto" w:fill="FFFFFF"/>
        </w:rPr>
        <w:t>，购买磋商文件时需提供单位介绍信原件或法定代表人身份证明及授权委托书原件（附法定代表人及被授权人身份证复印件）、供应商的营业执照复印件。以上资料复印件需加盖公章，采购代理机构对以上资料留存备案。</w:t>
      </w:r>
      <w:bookmarkStart w:id="10" w:name="OLE_LINK40"/>
    </w:p>
    <w:p w:rsidR="00794041" w:rsidRPr="00336631" w:rsidRDefault="00794041" w:rsidP="00336631">
      <w:pPr>
        <w:pStyle w:val="af2"/>
        <w:shd w:val="clear" w:color="auto" w:fill="FFFFFF"/>
        <w:spacing w:before="0" w:beforeAutospacing="0" w:after="0" w:afterAutospacing="0" w:line="360" w:lineRule="auto"/>
        <w:ind w:firstLineChars="150" w:firstLine="384"/>
        <w:rPr>
          <w:rFonts w:cs="宋体"/>
          <w:color w:val="333333"/>
          <w:spacing w:val="8"/>
          <w:shd w:val="clear" w:color="auto" w:fill="FFFFFF"/>
        </w:rPr>
      </w:pPr>
      <w:r w:rsidRPr="00336631">
        <w:rPr>
          <w:rFonts w:cs="宋体" w:hint="eastAsia"/>
          <w:color w:val="333333"/>
          <w:spacing w:val="8"/>
          <w:shd w:val="clear" w:color="auto" w:fill="FFFFFF"/>
        </w:rPr>
        <w:t>注：需网上购买招标文件的供应商应将以上材料扫描后发至我公司联系邮箱（3388526808@qq.com），在邮件中标明购买项目名称、项目编号、包号、联系人及联系方式，并与我公司工作人员进行联系确认。同时将以上资料邮件至采购代理机构留存备案。</w:t>
      </w:r>
      <w:bookmarkEnd w:id="10"/>
    </w:p>
    <w:p w:rsidR="008E3C74" w:rsidRPr="00336631" w:rsidRDefault="00830F43">
      <w:pPr>
        <w:pStyle w:val="af2"/>
        <w:shd w:val="clear" w:color="auto" w:fill="FFFFFF"/>
        <w:spacing w:before="0" w:beforeAutospacing="0" w:after="0" w:afterAutospacing="0" w:line="360" w:lineRule="auto"/>
        <w:ind w:firstLine="540"/>
        <w:rPr>
          <w:rFonts w:ascii="微软雅黑" w:hAnsi="微软雅黑" w:cs="微软雅黑"/>
          <w:color w:val="333333"/>
          <w:spacing w:val="8"/>
        </w:rPr>
      </w:pPr>
      <w:r w:rsidRPr="00336631">
        <w:rPr>
          <w:rFonts w:cs="宋体" w:hint="eastAsia"/>
          <w:color w:val="333333"/>
          <w:spacing w:val="8"/>
          <w:shd w:val="clear" w:color="auto" w:fill="FFFFFF"/>
        </w:rPr>
        <w:t>售</w:t>
      </w:r>
      <w:r w:rsidR="00794041" w:rsidRPr="00336631">
        <w:rPr>
          <w:rFonts w:cs="宋体" w:hint="eastAsia"/>
          <w:color w:val="333333"/>
          <w:spacing w:val="8"/>
          <w:shd w:val="clear" w:color="auto" w:fill="FFFFFF"/>
        </w:rPr>
        <w:t xml:space="preserve"> </w:t>
      </w:r>
      <w:r w:rsidRPr="00336631">
        <w:rPr>
          <w:rFonts w:cs="宋体" w:hint="eastAsia"/>
          <w:color w:val="333333"/>
          <w:spacing w:val="8"/>
          <w:shd w:val="clear" w:color="auto" w:fill="FFFFFF"/>
        </w:rPr>
        <w:t>价：500元/份</w:t>
      </w:r>
      <w:r w:rsidR="00794041" w:rsidRPr="00336631">
        <w:rPr>
          <w:rFonts w:cs="宋体" w:hint="eastAsia"/>
          <w:color w:val="333333"/>
          <w:spacing w:val="8"/>
          <w:shd w:val="clear" w:color="auto" w:fill="FFFFFF"/>
        </w:rPr>
        <w:t>（售后不退，磋商资格不得转让）。</w:t>
      </w:r>
    </w:p>
    <w:p w:rsidR="008E3C74" w:rsidRPr="00336631" w:rsidRDefault="00830F43">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sidRPr="00336631">
        <w:rPr>
          <w:rFonts w:ascii="宋体" w:eastAsia="宋体" w:hAnsi="宋体" w:cs="宋体" w:hint="eastAsia"/>
          <w:color w:val="333333"/>
          <w:spacing w:val="8"/>
          <w:sz w:val="24"/>
          <w:szCs w:val="24"/>
          <w:shd w:val="clear" w:color="auto" w:fill="FFFFFF"/>
        </w:rPr>
        <w:t>四、响应文件提交</w:t>
      </w:r>
    </w:p>
    <w:p w:rsidR="008E3C74" w:rsidRPr="00336631" w:rsidRDefault="00830F43">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sidRPr="00336631">
        <w:rPr>
          <w:rFonts w:cs="宋体" w:hint="eastAsia"/>
          <w:color w:val="333333"/>
          <w:spacing w:val="8"/>
          <w:shd w:val="clear" w:color="auto" w:fill="FFFFFF"/>
        </w:rPr>
        <w:t>截止时间：</w:t>
      </w:r>
      <w:r w:rsidR="000B6A68">
        <w:rPr>
          <w:rFonts w:cs="宋体" w:hint="eastAsia"/>
          <w:color w:val="333333"/>
          <w:spacing w:val="8"/>
          <w:u w:val="single"/>
          <w:shd w:val="clear" w:color="auto" w:fill="FFFFFF"/>
        </w:rPr>
        <w:t>2020年09月07日14点30时</w:t>
      </w:r>
      <w:r w:rsidRPr="00336631">
        <w:rPr>
          <w:rFonts w:cs="宋体" w:hint="eastAsia"/>
          <w:color w:val="333333"/>
          <w:spacing w:val="8"/>
          <w:shd w:val="clear" w:color="auto" w:fill="FFFFFF"/>
        </w:rPr>
        <w:t>（</w:t>
      </w:r>
      <w:r w:rsidRPr="00336631">
        <w:rPr>
          <w:rFonts w:cs="宋体" w:hint="eastAsia"/>
          <w:color w:val="333333"/>
          <w:spacing w:val="8"/>
          <w:u w:val="single"/>
          <w:shd w:val="clear" w:color="auto" w:fill="FFFFFF"/>
        </w:rPr>
        <w:t>北京时间</w:t>
      </w:r>
      <w:r w:rsidR="00794041" w:rsidRPr="00336631">
        <w:rPr>
          <w:rFonts w:cs="宋体" w:hint="eastAsia"/>
          <w:color w:val="333333"/>
          <w:spacing w:val="8"/>
          <w:u w:val="single"/>
          <w:shd w:val="clear" w:color="auto" w:fill="FFFFFF"/>
        </w:rPr>
        <w:t>，</w:t>
      </w:r>
      <w:r w:rsidRPr="00336631">
        <w:rPr>
          <w:rFonts w:cs="宋体" w:hint="eastAsia"/>
          <w:color w:val="333333"/>
          <w:spacing w:val="8"/>
          <w:u w:val="single"/>
          <w:shd w:val="clear" w:color="auto" w:fill="FFFFFF"/>
        </w:rPr>
        <w:t>从磋商文件开始发出之日起至供应商提交首次响应文件截止之日止不得少于10日</w:t>
      </w:r>
      <w:r w:rsidR="00794041" w:rsidRPr="00336631">
        <w:rPr>
          <w:rFonts w:cs="宋体" w:hint="eastAsia"/>
          <w:color w:val="333333"/>
          <w:spacing w:val="8"/>
          <w:u w:val="single"/>
          <w:shd w:val="clear" w:color="auto" w:fill="FFFFFF"/>
        </w:rPr>
        <w:t>）；</w:t>
      </w:r>
    </w:p>
    <w:p w:rsidR="008E3C74" w:rsidRPr="00336631" w:rsidRDefault="00830F43">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u w:val="single"/>
        </w:rPr>
      </w:pPr>
      <w:r w:rsidRPr="00336631">
        <w:rPr>
          <w:rFonts w:cs="宋体" w:hint="eastAsia"/>
          <w:color w:val="333333"/>
          <w:spacing w:val="8"/>
          <w:shd w:val="clear" w:color="auto" w:fill="FFFFFF"/>
        </w:rPr>
        <w:t>地</w:t>
      </w:r>
      <w:r w:rsidR="00794041" w:rsidRPr="00336631">
        <w:rPr>
          <w:rFonts w:cs="宋体" w:hint="eastAsia"/>
          <w:color w:val="333333"/>
          <w:spacing w:val="8"/>
          <w:shd w:val="clear" w:color="auto" w:fill="FFFFFF"/>
        </w:rPr>
        <w:t xml:space="preserve"> </w:t>
      </w:r>
      <w:r w:rsidRPr="00336631">
        <w:rPr>
          <w:rFonts w:cs="宋体" w:hint="eastAsia"/>
          <w:color w:val="333333"/>
          <w:spacing w:val="8"/>
          <w:shd w:val="clear" w:color="auto" w:fill="FFFFFF"/>
        </w:rPr>
        <w:t>点：</w:t>
      </w:r>
      <w:r w:rsidRPr="00336631">
        <w:rPr>
          <w:rFonts w:cs="宋体" w:hint="eastAsia"/>
          <w:color w:val="333333"/>
          <w:spacing w:val="8"/>
          <w:u w:val="single"/>
          <w:shd w:val="clear" w:color="auto" w:fill="FFFFFF"/>
          <w:lang w:val="zh-CN"/>
        </w:rPr>
        <w:t>西宁市城西区西川南路76号万达中心1号楼14楼11414室</w:t>
      </w:r>
    </w:p>
    <w:p w:rsidR="008E3C74" w:rsidRPr="00336631" w:rsidRDefault="00830F43">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sidRPr="00336631">
        <w:rPr>
          <w:rFonts w:ascii="宋体" w:eastAsia="宋体" w:hAnsi="宋体" w:cs="宋体" w:hint="eastAsia"/>
          <w:color w:val="333333"/>
          <w:spacing w:val="8"/>
          <w:sz w:val="24"/>
          <w:szCs w:val="24"/>
          <w:shd w:val="clear" w:color="auto" w:fill="FFFFFF"/>
        </w:rPr>
        <w:t>五、开启</w:t>
      </w:r>
    </w:p>
    <w:p w:rsidR="008E3C74" w:rsidRPr="00336631" w:rsidRDefault="00830F43">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u w:val="single"/>
        </w:rPr>
      </w:pPr>
      <w:r w:rsidRPr="00336631">
        <w:rPr>
          <w:rFonts w:cs="宋体" w:hint="eastAsia"/>
          <w:color w:val="333333"/>
          <w:spacing w:val="8"/>
          <w:shd w:val="clear" w:color="auto" w:fill="FFFFFF"/>
        </w:rPr>
        <w:lastRenderedPageBreak/>
        <w:t>时</w:t>
      </w:r>
      <w:r w:rsidR="00794041" w:rsidRPr="00336631">
        <w:rPr>
          <w:rFonts w:cs="宋体" w:hint="eastAsia"/>
          <w:color w:val="333333"/>
          <w:spacing w:val="8"/>
          <w:shd w:val="clear" w:color="auto" w:fill="FFFFFF"/>
        </w:rPr>
        <w:t xml:space="preserve"> </w:t>
      </w:r>
      <w:r w:rsidRPr="00336631">
        <w:rPr>
          <w:rFonts w:cs="宋体" w:hint="eastAsia"/>
          <w:color w:val="333333"/>
          <w:spacing w:val="8"/>
          <w:shd w:val="clear" w:color="auto" w:fill="FFFFFF"/>
        </w:rPr>
        <w:t>间：</w:t>
      </w:r>
      <w:r w:rsidR="000B6A68">
        <w:rPr>
          <w:rFonts w:cs="宋体" w:hint="eastAsia"/>
          <w:color w:val="333333"/>
          <w:spacing w:val="8"/>
          <w:u w:val="single"/>
          <w:shd w:val="clear" w:color="auto" w:fill="FFFFFF"/>
        </w:rPr>
        <w:t>2020年09月07日14点30时</w:t>
      </w:r>
      <w:r w:rsidRPr="00336631">
        <w:rPr>
          <w:rFonts w:cs="宋体" w:hint="eastAsia"/>
          <w:color w:val="333333"/>
          <w:spacing w:val="8"/>
          <w:u w:val="single"/>
          <w:shd w:val="clear" w:color="auto" w:fill="FFFFFF"/>
        </w:rPr>
        <w:t>（北京时间）</w:t>
      </w:r>
    </w:p>
    <w:p w:rsidR="008E3C74" w:rsidRPr="00336631" w:rsidRDefault="00830F43">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u w:val="single"/>
        </w:rPr>
      </w:pPr>
      <w:r w:rsidRPr="00336631">
        <w:rPr>
          <w:rFonts w:cs="宋体" w:hint="eastAsia"/>
          <w:color w:val="333333"/>
          <w:spacing w:val="8"/>
          <w:shd w:val="clear" w:color="auto" w:fill="FFFFFF"/>
        </w:rPr>
        <w:t>地</w:t>
      </w:r>
      <w:r w:rsidR="00794041" w:rsidRPr="00336631">
        <w:rPr>
          <w:rFonts w:cs="宋体" w:hint="eastAsia"/>
          <w:color w:val="333333"/>
          <w:spacing w:val="8"/>
          <w:shd w:val="clear" w:color="auto" w:fill="FFFFFF"/>
        </w:rPr>
        <w:t xml:space="preserve"> </w:t>
      </w:r>
      <w:r w:rsidRPr="00336631">
        <w:rPr>
          <w:rFonts w:cs="宋体" w:hint="eastAsia"/>
          <w:color w:val="333333"/>
          <w:spacing w:val="8"/>
          <w:shd w:val="clear" w:color="auto" w:fill="FFFFFF"/>
        </w:rPr>
        <w:t>点：</w:t>
      </w:r>
      <w:r w:rsidRPr="00336631">
        <w:rPr>
          <w:rFonts w:cs="宋体" w:hint="eastAsia"/>
          <w:color w:val="333333"/>
          <w:spacing w:val="8"/>
          <w:u w:val="single"/>
          <w:shd w:val="clear" w:color="auto" w:fill="FFFFFF"/>
          <w:lang w:val="zh-CN"/>
        </w:rPr>
        <w:t>西宁市城西区西川南路76号万达中心1号楼14楼11414室</w:t>
      </w:r>
    </w:p>
    <w:p w:rsidR="008E3C74" w:rsidRPr="00336631" w:rsidRDefault="00830F43">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sidRPr="00336631">
        <w:rPr>
          <w:rFonts w:ascii="宋体" w:eastAsia="宋体" w:hAnsi="宋体" w:cs="宋体" w:hint="eastAsia"/>
          <w:color w:val="333333"/>
          <w:spacing w:val="8"/>
          <w:sz w:val="24"/>
          <w:szCs w:val="24"/>
          <w:shd w:val="clear" w:color="auto" w:fill="FFFFFF"/>
        </w:rPr>
        <w:t>六、公告期限</w:t>
      </w:r>
    </w:p>
    <w:p w:rsidR="008E3C74" w:rsidRPr="00336631" w:rsidRDefault="00830F43">
      <w:pPr>
        <w:pStyle w:val="af2"/>
        <w:shd w:val="clear" w:color="auto" w:fill="FFFFFF"/>
        <w:spacing w:before="0" w:beforeAutospacing="0" w:after="0" w:afterAutospacing="0" w:line="360" w:lineRule="auto"/>
        <w:ind w:firstLine="555"/>
        <w:rPr>
          <w:rFonts w:ascii="微软雅黑" w:eastAsia="微软雅黑" w:hAnsi="微软雅黑" w:cs="微软雅黑"/>
          <w:color w:val="333333"/>
          <w:spacing w:val="8"/>
        </w:rPr>
      </w:pPr>
      <w:r w:rsidRPr="00336631">
        <w:rPr>
          <w:rFonts w:cs="宋体" w:hint="eastAsia"/>
          <w:color w:val="333333"/>
          <w:spacing w:val="8"/>
          <w:shd w:val="clear" w:color="auto" w:fill="FFFFFF"/>
        </w:rPr>
        <w:t>自本公告发布之日起</w:t>
      </w:r>
      <w:r w:rsidR="00794041" w:rsidRPr="00336631">
        <w:rPr>
          <w:rFonts w:cs="宋体" w:hint="eastAsia"/>
          <w:color w:val="333333"/>
          <w:spacing w:val="8"/>
          <w:shd w:val="clear" w:color="auto" w:fill="FFFFFF"/>
        </w:rPr>
        <w:t>5</w:t>
      </w:r>
      <w:r w:rsidRPr="00336631">
        <w:rPr>
          <w:rFonts w:cs="宋体" w:hint="eastAsia"/>
          <w:color w:val="333333"/>
          <w:spacing w:val="8"/>
          <w:shd w:val="clear" w:color="auto" w:fill="FFFFFF"/>
        </w:rPr>
        <w:t>个工作日。</w:t>
      </w:r>
    </w:p>
    <w:p w:rsidR="008E3C74" w:rsidRPr="00336631" w:rsidRDefault="00830F43">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sidRPr="00336631">
        <w:rPr>
          <w:rFonts w:ascii="宋体" w:eastAsia="宋体" w:hAnsi="宋体" w:cs="宋体" w:hint="eastAsia"/>
          <w:color w:val="333333"/>
          <w:spacing w:val="8"/>
          <w:sz w:val="24"/>
          <w:szCs w:val="24"/>
          <w:shd w:val="clear" w:color="auto" w:fill="FFFFFF"/>
        </w:rPr>
        <w:t>七、其他补充事宜</w:t>
      </w:r>
    </w:p>
    <w:p w:rsidR="008E3C74" w:rsidRPr="00336631" w:rsidRDefault="00830F43" w:rsidP="00336631">
      <w:pPr>
        <w:pStyle w:val="af2"/>
        <w:shd w:val="clear" w:color="auto" w:fill="FFFFFF"/>
        <w:spacing w:before="0" w:beforeAutospacing="0" w:after="0" w:afterAutospacing="0" w:line="360" w:lineRule="auto"/>
        <w:ind w:firstLineChars="200" w:firstLine="512"/>
        <w:rPr>
          <w:rFonts w:cs="宋体"/>
          <w:color w:val="333333"/>
          <w:spacing w:val="8"/>
          <w:shd w:val="clear" w:color="auto" w:fill="FFFFFF"/>
          <w:lang w:val="zh-CN"/>
        </w:rPr>
      </w:pPr>
      <w:r w:rsidRPr="00336631">
        <w:rPr>
          <w:rFonts w:cs="宋体" w:hint="eastAsia"/>
          <w:color w:val="333333"/>
          <w:spacing w:val="8"/>
          <w:shd w:val="clear" w:color="auto" w:fill="FFFFFF"/>
          <w:lang w:val="zh-CN"/>
        </w:rPr>
        <w:t>本公告同时在《青海政府采购网》、《青海省电子招标投标公共服务平台》、《中国采购与招标网》上发布；公告内容以《青海政府采购网》发布的为准</w:t>
      </w:r>
      <w:r w:rsidR="00336631" w:rsidRPr="00336631">
        <w:rPr>
          <w:rFonts w:cs="宋体" w:hint="eastAsia"/>
          <w:color w:val="333333"/>
          <w:spacing w:val="8"/>
          <w:shd w:val="clear" w:color="auto" w:fill="FFFFFF"/>
          <w:lang w:val="zh-CN"/>
        </w:rPr>
        <w:t>。</w:t>
      </w:r>
    </w:p>
    <w:p w:rsidR="008E3C74" w:rsidRPr="00336631" w:rsidRDefault="00830F43">
      <w:pPr>
        <w:pStyle w:val="2"/>
        <w:keepNext w:val="0"/>
        <w:keepLines w:val="0"/>
        <w:widowControl/>
        <w:shd w:val="clear" w:color="auto" w:fill="FFFFFF"/>
        <w:spacing w:before="0" w:after="0" w:line="360" w:lineRule="auto"/>
        <w:jc w:val="left"/>
        <w:rPr>
          <w:rFonts w:ascii="微软雅黑" w:eastAsia="微软雅黑" w:hAnsi="微软雅黑" w:cs="微软雅黑"/>
          <w:color w:val="333333"/>
          <w:spacing w:val="8"/>
          <w:sz w:val="24"/>
          <w:szCs w:val="24"/>
        </w:rPr>
      </w:pPr>
      <w:r w:rsidRPr="00336631">
        <w:rPr>
          <w:rFonts w:ascii="宋体" w:eastAsia="宋体" w:hAnsi="宋体" w:cs="宋体" w:hint="eastAsia"/>
          <w:color w:val="333333"/>
          <w:spacing w:val="8"/>
          <w:sz w:val="24"/>
          <w:szCs w:val="24"/>
          <w:shd w:val="clear" w:color="auto" w:fill="FFFFFF"/>
        </w:rPr>
        <w:t>八、凡对本次采购提出询问，请按以下方式联系。</w:t>
      </w:r>
    </w:p>
    <w:p w:rsidR="008E3C74" w:rsidRPr="00336631" w:rsidRDefault="00830F43" w:rsidP="00336631">
      <w:pPr>
        <w:pStyle w:val="2"/>
        <w:keepNext w:val="0"/>
        <w:keepLines w:val="0"/>
        <w:widowControl/>
        <w:shd w:val="clear" w:color="auto" w:fill="FFFFFF"/>
        <w:spacing w:before="0" w:after="0" w:line="360" w:lineRule="auto"/>
        <w:ind w:firstLineChars="200" w:firstLine="514"/>
        <w:jc w:val="left"/>
        <w:rPr>
          <w:rFonts w:ascii="微软雅黑" w:eastAsia="微软雅黑" w:hAnsi="微软雅黑" w:cs="微软雅黑"/>
          <w:color w:val="333333"/>
          <w:spacing w:val="8"/>
          <w:sz w:val="24"/>
          <w:szCs w:val="24"/>
        </w:rPr>
      </w:pPr>
      <w:r w:rsidRPr="00336631">
        <w:rPr>
          <w:rFonts w:ascii="宋体" w:eastAsia="宋体" w:hAnsi="宋体" w:cs="宋体" w:hint="eastAsia"/>
          <w:color w:val="333333"/>
          <w:spacing w:val="8"/>
          <w:sz w:val="24"/>
          <w:szCs w:val="24"/>
          <w:shd w:val="clear" w:color="auto" w:fill="FFFFFF"/>
        </w:rPr>
        <w:t>1.采购人信息</w:t>
      </w:r>
    </w:p>
    <w:p w:rsidR="00336631" w:rsidRPr="000B6A68" w:rsidRDefault="00830F43" w:rsidP="000B6A68">
      <w:pPr>
        <w:pStyle w:val="af2"/>
        <w:shd w:val="clear" w:color="auto" w:fill="FFFFFF"/>
        <w:spacing w:before="0" w:beforeAutospacing="0" w:after="0" w:afterAutospacing="0" w:line="360" w:lineRule="auto"/>
        <w:ind w:firstLineChars="200" w:firstLine="512"/>
        <w:rPr>
          <w:rFonts w:cs="宋体"/>
          <w:color w:val="333333"/>
          <w:spacing w:val="8"/>
          <w:u w:val="single"/>
          <w:shd w:val="clear" w:color="auto" w:fill="FFFFFF"/>
        </w:rPr>
      </w:pPr>
      <w:r w:rsidRPr="000B6A68">
        <w:rPr>
          <w:rFonts w:cs="宋体" w:hint="eastAsia"/>
          <w:color w:val="333333"/>
          <w:spacing w:val="8"/>
          <w:shd w:val="clear" w:color="auto" w:fill="FFFFFF"/>
        </w:rPr>
        <w:t>名  称：</w:t>
      </w:r>
      <w:r w:rsidR="000B6A68" w:rsidRPr="000B6A68">
        <w:rPr>
          <w:rFonts w:cs="宋体" w:hint="eastAsia"/>
          <w:color w:val="333333"/>
          <w:spacing w:val="8"/>
          <w:u w:val="single"/>
          <w:shd w:val="clear" w:color="auto" w:fill="FFFFFF"/>
        </w:rPr>
        <w:t>黄南藏族自治州文体旅游广电局</w:t>
      </w:r>
    </w:p>
    <w:p w:rsidR="008E3C74" w:rsidRPr="000B6A68" w:rsidRDefault="00830F43" w:rsidP="000B6A68">
      <w:pPr>
        <w:pStyle w:val="af2"/>
        <w:shd w:val="clear" w:color="auto" w:fill="FFFFFF"/>
        <w:spacing w:before="0" w:beforeAutospacing="0" w:after="0" w:afterAutospacing="0" w:line="360" w:lineRule="auto"/>
        <w:ind w:firstLineChars="200" w:firstLine="512"/>
        <w:rPr>
          <w:rFonts w:cs="宋体"/>
          <w:color w:val="333333"/>
          <w:spacing w:val="8"/>
          <w:u w:val="single"/>
          <w:shd w:val="clear" w:color="auto" w:fill="FFFFFF"/>
        </w:rPr>
      </w:pPr>
      <w:r w:rsidRPr="000B6A68">
        <w:rPr>
          <w:rFonts w:cs="宋体" w:hint="eastAsia"/>
          <w:color w:val="333333"/>
          <w:spacing w:val="8"/>
          <w:shd w:val="clear" w:color="auto" w:fill="FFFFFF"/>
        </w:rPr>
        <w:t>地  址：</w:t>
      </w:r>
      <w:r w:rsidR="000B6A68" w:rsidRPr="000B6A68">
        <w:rPr>
          <w:rFonts w:cs="宋体" w:hint="eastAsia"/>
          <w:color w:val="333333"/>
          <w:spacing w:val="8"/>
          <w:u w:val="single"/>
          <w:shd w:val="clear" w:color="auto" w:fill="FFFFFF"/>
        </w:rPr>
        <w:t>黄南藏族自治州文体旅游广电局</w:t>
      </w:r>
    </w:p>
    <w:p w:rsidR="000B6A68" w:rsidRPr="000B6A68" w:rsidRDefault="000B6A68" w:rsidP="000B6A68">
      <w:pPr>
        <w:pStyle w:val="af2"/>
        <w:shd w:val="clear" w:color="auto" w:fill="FFFFFF"/>
        <w:spacing w:before="0" w:beforeAutospacing="0" w:after="0" w:afterAutospacing="0" w:line="360" w:lineRule="auto"/>
        <w:ind w:firstLineChars="200" w:firstLine="512"/>
        <w:rPr>
          <w:rFonts w:cs="宋体"/>
          <w:color w:val="333333"/>
          <w:spacing w:val="8"/>
          <w:u w:val="single"/>
          <w:shd w:val="clear" w:color="auto" w:fill="FFFFFF"/>
        </w:rPr>
      </w:pPr>
      <w:r w:rsidRPr="000B6A68">
        <w:rPr>
          <w:rFonts w:cs="宋体" w:hint="eastAsia"/>
          <w:color w:val="333333"/>
          <w:spacing w:val="8"/>
          <w:shd w:val="clear" w:color="auto" w:fill="FFFFFF"/>
        </w:rPr>
        <w:t>项目联系人：</w:t>
      </w:r>
      <w:r w:rsidRPr="000B6A68">
        <w:rPr>
          <w:rFonts w:cs="宋体" w:hint="eastAsia"/>
          <w:color w:val="333333"/>
          <w:spacing w:val="8"/>
          <w:u w:val="single"/>
          <w:shd w:val="clear" w:color="auto" w:fill="FFFFFF"/>
        </w:rPr>
        <w:t>陈老师</w:t>
      </w:r>
    </w:p>
    <w:p w:rsidR="000B6A68" w:rsidRPr="000B6A68" w:rsidRDefault="000B6A68" w:rsidP="000B6A68">
      <w:pPr>
        <w:pStyle w:val="af2"/>
        <w:shd w:val="clear" w:color="auto" w:fill="FFFFFF"/>
        <w:spacing w:before="0" w:beforeAutospacing="0" w:after="0" w:afterAutospacing="0" w:line="360" w:lineRule="auto"/>
        <w:ind w:firstLineChars="200" w:firstLine="512"/>
        <w:rPr>
          <w:rFonts w:cs="宋体"/>
          <w:color w:val="333333"/>
          <w:spacing w:val="8"/>
          <w:u w:val="single"/>
          <w:shd w:val="clear" w:color="auto" w:fill="FFFFFF"/>
        </w:rPr>
      </w:pPr>
      <w:r w:rsidRPr="000B6A68">
        <w:rPr>
          <w:rFonts w:cs="宋体" w:hint="eastAsia"/>
          <w:color w:val="333333"/>
          <w:spacing w:val="8"/>
          <w:shd w:val="clear" w:color="auto" w:fill="FFFFFF"/>
        </w:rPr>
        <w:t>联系方式：</w:t>
      </w:r>
      <w:r w:rsidRPr="000B6A68">
        <w:rPr>
          <w:rFonts w:cs="宋体" w:hint="eastAsia"/>
          <w:color w:val="333333"/>
          <w:spacing w:val="8"/>
          <w:u w:val="single"/>
          <w:shd w:val="clear" w:color="auto" w:fill="FFFFFF"/>
        </w:rPr>
        <w:t>0973-8728896</w:t>
      </w:r>
    </w:p>
    <w:p w:rsidR="008E3C74" w:rsidRPr="00336631" w:rsidRDefault="00830F43" w:rsidP="00336631">
      <w:pPr>
        <w:pStyle w:val="2"/>
        <w:keepNext w:val="0"/>
        <w:keepLines w:val="0"/>
        <w:widowControl/>
        <w:shd w:val="clear" w:color="auto" w:fill="FFFFFF"/>
        <w:spacing w:before="0" w:after="0" w:line="360" w:lineRule="auto"/>
        <w:ind w:firstLineChars="200" w:firstLine="514"/>
        <w:jc w:val="left"/>
        <w:rPr>
          <w:rFonts w:ascii="微软雅黑" w:eastAsia="微软雅黑" w:hAnsi="微软雅黑" w:cs="微软雅黑"/>
          <w:color w:val="333333"/>
          <w:spacing w:val="8"/>
          <w:sz w:val="24"/>
          <w:szCs w:val="24"/>
        </w:rPr>
      </w:pPr>
      <w:r w:rsidRPr="00336631">
        <w:rPr>
          <w:rFonts w:ascii="宋体" w:eastAsia="宋体" w:hAnsi="宋体" w:cs="宋体" w:hint="eastAsia"/>
          <w:color w:val="333333"/>
          <w:spacing w:val="8"/>
          <w:sz w:val="24"/>
          <w:szCs w:val="24"/>
          <w:shd w:val="clear" w:color="auto" w:fill="FFFFFF"/>
        </w:rPr>
        <w:t>2.采购代理机构信息</w:t>
      </w:r>
    </w:p>
    <w:p w:rsidR="008E3C74" w:rsidRPr="00336631" w:rsidRDefault="00830F43" w:rsidP="00336631">
      <w:pPr>
        <w:pStyle w:val="af2"/>
        <w:shd w:val="clear" w:color="auto" w:fill="FFFFFF"/>
        <w:spacing w:before="0" w:beforeAutospacing="0" w:after="0" w:afterAutospacing="0" w:line="360" w:lineRule="auto"/>
        <w:ind w:firstLineChars="200" w:firstLine="512"/>
        <w:rPr>
          <w:rFonts w:cs="宋体"/>
          <w:color w:val="333333"/>
          <w:spacing w:val="8"/>
          <w:shd w:val="clear" w:color="auto" w:fill="FFFFFF"/>
        </w:rPr>
      </w:pPr>
      <w:r w:rsidRPr="00336631">
        <w:rPr>
          <w:rFonts w:cs="宋体" w:hint="eastAsia"/>
          <w:color w:val="333333"/>
          <w:spacing w:val="8"/>
          <w:shd w:val="clear" w:color="auto" w:fill="FFFFFF"/>
        </w:rPr>
        <w:t>名  称：</w:t>
      </w:r>
      <w:r w:rsidRPr="0084001D">
        <w:rPr>
          <w:rFonts w:cs="宋体" w:hint="eastAsia"/>
          <w:color w:val="333333"/>
          <w:spacing w:val="8"/>
          <w:u w:val="single"/>
          <w:shd w:val="clear" w:color="auto" w:fill="FFFFFF"/>
        </w:rPr>
        <w:t>青海兴拓工程管理咨询有限公司</w:t>
      </w:r>
    </w:p>
    <w:p w:rsidR="008E3C74" w:rsidRPr="0084001D" w:rsidRDefault="00830F43" w:rsidP="00336631">
      <w:pPr>
        <w:pStyle w:val="af2"/>
        <w:shd w:val="clear" w:color="auto" w:fill="FFFFFF"/>
        <w:spacing w:before="0" w:beforeAutospacing="0" w:after="0" w:afterAutospacing="0" w:line="360" w:lineRule="auto"/>
        <w:ind w:firstLineChars="200" w:firstLine="512"/>
        <w:rPr>
          <w:rFonts w:cs="宋体"/>
          <w:color w:val="333333"/>
          <w:spacing w:val="8"/>
          <w:u w:val="single"/>
          <w:shd w:val="clear" w:color="auto" w:fill="FFFFFF"/>
        </w:rPr>
      </w:pPr>
      <w:r w:rsidRPr="00336631">
        <w:rPr>
          <w:rFonts w:cs="宋体" w:hint="eastAsia"/>
          <w:color w:val="333333"/>
          <w:spacing w:val="8"/>
          <w:shd w:val="clear" w:color="auto" w:fill="FFFFFF"/>
        </w:rPr>
        <w:t>地　　址：</w:t>
      </w:r>
      <w:r w:rsidRPr="0084001D">
        <w:rPr>
          <w:rFonts w:cs="宋体" w:hint="eastAsia"/>
          <w:color w:val="333333"/>
          <w:spacing w:val="8"/>
          <w:u w:val="single"/>
          <w:shd w:val="clear" w:color="auto" w:fill="FFFFFF"/>
        </w:rPr>
        <w:t>西宁市城西区西川南路76号万达中心1号楼14楼11414室</w:t>
      </w:r>
    </w:p>
    <w:p w:rsidR="008E3C74" w:rsidRPr="0084001D" w:rsidRDefault="00830F43" w:rsidP="00336631">
      <w:pPr>
        <w:pStyle w:val="af2"/>
        <w:shd w:val="clear" w:color="auto" w:fill="FFFFFF"/>
        <w:spacing w:before="0" w:beforeAutospacing="0" w:after="0" w:afterAutospacing="0" w:line="360" w:lineRule="auto"/>
        <w:ind w:firstLineChars="200" w:firstLine="512"/>
        <w:rPr>
          <w:rFonts w:cs="宋体"/>
          <w:color w:val="333333"/>
          <w:spacing w:val="8"/>
          <w:u w:val="single"/>
          <w:shd w:val="clear" w:color="auto" w:fill="FFFFFF"/>
        </w:rPr>
      </w:pPr>
      <w:r w:rsidRPr="00336631">
        <w:rPr>
          <w:rFonts w:cs="宋体" w:hint="eastAsia"/>
          <w:color w:val="333333"/>
          <w:spacing w:val="8"/>
          <w:shd w:val="clear" w:color="auto" w:fill="FFFFFF"/>
        </w:rPr>
        <w:t>联系方式：</w:t>
      </w:r>
      <w:r w:rsidRPr="0084001D">
        <w:rPr>
          <w:rFonts w:cs="宋体" w:hint="eastAsia"/>
          <w:color w:val="333333"/>
          <w:spacing w:val="8"/>
          <w:u w:val="single"/>
          <w:shd w:val="clear" w:color="auto" w:fill="FFFFFF"/>
        </w:rPr>
        <w:t>0971-6118825</w:t>
      </w:r>
    </w:p>
    <w:p w:rsidR="008E3C74" w:rsidRPr="00336631" w:rsidRDefault="00830F43" w:rsidP="00336631">
      <w:pPr>
        <w:pStyle w:val="2"/>
        <w:keepNext w:val="0"/>
        <w:keepLines w:val="0"/>
        <w:widowControl/>
        <w:shd w:val="clear" w:color="auto" w:fill="FFFFFF"/>
        <w:spacing w:before="0" w:after="0" w:line="360" w:lineRule="auto"/>
        <w:ind w:firstLineChars="200" w:firstLine="514"/>
        <w:jc w:val="left"/>
        <w:rPr>
          <w:rFonts w:ascii="微软雅黑" w:eastAsia="微软雅黑" w:hAnsi="微软雅黑" w:cs="微软雅黑"/>
          <w:color w:val="333333"/>
          <w:spacing w:val="8"/>
          <w:sz w:val="24"/>
          <w:szCs w:val="24"/>
        </w:rPr>
      </w:pPr>
      <w:r w:rsidRPr="00336631">
        <w:rPr>
          <w:rFonts w:ascii="宋体" w:eastAsia="宋体" w:hAnsi="宋体" w:cs="宋体" w:hint="eastAsia"/>
          <w:color w:val="333333"/>
          <w:spacing w:val="8"/>
          <w:sz w:val="24"/>
          <w:szCs w:val="24"/>
          <w:shd w:val="clear" w:color="auto" w:fill="FFFFFF"/>
        </w:rPr>
        <w:t>3.项目联系方式</w:t>
      </w:r>
    </w:p>
    <w:p w:rsidR="008E3C74" w:rsidRPr="0084001D" w:rsidRDefault="00830F43" w:rsidP="00336631">
      <w:pPr>
        <w:pStyle w:val="af2"/>
        <w:shd w:val="clear" w:color="auto" w:fill="FFFFFF"/>
        <w:spacing w:before="0" w:beforeAutospacing="0" w:after="0" w:afterAutospacing="0" w:line="360" w:lineRule="auto"/>
        <w:ind w:firstLineChars="200" w:firstLine="512"/>
        <w:rPr>
          <w:rFonts w:cs="宋体"/>
          <w:color w:val="333333"/>
          <w:spacing w:val="8"/>
          <w:u w:val="single"/>
          <w:shd w:val="clear" w:color="auto" w:fill="FFFFFF"/>
        </w:rPr>
      </w:pPr>
      <w:r w:rsidRPr="00336631">
        <w:rPr>
          <w:rFonts w:cs="宋体" w:hint="eastAsia"/>
          <w:color w:val="333333"/>
          <w:spacing w:val="8"/>
          <w:shd w:val="clear" w:color="auto" w:fill="FFFFFF"/>
        </w:rPr>
        <w:t>项目联系人：</w:t>
      </w:r>
      <w:r w:rsidR="000B6A68" w:rsidRPr="000B6A68">
        <w:rPr>
          <w:rFonts w:cs="宋体" w:hint="eastAsia"/>
          <w:color w:val="333333"/>
          <w:spacing w:val="8"/>
          <w:u w:val="single"/>
          <w:shd w:val="clear" w:color="auto" w:fill="FFFFFF"/>
        </w:rPr>
        <w:t>王先生、李女士</w:t>
      </w:r>
    </w:p>
    <w:p w:rsidR="008E3C74" w:rsidRPr="0084001D" w:rsidRDefault="00830F43" w:rsidP="00336631">
      <w:pPr>
        <w:pStyle w:val="af2"/>
        <w:shd w:val="clear" w:color="auto" w:fill="FFFFFF"/>
        <w:spacing w:before="0" w:beforeAutospacing="0" w:after="0" w:afterAutospacing="0" w:line="360" w:lineRule="auto"/>
        <w:ind w:firstLineChars="200" w:firstLine="512"/>
        <w:rPr>
          <w:rFonts w:cs="宋体"/>
          <w:color w:val="333333"/>
          <w:spacing w:val="8"/>
          <w:u w:val="single"/>
          <w:shd w:val="clear" w:color="auto" w:fill="FFFFFF"/>
        </w:rPr>
      </w:pPr>
      <w:r w:rsidRPr="00336631">
        <w:rPr>
          <w:rFonts w:cs="宋体" w:hint="eastAsia"/>
          <w:color w:val="333333"/>
          <w:spacing w:val="8"/>
          <w:shd w:val="clear" w:color="auto" w:fill="FFFFFF"/>
        </w:rPr>
        <w:t>电　　 话：</w:t>
      </w:r>
      <w:r w:rsidRPr="0084001D">
        <w:rPr>
          <w:rFonts w:cs="宋体" w:hint="eastAsia"/>
          <w:color w:val="333333"/>
          <w:spacing w:val="8"/>
          <w:u w:val="single"/>
          <w:shd w:val="clear" w:color="auto" w:fill="FFFFFF"/>
        </w:rPr>
        <w:t>0971-6118825</w:t>
      </w:r>
    </w:p>
    <w:p w:rsidR="008E3C74" w:rsidRDefault="008E3C74" w:rsidP="00336631">
      <w:pPr>
        <w:ind w:firstLineChars="200" w:firstLine="482"/>
        <w:jc w:val="left"/>
        <w:rPr>
          <w:b/>
          <w:bCs/>
          <w:sz w:val="24"/>
        </w:rPr>
      </w:pPr>
    </w:p>
    <w:p w:rsidR="0084001D" w:rsidRPr="0084001D" w:rsidRDefault="0084001D" w:rsidP="0084001D">
      <w:pPr>
        <w:pStyle w:val="a0"/>
        <w:ind w:left="640"/>
      </w:pPr>
    </w:p>
    <w:p w:rsidR="0084001D" w:rsidRDefault="0084001D" w:rsidP="0084001D">
      <w:pPr>
        <w:ind w:left="1734" w:firstLineChars="200" w:firstLine="480"/>
        <w:rPr>
          <w:sz w:val="24"/>
          <w:u w:val="single"/>
        </w:rPr>
      </w:pPr>
    </w:p>
    <w:p w:rsidR="008E3C74" w:rsidRPr="0084001D" w:rsidRDefault="0084001D" w:rsidP="000B6A68">
      <w:pPr>
        <w:spacing w:line="360" w:lineRule="auto"/>
        <w:ind w:left="1734" w:firstLineChars="200" w:firstLine="480"/>
        <w:jc w:val="center"/>
        <w:rPr>
          <w:sz w:val="24"/>
        </w:rPr>
      </w:pPr>
      <w:r w:rsidRPr="0084001D">
        <w:rPr>
          <w:rFonts w:hint="eastAsia"/>
          <w:sz w:val="24"/>
        </w:rPr>
        <w:t xml:space="preserve">                      </w:t>
      </w:r>
      <w:r w:rsidR="000B6A68">
        <w:rPr>
          <w:rFonts w:hint="eastAsia"/>
          <w:sz w:val="24"/>
        </w:rPr>
        <w:t xml:space="preserve">  </w:t>
      </w:r>
      <w:r w:rsidRPr="0084001D">
        <w:rPr>
          <w:rFonts w:hint="eastAsia"/>
          <w:sz w:val="24"/>
        </w:rPr>
        <w:t xml:space="preserve"> </w:t>
      </w:r>
      <w:r w:rsidRPr="0084001D">
        <w:rPr>
          <w:rFonts w:hint="eastAsia"/>
          <w:sz w:val="24"/>
        </w:rPr>
        <w:t>青海兴拓工程管理咨询有限公司</w:t>
      </w:r>
    </w:p>
    <w:p w:rsidR="008E3C74" w:rsidRPr="0084001D" w:rsidRDefault="00830F43" w:rsidP="000B6A68">
      <w:pPr>
        <w:pStyle w:val="a0"/>
        <w:spacing w:line="360" w:lineRule="auto"/>
        <w:ind w:left="640" w:firstLineChars="200" w:firstLine="480"/>
        <w:rPr>
          <w:rFonts w:asciiTheme="minorEastAsia" w:eastAsiaTheme="minorEastAsia" w:hAnsiTheme="minorEastAsia"/>
          <w:sz w:val="24"/>
          <w:szCs w:val="24"/>
        </w:rPr>
      </w:pPr>
      <w:r w:rsidRPr="0084001D">
        <w:rPr>
          <w:rFonts w:hint="eastAsia"/>
          <w:sz w:val="24"/>
          <w:szCs w:val="24"/>
        </w:rPr>
        <w:t xml:space="preserve">                                </w:t>
      </w:r>
      <w:r w:rsidR="00BB49F1" w:rsidRPr="0084001D">
        <w:rPr>
          <w:rFonts w:hint="eastAsia"/>
          <w:sz w:val="24"/>
          <w:szCs w:val="24"/>
        </w:rPr>
        <w:t xml:space="preserve">             </w:t>
      </w:r>
      <w:r w:rsidR="00BB49F1" w:rsidRPr="0084001D">
        <w:rPr>
          <w:rFonts w:asciiTheme="minorEastAsia" w:eastAsiaTheme="minorEastAsia" w:hAnsiTheme="minorEastAsia" w:hint="eastAsia"/>
          <w:sz w:val="24"/>
          <w:szCs w:val="24"/>
        </w:rPr>
        <w:t xml:space="preserve"> </w:t>
      </w:r>
      <w:r w:rsidRPr="0084001D">
        <w:rPr>
          <w:rFonts w:asciiTheme="minorEastAsia" w:eastAsiaTheme="minorEastAsia" w:hAnsiTheme="minorEastAsia" w:hint="eastAsia"/>
          <w:sz w:val="24"/>
          <w:szCs w:val="24"/>
        </w:rPr>
        <w:t>2020年0</w:t>
      </w:r>
      <w:r w:rsidR="001F6C01" w:rsidRPr="0084001D">
        <w:rPr>
          <w:rFonts w:asciiTheme="minorEastAsia" w:eastAsiaTheme="minorEastAsia" w:hAnsiTheme="minorEastAsia" w:hint="eastAsia"/>
          <w:sz w:val="24"/>
          <w:szCs w:val="24"/>
        </w:rPr>
        <w:t>8</w:t>
      </w:r>
      <w:r w:rsidRPr="0084001D">
        <w:rPr>
          <w:rFonts w:asciiTheme="minorEastAsia" w:eastAsiaTheme="minorEastAsia" w:hAnsiTheme="minorEastAsia" w:hint="eastAsia"/>
          <w:sz w:val="24"/>
          <w:szCs w:val="24"/>
        </w:rPr>
        <w:t>月</w:t>
      </w:r>
      <w:r w:rsidR="000B6A68">
        <w:rPr>
          <w:rFonts w:asciiTheme="minorEastAsia" w:eastAsiaTheme="minorEastAsia" w:hAnsiTheme="minorEastAsia" w:hint="eastAsia"/>
          <w:sz w:val="24"/>
          <w:szCs w:val="24"/>
        </w:rPr>
        <w:t>25</w:t>
      </w:r>
      <w:r w:rsidRPr="0084001D">
        <w:rPr>
          <w:rFonts w:asciiTheme="minorEastAsia" w:eastAsiaTheme="minorEastAsia" w:hAnsiTheme="minorEastAsia" w:hint="eastAsia"/>
          <w:sz w:val="24"/>
          <w:szCs w:val="24"/>
        </w:rPr>
        <w:t>日</w:t>
      </w:r>
    </w:p>
    <w:p w:rsidR="008E3C74" w:rsidRDefault="00830F43">
      <w:pPr>
        <w:rPr>
          <w:rStyle w:val="1Char"/>
          <w:rFonts w:ascii="Arial" w:hAnsi="Arial"/>
          <w:bCs w:val="0"/>
          <w:sz w:val="21"/>
          <w:szCs w:val="21"/>
        </w:rPr>
      </w:pPr>
      <w:bookmarkStart w:id="11" w:name="_Toc14772722"/>
      <w:r>
        <w:rPr>
          <w:rStyle w:val="1Char"/>
          <w:rFonts w:ascii="Arial" w:hAnsi="Arial" w:hint="eastAsia"/>
          <w:bCs w:val="0"/>
          <w:sz w:val="21"/>
          <w:szCs w:val="21"/>
        </w:rPr>
        <w:br w:type="page"/>
      </w:r>
    </w:p>
    <w:p w:rsidR="008E3C74" w:rsidRDefault="00830F43">
      <w:pPr>
        <w:pStyle w:val="10"/>
        <w:tabs>
          <w:tab w:val="clear" w:pos="8666"/>
          <w:tab w:val="right" w:leader="dot" w:pos="8676"/>
        </w:tabs>
        <w:spacing w:before="0" w:after="0" w:line="360" w:lineRule="auto"/>
        <w:jc w:val="center"/>
        <w:rPr>
          <w:sz w:val="36"/>
          <w:szCs w:val="36"/>
        </w:rPr>
      </w:pPr>
      <w:r>
        <w:rPr>
          <w:rStyle w:val="1Char"/>
          <w:rFonts w:ascii="Arial" w:hAnsi="Arial" w:hint="eastAsia"/>
          <w:b/>
          <w:caps w:val="0"/>
        </w:rPr>
        <w:lastRenderedPageBreak/>
        <w:t>第二部分</w:t>
      </w:r>
      <w:r>
        <w:rPr>
          <w:rStyle w:val="1Char"/>
          <w:rFonts w:ascii="Arial" w:hAnsi="Arial" w:hint="eastAsia"/>
          <w:b/>
          <w:caps w:val="0"/>
        </w:rPr>
        <w:t xml:space="preserve">  </w:t>
      </w:r>
      <w:r>
        <w:rPr>
          <w:rStyle w:val="1Char"/>
          <w:rFonts w:ascii="Arial" w:hAnsi="Arial" w:hint="eastAsia"/>
          <w:b/>
          <w:caps w:val="0"/>
        </w:rPr>
        <w:t>供应商须知前附表</w:t>
      </w:r>
      <w:bookmarkEnd w:id="8"/>
      <w:bookmarkEnd w:id="11"/>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8"/>
        <w:gridCol w:w="7252"/>
      </w:tblGrid>
      <w:tr w:rsidR="008E3C74" w:rsidRPr="00336631" w:rsidTr="00336631">
        <w:trPr>
          <w:jc w:val="center"/>
        </w:trPr>
        <w:tc>
          <w:tcPr>
            <w:tcW w:w="1868" w:type="dxa"/>
            <w:vAlign w:val="center"/>
          </w:tcPr>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采购项目名称</w:t>
            </w:r>
          </w:p>
        </w:tc>
        <w:tc>
          <w:tcPr>
            <w:tcW w:w="7252" w:type="dxa"/>
            <w:vAlign w:val="center"/>
          </w:tcPr>
          <w:p w:rsidR="008E3C74" w:rsidRPr="00336631" w:rsidRDefault="000B6A68" w:rsidP="00336631">
            <w:pPr>
              <w:autoSpaceDE w:val="0"/>
              <w:autoSpaceDN w:val="0"/>
              <w:adjustRightInd w:val="0"/>
              <w:spacing w:line="360" w:lineRule="auto"/>
              <w:jc w:val="left"/>
              <w:rPr>
                <w:rFonts w:ascii="宋体" w:hAnsi="宋体" w:cs="宋体"/>
                <w:kern w:val="0"/>
                <w:sz w:val="21"/>
                <w:szCs w:val="21"/>
                <w:lang w:val="zh-CN"/>
              </w:rPr>
            </w:pPr>
            <w:r>
              <w:rPr>
                <w:rFonts w:ascii="宋体" w:hAnsi="宋体" w:cs="宋体" w:hint="eastAsia"/>
                <w:kern w:val="0"/>
                <w:sz w:val="21"/>
                <w:szCs w:val="21"/>
                <w:lang w:val="zh-CN"/>
              </w:rPr>
              <w:t>黄南州黄河文化保护传承弘扬专项规划项目</w:t>
            </w:r>
          </w:p>
        </w:tc>
      </w:tr>
      <w:tr w:rsidR="008E3C74" w:rsidRPr="00336631" w:rsidTr="00336631">
        <w:trPr>
          <w:jc w:val="center"/>
        </w:trPr>
        <w:tc>
          <w:tcPr>
            <w:tcW w:w="1868" w:type="dxa"/>
            <w:vAlign w:val="center"/>
          </w:tcPr>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采购项目编号</w:t>
            </w:r>
          </w:p>
        </w:tc>
        <w:tc>
          <w:tcPr>
            <w:tcW w:w="7252" w:type="dxa"/>
            <w:vAlign w:val="center"/>
          </w:tcPr>
          <w:p w:rsidR="008E3C74" w:rsidRPr="00336631" w:rsidRDefault="000B6A68" w:rsidP="00336631">
            <w:pPr>
              <w:autoSpaceDE w:val="0"/>
              <w:autoSpaceDN w:val="0"/>
              <w:adjustRightInd w:val="0"/>
              <w:spacing w:line="360" w:lineRule="auto"/>
              <w:jc w:val="left"/>
              <w:rPr>
                <w:rFonts w:ascii="宋体" w:hAnsi="宋体" w:cs="宋体"/>
                <w:kern w:val="0"/>
                <w:sz w:val="21"/>
                <w:szCs w:val="21"/>
              </w:rPr>
            </w:pPr>
            <w:r>
              <w:rPr>
                <w:rFonts w:ascii="宋体" w:hAnsi="宋体" w:cs="宋体"/>
                <w:color w:val="000000"/>
                <w:sz w:val="21"/>
                <w:szCs w:val="21"/>
              </w:rPr>
              <w:t>青海兴拓竞磋（服务）2020-062</w:t>
            </w:r>
          </w:p>
        </w:tc>
      </w:tr>
      <w:tr w:rsidR="008E3C74" w:rsidRPr="00336631" w:rsidTr="00336631">
        <w:trPr>
          <w:jc w:val="center"/>
        </w:trPr>
        <w:tc>
          <w:tcPr>
            <w:tcW w:w="1868" w:type="dxa"/>
            <w:vAlign w:val="center"/>
          </w:tcPr>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采购方式</w:t>
            </w:r>
          </w:p>
        </w:tc>
        <w:tc>
          <w:tcPr>
            <w:tcW w:w="7252" w:type="dxa"/>
            <w:vAlign w:val="center"/>
          </w:tcPr>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竞争性磋商</w:t>
            </w:r>
          </w:p>
        </w:tc>
      </w:tr>
      <w:tr w:rsidR="008E3C74" w:rsidRPr="00336631" w:rsidTr="00336631">
        <w:trPr>
          <w:jc w:val="center"/>
        </w:trPr>
        <w:tc>
          <w:tcPr>
            <w:tcW w:w="1868" w:type="dxa"/>
            <w:vAlign w:val="center"/>
          </w:tcPr>
          <w:p w:rsidR="008E3C74" w:rsidRPr="00336631" w:rsidRDefault="00830F43" w:rsidP="00336631">
            <w:pPr>
              <w:autoSpaceDE w:val="0"/>
              <w:autoSpaceDN w:val="0"/>
              <w:adjustRightInd w:val="0"/>
              <w:spacing w:line="360" w:lineRule="auto"/>
              <w:rPr>
                <w:rFonts w:ascii="宋体" w:hAnsi="宋体" w:cs="宋体"/>
                <w:kern w:val="0"/>
                <w:sz w:val="21"/>
                <w:szCs w:val="21"/>
                <w:lang w:val="zh-CN"/>
              </w:rPr>
            </w:pPr>
            <w:r w:rsidRPr="00336631">
              <w:rPr>
                <w:rFonts w:ascii="宋体" w:hAnsi="宋体" w:cs="宋体" w:hint="eastAsia"/>
                <w:kern w:val="0"/>
                <w:sz w:val="21"/>
                <w:szCs w:val="21"/>
                <w:lang w:val="zh-CN"/>
              </w:rPr>
              <w:t>采购预算额度</w:t>
            </w:r>
          </w:p>
        </w:tc>
        <w:tc>
          <w:tcPr>
            <w:tcW w:w="7252" w:type="dxa"/>
            <w:vAlign w:val="center"/>
          </w:tcPr>
          <w:p w:rsidR="008E3C74" w:rsidRPr="00336631" w:rsidRDefault="00830F43" w:rsidP="00336631">
            <w:pPr>
              <w:autoSpaceDE w:val="0"/>
              <w:autoSpaceDN w:val="0"/>
              <w:adjustRightInd w:val="0"/>
              <w:spacing w:line="360" w:lineRule="auto"/>
              <w:rPr>
                <w:rFonts w:ascii="宋体" w:hAnsi="宋体" w:cs="宋体"/>
                <w:kern w:val="0"/>
                <w:sz w:val="21"/>
                <w:szCs w:val="21"/>
              </w:rPr>
            </w:pPr>
            <w:r w:rsidRPr="00336631">
              <w:rPr>
                <w:rFonts w:ascii="宋体" w:hAnsi="宋体" w:cs="宋体" w:hint="eastAsia"/>
                <w:kern w:val="0"/>
                <w:sz w:val="21"/>
                <w:szCs w:val="21"/>
              </w:rPr>
              <w:t>人民币2</w:t>
            </w:r>
            <w:r w:rsidR="001F6C01" w:rsidRPr="00336631">
              <w:rPr>
                <w:rFonts w:ascii="宋体" w:hAnsi="宋体" w:cs="宋体" w:hint="eastAsia"/>
                <w:kern w:val="0"/>
                <w:sz w:val="21"/>
                <w:szCs w:val="21"/>
              </w:rPr>
              <w:t>0</w:t>
            </w:r>
            <w:r w:rsidRPr="00336631">
              <w:rPr>
                <w:rFonts w:ascii="宋体" w:hAnsi="宋体" w:cs="宋体" w:hint="eastAsia"/>
                <w:kern w:val="0"/>
                <w:sz w:val="21"/>
                <w:szCs w:val="21"/>
              </w:rPr>
              <w:t>.</w:t>
            </w:r>
            <w:r w:rsidR="001F6C01" w:rsidRPr="00336631">
              <w:rPr>
                <w:rFonts w:ascii="宋体" w:hAnsi="宋体" w:cs="宋体" w:hint="eastAsia"/>
                <w:kern w:val="0"/>
                <w:sz w:val="21"/>
                <w:szCs w:val="21"/>
              </w:rPr>
              <w:t>00</w:t>
            </w:r>
            <w:r w:rsidRPr="00336631">
              <w:rPr>
                <w:rFonts w:ascii="宋体" w:hAnsi="宋体" w:cs="宋体" w:hint="eastAsia"/>
                <w:kern w:val="0"/>
                <w:sz w:val="21"/>
                <w:szCs w:val="21"/>
              </w:rPr>
              <w:t>万元整</w:t>
            </w:r>
          </w:p>
        </w:tc>
      </w:tr>
      <w:tr w:rsidR="008E3C74" w:rsidRPr="00336631" w:rsidTr="00336631">
        <w:trPr>
          <w:jc w:val="center"/>
        </w:trPr>
        <w:tc>
          <w:tcPr>
            <w:tcW w:w="1868" w:type="dxa"/>
            <w:vAlign w:val="center"/>
          </w:tcPr>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项目分包个数</w:t>
            </w:r>
          </w:p>
        </w:tc>
        <w:tc>
          <w:tcPr>
            <w:tcW w:w="7252" w:type="dxa"/>
            <w:vAlign w:val="center"/>
          </w:tcPr>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rPr>
              <w:t>无</w:t>
            </w:r>
          </w:p>
        </w:tc>
      </w:tr>
      <w:tr w:rsidR="008E3C74" w:rsidRPr="00336631" w:rsidTr="00336631">
        <w:trPr>
          <w:jc w:val="center"/>
        </w:trPr>
        <w:tc>
          <w:tcPr>
            <w:tcW w:w="1868" w:type="dxa"/>
            <w:vAlign w:val="center"/>
          </w:tcPr>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项目内容</w:t>
            </w:r>
          </w:p>
        </w:tc>
        <w:tc>
          <w:tcPr>
            <w:tcW w:w="7252" w:type="dxa"/>
            <w:vAlign w:val="center"/>
          </w:tcPr>
          <w:p w:rsidR="008E3C74" w:rsidRPr="00336631" w:rsidRDefault="000B6A68" w:rsidP="000B6A68">
            <w:pPr>
              <w:autoSpaceDE w:val="0"/>
              <w:autoSpaceDN w:val="0"/>
              <w:adjustRightInd w:val="0"/>
              <w:spacing w:line="360" w:lineRule="auto"/>
              <w:jc w:val="left"/>
              <w:rPr>
                <w:rFonts w:ascii="宋体" w:hAnsi="宋体" w:cs="宋体"/>
                <w:kern w:val="0"/>
                <w:sz w:val="21"/>
                <w:szCs w:val="21"/>
                <w:lang w:val="zh-CN"/>
              </w:rPr>
            </w:pPr>
            <w:r>
              <w:rPr>
                <w:rFonts w:ascii="宋体" w:hAnsi="宋体" w:cs="宋体" w:hint="eastAsia"/>
                <w:kern w:val="0"/>
                <w:sz w:val="21"/>
                <w:szCs w:val="21"/>
                <w:lang w:val="zh-CN"/>
              </w:rPr>
              <w:t>详见第六部分</w:t>
            </w:r>
            <w:r w:rsidRPr="000B6A68">
              <w:rPr>
                <w:rFonts w:ascii="宋体" w:hAnsi="宋体" w:cs="宋体" w:hint="eastAsia"/>
                <w:kern w:val="0"/>
                <w:sz w:val="21"/>
                <w:szCs w:val="21"/>
                <w:lang w:val="zh-CN"/>
              </w:rPr>
              <w:t>采购项目要求及技术参数</w:t>
            </w:r>
            <w:r>
              <w:rPr>
                <w:rFonts w:ascii="宋体" w:hAnsi="宋体" w:cs="宋体" w:hint="eastAsia"/>
                <w:kern w:val="0"/>
                <w:sz w:val="21"/>
                <w:szCs w:val="21"/>
                <w:lang w:val="zh-CN"/>
              </w:rPr>
              <w:t>；</w:t>
            </w:r>
          </w:p>
        </w:tc>
      </w:tr>
      <w:tr w:rsidR="008E3C74" w:rsidRPr="00336631" w:rsidTr="00336631">
        <w:trPr>
          <w:jc w:val="center"/>
        </w:trPr>
        <w:tc>
          <w:tcPr>
            <w:tcW w:w="1868" w:type="dxa"/>
            <w:vAlign w:val="center"/>
          </w:tcPr>
          <w:p w:rsidR="008E3C74" w:rsidRPr="00336631" w:rsidRDefault="00830F43" w:rsidP="00336631">
            <w:pPr>
              <w:spacing w:line="360" w:lineRule="auto"/>
              <w:rPr>
                <w:rFonts w:ascii="宋体" w:hAnsi="宋体" w:cs="宋体"/>
                <w:sz w:val="21"/>
                <w:szCs w:val="21"/>
              </w:rPr>
            </w:pPr>
            <w:r w:rsidRPr="00336631">
              <w:rPr>
                <w:rFonts w:ascii="宋体" w:hAnsi="宋体" w:cs="宋体" w:hint="eastAsia"/>
                <w:sz w:val="21"/>
                <w:szCs w:val="21"/>
              </w:rPr>
              <w:t>供应商资格条件</w:t>
            </w:r>
          </w:p>
        </w:tc>
        <w:tc>
          <w:tcPr>
            <w:tcW w:w="7252" w:type="dxa"/>
            <w:vAlign w:val="center"/>
          </w:tcPr>
          <w:p w:rsidR="00CF7D66" w:rsidRPr="00336631" w:rsidRDefault="00CF7D66" w:rsidP="00336631">
            <w:pPr>
              <w:wordWrap w:val="0"/>
              <w:topLinePunct/>
              <w:autoSpaceDE w:val="0"/>
              <w:adjustRightInd w:val="0"/>
              <w:spacing w:line="360" w:lineRule="auto"/>
              <w:rPr>
                <w:rFonts w:ascii="宋体" w:hAnsi="宋体" w:cs="宋体"/>
                <w:kern w:val="0"/>
                <w:sz w:val="21"/>
                <w:szCs w:val="21"/>
                <w:lang w:val="zh-CN"/>
              </w:rPr>
            </w:pPr>
            <w:r w:rsidRPr="00336631">
              <w:rPr>
                <w:rFonts w:ascii="宋体" w:hAnsi="宋体" w:cs="宋体"/>
                <w:kern w:val="0"/>
                <w:sz w:val="21"/>
                <w:szCs w:val="21"/>
                <w:lang w:val="zh-CN"/>
              </w:rPr>
              <w:t>1.符合《政府采购法》第22条条件，并提供下列材料：</w:t>
            </w:r>
          </w:p>
          <w:p w:rsidR="00CF7D66" w:rsidRPr="00336631" w:rsidRDefault="00CF7D66" w:rsidP="00336631">
            <w:pPr>
              <w:wordWrap w:val="0"/>
              <w:topLinePunct/>
              <w:autoSpaceDE w:val="0"/>
              <w:adjustRightInd w:val="0"/>
              <w:spacing w:line="360" w:lineRule="auto"/>
              <w:rPr>
                <w:rFonts w:ascii="宋体" w:hAnsi="宋体" w:cs="宋体"/>
                <w:kern w:val="0"/>
                <w:sz w:val="21"/>
                <w:szCs w:val="21"/>
                <w:lang w:val="zh-CN"/>
              </w:rPr>
            </w:pPr>
            <w:r w:rsidRPr="00336631">
              <w:rPr>
                <w:rFonts w:ascii="宋体" w:hAnsi="宋体" w:cs="宋体" w:hint="eastAsia"/>
                <w:kern w:val="0"/>
                <w:sz w:val="21"/>
                <w:szCs w:val="21"/>
                <w:lang w:val="zh-CN"/>
              </w:rPr>
              <w:t>（1）</w:t>
            </w:r>
            <w:r w:rsidRPr="00336631">
              <w:rPr>
                <w:rFonts w:ascii="宋体" w:hAnsi="宋体" w:cs="宋体"/>
                <w:kern w:val="0"/>
                <w:sz w:val="21"/>
                <w:szCs w:val="21"/>
                <w:lang w:val="zh-CN"/>
              </w:rPr>
              <w:t>磋商人的营业执照等证明文件，自然人的身份证明。</w:t>
            </w:r>
          </w:p>
          <w:p w:rsidR="00CF7D66" w:rsidRPr="00336631" w:rsidRDefault="00CF7D66" w:rsidP="00336631">
            <w:pPr>
              <w:wordWrap w:val="0"/>
              <w:topLinePunct/>
              <w:autoSpaceDE w:val="0"/>
              <w:adjustRightInd w:val="0"/>
              <w:spacing w:line="360" w:lineRule="auto"/>
              <w:rPr>
                <w:rFonts w:ascii="宋体" w:hAnsi="宋体" w:cs="宋体"/>
                <w:kern w:val="0"/>
                <w:sz w:val="21"/>
                <w:szCs w:val="21"/>
                <w:lang w:val="zh-CN"/>
              </w:rPr>
            </w:pPr>
            <w:r w:rsidRPr="00336631">
              <w:rPr>
                <w:rFonts w:ascii="宋体" w:hAnsi="宋体" w:cs="宋体" w:hint="eastAsia"/>
                <w:kern w:val="0"/>
                <w:sz w:val="21"/>
                <w:szCs w:val="21"/>
                <w:lang w:val="zh-CN"/>
              </w:rPr>
              <w:t>（2）</w:t>
            </w:r>
            <w:r w:rsidRPr="00336631">
              <w:rPr>
                <w:rFonts w:ascii="宋体" w:hAnsi="宋体" w:cs="宋体"/>
                <w:kern w:val="0"/>
                <w:sz w:val="21"/>
                <w:szCs w:val="21"/>
                <w:lang w:val="zh-CN"/>
              </w:rPr>
              <w:t>财务状况报告，依法缴纳税收和社会保障资金的相关材料。</w:t>
            </w:r>
          </w:p>
          <w:p w:rsidR="00CF7D66" w:rsidRPr="00336631" w:rsidRDefault="00CF7D66" w:rsidP="00336631">
            <w:pPr>
              <w:wordWrap w:val="0"/>
              <w:topLinePunct/>
              <w:autoSpaceDE w:val="0"/>
              <w:adjustRightInd w:val="0"/>
              <w:spacing w:line="360" w:lineRule="auto"/>
              <w:rPr>
                <w:rFonts w:ascii="宋体" w:hAnsi="宋体" w:cs="宋体"/>
                <w:kern w:val="0"/>
                <w:sz w:val="21"/>
                <w:szCs w:val="21"/>
                <w:lang w:val="zh-CN"/>
              </w:rPr>
            </w:pPr>
            <w:r w:rsidRPr="00336631">
              <w:rPr>
                <w:rFonts w:ascii="宋体" w:hAnsi="宋体" w:cs="宋体" w:hint="eastAsia"/>
                <w:kern w:val="0"/>
                <w:sz w:val="21"/>
                <w:szCs w:val="21"/>
                <w:lang w:val="zh-CN"/>
              </w:rPr>
              <w:t>（3）</w:t>
            </w:r>
            <w:r w:rsidRPr="00336631">
              <w:rPr>
                <w:rFonts w:ascii="宋体" w:hAnsi="宋体" w:cs="宋体"/>
                <w:kern w:val="0"/>
                <w:sz w:val="21"/>
                <w:szCs w:val="21"/>
                <w:lang w:val="zh-CN"/>
              </w:rPr>
              <w:t>具备履行合同所必需的设备和专业技术能力的证明材料。</w:t>
            </w:r>
          </w:p>
          <w:p w:rsidR="00CF7D66" w:rsidRPr="00336631" w:rsidRDefault="00CF7D66" w:rsidP="00336631">
            <w:pPr>
              <w:wordWrap w:val="0"/>
              <w:topLinePunct/>
              <w:autoSpaceDE w:val="0"/>
              <w:adjustRightInd w:val="0"/>
              <w:spacing w:line="360" w:lineRule="auto"/>
              <w:rPr>
                <w:rFonts w:ascii="宋体" w:hAnsi="宋体" w:cs="宋体"/>
                <w:kern w:val="0"/>
                <w:sz w:val="21"/>
                <w:szCs w:val="21"/>
                <w:lang w:val="zh-CN"/>
              </w:rPr>
            </w:pPr>
            <w:r w:rsidRPr="00336631">
              <w:rPr>
                <w:rFonts w:ascii="宋体" w:hAnsi="宋体" w:cs="宋体" w:hint="eastAsia"/>
                <w:kern w:val="0"/>
                <w:sz w:val="21"/>
                <w:szCs w:val="21"/>
                <w:lang w:val="zh-CN"/>
              </w:rPr>
              <w:t>（4）</w:t>
            </w:r>
            <w:r w:rsidRPr="00336631">
              <w:rPr>
                <w:rFonts w:ascii="宋体" w:hAnsi="宋体" w:cs="宋体"/>
                <w:kern w:val="0"/>
                <w:sz w:val="21"/>
                <w:szCs w:val="21"/>
                <w:lang w:val="zh-CN"/>
              </w:rPr>
              <w:t>参加政府采购活动前3年内在经营活动中没有重大违法记录的书面声明。</w:t>
            </w:r>
          </w:p>
          <w:p w:rsidR="00CF7D66" w:rsidRPr="00336631" w:rsidRDefault="00CF7D66" w:rsidP="00336631">
            <w:pPr>
              <w:wordWrap w:val="0"/>
              <w:topLinePunct/>
              <w:autoSpaceDE w:val="0"/>
              <w:adjustRightInd w:val="0"/>
              <w:spacing w:line="360" w:lineRule="auto"/>
              <w:rPr>
                <w:rFonts w:ascii="宋体" w:hAnsi="宋体" w:cs="宋体"/>
                <w:kern w:val="0"/>
                <w:sz w:val="21"/>
                <w:szCs w:val="21"/>
                <w:lang w:val="zh-CN"/>
              </w:rPr>
            </w:pPr>
            <w:r w:rsidRPr="00336631">
              <w:rPr>
                <w:rFonts w:ascii="宋体" w:hAnsi="宋体" w:cs="宋体" w:hint="eastAsia"/>
                <w:kern w:val="0"/>
                <w:sz w:val="21"/>
                <w:szCs w:val="21"/>
                <w:lang w:val="zh-CN"/>
              </w:rPr>
              <w:t>（5）</w:t>
            </w:r>
            <w:r w:rsidRPr="00336631">
              <w:rPr>
                <w:rFonts w:ascii="宋体" w:hAnsi="宋体" w:cs="宋体"/>
                <w:kern w:val="0"/>
                <w:sz w:val="21"/>
                <w:szCs w:val="21"/>
                <w:lang w:val="zh-CN"/>
              </w:rPr>
              <w:t>具备法律、行政法规规定的其他条件的证明材料。</w:t>
            </w:r>
          </w:p>
          <w:p w:rsidR="00CF7D66" w:rsidRPr="00336631" w:rsidRDefault="00CF7D66" w:rsidP="00336631">
            <w:pPr>
              <w:wordWrap w:val="0"/>
              <w:topLinePunct/>
              <w:autoSpaceDE w:val="0"/>
              <w:adjustRightInd w:val="0"/>
              <w:spacing w:line="360" w:lineRule="auto"/>
              <w:rPr>
                <w:rFonts w:ascii="宋体" w:hAnsi="宋体" w:cs="宋体"/>
                <w:kern w:val="0"/>
                <w:sz w:val="21"/>
                <w:szCs w:val="21"/>
                <w:lang w:val="zh-CN"/>
              </w:rPr>
            </w:pPr>
            <w:r w:rsidRPr="00336631">
              <w:rPr>
                <w:rFonts w:ascii="宋体" w:hAnsi="宋体" w:cs="宋体"/>
                <w:kern w:val="0"/>
                <w:sz w:val="21"/>
                <w:szCs w:val="21"/>
                <w:lang w:val="zh-CN"/>
              </w:rPr>
              <w:t>2. 单位负责人为同一人或者存在直接控股、管理关系的不同磋商人，不得参加同一合同项下的政府采购活动。否则，皆取消投标资格；</w:t>
            </w:r>
          </w:p>
          <w:p w:rsidR="00CF7D66" w:rsidRPr="00336631" w:rsidRDefault="00CF7D66" w:rsidP="00336631">
            <w:pPr>
              <w:wordWrap w:val="0"/>
              <w:topLinePunct/>
              <w:autoSpaceDE w:val="0"/>
              <w:adjustRightInd w:val="0"/>
              <w:spacing w:line="360" w:lineRule="auto"/>
              <w:rPr>
                <w:rFonts w:ascii="宋体" w:hAnsi="宋体" w:cs="宋体"/>
                <w:kern w:val="0"/>
                <w:sz w:val="21"/>
                <w:szCs w:val="21"/>
                <w:lang w:val="zh-CN"/>
              </w:rPr>
            </w:pPr>
            <w:r w:rsidRPr="00336631">
              <w:rPr>
                <w:rFonts w:ascii="宋体" w:hAnsi="宋体" w:cs="宋体"/>
                <w:kern w:val="0"/>
                <w:sz w:val="21"/>
                <w:szCs w:val="21"/>
                <w:lang w:val="zh-CN"/>
              </w:rPr>
              <w:t>3.为本采购项目提供整体设计、规范编制或者项目管理、监理、检测等服务的磋商人，不得再参加该采购项目的其他采购活动；</w:t>
            </w:r>
          </w:p>
          <w:p w:rsidR="00CF7D66" w:rsidRPr="00336631" w:rsidRDefault="00CF7D66" w:rsidP="00336631">
            <w:pPr>
              <w:wordWrap w:val="0"/>
              <w:topLinePunct/>
              <w:autoSpaceDE w:val="0"/>
              <w:adjustRightInd w:val="0"/>
              <w:spacing w:line="360" w:lineRule="auto"/>
              <w:rPr>
                <w:rFonts w:ascii="宋体" w:hAnsi="宋体" w:cs="宋体"/>
                <w:kern w:val="0"/>
                <w:sz w:val="21"/>
                <w:szCs w:val="21"/>
                <w:lang w:val="zh-CN"/>
              </w:rPr>
            </w:pPr>
            <w:r w:rsidRPr="00336631">
              <w:rPr>
                <w:rFonts w:ascii="宋体" w:hAnsi="宋体" w:cs="宋体"/>
                <w:kern w:val="0"/>
                <w:sz w:val="21"/>
                <w:szCs w:val="21"/>
                <w:lang w:val="zh-CN"/>
              </w:rPr>
              <w:t>4.本项目不接受磋商人以联合体方式进行投标；</w:t>
            </w:r>
          </w:p>
          <w:p w:rsidR="00CF7D66" w:rsidRPr="00336631" w:rsidRDefault="00CF7D66" w:rsidP="00336631">
            <w:pPr>
              <w:wordWrap w:val="0"/>
              <w:topLinePunct/>
              <w:autoSpaceDE w:val="0"/>
              <w:adjustRightInd w:val="0"/>
              <w:spacing w:line="360" w:lineRule="auto"/>
              <w:rPr>
                <w:rFonts w:ascii="宋体" w:hAnsi="宋体" w:cs="宋体"/>
                <w:kern w:val="0"/>
                <w:sz w:val="21"/>
                <w:szCs w:val="21"/>
                <w:lang w:val="zh-CN"/>
              </w:rPr>
            </w:pPr>
            <w:r w:rsidRPr="00336631">
              <w:rPr>
                <w:rFonts w:ascii="宋体" w:hAnsi="宋体" w:cs="宋体"/>
                <w:kern w:val="0"/>
                <w:sz w:val="21"/>
                <w:szCs w:val="21"/>
                <w:lang w:val="zh-CN"/>
              </w:rPr>
              <w:t>5. 经信用中国（www.creditchina.gov.cn）、中国政府采购网（www.ccgp.gov.cn）等渠道查询后，列入失信被执行人、重大税收违法案件当事人名单、政府采购严重违法失信行为记录名单的，取消投标资格，时间为磋商截止时间前</w:t>
            </w:r>
            <w:r w:rsidRPr="00707673">
              <w:rPr>
                <w:rFonts w:ascii="宋体" w:hAnsi="宋体" w:cs="宋体"/>
                <w:kern w:val="0"/>
                <w:sz w:val="21"/>
                <w:szCs w:val="21"/>
                <w:lang w:val="zh-CN"/>
              </w:rPr>
              <w:t>1</w:t>
            </w:r>
            <w:r w:rsidRPr="00336631">
              <w:rPr>
                <w:rFonts w:ascii="宋体" w:hAnsi="宋体" w:cs="宋体"/>
                <w:kern w:val="0"/>
                <w:sz w:val="21"/>
                <w:szCs w:val="21"/>
                <w:lang w:val="zh-CN"/>
              </w:rPr>
              <w:t>0天内。</w:t>
            </w:r>
          </w:p>
          <w:p w:rsidR="008E3C74" w:rsidRPr="00707673" w:rsidRDefault="00CF7D66" w:rsidP="00707673">
            <w:pPr>
              <w:pStyle w:val="2"/>
              <w:keepNext w:val="0"/>
              <w:keepLines w:val="0"/>
              <w:widowControl/>
              <w:shd w:val="clear" w:color="auto" w:fill="FFFFFF"/>
              <w:spacing w:before="0" w:after="0" w:line="360" w:lineRule="auto"/>
              <w:jc w:val="left"/>
              <w:rPr>
                <w:rFonts w:ascii="宋体" w:eastAsia="宋体" w:hAnsi="宋体" w:cs="宋体"/>
                <w:b w:val="0"/>
                <w:bCs w:val="0"/>
                <w:kern w:val="0"/>
                <w:sz w:val="21"/>
                <w:szCs w:val="21"/>
                <w:lang w:val="zh-CN"/>
              </w:rPr>
            </w:pPr>
            <w:r w:rsidRPr="00707673">
              <w:rPr>
                <w:rFonts w:ascii="宋体" w:eastAsia="宋体" w:hAnsi="宋体" w:cs="宋体" w:hint="eastAsia"/>
                <w:b w:val="0"/>
                <w:bCs w:val="0"/>
                <w:kern w:val="0"/>
                <w:sz w:val="21"/>
                <w:szCs w:val="21"/>
                <w:lang w:val="zh-CN"/>
              </w:rPr>
              <w:t>6.</w:t>
            </w:r>
            <w:r w:rsidR="00707673">
              <w:rPr>
                <w:rFonts w:ascii="宋体" w:eastAsia="宋体" w:hAnsi="宋体" w:cs="宋体" w:hint="eastAsia"/>
                <w:b w:val="0"/>
                <w:bCs w:val="0"/>
                <w:kern w:val="0"/>
                <w:sz w:val="21"/>
                <w:szCs w:val="21"/>
                <w:lang w:val="zh-CN"/>
              </w:rPr>
              <w:t>其他</w:t>
            </w:r>
            <w:r w:rsidR="00336631" w:rsidRPr="00707673">
              <w:rPr>
                <w:rFonts w:ascii="宋体" w:eastAsia="宋体" w:hAnsi="宋体" w:cs="宋体" w:hint="eastAsia"/>
                <w:b w:val="0"/>
                <w:bCs w:val="0"/>
                <w:kern w:val="0"/>
                <w:sz w:val="21"/>
                <w:szCs w:val="21"/>
                <w:lang w:val="zh-CN"/>
              </w:rPr>
              <w:t>要求：</w:t>
            </w:r>
            <w:r w:rsidR="004B7631" w:rsidRPr="004B7631">
              <w:rPr>
                <w:rFonts w:ascii="宋体" w:eastAsia="宋体" w:hAnsi="宋体" w:cs="宋体"/>
                <w:b w:val="0"/>
                <w:bCs w:val="0"/>
                <w:kern w:val="0"/>
                <w:sz w:val="21"/>
                <w:szCs w:val="21"/>
                <w:lang w:val="zh-CN"/>
              </w:rPr>
              <w:t>磋商供应商</w:t>
            </w:r>
            <w:r w:rsidR="00707673" w:rsidRPr="00707673">
              <w:rPr>
                <w:rFonts w:ascii="宋体" w:eastAsia="宋体" w:hAnsi="宋体" w:cs="宋体"/>
                <w:b w:val="0"/>
                <w:bCs w:val="0"/>
                <w:kern w:val="0"/>
                <w:sz w:val="21"/>
                <w:szCs w:val="21"/>
                <w:lang w:val="zh-CN"/>
              </w:rPr>
              <w:t>须具备</w:t>
            </w:r>
            <w:r w:rsidR="00707673" w:rsidRPr="00707673">
              <w:rPr>
                <w:rFonts w:ascii="宋体" w:eastAsia="宋体" w:hAnsi="宋体" w:cs="宋体" w:hint="eastAsia"/>
                <w:b w:val="0"/>
                <w:bCs w:val="0"/>
                <w:kern w:val="0"/>
                <w:sz w:val="21"/>
                <w:szCs w:val="21"/>
                <w:lang w:val="zh-CN"/>
              </w:rPr>
              <w:t>旅游规划设计</w:t>
            </w:r>
            <w:r w:rsidR="00707673" w:rsidRPr="00707673">
              <w:rPr>
                <w:rFonts w:ascii="宋体" w:eastAsia="宋体" w:hAnsi="宋体" w:cs="宋体"/>
                <w:b w:val="0"/>
                <w:bCs w:val="0"/>
                <w:kern w:val="0"/>
                <w:sz w:val="21"/>
                <w:szCs w:val="21"/>
                <w:lang w:val="zh-CN"/>
              </w:rPr>
              <w:t>丙级及以上资质并在人员、设备、资金等方面具有相应的能力。</w:t>
            </w:r>
          </w:p>
        </w:tc>
      </w:tr>
      <w:tr w:rsidR="008E3C74" w:rsidRPr="00336631" w:rsidTr="00336631">
        <w:trPr>
          <w:jc w:val="center"/>
        </w:trPr>
        <w:tc>
          <w:tcPr>
            <w:tcW w:w="1868" w:type="dxa"/>
            <w:shd w:val="clear" w:color="auto" w:fill="auto"/>
            <w:vAlign w:val="center"/>
          </w:tcPr>
          <w:p w:rsidR="008E3C74" w:rsidRPr="00336631" w:rsidRDefault="00830F43" w:rsidP="00336631">
            <w:pPr>
              <w:widowControl/>
              <w:spacing w:line="360" w:lineRule="auto"/>
              <w:rPr>
                <w:rFonts w:ascii="宋体" w:hAnsi="宋体" w:cs="宋体"/>
                <w:sz w:val="21"/>
                <w:szCs w:val="21"/>
              </w:rPr>
            </w:pPr>
            <w:r w:rsidRPr="00336631">
              <w:rPr>
                <w:rFonts w:ascii="宋体" w:hAnsi="宋体" w:cs="宋体" w:hint="eastAsia"/>
                <w:kern w:val="0"/>
                <w:sz w:val="21"/>
                <w:szCs w:val="21"/>
              </w:rPr>
              <w:t>服务期限</w:t>
            </w:r>
          </w:p>
        </w:tc>
        <w:tc>
          <w:tcPr>
            <w:tcW w:w="7252" w:type="dxa"/>
            <w:shd w:val="clear" w:color="000000" w:fill="FFFFFF"/>
            <w:vAlign w:val="center"/>
          </w:tcPr>
          <w:p w:rsidR="008E3C74" w:rsidRPr="00336631" w:rsidRDefault="000B6A68" w:rsidP="00336631">
            <w:pPr>
              <w:widowControl/>
              <w:spacing w:line="360" w:lineRule="auto"/>
              <w:rPr>
                <w:rFonts w:ascii="宋体" w:hAnsi="宋体" w:cs="宋体"/>
                <w:kern w:val="0"/>
                <w:sz w:val="21"/>
                <w:szCs w:val="21"/>
              </w:rPr>
            </w:pPr>
            <w:r>
              <w:rPr>
                <w:rFonts w:ascii="宋体" w:hAnsi="宋体" w:cs="宋体" w:hint="eastAsia"/>
                <w:bCs/>
                <w:kern w:val="0"/>
                <w:sz w:val="21"/>
                <w:szCs w:val="21"/>
              </w:rPr>
              <w:t>按合同约定执行</w:t>
            </w:r>
          </w:p>
        </w:tc>
      </w:tr>
      <w:tr w:rsidR="008E3C74" w:rsidRPr="00336631" w:rsidTr="00336631">
        <w:trPr>
          <w:jc w:val="center"/>
        </w:trPr>
        <w:tc>
          <w:tcPr>
            <w:tcW w:w="1868" w:type="dxa"/>
            <w:shd w:val="clear" w:color="auto" w:fill="auto"/>
            <w:vAlign w:val="center"/>
          </w:tcPr>
          <w:p w:rsidR="008E3C74" w:rsidRPr="00336631" w:rsidRDefault="00830F43" w:rsidP="00336631">
            <w:pPr>
              <w:widowControl/>
              <w:spacing w:line="360" w:lineRule="auto"/>
              <w:rPr>
                <w:rFonts w:ascii="宋体" w:hAnsi="宋体" w:cs="宋体"/>
                <w:kern w:val="0"/>
                <w:sz w:val="21"/>
                <w:szCs w:val="21"/>
              </w:rPr>
            </w:pPr>
            <w:r w:rsidRPr="00336631">
              <w:rPr>
                <w:rFonts w:ascii="宋体" w:hAnsi="宋体" w:cs="宋体" w:hint="eastAsia"/>
                <w:kern w:val="0"/>
                <w:sz w:val="21"/>
                <w:szCs w:val="21"/>
              </w:rPr>
              <w:t>服务地点</w:t>
            </w:r>
          </w:p>
        </w:tc>
        <w:tc>
          <w:tcPr>
            <w:tcW w:w="7252" w:type="dxa"/>
            <w:shd w:val="clear" w:color="000000" w:fill="FFFFFF"/>
            <w:vAlign w:val="center"/>
          </w:tcPr>
          <w:p w:rsidR="008E3C74" w:rsidRPr="00336631" w:rsidRDefault="00830F43" w:rsidP="00336631">
            <w:pPr>
              <w:widowControl/>
              <w:spacing w:line="360" w:lineRule="auto"/>
              <w:rPr>
                <w:rFonts w:ascii="宋体" w:hAnsi="宋体" w:cs="宋体"/>
                <w:kern w:val="0"/>
                <w:sz w:val="21"/>
                <w:szCs w:val="21"/>
              </w:rPr>
            </w:pPr>
            <w:r w:rsidRPr="00336631">
              <w:rPr>
                <w:rFonts w:ascii="宋体" w:hAnsi="宋体" w:cs="宋体" w:hint="eastAsia"/>
                <w:kern w:val="0"/>
                <w:sz w:val="21"/>
                <w:szCs w:val="21"/>
              </w:rPr>
              <w:t>采购人指定地点</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rPr>
                <w:rFonts w:ascii="宋体" w:hAnsi="宋体" w:cs="宋体"/>
                <w:sz w:val="21"/>
                <w:szCs w:val="21"/>
              </w:rPr>
            </w:pPr>
            <w:r w:rsidRPr="00336631">
              <w:rPr>
                <w:rFonts w:ascii="宋体" w:hAnsi="宋体" w:cs="宋体" w:hint="eastAsia"/>
                <w:kern w:val="0"/>
                <w:sz w:val="21"/>
                <w:szCs w:val="21"/>
                <w:lang w:val="zh-CN"/>
              </w:rPr>
              <w:t>投标保证金</w:t>
            </w:r>
          </w:p>
        </w:tc>
        <w:tc>
          <w:tcPr>
            <w:tcW w:w="7252" w:type="dxa"/>
            <w:shd w:val="clear" w:color="000000" w:fill="FFFFFF"/>
            <w:vAlign w:val="center"/>
          </w:tcPr>
          <w:p w:rsidR="008E3C74" w:rsidRPr="00336631" w:rsidRDefault="00830F43" w:rsidP="00336631">
            <w:pPr>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w:t>
            </w:r>
            <w:r w:rsidR="00336631">
              <w:rPr>
                <w:rFonts w:ascii="宋体" w:hAnsi="宋体" w:cs="宋体" w:hint="eastAsia"/>
                <w:kern w:val="0"/>
                <w:sz w:val="21"/>
                <w:szCs w:val="21"/>
              </w:rPr>
              <w:t>3800</w:t>
            </w:r>
            <w:r w:rsidRPr="00336631">
              <w:rPr>
                <w:rFonts w:ascii="宋体" w:hAnsi="宋体" w:cs="宋体" w:hint="eastAsia"/>
                <w:kern w:val="0"/>
                <w:sz w:val="21"/>
                <w:szCs w:val="21"/>
              </w:rPr>
              <w:t>.00元（</w:t>
            </w:r>
            <w:r w:rsidR="00336631">
              <w:rPr>
                <w:rFonts w:ascii="宋体" w:hAnsi="宋体" w:cs="宋体" w:hint="eastAsia"/>
                <w:kern w:val="0"/>
                <w:sz w:val="21"/>
                <w:szCs w:val="21"/>
              </w:rPr>
              <w:t>叁仟捌佰元整</w:t>
            </w:r>
            <w:r w:rsidRPr="00336631">
              <w:rPr>
                <w:rFonts w:ascii="宋体" w:hAnsi="宋体" w:cs="宋体" w:hint="eastAsia"/>
                <w:kern w:val="0"/>
                <w:sz w:val="21"/>
                <w:szCs w:val="21"/>
              </w:rPr>
              <w:t>）</w:t>
            </w:r>
          </w:p>
          <w:p w:rsidR="008E3C74" w:rsidRPr="00336631" w:rsidRDefault="00830F43" w:rsidP="00336631">
            <w:pPr>
              <w:spacing w:line="360" w:lineRule="auto"/>
              <w:jc w:val="left"/>
              <w:rPr>
                <w:rFonts w:ascii="宋体" w:hAnsi="宋体" w:cs="宋体"/>
                <w:b/>
                <w:kern w:val="0"/>
                <w:sz w:val="21"/>
                <w:szCs w:val="21"/>
                <w:lang w:val="zh-CN"/>
              </w:rPr>
            </w:pPr>
            <w:r w:rsidRPr="00336631">
              <w:rPr>
                <w:rFonts w:ascii="宋体" w:hAnsi="宋体" w:cs="宋体" w:hint="eastAsia"/>
                <w:b/>
                <w:kern w:val="0"/>
                <w:sz w:val="21"/>
                <w:szCs w:val="21"/>
                <w:lang w:val="zh-CN"/>
              </w:rPr>
              <w:t>收款单位：青海兴拓工程管理咨询有限公司</w:t>
            </w:r>
          </w:p>
          <w:p w:rsidR="008E3C74" w:rsidRPr="00336631" w:rsidRDefault="00830F43" w:rsidP="00336631">
            <w:pPr>
              <w:spacing w:line="360" w:lineRule="auto"/>
              <w:jc w:val="left"/>
              <w:rPr>
                <w:rFonts w:ascii="宋体" w:hAnsi="宋体" w:cs="宋体"/>
                <w:b/>
                <w:kern w:val="0"/>
                <w:sz w:val="21"/>
                <w:szCs w:val="21"/>
                <w:lang w:val="zh-CN"/>
              </w:rPr>
            </w:pPr>
            <w:r w:rsidRPr="00336631">
              <w:rPr>
                <w:rFonts w:ascii="宋体" w:hAnsi="宋体" w:cs="宋体" w:hint="eastAsia"/>
                <w:b/>
                <w:kern w:val="0"/>
                <w:sz w:val="21"/>
                <w:szCs w:val="21"/>
                <w:lang w:val="zh-CN"/>
              </w:rPr>
              <w:t>开 户 行：中国民生银行股份有限公司西宁分行</w:t>
            </w:r>
          </w:p>
          <w:p w:rsidR="008E3C74" w:rsidRPr="00336631" w:rsidRDefault="00830F43" w:rsidP="00336631">
            <w:pPr>
              <w:spacing w:line="360" w:lineRule="auto"/>
              <w:jc w:val="left"/>
              <w:rPr>
                <w:rFonts w:ascii="宋体" w:hAnsi="宋体" w:cs="宋体"/>
                <w:b/>
                <w:kern w:val="0"/>
                <w:sz w:val="21"/>
                <w:szCs w:val="21"/>
                <w:lang w:val="zh-CN"/>
              </w:rPr>
            </w:pPr>
            <w:r w:rsidRPr="00336631">
              <w:rPr>
                <w:rFonts w:ascii="宋体" w:hAnsi="宋体" w:cs="宋体" w:hint="eastAsia"/>
                <w:b/>
                <w:kern w:val="0"/>
                <w:sz w:val="21"/>
                <w:szCs w:val="21"/>
                <w:lang w:val="zh-CN"/>
              </w:rPr>
              <w:t>银行账号：6987 4761 1</w:t>
            </w:r>
          </w:p>
          <w:p w:rsidR="008E3C74" w:rsidRPr="00336631" w:rsidRDefault="00830F43" w:rsidP="00336631">
            <w:pPr>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款项用途：</w:t>
            </w:r>
            <w:r w:rsidR="000B6A68">
              <w:rPr>
                <w:rFonts w:ascii="宋体" w:hAnsi="宋体" w:cs="宋体" w:hint="eastAsia"/>
                <w:kern w:val="0"/>
                <w:sz w:val="21"/>
                <w:szCs w:val="21"/>
                <w:lang w:val="zh-CN"/>
              </w:rPr>
              <w:t>黄南州黄河文化保护传承弘扬专项规划项目</w:t>
            </w:r>
            <w:r w:rsidRPr="00336631">
              <w:rPr>
                <w:rFonts w:ascii="宋体" w:hAnsi="宋体" w:cs="宋体" w:hint="eastAsia"/>
                <w:kern w:val="0"/>
                <w:sz w:val="21"/>
                <w:szCs w:val="21"/>
                <w:lang w:val="zh-CN"/>
              </w:rPr>
              <w:t>投标保证金 ；</w:t>
            </w:r>
          </w:p>
          <w:p w:rsidR="008E3C74" w:rsidRPr="00336631" w:rsidRDefault="00830F43" w:rsidP="00336631">
            <w:pPr>
              <w:spacing w:line="360" w:lineRule="auto"/>
              <w:jc w:val="left"/>
              <w:rPr>
                <w:rFonts w:ascii="宋体" w:hAnsi="宋体" w:cs="宋体"/>
                <w:b/>
                <w:bCs/>
                <w:kern w:val="0"/>
                <w:sz w:val="21"/>
                <w:szCs w:val="21"/>
                <w:lang w:val="zh-CN"/>
              </w:rPr>
            </w:pPr>
            <w:r w:rsidRPr="00336631">
              <w:rPr>
                <w:rFonts w:ascii="宋体" w:hAnsi="宋体" w:cs="宋体" w:hint="eastAsia"/>
                <w:kern w:val="0"/>
                <w:sz w:val="21"/>
                <w:szCs w:val="21"/>
                <w:lang w:val="zh-CN"/>
              </w:rPr>
              <w:t>缴费时间：</w:t>
            </w:r>
            <w:r w:rsidR="000B6A68">
              <w:rPr>
                <w:rFonts w:ascii="宋体" w:hAnsi="宋体" w:cs="宋体" w:hint="eastAsia"/>
                <w:kern w:val="0"/>
                <w:sz w:val="21"/>
                <w:szCs w:val="21"/>
                <w:lang w:val="zh-CN"/>
              </w:rPr>
              <w:t>2020年09月07日下午14时30分前</w:t>
            </w:r>
            <w:r w:rsidRPr="00336631">
              <w:rPr>
                <w:rFonts w:ascii="宋体" w:hAnsi="宋体" w:cs="宋体" w:hint="eastAsia"/>
                <w:kern w:val="0"/>
                <w:sz w:val="21"/>
                <w:szCs w:val="21"/>
                <w:lang w:val="zh-CN"/>
              </w:rPr>
              <w:t>，以银行到账时间为准。</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rPr>
                <w:rFonts w:ascii="宋体" w:hAnsi="宋体" w:cs="宋体"/>
                <w:sz w:val="21"/>
                <w:szCs w:val="21"/>
              </w:rPr>
            </w:pPr>
            <w:r w:rsidRPr="00336631">
              <w:rPr>
                <w:rFonts w:ascii="宋体" w:hAnsi="宋体" w:cs="宋体" w:hint="eastAsia"/>
                <w:kern w:val="0"/>
                <w:sz w:val="21"/>
                <w:szCs w:val="21"/>
                <w:lang w:val="zh-CN"/>
              </w:rPr>
              <w:lastRenderedPageBreak/>
              <w:t>缴费方式</w:t>
            </w:r>
          </w:p>
        </w:tc>
        <w:tc>
          <w:tcPr>
            <w:tcW w:w="7252" w:type="dxa"/>
            <w:shd w:val="clear" w:color="000000" w:fill="FFFFFF"/>
            <w:vAlign w:val="center"/>
          </w:tcPr>
          <w:p w:rsidR="008E3C74" w:rsidRPr="00336631" w:rsidRDefault="00830F43" w:rsidP="00336631">
            <w:pPr>
              <w:autoSpaceDE w:val="0"/>
              <w:autoSpaceDN w:val="0"/>
              <w:adjustRightInd w:val="0"/>
              <w:spacing w:line="360" w:lineRule="auto"/>
              <w:rPr>
                <w:rFonts w:ascii="宋体" w:hAnsi="宋体" w:cs="宋体"/>
                <w:kern w:val="0"/>
                <w:sz w:val="21"/>
                <w:szCs w:val="21"/>
                <w:lang w:val="zh-CN"/>
              </w:rPr>
            </w:pPr>
            <w:r w:rsidRPr="00336631">
              <w:rPr>
                <w:rFonts w:ascii="宋体" w:hAnsi="宋体" w:cs="宋体" w:hint="eastAsia"/>
                <w:kern w:val="0"/>
                <w:sz w:val="21"/>
                <w:szCs w:val="21"/>
                <w:lang w:val="zh-CN"/>
              </w:rPr>
              <w:t>缴费方式：投标保证金应当以支票、汇票、本票或银行保函等非现金形式提交。通过银行转账的，必须</w:t>
            </w:r>
            <w:r w:rsidRPr="00336631">
              <w:rPr>
                <w:rFonts w:ascii="宋体" w:hAnsi="宋体" w:cs="宋体" w:hint="eastAsia"/>
                <w:sz w:val="21"/>
                <w:szCs w:val="21"/>
                <w:lang w:val="zh-CN"/>
              </w:rPr>
              <w:t>由供应商从其基本账户汇（转）入采购代理机构指定账户</w:t>
            </w:r>
            <w:r w:rsidRPr="00336631">
              <w:rPr>
                <w:rFonts w:ascii="宋体" w:hAnsi="宋体" w:cs="宋体" w:hint="eastAsia"/>
                <w:kern w:val="0"/>
                <w:sz w:val="21"/>
                <w:szCs w:val="21"/>
                <w:lang w:val="zh-CN"/>
              </w:rPr>
              <w:t>。</w:t>
            </w:r>
          </w:p>
          <w:p w:rsidR="008E3C74" w:rsidRPr="00336631" w:rsidRDefault="00830F43" w:rsidP="00336631">
            <w:pPr>
              <w:autoSpaceDE w:val="0"/>
              <w:autoSpaceDN w:val="0"/>
              <w:adjustRightInd w:val="0"/>
              <w:spacing w:line="360" w:lineRule="auto"/>
              <w:rPr>
                <w:rFonts w:ascii="宋体" w:hAnsi="宋体" w:cs="宋体"/>
                <w:sz w:val="21"/>
                <w:szCs w:val="21"/>
              </w:rPr>
            </w:pPr>
            <w:r w:rsidRPr="00336631">
              <w:rPr>
                <w:rFonts w:ascii="宋体" w:hAnsi="宋体" w:cs="宋体" w:hint="eastAsia"/>
                <w:kern w:val="0"/>
                <w:sz w:val="21"/>
                <w:szCs w:val="21"/>
                <w:lang w:val="zh-CN"/>
              </w:rPr>
              <w:t>供应商未按</w:t>
            </w:r>
            <w:r w:rsidRPr="00336631">
              <w:rPr>
                <w:rFonts w:ascii="宋体" w:hAnsi="宋体" w:cs="宋体" w:hint="eastAsia"/>
                <w:kern w:val="0"/>
                <w:sz w:val="21"/>
                <w:szCs w:val="21"/>
              </w:rPr>
              <w:t>磋商</w:t>
            </w:r>
            <w:r w:rsidRPr="00336631">
              <w:rPr>
                <w:rFonts w:ascii="宋体" w:hAnsi="宋体" w:cs="宋体" w:hint="eastAsia"/>
                <w:kern w:val="0"/>
                <w:sz w:val="21"/>
                <w:szCs w:val="21"/>
                <w:lang w:val="zh-CN"/>
              </w:rPr>
              <w:t>文件要求提交投标保证金的，投标无效。</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投标保证金退还</w:t>
            </w:r>
          </w:p>
        </w:tc>
        <w:tc>
          <w:tcPr>
            <w:tcW w:w="7252" w:type="dxa"/>
            <w:shd w:val="clear" w:color="000000" w:fill="FFFFFF"/>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未成交人的投标保证金自成交通知书发出之日起5个工作日内退还（不退现金）；成交人的投标保证金，自政府采购合同签订之日起5个工作日内退还（不退现金）。</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响应文件编制要求</w:t>
            </w:r>
          </w:p>
        </w:tc>
        <w:tc>
          <w:tcPr>
            <w:tcW w:w="7252" w:type="dxa"/>
            <w:shd w:val="clear" w:color="000000" w:fill="FFFFFF"/>
          </w:tcPr>
          <w:p w:rsidR="008E3C74" w:rsidRPr="00336631" w:rsidRDefault="00830F43" w:rsidP="00336631">
            <w:pPr>
              <w:autoSpaceDE w:val="0"/>
              <w:autoSpaceDN w:val="0"/>
              <w:adjustRightInd w:val="0"/>
              <w:spacing w:line="360" w:lineRule="auto"/>
              <w:jc w:val="left"/>
              <w:rPr>
                <w:rFonts w:ascii="宋体" w:hAnsi="宋体" w:cs="宋体"/>
                <w:kern w:val="0"/>
                <w:sz w:val="21"/>
                <w:szCs w:val="21"/>
                <w:highlight w:val="yellow"/>
                <w:lang w:val="zh-CN"/>
              </w:rPr>
            </w:pPr>
            <w:r w:rsidRPr="00336631">
              <w:rPr>
                <w:rFonts w:ascii="宋体" w:hAnsi="宋体" w:cs="宋体"/>
                <w:kern w:val="0"/>
                <w:sz w:val="21"/>
                <w:szCs w:val="21"/>
                <w:lang w:val="zh-CN"/>
              </w:rPr>
              <w:t>1</w:t>
            </w:r>
            <w:r w:rsidRPr="00336631">
              <w:rPr>
                <w:rFonts w:ascii="宋体" w:hAnsi="宋体" w:cs="宋体" w:hint="eastAsia"/>
                <w:kern w:val="0"/>
                <w:sz w:val="21"/>
                <w:szCs w:val="21"/>
              </w:rPr>
              <w:t>.</w:t>
            </w:r>
            <w:r w:rsidRPr="00336631">
              <w:rPr>
                <w:rFonts w:ascii="宋体" w:hAnsi="宋体" w:cs="宋体" w:hint="eastAsia"/>
                <w:kern w:val="0"/>
                <w:sz w:val="21"/>
                <w:szCs w:val="21"/>
                <w:lang w:val="zh-CN"/>
              </w:rPr>
              <w:t>供应商应按照</w:t>
            </w:r>
            <w:r w:rsidRPr="00336631">
              <w:rPr>
                <w:rFonts w:ascii="宋体" w:hAnsi="宋体" w:cs="宋体" w:hint="eastAsia"/>
                <w:kern w:val="0"/>
                <w:sz w:val="21"/>
                <w:szCs w:val="21"/>
              </w:rPr>
              <w:t>磋商</w:t>
            </w:r>
            <w:r w:rsidRPr="00336631">
              <w:rPr>
                <w:rFonts w:ascii="宋体" w:hAnsi="宋体" w:cs="宋体" w:hint="eastAsia"/>
                <w:kern w:val="0"/>
                <w:sz w:val="21"/>
                <w:szCs w:val="21"/>
                <w:lang w:val="zh-CN"/>
              </w:rPr>
              <w:t>文件所提供的</w:t>
            </w:r>
            <w:r w:rsidRPr="00336631">
              <w:rPr>
                <w:rFonts w:ascii="宋体" w:hAnsi="宋体" w:cs="宋体" w:hint="eastAsia"/>
                <w:kern w:val="0"/>
                <w:sz w:val="21"/>
                <w:szCs w:val="21"/>
              </w:rPr>
              <w:t>响应文件</w:t>
            </w:r>
            <w:r w:rsidRPr="00336631">
              <w:rPr>
                <w:rFonts w:ascii="宋体" w:hAnsi="宋体" w:cs="宋体" w:hint="eastAsia"/>
                <w:kern w:val="0"/>
                <w:sz w:val="21"/>
                <w:szCs w:val="21"/>
                <w:lang w:val="zh-CN"/>
              </w:rPr>
              <w:t>格式，分别填写</w:t>
            </w:r>
            <w:r w:rsidRPr="00336631">
              <w:rPr>
                <w:rFonts w:ascii="宋体" w:hAnsi="宋体" w:cs="宋体" w:hint="eastAsia"/>
                <w:kern w:val="0"/>
                <w:sz w:val="21"/>
                <w:szCs w:val="21"/>
              </w:rPr>
              <w:t>磋商</w:t>
            </w:r>
            <w:r w:rsidRPr="00336631">
              <w:rPr>
                <w:rFonts w:ascii="宋体" w:hAnsi="宋体" w:cs="宋体" w:hint="eastAsia"/>
                <w:kern w:val="0"/>
                <w:sz w:val="21"/>
                <w:szCs w:val="21"/>
                <w:lang w:val="zh-CN"/>
              </w:rPr>
              <w:t>文件第五部分的内容，</w:t>
            </w:r>
            <w:r w:rsidRPr="00336631">
              <w:rPr>
                <w:rFonts w:ascii="宋体" w:hAnsi="宋体" w:cs="宋体" w:hint="eastAsia"/>
                <w:kern w:val="0"/>
                <w:sz w:val="21"/>
                <w:szCs w:val="21"/>
              </w:rPr>
              <w:t>并</w:t>
            </w:r>
            <w:r w:rsidRPr="00336631">
              <w:rPr>
                <w:rFonts w:ascii="宋体" w:hAnsi="宋体" w:cs="宋体" w:hint="eastAsia"/>
                <w:kern w:val="0"/>
                <w:sz w:val="21"/>
                <w:szCs w:val="21"/>
                <w:lang w:val="zh-CN"/>
              </w:rPr>
              <w:t>由法定代表人或委托代理人按要求签字、加盖公章。</w:t>
            </w:r>
          </w:p>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kern w:val="0"/>
                <w:sz w:val="21"/>
                <w:szCs w:val="21"/>
                <w:lang w:val="zh-CN"/>
              </w:rPr>
              <w:t>2</w:t>
            </w:r>
            <w:r w:rsidRPr="00336631">
              <w:rPr>
                <w:rFonts w:ascii="宋体" w:hAnsi="宋体" w:cs="宋体" w:hint="eastAsia"/>
                <w:kern w:val="0"/>
                <w:sz w:val="21"/>
                <w:szCs w:val="21"/>
              </w:rPr>
              <w:t>.</w:t>
            </w:r>
            <w:r w:rsidRPr="00336631">
              <w:rPr>
                <w:rFonts w:ascii="宋体" w:hAnsi="宋体" w:cs="宋体" w:hint="eastAsia"/>
                <w:kern w:val="0"/>
                <w:sz w:val="21"/>
                <w:szCs w:val="21"/>
                <w:lang w:val="zh-CN"/>
              </w:rPr>
              <w:t>供应商应按</w:t>
            </w:r>
            <w:r w:rsidRPr="00336631">
              <w:rPr>
                <w:rFonts w:ascii="宋体" w:hAnsi="宋体" w:cs="宋体" w:hint="eastAsia"/>
                <w:kern w:val="0"/>
                <w:sz w:val="21"/>
                <w:szCs w:val="21"/>
              </w:rPr>
              <w:t>磋商</w:t>
            </w:r>
            <w:r w:rsidRPr="00336631">
              <w:rPr>
                <w:rFonts w:ascii="宋体" w:hAnsi="宋体" w:cs="宋体" w:hint="eastAsia"/>
                <w:kern w:val="0"/>
                <w:sz w:val="21"/>
                <w:szCs w:val="21"/>
                <w:lang w:val="zh-CN"/>
              </w:rPr>
              <w:t>文件要求准备</w:t>
            </w:r>
            <w:r w:rsidRPr="00336631">
              <w:rPr>
                <w:rFonts w:ascii="宋体" w:hAnsi="宋体" w:cs="宋体" w:hint="eastAsia"/>
                <w:kern w:val="0"/>
                <w:sz w:val="21"/>
                <w:szCs w:val="21"/>
              </w:rPr>
              <w:t>响应文件</w:t>
            </w:r>
            <w:r w:rsidRPr="00336631">
              <w:rPr>
                <w:rFonts w:ascii="宋体" w:hAnsi="宋体" w:cs="宋体" w:hint="eastAsia"/>
                <w:kern w:val="0"/>
                <w:sz w:val="21"/>
                <w:szCs w:val="21"/>
                <w:lang w:val="zh-CN"/>
              </w:rPr>
              <w:t>（</w:t>
            </w:r>
            <w:r w:rsidRPr="00336631">
              <w:rPr>
                <w:rFonts w:ascii="宋体" w:hAnsi="宋体" w:cs="宋体"/>
                <w:kern w:val="0"/>
                <w:sz w:val="21"/>
                <w:szCs w:val="21"/>
                <w:lang w:val="zh-CN"/>
              </w:rPr>
              <w:t>1</w:t>
            </w:r>
            <w:r w:rsidRPr="00336631">
              <w:rPr>
                <w:rFonts w:ascii="宋体" w:hAnsi="宋体" w:cs="宋体" w:hint="eastAsia"/>
                <w:kern w:val="0"/>
                <w:sz w:val="21"/>
                <w:szCs w:val="21"/>
                <w:lang w:val="zh-CN"/>
              </w:rPr>
              <w:t>份正本、</w:t>
            </w:r>
            <w:r w:rsidRPr="00336631">
              <w:rPr>
                <w:rFonts w:ascii="宋体" w:hAnsi="宋体" w:cs="宋体" w:hint="eastAsia"/>
                <w:kern w:val="0"/>
                <w:sz w:val="21"/>
                <w:szCs w:val="21"/>
              </w:rPr>
              <w:t>3</w:t>
            </w:r>
            <w:r w:rsidRPr="00336631">
              <w:rPr>
                <w:rFonts w:ascii="宋体" w:hAnsi="宋体" w:cs="宋体" w:hint="eastAsia"/>
                <w:kern w:val="0"/>
                <w:sz w:val="21"/>
                <w:szCs w:val="21"/>
                <w:lang w:val="zh-CN"/>
              </w:rPr>
              <w:t>份副本和相应的电子标书</w:t>
            </w:r>
            <w:r w:rsidRPr="00336631">
              <w:rPr>
                <w:rFonts w:ascii="宋体" w:hAnsi="宋体" w:cs="宋体" w:hint="eastAsia"/>
                <w:kern w:val="0"/>
                <w:sz w:val="21"/>
                <w:szCs w:val="21"/>
              </w:rPr>
              <w:t>1份）</w:t>
            </w:r>
            <w:r w:rsidRPr="00336631">
              <w:rPr>
                <w:rFonts w:ascii="宋体" w:hAnsi="宋体" w:cs="宋体" w:hint="eastAsia"/>
                <w:kern w:val="0"/>
                <w:sz w:val="21"/>
                <w:szCs w:val="21"/>
                <w:lang w:val="zh-CN"/>
              </w:rPr>
              <w:t>。每份</w:t>
            </w:r>
            <w:r w:rsidRPr="00336631">
              <w:rPr>
                <w:rFonts w:ascii="宋体" w:hAnsi="宋体" w:cs="宋体" w:hint="eastAsia"/>
                <w:kern w:val="0"/>
                <w:sz w:val="21"/>
                <w:szCs w:val="21"/>
              </w:rPr>
              <w:t>响应文件</w:t>
            </w:r>
            <w:r w:rsidRPr="00336631">
              <w:rPr>
                <w:rFonts w:ascii="宋体" w:hAnsi="宋体" w:cs="宋体" w:hint="eastAsia"/>
                <w:kern w:val="0"/>
                <w:sz w:val="21"/>
                <w:szCs w:val="21"/>
                <w:lang w:val="zh-CN"/>
              </w:rPr>
              <w:t>都必须清楚地标明</w:t>
            </w:r>
            <w:r w:rsidRPr="00336631">
              <w:rPr>
                <w:rFonts w:ascii="宋体" w:hAnsi="宋体" w:cs="宋体"/>
                <w:kern w:val="0"/>
                <w:sz w:val="21"/>
                <w:szCs w:val="21"/>
                <w:lang w:val="zh-CN"/>
              </w:rPr>
              <w:t>“</w:t>
            </w:r>
            <w:r w:rsidRPr="00336631">
              <w:rPr>
                <w:rFonts w:ascii="宋体" w:hAnsi="宋体" w:cs="宋体" w:hint="eastAsia"/>
                <w:kern w:val="0"/>
                <w:sz w:val="21"/>
                <w:szCs w:val="21"/>
                <w:lang w:val="zh-CN"/>
              </w:rPr>
              <w:t>正本</w:t>
            </w:r>
            <w:r w:rsidRPr="00336631">
              <w:rPr>
                <w:rFonts w:ascii="宋体" w:hAnsi="宋体" w:cs="宋体"/>
                <w:kern w:val="0"/>
                <w:sz w:val="21"/>
                <w:szCs w:val="21"/>
                <w:lang w:val="zh-CN"/>
              </w:rPr>
              <w:t>”</w:t>
            </w:r>
            <w:r w:rsidRPr="00336631">
              <w:rPr>
                <w:rFonts w:ascii="宋体" w:hAnsi="宋体" w:cs="宋体" w:hint="eastAsia"/>
                <w:kern w:val="0"/>
                <w:sz w:val="21"/>
                <w:szCs w:val="21"/>
                <w:lang w:val="zh-CN"/>
              </w:rPr>
              <w:t>或</w:t>
            </w:r>
            <w:r w:rsidRPr="00336631">
              <w:rPr>
                <w:rFonts w:ascii="宋体" w:hAnsi="宋体" w:cs="宋体"/>
                <w:kern w:val="0"/>
                <w:sz w:val="21"/>
                <w:szCs w:val="21"/>
                <w:lang w:val="zh-CN"/>
              </w:rPr>
              <w:t>“</w:t>
            </w:r>
            <w:r w:rsidRPr="00336631">
              <w:rPr>
                <w:rFonts w:ascii="宋体" w:hAnsi="宋体" w:cs="宋体" w:hint="eastAsia"/>
                <w:kern w:val="0"/>
                <w:sz w:val="21"/>
                <w:szCs w:val="21"/>
                <w:lang w:val="zh-CN"/>
              </w:rPr>
              <w:t>副本</w:t>
            </w:r>
            <w:r w:rsidRPr="00336631">
              <w:rPr>
                <w:rFonts w:ascii="宋体" w:hAnsi="宋体" w:cs="宋体"/>
                <w:kern w:val="0"/>
                <w:sz w:val="21"/>
                <w:szCs w:val="21"/>
                <w:lang w:val="zh-CN"/>
              </w:rPr>
              <w:t>”</w:t>
            </w:r>
            <w:r w:rsidRPr="00336631">
              <w:rPr>
                <w:rFonts w:ascii="宋体" w:hAnsi="宋体" w:cs="宋体" w:hint="eastAsia"/>
                <w:kern w:val="0"/>
                <w:sz w:val="21"/>
                <w:szCs w:val="21"/>
                <w:lang w:val="zh-CN"/>
              </w:rPr>
              <w:t>“电子版”字样。</w:t>
            </w:r>
            <w:r w:rsidRPr="00336631">
              <w:rPr>
                <w:rFonts w:ascii="宋体" w:hAnsi="宋体" w:cs="宋体" w:hint="eastAsia"/>
                <w:kern w:val="0"/>
                <w:sz w:val="21"/>
                <w:szCs w:val="21"/>
              </w:rPr>
              <w:t>响应文件</w:t>
            </w:r>
            <w:r w:rsidRPr="00336631">
              <w:rPr>
                <w:rFonts w:ascii="宋体" w:hAnsi="宋体" w:cs="宋体" w:hint="eastAsia"/>
                <w:kern w:val="0"/>
                <w:sz w:val="21"/>
                <w:szCs w:val="21"/>
                <w:lang w:val="zh-CN"/>
              </w:rPr>
              <w:t>统一使用</w:t>
            </w:r>
            <w:r w:rsidRPr="00336631">
              <w:rPr>
                <w:rFonts w:ascii="宋体" w:hAnsi="宋体" w:cs="宋体"/>
                <w:kern w:val="0"/>
                <w:sz w:val="21"/>
                <w:szCs w:val="21"/>
                <w:lang w:val="zh-CN"/>
              </w:rPr>
              <w:t>A4</w:t>
            </w:r>
            <w:r w:rsidRPr="00336631">
              <w:rPr>
                <w:rFonts w:ascii="宋体" w:hAnsi="宋体" w:cs="宋体" w:hint="eastAsia"/>
                <w:kern w:val="0"/>
                <w:sz w:val="21"/>
                <w:szCs w:val="21"/>
                <w:lang w:val="zh-CN"/>
              </w:rPr>
              <w:t>幅面的纸张印制，必须胶装成册并编码，其他方式装订的</w:t>
            </w:r>
            <w:r w:rsidRPr="00336631">
              <w:rPr>
                <w:rFonts w:ascii="宋体" w:hAnsi="宋体" w:cs="宋体" w:hint="eastAsia"/>
                <w:kern w:val="0"/>
                <w:sz w:val="21"/>
                <w:szCs w:val="21"/>
              </w:rPr>
              <w:t>响应文件</w:t>
            </w:r>
            <w:r w:rsidRPr="00336631">
              <w:rPr>
                <w:rFonts w:ascii="宋体" w:hAnsi="宋体" w:cs="宋体" w:hint="eastAsia"/>
                <w:kern w:val="0"/>
                <w:sz w:val="21"/>
                <w:szCs w:val="21"/>
                <w:lang w:val="zh-CN"/>
              </w:rPr>
              <w:t>一概不予接受。</w:t>
            </w:r>
          </w:p>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rPr>
              <w:t>3.其他具体要求详见磋商文件第三部分。</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磋商文件的密封</w:t>
            </w:r>
          </w:p>
        </w:tc>
        <w:tc>
          <w:tcPr>
            <w:tcW w:w="7252" w:type="dxa"/>
            <w:shd w:val="clear" w:color="000000" w:fill="FFFFFF"/>
          </w:tcPr>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rPr>
              <w:t>响应文件</w:t>
            </w:r>
            <w:r w:rsidRPr="00336631">
              <w:rPr>
                <w:rFonts w:ascii="宋体" w:hAnsi="宋体" w:cs="宋体" w:hint="eastAsia"/>
                <w:kern w:val="0"/>
                <w:sz w:val="21"/>
                <w:szCs w:val="21"/>
                <w:lang w:val="zh-CN"/>
              </w:rPr>
              <w:t>外层密封袋的标注：</w:t>
            </w:r>
          </w:p>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采购项目名称：</w:t>
            </w:r>
          </w:p>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采购项目编号：</w:t>
            </w:r>
          </w:p>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供应商名称：</w:t>
            </w:r>
          </w:p>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年月日</w:t>
            </w:r>
          </w:p>
          <w:p w:rsidR="008E3C74" w:rsidRPr="00336631" w:rsidRDefault="00830F43" w:rsidP="000B6A68">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以及</w:t>
            </w:r>
            <w:r w:rsidRPr="00336631">
              <w:rPr>
                <w:rFonts w:ascii="宋体" w:hAnsi="宋体" w:cs="宋体"/>
                <w:kern w:val="0"/>
                <w:sz w:val="21"/>
                <w:szCs w:val="21"/>
                <w:lang w:val="zh-CN"/>
              </w:rPr>
              <w:t>“</w:t>
            </w:r>
            <w:r w:rsidRPr="00336631">
              <w:rPr>
                <w:rFonts w:ascii="宋体" w:hAnsi="宋体" w:cs="宋体" w:hint="eastAsia"/>
                <w:kern w:val="0"/>
                <w:sz w:val="21"/>
                <w:szCs w:val="21"/>
                <w:lang w:val="zh-CN"/>
              </w:rPr>
              <w:t>于</w:t>
            </w:r>
            <w:r w:rsidR="000B6A68" w:rsidRPr="000B6A68">
              <w:rPr>
                <w:rFonts w:ascii="宋体" w:hAnsi="宋体" w:cs="宋体" w:hint="eastAsia"/>
                <w:kern w:val="0"/>
                <w:sz w:val="21"/>
                <w:szCs w:val="21"/>
                <w:lang w:val="zh-CN"/>
              </w:rPr>
              <w:t>2020年09月07日下午14时30分前</w:t>
            </w:r>
            <w:r w:rsidRPr="00336631">
              <w:rPr>
                <w:rFonts w:ascii="宋体" w:hAnsi="宋体" w:cs="宋体" w:hint="eastAsia"/>
                <w:kern w:val="0"/>
                <w:sz w:val="21"/>
                <w:szCs w:val="21"/>
                <w:lang w:val="zh-CN"/>
              </w:rPr>
              <w:t>之前不准启封</w:t>
            </w:r>
            <w:r w:rsidRPr="00336631">
              <w:rPr>
                <w:rFonts w:ascii="宋体" w:hAnsi="宋体" w:cs="宋体"/>
                <w:kern w:val="0"/>
                <w:sz w:val="21"/>
                <w:szCs w:val="21"/>
                <w:lang w:val="zh-CN"/>
              </w:rPr>
              <w:t>”</w:t>
            </w:r>
            <w:r w:rsidRPr="00336631">
              <w:rPr>
                <w:rFonts w:ascii="宋体" w:hAnsi="宋体" w:cs="宋体" w:hint="eastAsia"/>
                <w:kern w:val="0"/>
                <w:sz w:val="21"/>
                <w:szCs w:val="21"/>
                <w:lang w:val="zh-CN"/>
              </w:rPr>
              <w:t>字样。</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递交磋商文件方式</w:t>
            </w:r>
          </w:p>
        </w:tc>
        <w:tc>
          <w:tcPr>
            <w:tcW w:w="7252"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现场递交，不接受邮寄投标</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磋商时间</w:t>
            </w:r>
          </w:p>
        </w:tc>
        <w:tc>
          <w:tcPr>
            <w:tcW w:w="7252" w:type="dxa"/>
            <w:shd w:val="clear" w:color="000000" w:fill="FFFFFF"/>
            <w:vAlign w:val="center"/>
          </w:tcPr>
          <w:p w:rsidR="008E3C74" w:rsidRPr="00336631" w:rsidRDefault="000B6A68" w:rsidP="00336631">
            <w:pPr>
              <w:autoSpaceDE w:val="0"/>
              <w:autoSpaceDN w:val="0"/>
              <w:adjustRightInd w:val="0"/>
              <w:spacing w:line="360" w:lineRule="auto"/>
              <w:jc w:val="left"/>
              <w:rPr>
                <w:rFonts w:ascii="宋体" w:hAnsi="宋体" w:cs="宋体"/>
                <w:sz w:val="21"/>
                <w:szCs w:val="21"/>
              </w:rPr>
            </w:pPr>
            <w:r w:rsidRPr="000B6A68">
              <w:rPr>
                <w:rFonts w:ascii="宋体" w:hAnsi="宋体" w:cs="宋体" w:hint="eastAsia"/>
                <w:kern w:val="0"/>
                <w:sz w:val="21"/>
                <w:szCs w:val="21"/>
                <w:lang w:val="zh-CN"/>
              </w:rPr>
              <w:t>2020年09月07</w:t>
            </w:r>
            <w:r>
              <w:rPr>
                <w:rFonts w:ascii="宋体" w:hAnsi="宋体" w:cs="宋体" w:hint="eastAsia"/>
                <w:kern w:val="0"/>
                <w:sz w:val="21"/>
                <w:szCs w:val="21"/>
                <w:lang w:val="zh-CN"/>
              </w:rPr>
              <w:t>日</w:t>
            </w:r>
            <w:r w:rsidRPr="000B6A68">
              <w:rPr>
                <w:rFonts w:ascii="宋体" w:hAnsi="宋体" w:cs="宋体" w:hint="eastAsia"/>
                <w:kern w:val="0"/>
                <w:sz w:val="21"/>
                <w:szCs w:val="21"/>
                <w:lang w:val="zh-CN"/>
              </w:rPr>
              <w:t>14时30分前</w:t>
            </w:r>
            <w:r w:rsidR="00830F43" w:rsidRPr="00336631">
              <w:rPr>
                <w:rFonts w:ascii="宋体" w:hAnsi="宋体" w:cs="宋体" w:hint="eastAsia"/>
                <w:kern w:val="0"/>
                <w:sz w:val="21"/>
                <w:szCs w:val="21"/>
                <w:lang w:val="zh-CN"/>
              </w:rPr>
              <w:t>（北京时间）</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投标及开标地点</w:t>
            </w:r>
          </w:p>
        </w:tc>
        <w:tc>
          <w:tcPr>
            <w:tcW w:w="7252"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color w:val="000000"/>
                <w:sz w:val="21"/>
                <w:szCs w:val="21"/>
                <w:lang w:val="zh-CN"/>
              </w:rPr>
              <w:t>西宁市城西区西川南路76号万达中心1号楼14楼11414室</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答疑澄清方式</w:t>
            </w:r>
          </w:p>
        </w:tc>
        <w:tc>
          <w:tcPr>
            <w:tcW w:w="7252" w:type="dxa"/>
            <w:shd w:val="clear" w:color="000000" w:fill="FFFFFF"/>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采用现场答疑。供应商须提供准确的联系方式（手机和固定电话），应在规定的时间内到达评审现场进行答疑澄清，如在规定的时间内联系无果或未按时到达的，视同放弃答疑。</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代理服务费收取</w:t>
            </w:r>
          </w:p>
        </w:tc>
        <w:tc>
          <w:tcPr>
            <w:tcW w:w="7252" w:type="dxa"/>
            <w:shd w:val="clear" w:color="000000" w:fill="FFFFFF"/>
          </w:tcPr>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收取对象：中标人；</w:t>
            </w:r>
          </w:p>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收费标准：收费金额：在领取中标通知书前向采购代理机构缴纳</w:t>
            </w:r>
            <w:r w:rsidR="00336631">
              <w:rPr>
                <w:rFonts w:ascii="宋体" w:hAnsi="宋体" w:cs="宋体" w:hint="eastAsia"/>
                <w:kern w:val="0"/>
                <w:sz w:val="21"/>
                <w:szCs w:val="21"/>
              </w:rPr>
              <w:t>7000</w:t>
            </w:r>
            <w:r w:rsidRPr="00336631">
              <w:rPr>
                <w:rFonts w:ascii="宋体" w:hAnsi="宋体" w:cs="宋体" w:hint="eastAsia"/>
                <w:kern w:val="0"/>
                <w:sz w:val="21"/>
                <w:szCs w:val="21"/>
              </w:rPr>
              <w:t>.00元</w:t>
            </w:r>
            <w:r w:rsidRPr="00336631">
              <w:rPr>
                <w:rFonts w:ascii="宋体" w:hAnsi="宋体" w:cs="宋体" w:hint="eastAsia"/>
                <w:kern w:val="0"/>
                <w:sz w:val="21"/>
                <w:szCs w:val="21"/>
                <w:lang w:val="zh-CN"/>
              </w:rPr>
              <w:t>/</w:t>
            </w:r>
            <w:r w:rsidR="00E826BC" w:rsidRPr="00336631">
              <w:rPr>
                <w:rFonts w:ascii="宋体" w:hAnsi="宋体" w:cs="宋体" w:hint="eastAsia"/>
                <w:kern w:val="0"/>
                <w:sz w:val="21"/>
                <w:szCs w:val="21"/>
                <w:lang w:val="zh-CN"/>
              </w:rPr>
              <w:t>包（</w:t>
            </w:r>
            <w:r w:rsidR="00336631">
              <w:rPr>
                <w:rFonts w:ascii="宋体" w:hAnsi="宋体" w:cs="宋体" w:hint="eastAsia"/>
                <w:kern w:val="0"/>
                <w:sz w:val="21"/>
                <w:szCs w:val="21"/>
                <w:lang w:val="zh-CN"/>
              </w:rPr>
              <w:t>柒</w:t>
            </w:r>
            <w:r w:rsidRPr="00336631">
              <w:rPr>
                <w:rFonts w:ascii="宋体" w:hAnsi="宋体" w:cs="宋体" w:hint="eastAsia"/>
                <w:kern w:val="0"/>
                <w:sz w:val="21"/>
                <w:szCs w:val="21"/>
                <w:lang w:val="zh-CN"/>
              </w:rPr>
              <w:t>仟元整）。</w:t>
            </w:r>
          </w:p>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w:t>
            </w:r>
            <w:r w:rsidRPr="00336631">
              <w:rPr>
                <w:rFonts w:ascii="宋体" w:hAnsi="宋体" w:cs="宋体" w:hint="eastAsia"/>
                <w:kern w:val="0"/>
                <w:sz w:val="21"/>
                <w:szCs w:val="21"/>
                <w:lang w:val="zh-CN"/>
              </w:rPr>
              <w:lastRenderedPageBreak/>
              <w:t>同确定合理的收费金额。</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lastRenderedPageBreak/>
              <w:t>合同签订有效期</w:t>
            </w:r>
          </w:p>
        </w:tc>
        <w:tc>
          <w:tcPr>
            <w:tcW w:w="7252" w:type="dxa"/>
            <w:shd w:val="clear" w:color="000000" w:fill="FFFFFF"/>
            <w:vAlign w:val="center"/>
          </w:tcPr>
          <w:p w:rsidR="008E3C74" w:rsidRPr="00336631" w:rsidRDefault="00830F43" w:rsidP="00336631">
            <w:pPr>
              <w:autoSpaceDE w:val="0"/>
              <w:autoSpaceDN w:val="0"/>
              <w:adjustRightInd w:val="0"/>
              <w:spacing w:line="360" w:lineRule="auto"/>
              <w:rPr>
                <w:rFonts w:ascii="宋体" w:hAnsi="宋体" w:cs="宋体"/>
                <w:sz w:val="21"/>
                <w:szCs w:val="21"/>
              </w:rPr>
            </w:pPr>
            <w:r w:rsidRPr="00336631">
              <w:rPr>
                <w:rFonts w:ascii="宋体" w:hAnsi="宋体" w:cs="宋体" w:hint="eastAsia"/>
                <w:kern w:val="0"/>
                <w:sz w:val="21"/>
                <w:szCs w:val="21"/>
                <w:lang w:val="zh-CN"/>
              </w:rPr>
              <w:t>自成交通知书发出之日起</w:t>
            </w:r>
            <w:r w:rsidRPr="00336631">
              <w:rPr>
                <w:rFonts w:ascii="宋体" w:hAnsi="宋体" w:cs="Calibri"/>
                <w:kern w:val="0"/>
                <w:sz w:val="21"/>
                <w:szCs w:val="21"/>
              </w:rPr>
              <w:t>30</w:t>
            </w:r>
            <w:r w:rsidRPr="00336631">
              <w:rPr>
                <w:rFonts w:ascii="宋体" w:hAnsi="宋体" w:cs="宋体" w:hint="eastAsia"/>
                <w:kern w:val="0"/>
                <w:sz w:val="21"/>
                <w:szCs w:val="21"/>
                <w:lang w:val="zh-CN"/>
              </w:rPr>
              <w:t>日内与采购人签订合同。</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政府采购合同备案</w:t>
            </w:r>
          </w:p>
        </w:tc>
        <w:tc>
          <w:tcPr>
            <w:tcW w:w="7252" w:type="dxa"/>
            <w:shd w:val="clear" w:color="000000" w:fill="FFFFFF"/>
          </w:tcPr>
          <w:p w:rsidR="008E3C74" w:rsidRPr="00336631" w:rsidRDefault="00830F43" w:rsidP="00336631">
            <w:pPr>
              <w:autoSpaceDE w:val="0"/>
              <w:autoSpaceDN w:val="0"/>
              <w:adjustRightInd w:val="0"/>
              <w:spacing w:line="360" w:lineRule="auto"/>
              <w:jc w:val="left"/>
              <w:rPr>
                <w:rFonts w:ascii="宋体" w:hAnsi="宋体" w:cs="宋体"/>
                <w:kern w:val="0"/>
                <w:sz w:val="21"/>
                <w:szCs w:val="21"/>
                <w:lang w:val="zh-CN"/>
              </w:rPr>
            </w:pPr>
            <w:r w:rsidRPr="00336631">
              <w:rPr>
                <w:rFonts w:ascii="宋体" w:hAnsi="宋体" w:cs="宋体" w:hint="eastAsia"/>
                <w:kern w:val="0"/>
                <w:sz w:val="21"/>
                <w:szCs w:val="21"/>
                <w:lang w:val="zh-CN"/>
              </w:rPr>
              <w:t>采购合同全数返回采购代理机构鉴证、盖章。</w:t>
            </w:r>
          </w:p>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采购代理机构留存叁份原件备案。</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投标有效期</w:t>
            </w:r>
          </w:p>
        </w:tc>
        <w:tc>
          <w:tcPr>
            <w:tcW w:w="7252" w:type="dxa"/>
            <w:shd w:val="clear" w:color="000000" w:fill="FFFFFF"/>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本次投标有效期为开标之日起</w:t>
            </w:r>
            <w:r w:rsidRPr="00336631">
              <w:rPr>
                <w:rFonts w:ascii="宋体" w:hAnsi="宋体" w:cs="Calibri" w:hint="eastAsia"/>
                <w:kern w:val="0"/>
                <w:sz w:val="21"/>
                <w:szCs w:val="21"/>
              </w:rPr>
              <w:t>60</w:t>
            </w:r>
            <w:r w:rsidRPr="00336631">
              <w:rPr>
                <w:rFonts w:ascii="宋体" w:hAnsi="宋体" w:cs="宋体" w:hint="eastAsia"/>
                <w:kern w:val="0"/>
                <w:sz w:val="21"/>
                <w:szCs w:val="21"/>
                <w:lang w:val="zh-CN"/>
              </w:rPr>
              <w:t>个日历日。</w:t>
            </w:r>
          </w:p>
        </w:tc>
      </w:tr>
      <w:tr w:rsidR="008E3C74" w:rsidRPr="00336631" w:rsidTr="00336631">
        <w:trPr>
          <w:jc w:val="center"/>
        </w:trPr>
        <w:tc>
          <w:tcPr>
            <w:tcW w:w="1868" w:type="dxa"/>
            <w:shd w:val="clear" w:color="000000" w:fill="FFFFFF"/>
            <w:vAlign w:val="center"/>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kern w:val="0"/>
                <w:sz w:val="21"/>
                <w:szCs w:val="21"/>
                <w:lang w:val="zh-CN"/>
              </w:rPr>
              <w:t>其他事项</w:t>
            </w:r>
          </w:p>
        </w:tc>
        <w:tc>
          <w:tcPr>
            <w:tcW w:w="7252" w:type="dxa"/>
            <w:shd w:val="clear" w:color="000000" w:fill="FFFFFF"/>
          </w:tcPr>
          <w:p w:rsidR="008E3C74" w:rsidRPr="00336631" w:rsidRDefault="00830F43" w:rsidP="00336631">
            <w:pPr>
              <w:autoSpaceDE w:val="0"/>
              <w:autoSpaceDN w:val="0"/>
              <w:adjustRightInd w:val="0"/>
              <w:spacing w:line="360" w:lineRule="auto"/>
              <w:jc w:val="left"/>
              <w:rPr>
                <w:rFonts w:ascii="宋体" w:hAnsi="宋体" w:cs="宋体"/>
                <w:sz w:val="21"/>
                <w:szCs w:val="21"/>
              </w:rPr>
            </w:pPr>
            <w:r w:rsidRPr="00336631">
              <w:rPr>
                <w:rFonts w:ascii="宋体" w:hAnsi="宋体" w:cs="宋体" w:hint="eastAsia"/>
                <w:sz w:val="21"/>
                <w:szCs w:val="21"/>
              </w:rPr>
              <w:t>/</w:t>
            </w:r>
          </w:p>
        </w:tc>
      </w:tr>
    </w:tbl>
    <w:p w:rsidR="008E3C74" w:rsidRDefault="00830F43">
      <w:pPr>
        <w:pStyle w:val="1"/>
        <w:spacing w:line="360" w:lineRule="auto"/>
        <w:jc w:val="center"/>
        <w:rPr>
          <w:sz w:val="36"/>
          <w:szCs w:val="36"/>
        </w:rPr>
      </w:pPr>
      <w:r>
        <w:rPr>
          <w:rFonts w:ascii="宋体" w:hAnsi="宋体" w:hint="eastAsia"/>
          <w:sz w:val="24"/>
        </w:rPr>
        <w:br w:type="page"/>
      </w:r>
      <w:bookmarkStart w:id="12" w:name="_Toc14772723"/>
      <w:r>
        <w:rPr>
          <w:rStyle w:val="1Char"/>
          <w:rFonts w:ascii="Arial" w:hAnsi="Arial" w:hint="eastAsia"/>
          <w:b/>
        </w:rPr>
        <w:lastRenderedPageBreak/>
        <w:t>第三部分</w:t>
      </w:r>
      <w:r>
        <w:rPr>
          <w:rStyle w:val="1Char"/>
          <w:rFonts w:ascii="Arial" w:hAnsi="Arial" w:hint="eastAsia"/>
          <w:b/>
        </w:rPr>
        <w:t xml:space="preserve"> </w:t>
      </w:r>
      <w:r>
        <w:rPr>
          <w:rStyle w:val="1Char"/>
          <w:rFonts w:ascii="Arial" w:hAnsi="Arial" w:hint="eastAsia"/>
          <w:b/>
        </w:rPr>
        <w:t>供应商须知</w:t>
      </w:r>
      <w:bookmarkEnd w:id="12"/>
    </w:p>
    <w:p w:rsidR="008E3C74" w:rsidRDefault="00830F43">
      <w:pPr>
        <w:widowControl/>
        <w:spacing w:line="360" w:lineRule="auto"/>
        <w:jc w:val="center"/>
        <w:outlineLvl w:val="1"/>
        <w:rPr>
          <w:rFonts w:ascii="宋体" w:hAnsi="宋体"/>
          <w:b/>
          <w:bCs/>
          <w:kern w:val="0"/>
          <w:sz w:val="28"/>
          <w:szCs w:val="28"/>
        </w:rPr>
      </w:pPr>
      <w:bookmarkStart w:id="13" w:name="_Toc14772724"/>
      <w:bookmarkStart w:id="14" w:name="_Toc14772599"/>
      <w:bookmarkStart w:id="15" w:name="_Toc27638"/>
      <w:r>
        <w:rPr>
          <w:rFonts w:ascii="宋体" w:hAnsi="宋体" w:hint="eastAsia"/>
          <w:b/>
          <w:bCs/>
          <w:kern w:val="0"/>
          <w:sz w:val="28"/>
          <w:szCs w:val="28"/>
        </w:rPr>
        <w:t>一、说明</w:t>
      </w:r>
      <w:bookmarkEnd w:id="13"/>
      <w:bookmarkEnd w:id="14"/>
      <w:bookmarkEnd w:id="15"/>
    </w:p>
    <w:p w:rsidR="008E3C74" w:rsidRDefault="00830F43">
      <w:pPr>
        <w:widowControl/>
        <w:spacing w:line="360" w:lineRule="auto"/>
        <w:jc w:val="left"/>
        <w:outlineLvl w:val="2"/>
        <w:rPr>
          <w:rFonts w:ascii="宋体" w:hAnsi="宋体"/>
          <w:b/>
          <w:bCs/>
          <w:kern w:val="0"/>
          <w:sz w:val="24"/>
        </w:rPr>
      </w:pPr>
      <w:bookmarkStart w:id="16" w:name="_Toc14772725"/>
      <w:bookmarkStart w:id="17" w:name="_Toc14772600"/>
      <w:bookmarkStart w:id="18" w:name="_Toc446415190"/>
      <w:bookmarkStart w:id="19" w:name="_Toc15770"/>
      <w:bookmarkStart w:id="20" w:name="_Toc443985705"/>
      <w:bookmarkStart w:id="21" w:name="_Toc438818323"/>
      <w:bookmarkStart w:id="22" w:name="_Toc438743804"/>
      <w:bookmarkStart w:id="23" w:name="_Toc416183190"/>
      <w:bookmarkStart w:id="24" w:name="_Toc376936729"/>
      <w:bookmarkStart w:id="25" w:name="_Toc325725998"/>
      <w:r>
        <w:rPr>
          <w:rFonts w:ascii="宋体" w:hAnsi="宋体" w:hint="eastAsia"/>
          <w:b/>
          <w:bCs/>
          <w:kern w:val="0"/>
          <w:sz w:val="24"/>
        </w:rPr>
        <w:t>1.适用范围</w:t>
      </w:r>
      <w:bookmarkEnd w:id="16"/>
      <w:bookmarkEnd w:id="17"/>
      <w:bookmarkEnd w:id="18"/>
      <w:bookmarkEnd w:id="19"/>
      <w:bookmarkEnd w:id="20"/>
      <w:bookmarkEnd w:id="21"/>
      <w:bookmarkEnd w:id="22"/>
      <w:bookmarkEnd w:id="23"/>
      <w:bookmarkEnd w:id="24"/>
      <w:bookmarkEnd w:id="25"/>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1.1本次采购依</w:t>
      </w:r>
      <w:r>
        <w:rPr>
          <w:rFonts w:ascii="宋体" w:hAnsi="宋体" w:cs="Arial" w:hint="eastAsia"/>
          <w:sz w:val="24"/>
        </w:rPr>
        <w:t>据</w:t>
      </w:r>
      <w:r w:rsidR="00336631">
        <w:rPr>
          <w:rFonts w:ascii="宋体" w:hAnsi="宋体" w:cs="Arial" w:hint="eastAsia"/>
          <w:sz w:val="24"/>
        </w:rPr>
        <w:t>采购人</w:t>
      </w:r>
      <w:r>
        <w:rPr>
          <w:rFonts w:ascii="宋体" w:hAnsi="宋体" w:cs="Arial" w:hint="eastAsia"/>
          <w:color w:val="000000"/>
          <w:sz w:val="24"/>
        </w:rPr>
        <w:t>下达的采购计划，仅适用于本磋商文件中所叙述的项目。</w:t>
      </w:r>
    </w:p>
    <w:p w:rsidR="008E3C74" w:rsidRDefault="00830F43">
      <w:pPr>
        <w:widowControl/>
        <w:spacing w:line="360" w:lineRule="auto"/>
        <w:jc w:val="left"/>
        <w:outlineLvl w:val="2"/>
        <w:rPr>
          <w:rFonts w:ascii="宋体" w:hAnsi="宋体"/>
          <w:b/>
          <w:bCs/>
          <w:kern w:val="0"/>
          <w:sz w:val="24"/>
        </w:rPr>
      </w:pPr>
      <w:bookmarkStart w:id="26" w:name="_Toc13466"/>
      <w:bookmarkStart w:id="27" w:name="_Toc446415191"/>
      <w:bookmarkStart w:id="28" w:name="_Toc438743805"/>
      <w:bookmarkStart w:id="29" w:name="_Toc443985706"/>
      <w:bookmarkStart w:id="30" w:name="_Toc438818324"/>
      <w:bookmarkStart w:id="31" w:name="_Toc416183191"/>
      <w:bookmarkStart w:id="32" w:name="_Toc376936730"/>
      <w:bookmarkStart w:id="33" w:name="_Toc325725999"/>
      <w:bookmarkStart w:id="34" w:name="_Toc14772726"/>
      <w:bookmarkStart w:id="35" w:name="_Toc14772601"/>
      <w:r>
        <w:rPr>
          <w:rFonts w:ascii="宋体" w:hAnsi="宋体" w:hint="eastAsia"/>
          <w:b/>
          <w:bCs/>
          <w:kern w:val="0"/>
          <w:sz w:val="24"/>
        </w:rPr>
        <w:t>2.采购方式、合格的</w:t>
      </w:r>
      <w:bookmarkEnd w:id="26"/>
      <w:bookmarkEnd w:id="27"/>
      <w:bookmarkEnd w:id="28"/>
      <w:bookmarkEnd w:id="29"/>
      <w:bookmarkEnd w:id="30"/>
      <w:bookmarkEnd w:id="31"/>
      <w:bookmarkEnd w:id="32"/>
      <w:bookmarkEnd w:id="33"/>
      <w:r>
        <w:rPr>
          <w:rFonts w:ascii="宋体" w:hAnsi="宋体" w:hint="eastAsia"/>
          <w:b/>
          <w:bCs/>
          <w:kern w:val="0"/>
          <w:sz w:val="24"/>
        </w:rPr>
        <w:t>供应商</w:t>
      </w:r>
      <w:bookmarkEnd w:id="34"/>
      <w:bookmarkEnd w:id="35"/>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2.1本次采购采取竞争性磋商采购方式。</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2.2合格的供应商：</w:t>
      </w:r>
      <w:bookmarkStart w:id="36" w:name="_Toc416183192"/>
      <w:bookmarkStart w:id="37" w:name="_Toc376936731"/>
      <w:bookmarkStart w:id="38" w:name="_Toc325726000"/>
      <w:r>
        <w:rPr>
          <w:rFonts w:ascii="宋体" w:hAnsi="宋体" w:cs="Arial" w:hint="eastAsia"/>
          <w:color w:val="000000"/>
          <w:sz w:val="24"/>
          <w:lang w:val="zh-CN"/>
        </w:rPr>
        <w:t>详见第一部分</w:t>
      </w:r>
      <w:r>
        <w:rPr>
          <w:rFonts w:ascii="宋体" w:hAnsi="宋体" w:cs="Arial" w:hint="eastAsia"/>
          <w:color w:val="000000"/>
          <w:sz w:val="24"/>
        </w:rPr>
        <w:t>“</w:t>
      </w:r>
      <w:r>
        <w:rPr>
          <w:rFonts w:ascii="宋体" w:hAnsi="宋体" w:cs="Arial" w:hint="eastAsia"/>
          <w:color w:val="000000"/>
          <w:sz w:val="24"/>
          <w:lang w:val="zh-CN"/>
        </w:rPr>
        <w:t>供应商资格条件</w:t>
      </w:r>
      <w:r>
        <w:rPr>
          <w:rFonts w:ascii="宋体" w:hAnsi="宋体" w:cs="Arial" w:hint="eastAsia"/>
          <w:color w:val="000000"/>
          <w:sz w:val="24"/>
        </w:rPr>
        <w:t>”</w:t>
      </w:r>
    </w:p>
    <w:p w:rsidR="008E3C74" w:rsidRDefault="00830F43">
      <w:pPr>
        <w:tabs>
          <w:tab w:val="left" w:pos="840"/>
        </w:tabs>
        <w:spacing w:line="360" w:lineRule="auto"/>
        <w:ind w:firstLineChars="200" w:firstLine="480"/>
        <w:rPr>
          <w:rFonts w:ascii="宋体" w:hAnsi="宋体" w:cs="Arial"/>
          <w:color w:val="000000"/>
          <w:sz w:val="24"/>
        </w:rPr>
      </w:pPr>
      <w:bookmarkStart w:id="39" w:name="_Toc438743806"/>
      <w:bookmarkStart w:id="40" w:name="_Toc438818325"/>
      <w:bookmarkStart w:id="41" w:name="_Toc443985707"/>
      <w:bookmarkStart w:id="42" w:name="_Toc446415192"/>
      <w:bookmarkStart w:id="43" w:name="_Toc27336"/>
      <w:r>
        <w:rPr>
          <w:rFonts w:ascii="宋体" w:hAnsi="宋体" w:cs="Arial" w:hint="eastAsia"/>
          <w:color w:val="000000"/>
          <w:sz w:val="24"/>
        </w:rPr>
        <w:t>2.3供应商不得存在下列情形之一：</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（l）为采购人不具有独立法人资格的附属机构（单位）；</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（2）为本采购项目前期准备提供设计或咨询服务的，但设计施工总承包的除外；</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（3）为本采购项目的监理人；</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（4）为本采购项目的代建人；</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（5）为本采购项目提供招标代理服务的；</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（6）与本采购项目的监理人或代建人或招标代理机构同为一个法定代表人的；</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（7）与本采购项目的监理人或代建人或招标代理机构相互控股或参股的；</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（8）与本采购项目的监理人或代建人或招标代理机构相互任职或工作的；</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（9）被责令停业的；</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（10）被暂停或取消投标资格的；</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（11）财产被接管或冻结的；</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（12）在最近三年内有骗取成交或严重违约或重大工程质量问题的；</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（13）单位负责人为同一人或者存在控股、管理关系的不同单位，参加同一标段投标或者未划分标段的同一招标项目投标的。</w:t>
      </w:r>
    </w:p>
    <w:p w:rsidR="008E3C74" w:rsidRDefault="00830F43">
      <w:pPr>
        <w:widowControl/>
        <w:spacing w:line="360" w:lineRule="auto"/>
        <w:jc w:val="left"/>
        <w:outlineLvl w:val="2"/>
        <w:rPr>
          <w:rFonts w:ascii="宋体" w:hAnsi="宋体"/>
          <w:b/>
          <w:bCs/>
          <w:kern w:val="0"/>
          <w:sz w:val="24"/>
        </w:rPr>
      </w:pPr>
      <w:bookmarkStart w:id="44" w:name="_Toc14772602"/>
      <w:bookmarkStart w:id="45" w:name="_Toc14772727"/>
      <w:r>
        <w:rPr>
          <w:rFonts w:ascii="宋体" w:hAnsi="宋体" w:hint="eastAsia"/>
          <w:b/>
          <w:bCs/>
          <w:kern w:val="0"/>
          <w:sz w:val="24"/>
        </w:rPr>
        <w:t>3.投标费用</w:t>
      </w:r>
      <w:bookmarkEnd w:id="36"/>
      <w:bookmarkEnd w:id="37"/>
      <w:bookmarkEnd w:id="38"/>
      <w:bookmarkEnd w:id="39"/>
      <w:bookmarkEnd w:id="40"/>
      <w:bookmarkEnd w:id="41"/>
      <w:bookmarkEnd w:id="42"/>
      <w:bookmarkEnd w:id="43"/>
      <w:bookmarkEnd w:id="44"/>
      <w:bookmarkEnd w:id="45"/>
    </w:p>
    <w:p w:rsidR="008E3C74" w:rsidRDefault="00830F43">
      <w:pPr>
        <w:tabs>
          <w:tab w:val="left" w:pos="840"/>
        </w:tabs>
        <w:spacing w:line="360" w:lineRule="auto"/>
        <w:ind w:firstLineChars="150" w:firstLine="360"/>
        <w:rPr>
          <w:rFonts w:ascii="宋体" w:hAnsi="宋体"/>
          <w:color w:val="000000"/>
          <w:sz w:val="24"/>
        </w:rPr>
      </w:pPr>
      <w:r>
        <w:rPr>
          <w:rFonts w:ascii="宋体" w:hAnsi="宋体" w:hint="eastAsia"/>
          <w:color w:val="000000"/>
          <w:sz w:val="24"/>
        </w:rPr>
        <w:t>供应商应自愿承担与参加本次投标有关的费用。</w:t>
      </w:r>
    </w:p>
    <w:p w:rsidR="008E3C74" w:rsidRDefault="00830F43">
      <w:pPr>
        <w:widowControl/>
        <w:spacing w:line="360" w:lineRule="auto"/>
        <w:jc w:val="center"/>
        <w:outlineLvl w:val="1"/>
        <w:rPr>
          <w:rFonts w:ascii="宋体" w:hAnsi="宋体"/>
          <w:b/>
          <w:bCs/>
          <w:kern w:val="0"/>
          <w:sz w:val="28"/>
          <w:szCs w:val="28"/>
        </w:rPr>
      </w:pPr>
      <w:bookmarkStart w:id="46" w:name="_Toc325726001"/>
      <w:bookmarkStart w:id="47" w:name="_Toc376936732"/>
      <w:bookmarkStart w:id="48" w:name="_Toc416183193"/>
      <w:bookmarkStart w:id="49" w:name="_Toc6622"/>
      <w:bookmarkStart w:id="50" w:name="_Toc14772603"/>
      <w:bookmarkStart w:id="51" w:name="_Toc14772728"/>
      <w:r>
        <w:rPr>
          <w:rFonts w:ascii="宋体" w:hAnsi="宋体" w:hint="eastAsia"/>
          <w:b/>
          <w:bCs/>
          <w:kern w:val="0"/>
          <w:sz w:val="28"/>
          <w:szCs w:val="28"/>
        </w:rPr>
        <w:t>二、磋商文件说明</w:t>
      </w:r>
      <w:bookmarkEnd w:id="46"/>
      <w:bookmarkEnd w:id="47"/>
      <w:bookmarkEnd w:id="48"/>
      <w:bookmarkEnd w:id="49"/>
      <w:bookmarkEnd w:id="50"/>
      <w:bookmarkEnd w:id="51"/>
    </w:p>
    <w:p w:rsidR="008E3C74" w:rsidRDefault="00830F43">
      <w:pPr>
        <w:widowControl/>
        <w:spacing w:line="360" w:lineRule="auto"/>
        <w:jc w:val="left"/>
        <w:outlineLvl w:val="2"/>
        <w:rPr>
          <w:rFonts w:ascii="宋体" w:hAnsi="宋体"/>
          <w:b/>
          <w:bCs/>
          <w:kern w:val="0"/>
          <w:sz w:val="24"/>
        </w:rPr>
      </w:pPr>
      <w:bookmarkStart w:id="52" w:name="_Toc325726002"/>
      <w:bookmarkStart w:id="53" w:name="_Toc376936733"/>
      <w:bookmarkStart w:id="54" w:name="_Toc416183194"/>
      <w:bookmarkStart w:id="55" w:name="_Toc438743808"/>
      <w:bookmarkStart w:id="56" w:name="_Toc438818327"/>
      <w:bookmarkStart w:id="57" w:name="_Toc443985709"/>
      <w:bookmarkStart w:id="58" w:name="_Toc446415194"/>
      <w:bookmarkStart w:id="59" w:name="_Toc28196"/>
      <w:bookmarkStart w:id="60" w:name="_Toc14772604"/>
      <w:bookmarkStart w:id="61" w:name="_Toc14772729"/>
      <w:r>
        <w:rPr>
          <w:rFonts w:ascii="宋体" w:hAnsi="宋体" w:hint="eastAsia"/>
          <w:b/>
          <w:bCs/>
          <w:kern w:val="0"/>
          <w:sz w:val="24"/>
        </w:rPr>
        <w:t>4.磋商文件的构成</w:t>
      </w:r>
      <w:bookmarkEnd w:id="52"/>
      <w:bookmarkEnd w:id="53"/>
      <w:bookmarkEnd w:id="54"/>
      <w:bookmarkEnd w:id="55"/>
      <w:bookmarkEnd w:id="56"/>
      <w:bookmarkEnd w:id="57"/>
      <w:bookmarkEnd w:id="58"/>
      <w:bookmarkEnd w:id="59"/>
      <w:bookmarkEnd w:id="60"/>
      <w:bookmarkEnd w:id="61"/>
    </w:p>
    <w:p w:rsidR="008E3C74" w:rsidRDefault="00830F43">
      <w:pPr>
        <w:tabs>
          <w:tab w:val="left" w:pos="840"/>
        </w:tabs>
        <w:spacing w:line="360" w:lineRule="auto"/>
        <w:ind w:firstLineChars="200" w:firstLine="480"/>
        <w:rPr>
          <w:rFonts w:ascii="宋体" w:hAnsi="宋体" w:cs="Arial"/>
          <w:sz w:val="24"/>
        </w:rPr>
      </w:pPr>
      <w:r>
        <w:rPr>
          <w:rFonts w:ascii="宋体" w:hAnsi="宋体" w:cs="Arial" w:hint="eastAsia"/>
          <w:sz w:val="24"/>
        </w:rPr>
        <w:t>4.1磋商文件包括：</w:t>
      </w:r>
    </w:p>
    <w:p w:rsidR="008E3C74" w:rsidRDefault="00830F43">
      <w:pPr>
        <w:autoSpaceDE w:val="0"/>
        <w:autoSpaceDN w:val="0"/>
        <w:adjustRightInd w:val="0"/>
        <w:spacing w:line="360" w:lineRule="auto"/>
        <w:ind w:firstLineChars="200" w:firstLine="480"/>
        <w:rPr>
          <w:rFonts w:ascii="宋体" w:hAnsi="Cambria" w:cs="宋体"/>
          <w:kern w:val="0"/>
          <w:sz w:val="24"/>
          <w:lang w:val="zh-CN"/>
        </w:rPr>
      </w:pPr>
      <w:r>
        <w:rPr>
          <w:rFonts w:ascii="宋体" w:hAnsi="宋体" w:hint="eastAsia"/>
          <w:sz w:val="24"/>
        </w:rPr>
        <w:lastRenderedPageBreak/>
        <w:t>（</w:t>
      </w:r>
      <w:r>
        <w:rPr>
          <w:rFonts w:ascii="宋体" w:hAnsi="Cambria" w:cs="宋体"/>
          <w:kern w:val="0"/>
          <w:sz w:val="24"/>
          <w:lang w:val="zh-CN"/>
        </w:rPr>
        <w:t>1</w:t>
      </w:r>
      <w:r>
        <w:rPr>
          <w:rFonts w:ascii="宋体" w:hAnsi="Cambria" w:cs="宋体" w:hint="eastAsia"/>
          <w:kern w:val="0"/>
          <w:sz w:val="24"/>
          <w:lang w:val="zh-CN"/>
        </w:rPr>
        <w:t>）</w:t>
      </w:r>
      <w:r>
        <w:rPr>
          <w:rFonts w:ascii="宋体" w:hAnsi="Cambria" w:cs="宋体" w:hint="eastAsia"/>
          <w:kern w:val="0"/>
          <w:sz w:val="24"/>
        </w:rPr>
        <w:t>竞争性磋商</w:t>
      </w:r>
      <w:r>
        <w:rPr>
          <w:rFonts w:ascii="宋体" w:hAnsi="Cambria" w:cs="宋体" w:hint="eastAsia"/>
          <w:kern w:val="0"/>
          <w:sz w:val="24"/>
          <w:lang w:val="zh-CN"/>
        </w:rPr>
        <w:t>公告</w:t>
      </w:r>
    </w:p>
    <w:p w:rsidR="008E3C74" w:rsidRDefault="00830F43">
      <w:pPr>
        <w:autoSpaceDE w:val="0"/>
        <w:autoSpaceDN w:val="0"/>
        <w:adjustRightInd w:val="0"/>
        <w:spacing w:line="360" w:lineRule="auto"/>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2</w:t>
      </w:r>
      <w:r>
        <w:rPr>
          <w:rFonts w:ascii="宋体" w:hAnsi="Cambria" w:cs="宋体" w:hint="eastAsia"/>
          <w:kern w:val="0"/>
          <w:sz w:val="24"/>
          <w:lang w:val="zh-CN"/>
        </w:rPr>
        <w:t>）供应商须知前附表</w:t>
      </w:r>
    </w:p>
    <w:p w:rsidR="008E3C74" w:rsidRDefault="00830F43">
      <w:pPr>
        <w:autoSpaceDE w:val="0"/>
        <w:autoSpaceDN w:val="0"/>
        <w:adjustRightInd w:val="0"/>
        <w:spacing w:line="360" w:lineRule="auto"/>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3</w:t>
      </w:r>
      <w:r>
        <w:rPr>
          <w:rFonts w:ascii="宋体" w:hAnsi="Cambria" w:cs="宋体" w:hint="eastAsia"/>
          <w:kern w:val="0"/>
          <w:sz w:val="24"/>
          <w:lang w:val="zh-CN"/>
        </w:rPr>
        <w:t>）供应商须知</w:t>
      </w:r>
    </w:p>
    <w:p w:rsidR="008E3C74" w:rsidRDefault="00830F43">
      <w:pPr>
        <w:autoSpaceDE w:val="0"/>
        <w:autoSpaceDN w:val="0"/>
        <w:adjustRightInd w:val="0"/>
        <w:spacing w:line="360" w:lineRule="auto"/>
        <w:ind w:firstLineChars="200" w:firstLine="480"/>
        <w:rPr>
          <w:rFonts w:ascii="宋体" w:hAnsi="Cambria" w:cs="宋体"/>
          <w:kern w:val="0"/>
          <w:sz w:val="24"/>
          <w:lang w:val="zh-CN"/>
        </w:rPr>
      </w:pPr>
      <w:r>
        <w:rPr>
          <w:rFonts w:ascii="宋体" w:hAnsi="Cambria" w:cs="宋体" w:hint="eastAsia"/>
          <w:kern w:val="0"/>
          <w:sz w:val="24"/>
          <w:lang w:val="zh-CN"/>
        </w:rPr>
        <w:t>（4）青海省政府采购项目合同书范本（服务类）</w:t>
      </w:r>
    </w:p>
    <w:p w:rsidR="008E3C74" w:rsidRDefault="00830F43">
      <w:pPr>
        <w:autoSpaceDE w:val="0"/>
        <w:autoSpaceDN w:val="0"/>
        <w:adjustRightInd w:val="0"/>
        <w:spacing w:line="360" w:lineRule="auto"/>
        <w:ind w:firstLineChars="200" w:firstLine="480"/>
        <w:rPr>
          <w:rFonts w:ascii="宋体" w:hAnsi="Cambria" w:cs="宋体"/>
          <w:kern w:val="0"/>
          <w:sz w:val="24"/>
          <w:lang w:val="zh-CN"/>
        </w:rPr>
      </w:pPr>
      <w:r>
        <w:rPr>
          <w:rFonts w:ascii="宋体" w:hAnsi="Cambria" w:cs="宋体" w:hint="eastAsia"/>
          <w:kern w:val="0"/>
          <w:sz w:val="24"/>
          <w:lang w:val="zh-CN"/>
        </w:rPr>
        <w:t>（5）</w:t>
      </w:r>
      <w:r>
        <w:rPr>
          <w:rFonts w:ascii="宋体" w:hAnsi="Cambria" w:cs="宋体" w:hint="eastAsia"/>
          <w:kern w:val="0"/>
          <w:sz w:val="24"/>
        </w:rPr>
        <w:t>响应文件</w:t>
      </w:r>
      <w:r>
        <w:rPr>
          <w:rFonts w:ascii="宋体" w:hAnsi="Cambria" w:cs="宋体" w:hint="eastAsia"/>
          <w:kern w:val="0"/>
          <w:sz w:val="24"/>
          <w:lang w:val="zh-CN"/>
        </w:rPr>
        <w:t>格式</w:t>
      </w:r>
    </w:p>
    <w:p w:rsidR="008E3C74" w:rsidRDefault="00830F43">
      <w:pPr>
        <w:autoSpaceDE w:val="0"/>
        <w:autoSpaceDN w:val="0"/>
        <w:adjustRightInd w:val="0"/>
        <w:spacing w:line="360" w:lineRule="auto"/>
        <w:ind w:firstLineChars="200" w:firstLine="480"/>
        <w:rPr>
          <w:rFonts w:ascii="宋体" w:hAnsi="Cambria" w:cs="宋体"/>
          <w:kern w:val="0"/>
          <w:sz w:val="24"/>
          <w:lang w:val="zh-CN"/>
        </w:rPr>
      </w:pPr>
      <w:r>
        <w:rPr>
          <w:rFonts w:ascii="宋体" w:hAnsi="Cambria" w:cs="宋体" w:hint="eastAsia"/>
          <w:kern w:val="0"/>
          <w:sz w:val="24"/>
          <w:lang w:val="zh-CN"/>
        </w:rPr>
        <w:t>（6）采购项目要求及技术参数</w:t>
      </w:r>
    </w:p>
    <w:p w:rsidR="008E3C74" w:rsidRDefault="00830F43">
      <w:pPr>
        <w:tabs>
          <w:tab w:val="left" w:pos="840"/>
        </w:tabs>
        <w:spacing w:line="360" w:lineRule="auto"/>
        <w:ind w:firstLineChars="200" w:firstLine="480"/>
        <w:rPr>
          <w:rFonts w:ascii="宋体" w:hAnsi="宋体" w:cs="Arial"/>
          <w:color w:val="000000"/>
          <w:sz w:val="24"/>
        </w:rPr>
      </w:pPr>
      <w:r>
        <w:rPr>
          <w:rFonts w:ascii="宋体" w:hAnsi="宋体" w:cs="Arial" w:hint="eastAsia"/>
          <w:color w:val="000000"/>
          <w:sz w:val="24"/>
        </w:rPr>
        <w:t>4.2 供应商应认真阅读磋商文件中列示的事项、格式、条款和要求等内容。如果供应商未按磋商文件要求提交全部资料，或者对磋商文件未作出实质性响应的，根据相关法规要求，此类投标将被拒绝（视为无效投标）。</w:t>
      </w:r>
    </w:p>
    <w:p w:rsidR="008E3C74" w:rsidRDefault="00830F43">
      <w:pPr>
        <w:widowControl/>
        <w:spacing w:line="360" w:lineRule="auto"/>
        <w:jc w:val="left"/>
        <w:outlineLvl w:val="2"/>
        <w:rPr>
          <w:rFonts w:ascii="宋体" w:hAnsi="宋体"/>
          <w:b/>
          <w:bCs/>
          <w:kern w:val="0"/>
          <w:sz w:val="24"/>
          <w:lang w:val="zh-CN"/>
        </w:rPr>
      </w:pPr>
      <w:bookmarkStart w:id="62" w:name="_Toc574"/>
      <w:bookmarkStart w:id="63" w:name="_Toc428180543"/>
      <w:bookmarkStart w:id="64" w:name="_Toc14772605"/>
      <w:bookmarkStart w:id="65" w:name="_Toc14772730"/>
      <w:bookmarkStart w:id="66" w:name="_Toc325726005"/>
      <w:bookmarkStart w:id="67" w:name="_Toc376936736"/>
      <w:bookmarkStart w:id="68" w:name="_Toc416183197"/>
      <w:bookmarkStart w:id="69" w:name="_Toc2413"/>
      <w:r>
        <w:rPr>
          <w:rFonts w:ascii="宋体" w:hAnsi="宋体" w:hint="eastAsia"/>
          <w:b/>
          <w:bCs/>
          <w:kern w:val="0"/>
          <w:sz w:val="24"/>
          <w:lang w:val="zh-CN"/>
        </w:rPr>
        <w:t>5.磋商文件、磋商活动和成交结果的质疑</w:t>
      </w:r>
      <w:bookmarkEnd w:id="62"/>
      <w:bookmarkEnd w:id="63"/>
      <w:bookmarkEnd w:id="64"/>
      <w:bookmarkEnd w:id="65"/>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参加投标的供应商认为</w:t>
      </w:r>
      <w:r>
        <w:rPr>
          <w:rFonts w:ascii="宋体" w:hAnsi="宋体" w:cs="Arial" w:hint="eastAsia"/>
          <w:color w:val="000000"/>
          <w:sz w:val="24"/>
        </w:rPr>
        <w:t>磋商</w:t>
      </w:r>
      <w:r>
        <w:rPr>
          <w:rFonts w:ascii="宋体" w:hAnsi="宋体" w:cs="Arial" w:hint="eastAsia"/>
          <w:color w:val="000000"/>
          <w:sz w:val="24"/>
          <w:lang w:val="zh-CN"/>
        </w:rPr>
        <w:t>文件、</w:t>
      </w:r>
      <w:r>
        <w:rPr>
          <w:rFonts w:ascii="宋体" w:hAnsi="宋体" w:cs="Arial" w:hint="eastAsia"/>
          <w:color w:val="000000"/>
          <w:sz w:val="24"/>
        </w:rPr>
        <w:t>磋商</w:t>
      </w:r>
      <w:r>
        <w:rPr>
          <w:rFonts w:ascii="宋体" w:hAnsi="宋体" w:cs="Arial" w:hint="eastAsia"/>
          <w:color w:val="000000"/>
          <w:sz w:val="24"/>
          <w:lang w:val="zh-CN"/>
        </w:rPr>
        <w:t>活动和成交结果使自己的权益受到损害的，可以在知道或者应知其权益受到损害之日起7个工作日内以书面形式（如信件、传真等）向采购人或者采购代理机构提出质疑，不接受匿名质疑。采购人或采购代理机构在收到供应商的书面质疑后7个工作日内予以答复，并将答复事宜在青海政府采购网上发布公告，告知本项目的所有潜在供应商。</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质疑时效期间的计算：</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（1）对可以质疑的磋商文件提出质疑的，为收到</w:t>
      </w:r>
      <w:r>
        <w:rPr>
          <w:rFonts w:ascii="宋体" w:hAnsi="宋体" w:cs="Arial" w:hint="eastAsia"/>
          <w:color w:val="000000"/>
          <w:sz w:val="24"/>
        </w:rPr>
        <w:t>磋商</w:t>
      </w:r>
      <w:r>
        <w:rPr>
          <w:rFonts w:ascii="宋体" w:hAnsi="宋体" w:cs="Arial" w:hint="eastAsia"/>
          <w:color w:val="000000"/>
          <w:sz w:val="24"/>
          <w:lang w:val="zh-CN"/>
        </w:rPr>
        <w:t>文件之日或</w:t>
      </w:r>
      <w:r>
        <w:rPr>
          <w:rFonts w:ascii="宋体" w:hAnsi="宋体" w:cs="Arial" w:hint="eastAsia"/>
          <w:color w:val="000000"/>
          <w:sz w:val="24"/>
        </w:rPr>
        <w:t>磋商</w:t>
      </w:r>
      <w:r>
        <w:rPr>
          <w:rFonts w:ascii="宋体" w:hAnsi="宋体" w:cs="Arial" w:hint="eastAsia"/>
          <w:color w:val="000000"/>
          <w:sz w:val="24"/>
          <w:lang w:val="zh-CN"/>
        </w:rPr>
        <w:t>文件公告期限届满之日；</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（2）对</w:t>
      </w:r>
      <w:r>
        <w:rPr>
          <w:rFonts w:ascii="宋体" w:hAnsi="宋体" w:cs="Arial" w:hint="eastAsia"/>
          <w:color w:val="000000"/>
          <w:sz w:val="24"/>
        </w:rPr>
        <w:t>磋商</w:t>
      </w:r>
      <w:r>
        <w:rPr>
          <w:rFonts w:ascii="宋体" w:hAnsi="宋体" w:cs="Arial" w:hint="eastAsia"/>
          <w:color w:val="000000"/>
          <w:sz w:val="24"/>
          <w:lang w:val="zh-CN"/>
        </w:rPr>
        <w:t>过程提出质疑的，为</w:t>
      </w:r>
      <w:r>
        <w:rPr>
          <w:rFonts w:ascii="宋体" w:hAnsi="宋体" w:cs="Arial" w:hint="eastAsia"/>
          <w:color w:val="000000"/>
          <w:sz w:val="24"/>
        </w:rPr>
        <w:t>磋商</w:t>
      </w:r>
      <w:r>
        <w:rPr>
          <w:rFonts w:ascii="宋体" w:hAnsi="宋体" w:cs="Arial" w:hint="eastAsia"/>
          <w:color w:val="000000"/>
          <w:sz w:val="24"/>
          <w:lang w:val="zh-CN"/>
        </w:rPr>
        <w:t>程序各环节结束之日；</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（3）对</w:t>
      </w:r>
      <w:r>
        <w:rPr>
          <w:rFonts w:ascii="宋体" w:hAnsi="宋体" w:cs="Arial" w:hint="eastAsia"/>
          <w:color w:val="000000"/>
          <w:sz w:val="24"/>
        </w:rPr>
        <w:t>成交</w:t>
      </w:r>
      <w:r>
        <w:rPr>
          <w:rFonts w:ascii="宋体" w:hAnsi="宋体" w:cs="Arial" w:hint="eastAsia"/>
          <w:color w:val="000000"/>
          <w:sz w:val="24"/>
          <w:lang w:val="zh-CN"/>
        </w:rPr>
        <w:t>结果提出质疑的，为</w:t>
      </w:r>
      <w:r>
        <w:rPr>
          <w:rFonts w:ascii="宋体" w:hAnsi="宋体" w:cs="Arial" w:hint="eastAsia"/>
          <w:color w:val="000000"/>
          <w:sz w:val="24"/>
        </w:rPr>
        <w:t>成交</w:t>
      </w:r>
      <w:r>
        <w:rPr>
          <w:rFonts w:ascii="宋体" w:hAnsi="宋体" w:cs="Arial" w:hint="eastAsia"/>
          <w:color w:val="000000"/>
          <w:sz w:val="24"/>
          <w:lang w:val="zh-CN"/>
        </w:rPr>
        <w:t>公告期限届满之日。</w:t>
      </w:r>
    </w:p>
    <w:p w:rsidR="008E3C74" w:rsidRDefault="00830F43">
      <w:pPr>
        <w:widowControl/>
        <w:spacing w:line="360" w:lineRule="auto"/>
        <w:jc w:val="left"/>
        <w:outlineLvl w:val="2"/>
        <w:rPr>
          <w:rFonts w:ascii="宋体" w:hAnsi="宋体"/>
          <w:b/>
          <w:bCs/>
          <w:kern w:val="0"/>
          <w:sz w:val="24"/>
          <w:lang w:val="zh-CN"/>
        </w:rPr>
      </w:pPr>
      <w:bookmarkStart w:id="70" w:name="_Toc428180544"/>
      <w:bookmarkStart w:id="71" w:name="_Toc27550"/>
      <w:bookmarkStart w:id="72" w:name="_Toc14772606"/>
      <w:bookmarkStart w:id="73" w:name="_Toc14772731"/>
      <w:r>
        <w:rPr>
          <w:rFonts w:ascii="宋体" w:hAnsi="宋体" w:hint="eastAsia"/>
          <w:b/>
          <w:bCs/>
          <w:kern w:val="0"/>
          <w:sz w:val="24"/>
          <w:lang w:val="zh-CN"/>
        </w:rPr>
        <w:t>6.磋商文件的修改</w:t>
      </w:r>
      <w:bookmarkEnd w:id="70"/>
      <w:bookmarkEnd w:id="71"/>
      <w:bookmarkEnd w:id="72"/>
      <w:bookmarkEnd w:id="73"/>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6.1 在投标截止期前，采购人或采购代理机构可对磋商文件进行必要的修改或者澄清。</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6.2 采购代理机构对已发出磋商文件进行必要的澄清或者修改的，澄清或者修改的内容可能影响响应文件编制的，在磋商文件要求提交响应文件截止时间至少5日前，在竞争性磋商公告发布的同一网站进行公告；不足5日顺延提交响应文件的截止时间。该澄清或者修改的内容为磋商文件的组成部分。</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6.3 在投标截止时间前，采购人或采购代理机构可以视磋商具体情况，延长投标截止时间和开标时间，并在磋商文件要求提交响应文件的截止时间3日前，将变更时间以书面形式通知所有购买了磋商文件的供应商，同时在发布本次磋商公告的网站发</w:t>
      </w:r>
      <w:r>
        <w:rPr>
          <w:rFonts w:ascii="宋体" w:hAnsi="宋体" w:cs="Arial" w:hint="eastAsia"/>
          <w:color w:val="000000"/>
          <w:sz w:val="24"/>
          <w:lang w:val="zh-CN"/>
        </w:rPr>
        <w:lastRenderedPageBreak/>
        <w:t>布变更公告。</w:t>
      </w:r>
    </w:p>
    <w:p w:rsidR="008E3C74" w:rsidRDefault="00830F43">
      <w:pPr>
        <w:widowControl/>
        <w:spacing w:line="360" w:lineRule="auto"/>
        <w:jc w:val="center"/>
        <w:outlineLvl w:val="1"/>
        <w:rPr>
          <w:rFonts w:ascii="宋体" w:hAnsi="宋体"/>
          <w:b/>
          <w:bCs/>
          <w:kern w:val="0"/>
          <w:sz w:val="28"/>
          <w:szCs w:val="28"/>
        </w:rPr>
      </w:pPr>
      <w:bookmarkStart w:id="74" w:name="_Toc14772607"/>
      <w:bookmarkStart w:id="75" w:name="_Toc14772732"/>
      <w:r>
        <w:rPr>
          <w:rFonts w:ascii="宋体" w:hAnsi="宋体" w:hint="eastAsia"/>
          <w:b/>
          <w:bCs/>
          <w:kern w:val="0"/>
          <w:sz w:val="28"/>
          <w:szCs w:val="28"/>
        </w:rPr>
        <w:t>三、响应文件的编制</w:t>
      </w:r>
      <w:bookmarkEnd w:id="66"/>
      <w:bookmarkEnd w:id="67"/>
      <w:bookmarkEnd w:id="68"/>
      <w:bookmarkEnd w:id="69"/>
      <w:bookmarkEnd w:id="74"/>
      <w:bookmarkEnd w:id="75"/>
    </w:p>
    <w:p w:rsidR="008E3C74" w:rsidRDefault="00830F43">
      <w:pPr>
        <w:widowControl/>
        <w:spacing w:line="360" w:lineRule="auto"/>
        <w:jc w:val="left"/>
        <w:outlineLvl w:val="2"/>
        <w:rPr>
          <w:rFonts w:ascii="宋体" w:hAnsi="宋体"/>
          <w:b/>
          <w:bCs/>
          <w:kern w:val="0"/>
          <w:sz w:val="24"/>
          <w:lang w:val="zh-CN"/>
        </w:rPr>
      </w:pPr>
      <w:bookmarkStart w:id="76" w:name="_Toc489"/>
      <w:bookmarkStart w:id="77" w:name="_Toc376936737"/>
      <w:bookmarkStart w:id="78" w:name="_Toc416183198"/>
      <w:bookmarkStart w:id="79" w:name="_Toc325726006"/>
      <w:bookmarkStart w:id="80" w:name="_Toc14772608"/>
      <w:bookmarkStart w:id="81" w:name="_Toc14772733"/>
      <w:bookmarkStart w:id="82" w:name="_Toc1833"/>
      <w:bookmarkStart w:id="83" w:name="_Toc376936738"/>
      <w:bookmarkStart w:id="84" w:name="_Toc443985712"/>
      <w:bookmarkStart w:id="85" w:name="_Toc438818330"/>
      <w:bookmarkStart w:id="86" w:name="_Toc416183199"/>
      <w:bookmarkStart w:id="87" w:name="_Toc446415197"/>
      <w:bookmarkStart w:id="88" w:name="_Toc438743811"/>
      <w:bookmarkStart w:id="89" w:name="_Toc325726007"/>
      <w:r>
        <w:rPr>
          <w:rFonts w:ascii="宋体" w:hAnsi="宋体" w:hint="eastAsia"/>
          <w:b/>
          <w:bCs/>
          <w:kern w:val="0"/>
          <w:sz w:val="24"/>
          <w:lang w:val="zh-CN"/>
        </w:rPr>
        <w:t>7.响应文件的语言及度量衡单位</w:t>
      </w:r>
      <w:bookmarkEnd w:id="76"/>
      <w:bookmarkEnd w:id="77"/>
      <w:bookmarkEnd w:id="78"/>
      <w:bookmarkEnd w:id="79"/>
      <w:bookmarkEnd w:id="80"/>
      <w:bookmarkEnd w:id="81"/>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7.1供应商提交的响应文件以及供应商与采购代理机构就此投标发生的所有来往函电均应使用简体中文。</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7.2 除磋商文件中另有规定外，响应文件所使用的度量衡单位，均须采用国家法定计量单位。</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7.3 附有外文资料的须翻译成中文，并加盖供应商公章，如果翻译的中文资料与外文资料出现差异与矛盾时，以中文为准，其准确性由供应商负责。</w:t>
      </w:r>
    </w:p>
    <w:p w:rsidR="008E3C74" w:rsidRDefault="00830F43">
      <w:pPr>
        <w:widowControl/>
        <w:spacing w:line="360" w:lineRule="auto"/>
        <w:jc w:val="left"/>
        <w:outlineLvl w:val="2"/>
        <w:rPr>
          <w:rFonts w:ascii="宋体" w:hAnsi="宋体"/>
          <w:b/>
          <w:bCs/>
          <w:kern w:val="0"/>
          <w:sz w:val="24"/>
          <w:lang w:val="zh-CN"/>
        </w:rPr>
      </w:pPr>
      <w:bookmarkStart w:id="90" w:name="_Toc14772609"/>
      <w:bookmarkStart w:id="91" w:name="_Toc20726"/>
      <w:bookmarkStart w:id="92" w:name="_Toc14772734"/>
      <w:r>
        <w:rPr>
          <w:rFonts w:ascii="宋体" w:hAnsi="宋体" w:hint="eastAsia"/>
          <w:b/>
          <w:bCs/>
          <w:kern w:val="0"/>
          <w:sz w:val="24"/>
          <w:lang w:val="zh-CN"/>
        </w:rPr>
        <w:t>8.投标报价及币种</w:t>
      </w:r>
      <w:bookmarkEnd w:id="90"/>
      <w:bookmarkEnd w:id="91"/>
      <w:bookmarkEnd w:id="92"/>
    </w:p>
    <w:p w:rsidR="008E3C74" w:rsidRDefault="00830F43">
      <w:pPr>
        <w:tabs>
          <w:tab w:val="left" w:pos="168"/>
        </w:tabs>
        <w:adjustRightInd w:val="0"/>
        <w:spacing w:line="360" w:lineRule="auto"/>
        <w:ind w:firstLineChars="200" w:firstLine="480"/>
        <w:textAlignment w:val="baseline"/>
        <w:rPr>
          <w:rFonts w:ascii="宋体" w:hAnsi="宋体"/>
          <w:sz w:val="24"/>
        </w:rPr>
      </w:pPr>
      <w:r>
        <w:rPr>
          <w:rFonts w:ascii="宋体" w:hAnsi="宋体" w:cs="Arial" w:hint="eastAsia"/>
          <w:color w:val="000000"/>
          <w:sz w:val="24"/>
          <w:lang w:val="zh-CN"/>
        </w:rPr>
        <w:t>8.1投标报价为投标总</w:t>
      </w:r>
      <w:r>
        <w:rPr>
          <w:rFonts w:ascii="宋体" w:hAnsi="宋体" w:cs="Arial" w:hint="eastAsia"/>
          <w:sz w:val="24"/>
          <w:lang w:val="zh-CN"/>
        </w:rPr>
        <w:t>价。</w:t>
      </w:r>
      <w:r>
        <w:rPr>
          <w:rFonts w:ascii="宋体" w:hAnsi="宋体" w:hint="eastAsia"/>
          <w:sz w:val="24"/>
        </w:rPr>
        <w:t>报价中必须包括本次</w:t>
      </w:r>
      <w:r>
        <w:rPr>
          <w:rFonts w:ascii="宋体" w:cs="宋体" w:hint="eastAsia"/>
          <w:kern w:val="0"/>
          <w:sz w:val="24"/>
        </w:rPr>
        <w:t>项目</w:t>
      </w:r>
      <w:r>
        <w:rPr>
          <w:rFonts w:ascii="宋体" w:hAnsi="宋体" w:hint="eastAsia"/>
          <w:sz w:val="24"/>
        </w:rPr>
        <w:t>全部内容的费用，费用不管是否在报价人报价书中单列，均视为报价总价。人员、材料、设备运输费、保险费、安装调试费、税金及不可预见费等与本项目相关的全部费用。供应商如有漏报项目，视为对采购人的优惠。</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sz w:val="24"/>
          <w:lang w:val="zh-CN"/>
        </w:rPr>
        <w:t>8.2投标报价应注明有效期，有效期应与投标有效期一致</w:t>
      </w:r>
      <w:r>
        <w:rPr>
          <w:rFonts w:ascii="宋体" w:hAnsi="宋体" w:cs="Arial" w:hint="eastAsia"/>
          <w:color w:val="000000"/>
          <w:sz w:val="24"/>
          <w:lang w:val="zh-CN"/>
        </w:rPr>
        <w:t>。</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8.3供应商应根据磋商文件规定的格式完整填写所有内容，并保证所提供的全部资料真实可信，自愿承担相应责任。</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8.4投标报价为闭口价，即成交后在合同有效期内价格不变。</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8.5投标币种是人民币。</w:t>
      </w:r>
    </w:p>
    <w:p w:rsidR="008E3C74" w:rsidRDefault="00830F43">
      <w:pPr>
        <w:widowControl/>
        <w:spacing w:line="360" w:lineRule="auto"/>
        <w:jc w:val="left"/>
        <w:outlineLvl w:val="2"/>
        <w:rPr>
          <w:rFonts w:ascii="宋体" w:hAnsi="宋体"/>
          <w:b/>
          <w:bCs/>
          <w:kern w:val="0"/>
          <w:sz w:val="24"/>
          <w:lang w:val="zh-CN"/>
        </w:rPr>
      </w:pPr>
      <w:bookmarkStart w:id="93" w:name="_Toc428180548"/>
      <w:bookmarkStart w:id="94" w:name="_Toc28565"/>
      <w:bookmarkStart w:id="95" w:name="_Toc14772610"/>
      <w:bookmarkStart w:id="96" w:name="_Toc14772735"/>
      <w:r>
        <w:rPr>
          <w:rFonts w:ascii="宋体" w:hAnsi="宋体" w:hint="eastAsia"/>
          <w:b/>
          <w:bCs/>
          <w:kern w:val="0"/>
          <w:sz w:val="24"/>
          <w:lang w:val="zh-CN"/>
        </w:rPr>
        <w:t>9.投标保证金</w:t>
      </w:r>
      <w:bookmarkEnd w:id="93"/>
      <w:bookmarkEnd w:id="94"/>
      <w:bookmarkEnd w:id="95"/>
      <w:bookmarkEnd w:id="96"/>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9.1供应商应将</w:t>
      </w:r>
      <w:r>
        <w:rPr>
          <w:rFonts w:ascii="宋体" w:hAnsi="宋体" w:cs="Arial" w:hint="eastAsia"/>
          <w:sz w:val="24"/>
          <w:lang w:val="zh-CN"/>
        </w:rPr>
        <w:t>投标保证金缴款证明做为响应文件的内容一并提供。</w:t>
      </w:r>
      <w:r>
        <w:rPr>
          <w:rFonts w:ascii="宋体" w:hAnsi="宋体" w:cs="Arial" w:hint="eastAsia"/>
          <w:color w:val="000000"/>
          <w:sz w:val="24"/>
          <w:lang w:val="zh-CN"/>
        </w:rPr>
        <w:t>交纳的投标保证金用于因供应商的行为使本次磋商活动受到损失的抵项。在本次磋商活动中未成交且供应商未发生过失行为的，采购代理机构将在成交通知书发出五个工作日内退还。</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9.2供应商应在投标截止期前一工作日将投标保证金缴纳到采购代理机构账户，以银行到账时间为准。</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9.3投标保证金应当以支票、汇票、本票或者金融机构、担保机构出具的保函等非现金形式提交，通过银行转账的，必须从供应商基本账户直接汇（转）入采购代理机构指定账户。</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9.4供应商投标时将缴款证明扫描（或复印）件盖章后装订在响应文件中，否则将视其为不响应磋商要求而拒绝投标。</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lastRenderedPageBreak/>
        <w:t>9.5未成交人的投标保证金自成交通知书发出之日起5个工作日内全额无息退还（不退现金）；成交人的投标保证金，自政府采购合同签订之日起5个工作日内全额无息退还（不退现金）。</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9.6下列任何情况发生时，投标保证金将不予退还：</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（1）供应商在递交响应文件的截止时间前未到达现场并且没有以书面形式如信函、传真等告知采购代理机构要撤其投标的；</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（2）成交人在规定期限内未能按规定签订合同或未按规定缴纳成交服务费；</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（3）提供虚假材料谋取成交的；</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（4）将成交项目转让给他人，或者在响应文件中未说明，将成交项目分包给他人的；</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（5）拒绝履行合同义务的；</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（6）法律、法规规定的其他情形。</w:t>
      </w:r>
    </w:p>
    <w:p w:rsidR="008E3C74" w:rsidRDefault="00830F43">
      <w:pPr>
        <w:widowControl/>
        <w:spacing w:line="360" w:lineRule="auto"/>
        <w:jc w:val="left"/>
        <w:outlineLvl w:val="2"/>
        <w:rPr>
          <w:rFonts w:ascii="宋体" w:hAnsi="宋体"/>
          <w:b/>
          <w:bCs/>
          <w:kern w:val="0"/>
          <w:sz w:val="24"/>
          <w:lang w:val="zh-CN"/>
        </w:rPr>
      </w:pPr>
      <w:bookmarkStart w:id="97" w:name="_Toc14772736"/>
      <w:bookmarkStart w:id="98" w:name="_Toc15512"/>
      <w:bookmarkStart w:id="99" w:name="_Toc428180549"/>
      <w:bookmarkStart w:id="100" w:name="_Toc14772611"/>
      <w:r>
        <w:rPr>
          <w:rFonts w:ascii="宋体" w:hAnsi="宋体" w:hint="eastAsia"/>
          <w:b/>
          <w:bCs/>
          <w:kern w:val="0"/>
          <w:sz w:val="24"/>
          <w:lang w:val="zh-CN"/>
        </w:rPr>
        <w:t>10.投标有效期</w:t>
      </w:r>
      <w:bookmarkEnd w:id="97"/>
      <w:bookmarkEnd w:id="98"/>
      <w:bookmarkEnd w:id="99"/>
      <w:bookmarkEnd w:id="100"/>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投标有效期为自磋商之</w:t>
      </w:r>
      <w:r>
        <w:rPr>
          <w:rFonts w:ascii="宋体" w:hAnsi="宋体" w:cs="Arial" w:hint="eastAsia"/>
          <w:sz w:val="24"/>
          <w:lang w:val="zh-CN"/>
        </w:rPr>
        <w:t>日起不少于60个日历日。</w:t>
      </w:r>
    </w:p>
    <w:p w:rsidR="008E3C74" w:rsidRDefault="00830F43">
      <w:pPr>
        <w:widowControl/>
        <w:spacing w:line="360" w:lineRule="auto"/>
        <w:jc w:val="left"/>
        <w:outlineLvl w:val="2"/>
        <w:rPr>
          <w:rFonts w:ascii="宋体" w:hAnsi="宋体"/>
          <w:b/>
          <w:bCs/>
          <w:kern w:val="0"/>
          <w:sz w:val="24"/>
          <w:lang w:val="zh-CN"/>
        </w:rPr>
      </w:pPr>
      <w:bookmarkStart w:id="101" w:name="_Toc14772612"/>
      <w:bookmarkStart w:id="102" w:name="_Toc14772737"/>
      <w:bookmarkStart w:id="103" w:name="_Toc13919"/>
      <w:r>
        <w:rPr>
          <w:rFonts w:ascii="宋体" w:hAnsi="宋体" w:hint="eastAsia"/>
          <w:b/>
          <w:bCs/>
          <w:kern w:val="0"/>
          <w:sz w:val="24"/>
          <w:lang w:val="zh-CN"/>
        </w:rPr>
        <w:t>11.响应文件构成</w:t>
      </w:r>
      <w:bookmarkEnd w:id="101"/>
      <w:bookmarkEnd w:id="102"/>
      <w:bookmarkEnd w:id="103"/>
    </w:p>
    <w:p w:rsidR="008E3C74" w:rsidRDefault="00830F43">
      <w:pPr>
        <w:tabs>
          <w:tab w:val="left" w:pos="840"/>
        </w:tabs>
        <w:spacing w:line="360" w:lineRule="auto"/>
        <w:ind w:firstLineChars="200" w:firstLine="480"/>
        <w:rPr>
          <w:rFonts w:ascii="宋体" w:hAnsi="宋体" w:cs="Arial"/>
          <w:sz w:val="24"/>
          <w:lang w:val="zh-CN"/>
        </w:rPr>
      </w:pPr>
      <w:r>
        <w:rPr>
          <w:rFonts w:ascii="宋体" w:hAnsi="宋体" w:cs="Arial" w:hint="eastAsia"/>
          <w:sz w:val="24"/>
          <w:lang w:val="zh-CN"/>
        </w:rPr>
        <w:t>供应商应提交相关证明材料，作为其参加磋商和成交后有能力履行合同的证明。编写的响应文件须包括以下内容（格式详见磋商文件第五部分内容）：</w:t>
      </w:r>
    </w:p>
    <w:p w:rsidR="008E3C74" w:rsidRDefault="00830F43">
      <w:pPr>
        <w:tabs>
          <w:tab w:val="left" w:pos="840"/>
        </w:tabs>
        <w:spacing w:line="360" w:lineRule="auto"/>
        <w:ind w:firstLineChars="200" w:firstLine="480"/>
        <w:rPr>
          <w:rFonts w:ascii="宋体" w:hAnsi="宋体" w:cs="Arial"/>
          <w:sz w:val="24"/>
          <w:lang w:val="zh-CN"/>
        </w:rPr>
      </w:pPr>
      <w:r>
        <w:rPr>
          <w:rFonts w:ascii="宋体" w:hAnsi="宋体" w:cs="Arial" w:hint="eastAsia"/>
          <w:sz w:val="24"/>
          <w:lang w:val="zh-CN"/>
        </w:rPr>
        <w:t>上册</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磋商响应文件封面</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磋商响应文件目录</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磋商函</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法定代表人证明书</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法定代表人授权书</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供应商承诺函</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供应商诚信承诺书</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供应商资格证明文件</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财务状况、缴纳税收和社会保障资金证明</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无重大违法记录声明</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磋商保证金</w:t>
      </w:r>
    </w:p>
    <w:p w:rsidR="008E3C74" w:rsidRDefault="00830F43">
      <w:pPr>
        <w:tabs>
          <w:tab w:val="left" w:pos="840"/>
        </w:tabs>
        <w:spacing w:line="360" w:lineRule="auto"/>
        <w:ind w:firstLineChars="200" w:firstLine="480"/>
        <w:rPr>
          <w:rFonts w:ascii="宋体" w:hAnsi="宋体" w:cs="Arial"/>
          <w:sz w:val="24"/>
          <w:lang w:val="zh-CN"/>
        </w:rPr>
      </w:pPr>
      <w:r>
        <w:rPr>
          <w:rFonts w:ascii="宋体" w:hAnsi="宋体" w:cs="Arial" w:hint="eastAsia"/>
          <w:sz w:val="24"/>
          <w:lang w:val="zh-CN"/>
        </w:rPr>
        <w:t>下册</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lastRenderedPageBreak/>
        <w:t>磋商响应文件封面</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磋商响应文件目录</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竞争性磋商首次报价表</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分项报价表</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方案及服务质量保障</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服务相关内容</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供应商的类似业绩证明材料</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服务企业小型、微型企业声明函</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残疾人福利性单位声明函</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磋商供应商认为在其他方面有必要说明的事项</w:t>
      </w:r>
    </w:p>
    <w:p w:rsidR="008E3C74" w:rsidRDefault="00830F43">
      <w:pPr>
        <w:numPr>
          <w:ilvl w:val="0"/>
          <w:numId w:val="3"/>
        </w:numPr>
        <w:spacing w:line="360" w:lineRule="auto"/>
        <w:ind w:left="562"/>
        <w:jc w:val="left"/>
        <w:rPr>
          <w:rFonts w:ascii="宋体" w:hAnsi="宋体" w:cs="宋体"/>
          <w:kern w:val="0"/>
          <w:sz w:val="24"/>
          <w:lang w:val="zh-CN"/>
        </w:rPr>
      </w:pPr>
      <w:r>
        <w:rPr>
          <w:rFonts w:ascii="宋体" w:hAnsi="宋体" w:cs="宋体" w:hint="eastAsia"/>
          <w:kern w:val="0"/>
          <w:sz w:val="24"/>
          <w:lang w:val="zh-CN"/>
        </w:rPr>
        <w:t>磋商最终报价表</w:t>
      </w:r>
    </w:p>
    <w:p w:rsidR="008E3C74" w:rsidRDefault="00830F43">
      <w:pPr>
        <w:autoSpaceDE w:val="0"/>
        <w:autoSpaceDN w:val="0"/>
        <w:adjustRightInd w:val="0"/>
        <w:spacing w:line="360" w:lineRule="auto"/>
        <w:ind w:firstLineChars="200" w:firstLine="480"/>
        <w:rPr>
          <w:rFonts w:ascii="宋体" w:hAnsi="宋体"/>
          <w:sz w:val="24"/>
        </w:rPr>
      </w:pPr>
      <w:bookmarkStart w:id="104" w:name="_Toc21577"/>
      <w:r>
        <w:rPr>
          <w:rFonts w:ascii="宋体" w:hAnsi="宋体" w:hint="eastAsia"/>
          <w:sz w:val="24"/>
        </w:rPr>
        <w:t>注：凡磋商文件要求签字、盖章的地方必须由供应商的法定代表人或委托代理人按要求签字、盖章；供应商提供的扫描（或复印）件均需加盖公章。供应商须按上述内容、顺序和格式编制投标报价文件，并按要求编制目录、页码。</w:t>
      </w:r>
    </w:p>
    <w:p w:rsidR="008E3C74" w:rsidRDefault="00830F43">
      <w:pPr>
        <w:widowControl/>
        <w:spacing w:line="360" w:lineRule="auto"/>
        <w:jc w:val="left"/>
        <w:outlineLvl w:val="2"/>
        <w:rPr>
          <w:rFonts w:ascii="宋体" w:hAnsi="宋体"/>
          <w:b/>
          <w:bCs/>
          <w:kern w:val="0"/>
          <w:sz w:val="24"/>
          <w:lang w:val="zh-CN"/>
        </w:rPr>
      </w:pPr>
      <w:bookmarkStart w:id="105" w:name="_Toc14772613"/>
      <w:bookmarkStart w:id="106" w:name="_Toc14772738"/>
      <w:r>
        <w:rPr>
          <w:rFonts w:ascii="宋体" w:hAnsi="宋体" w:hint="eastAsia"/>
          <w:b/>
          <w:bCs/>
          <w:kern w:val="0"/>
          <w:sz w:val="24"/>
          <w:lang w:val="zh-CN"/>
        </w:rPr>
        <w:t>12.响应文件的编制要求</w:t>
      </w:r>
      <w:bookmarkEnd w:id="104"/>
      <w:bookmarkEnd w:id="105"/>
      <w:bookmarkEnd w:id="106"/>
    </w:p>
    <w:p w:rsidR="008E3C74" w:rsidRDefault="00830F43">
      <w:pPr>
        <w:tabs>
          <w:tab w:val="left" w:pos="840"/>
        </w:tabs>
        <w:spacing w:line="360" w:lineRule="auto"/>
        <w:ind w:firstLineChars="200" w:firstLine="480"/>
        <w:rPr>
          <w:rFonts w:ascii="宋体" w:hAnsi="宋体" w:cs="Arial"/>
          <w:color w:val="000000"/>
          <w:sz w:val="24"/>
          <w:lang w:val="zh-CN"/>
        </w:rPr>
      </w:pPr>
      <w:bookmarkStart w:id="107" w:name="_Toc371090027"/>
      <w:bookmarkStart w:id="108" w:name="_Toc416183204"/>
      <w:bookmarkStart w:id="109" w:name="_Toc376936746"/>
      <w:r>
        <w:rPr>
          <w:rFonts w:ascii="宋体" w:hAnsi="宋体" w:cs="Arial" w:hint="eastAsia"/>
          <w:color w:val="000000"/>
          <w:sz w:val="24"/>
          <w:lang w:val="zh-CN"/>
        </w:rPr>
        <w:t>12.1供应商应按照磋商文件所提供的响应文件格式，分别填写磋商文件第五部分的内容，并由法定代表人或委托代理人按要求签字、加盖公章。</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12.2供应商应按磋商文件要求准备响应文件（1份正本、</w:t>
      </w:r>
      <w:r>
        <w:rPr>
          <w:rFonts w:ascii="宋体" w:hAnsi="宋体" w:cs="Arial" w:hint="eastAsia"/>
          <w:color w:val="000000"/>
          <w:sz w:val="24"/>
        </w:rPr>
        <w:t>3</w:t>
      </w:r>
      <w:r>
        <w:rPr>
          <w:rFonts w:ascii="宋体" w:hAnsi="宋体" w:cs="Arial" w:hint="eastAsia"/>
          <w:color w:val="000000"/>
          <w:sz w:val="24"/>
          <w:lang w:val="zh-CN"/>
        </w:rPr>
        <w:t>份副本和相应的电子标书1份）。每份响应文件都必须清楚地标明“正本”或“副本”字样。若发生正本和副本不符，以正本响应文件为准。响应文件统一使用A4幅面的纸张印制，左侧必须胶装成册并编码，其他方式装订的响应文件一概不予接受。</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12.3响应文件的正本和副本均需打印或用不褪色、不变质的墨水书写，并由供应商的法定代表人或其委托代理人在规定签章处签字、盖章。响应文件副本可采用正本的复印件加盖公章，电子标书采用U盘制作，并在U盘上做**项目响应文件和供应商单位名称标签。</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12.4响应文件中不得行间插字、涂改或增删，如有修改错漏处，须由投标企业法人或其委托代理人签字或盖个人印鉴。</w:t>
      </w:r>
    </w:p>
    <w:p w:rsidR="008E3C74" w:rsidRDefault="00830F43">
      <w:pPr>
        <w:widowControl/>
        <w:spacing w:line="360" w:lineRule="auto"/>
        <w:jc w:val="center"/>
        <w:outlineLvl w:val="1"/>
        <w:rPr>
          <w:rFonts w:ascii="宋体" w:hAnsi="宋体"/>
          <w:b/>
          <w:bCs/>
          <w:kern w:val="0"/>
          <w:sz w:val="28"/>
          <w:szCs w:val="28"/>
        </w:rPr>
      </w:pPr>
      <w:bookmarkStart w:id="110" w:name="_Toc14772614"/>
      <w:bookmarkStart w:id="111" w:name="_Toc428180552"/>
      <w:bookmarkStart w:id="112" w:name="_Toc4023"/>
      <w:bookmarkStart w:id="113" w:name="_Toc14772739"/>
      <w:bookmarkEnd w:id="107"/>
      <w:bookmarkEnd w:id="108"/>
      <w:bookmarkEnd w:id="109"/>
      <w:r>
        <w:rPr>
          <w:rFonts w:ascii="宋体" w:hAnsi="宋体" w:hint="eastAsia"/>
          <w:b/>
          <w:bCs/>
          <w:kern w:val="0"/>
          <w:sz w:val="28"/>
          <w:szCs w:val="28"/>
        </w:rPr>
        <w:t>四、响应文件的递交</w:t>
      </w:r>
      <w:bookmarkEnd w:id="110"/>
      <w:bookmarkEnd w:id="111"/>
      <w:bookmarkEnd w:id="112"/>
      <w:bookmarkEnd w:id="113"/>
    </w:p>
    <w:p w:rsidR="008E3C74" w:rsidRDefault="00830F43">
      <w:pPr>
        <w:widowControl/>
        <w:spacing w:line="360" w:lineRule="auto"/>
        <w:jc w:val="left"/>
        <w:outlineLvl w:val="2"/>
        <w:rPr>
          <w:rFonts w:ascii="宋体" w:hAnsi="宋体"/>
          <w:b/>
          <w:bCs/>
          <w:kern w:val="0"/>
          <w:sz w:val="24"/>
          <w:lang w:val="zh-CN"/>
        </w:rPr>
      </w:pPr>
      <w:bookmarkStart w:id="114" w:name="_Toc14772615"/>
      <w:bookmarkStart w:id="115" w:name="_Toc428180553"/>
      <w:bookmarkStart w:id="116" w:name="_Toc14615"/>
      <w:bookmarkStart w:id="117" w:name="_Toc14772740"/>
      <w:r>
        <w:rPr>
          <w:rFonts w:ascii="宋体" w:hAnsi="宋体" w:hint="eastAsia"/>
          <w:b/>
          <w:bCs/>
          <w:kern w:val="0"/>
          <w:sz w:val="24"/>
          <w:lang w:val="zh-CN"/>
        </w:rPr>
        <w:t>13. 响应文件的密封和标记</w:t>
      </w:r>
      <w:bookmarkEnd w:id="114"/>
      <w:bookmarkEnd w:id="115"/>
      <w:bookmarkEnd w:id="116"/>
      <w:bookmarkEnd w:id="117"/>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13.1响应文件正本、所有副本，应分别封装于不同的密封袋内，密封袋上应分</w:t>
      </w:r>
      <w:r>
        <w:rPr>
          <w:rFonts w:ascii="宋体" w:hAnsi="宋体" w:cs="Arial" w:hint="eastAsia"/>
          <w:color w:val="000000"/>
          <w:sz w:val="24"/>
          <w:lang w:val="zh-CN"/>
        </w:rPr>
        <w:lastRenderedPageBreak/>
        <w:t>别标上“正本”、“副本”、“电子文档”字样，并注明供应商名称、采购项目编号、采购项目名称。</w:t>
      </w:r>
    </w:p>
    <w:p w:rsidR="008E3C74" w:rsidRDefault="00830F43">
      <w:pPr>
        <w:autoSpaceDE w:val="0"/>
        <w:autoSpaceDN w:val="0"/>
        <w:adjustRightInd w:val="0"/>
        <w:spacing w:line="360" w:lineRule="auto"/>
        <w:ind w:firstLineChars="200" w:firstLine="482"/>
        <w:rPr>
          <w:rFonts w:ascii="宋体" w:hAnsi="Cambria" w:cs="宋体"/>
          <w:b/>
          <w:kern w:val="0"/>
          <w:sz w:val="24"/>
          <w:lang w:val="zh-CN"/>
        </w:rPr>
      </w:pPr>
      <w:r>
        <w:rPr>
          <w:rFonts w:ascii="宋体" w:hAnsi="Cambria" w:cs="宋体"/>
          <w:b/>
          <w:bCs/>
          <w:kern w:val="0"/>
          <w:sz w:val="24"/>
          <w:lang w:val="zh-CN"/>
        </w:rPr>
        <w:t>13.2</w:t>
      </w:r>
      <w:r>
        <w:rPr>
          <w:rFonts w:ascii="宋体" w:hAnsi="Cambria" w:cs="宋体" w:hint="eastAsia"/>
          <w:b/>
          <w:bCs/>
          <w:kern w:val="0"/>
          <w:sz w:val="24"/>
          <w:lang w:val="zh-CN"/>
        </w:rPr>
        <w:t>采</w:t>
      </w:r>
      <w:r>
        <w:rPr>
          <w:rFonts w:ascii="宋体" w:hAnsi="Cambria" w:cs="宋体" w:hint="eastAsia"/>
          <w:b/>
          <w:kern w:val="0"/>
          <w:sz w:val="24"/>
          <w:lang w:val="zh-CN"/>
        </w:rPr>
        <w:t>购活动磋商结束前</w:t>
      </w:r>
      <w:r>
        <w:rPr>
          <w:rFonts w:ascii="宋体" w:hAnsi="Cambria" w:cs="宋体" w:hint="eastAsia"/>
          <w:b/>
          <w:kern w:val="0"/>
          <w:sz w:val="24"/>
        </w:rPr>
        <w:t>供应商</w:t>
      </w:r>
      <w:r>
        <w:rPr>
          <w:rFonts w:ascii="宋体" w:hAnsi="Cambria" w:cs="宋体" w:hint="eastAsia"/>
          <w:b/>
          <w:kern w:val="0"/>
          <w:sz w:val="24"/>
          <w:lang w:val="zh-CN"/>
        </w:rPr>
        <w:t>应向磋商小组递交最终报价表（此表由供应商在参加磋商前先将单位、法人或授权人印章盖好，待递交时当场填写）。</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13.3密封后的响应文件均应：</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(1)按“供应商投标须知前附表”注明的时间、地址送达；</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(2)响应文件密封袋用“于20</w:t>
      </w:r>
      <w:r>
        <w:rPr>
          <w:rFonts w:ascii="宋体" w:hAnsi="宋体" w:cs="Arial" w:hint="eastAsia"/>
          <w:color w:val="000000"/>
          <w:sz w:val="24"/>
        </w:rPr>
        <w:t>20</w:t>
      </w:r>
      <w:r>
        <w:rPr>
          <w:rFonts w:ascii="宋体" w:hAnsi="宋体" w:cs="Arial" w:hint="eastAsia"/>
          <w:color w:val="000000"/>
          <w:sz w:val="24"/>
          <w:lang w:val="zh-CN"/>
        </w:rPr>
        <w:t>年XX</w:t>
      </w:r>
      <w:r>
        <w:rPr>
          <w:rFonts w:ascii="宋体" w:hAnsi="宋体" w:cs="Arial" w:hint="eastAsia"/>
          <w:color w:val="000000"/>
          <w:sz w:val="24"/>
        </w:rPr>
        <w:t>月</w:t>
      </w:r>
      <w:r>
        <w:rPr>
          <w:rFonts w:ascii="宋体" w:hAnsi="宋体" w:cs="Arial" w:hint="eastAsia"/>
          <w:color w:val="000000"/>
          <w:sz w:val="24"/>
          <w:lang w:val="zh-CN"/>
        </w:rPr>
        <w:t>XX日XX时XX分（北京时间）之前不准启封”的标签密封。</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13.4如果供应商未按第13.1- 13.3条要求将响应文件密封或在密封袋上加写标记，采购代理机构对误投或过早启封概不负责。由此造成提前启封的响应文件，采购代理机构予以拒绝，并退回供应商。</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13.5供应商以电报、电话、传真形式投标的，采购代理机构概不接受。</w:t>
      </w:r>
    </w:p>
    <w:p w:rsidR="008E3C74" w:rsidRDefault="00830F43">
      <w:pPr>
        <w:widowControl/>
        <w:spacing w:line="360" w:lineRule="auto"/>
        <w:jc w:val="left"/>
        <w:outlineLvl w:val="2"/>
        <w:rPr>
          <w:rFonts w:ascii="宋体" w:hAnsi="宋体"/>
          <w:b/>
          <w:bCs/>
          <w:kern w:val="0"/>
          <w:sz w:val="24"/>
          <w:lang w:val="zh-CN"/>
        </w:rPr>
      </w:pPr>
      <w:bookmarkStart w:id="118" w:name="_Toc14772616"/>
      <w:bookmarkStart w:id="119" w:name="_Toc6253"/>
      <w:bookmarkStart w:id="120" w:name="_Toc14772741"/>
      <w:bookmarkStart w:id="121" w:name="_Toc428180554"/>
      <w:r>
        <w:rPr>
          <w:rFonts w:ascii="宋体" w:hAnsi="宋体" w:hint="eastAsia"/>
          <w:b/>
          <w:bCs/>
          <w:kern w:val="0"/>
          <w:sz w:val="24"/>
          <w:lang w:val="zh-CN"/>
        </w:rPr>
        <w:t>14. 递送响应文件的地点、截止日期</w:t>
      </w:r>
      <w:bookmarkEnd w:id="118"/>
      <w:bookmarkEnd w:id="119"/>
      <w:bookmarkEnd w:id="120"/>
      <w:bookmarkEnd w:id="121"/>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14.1所有响应文件都必须按磋商文件规定的投标截止时间前送达开标地点。</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14.2采购代理机构将拒绝接受在投标截止时间之后送达的响应文件。</w:t>
      </w:r>
    </w:p>
    <w:p w:rsidR="008E3C74" w:rsidRDefault="00830F43">
      <w:pPr>
        <w:tabs>
          <w:tab w:val="left" w:pos="840"/>
        </w:tabs>
        <w:spacing w:line="360" w:lineRule="auto"/>
        <w:ind w:firstLineChars="200" w:firstLine="480"/>
        <w:rPr>
          <w:rFonts w:ascii="宋体" w:hAnsi="宋体" w:cs="Arial"/>
          <w:color w:val="000000"/>
          <w:sz w:val="24"/>
          <w:lang w:val="zh-CN"/>
        </w:rPr>
      </w:pPr>
      <w:r>
        <w:rPr>
          <w:rFonts w:ascii="宋体" w:hAnsi="宋体" w:cs="Arial" w:hint="eastAsia"/>
          <w:color w:val="000000"/>
          <w:sz w:val="24"/>
          <w:lang w:val="zh-CN"/>
        </w:rPr>
        <w:t>14.3采购人和采购代理机构可以按照第6条规定，通过修改磋商文件自行决定酌情延长投标截止期，在此情况下，采购人与采购代理机构和供应商受投标截止时间制约的所有权利和义务均延长至新的截止日期。</w:t>
      </w:r>
    </w:p>
    <w:p w:rsidR="008E3C74" w:rsidRDefault="00830F43">
      <w:pPr>
        <w:widowControl/>
        <w:spacing w:line="360" w:lineRule="auto"/>
        <w:jc w:val="left"/>
        <w:outlineLvl w:val="2"/>
        <w:rPr>
          <w:rFonts w:ascii="宋体" w:hAnsi="宋体"/>
          <w:b/>
          <w:bCs/>
          <w:kern w:val="0"/>
          <w:sz w:val="24"/>
          <w:lang w:val="zh-CN"/>
        </w:rPr>
      </w:pPr>
      <w:bookmarkStart w:id="122" w:name="_Toc14772742"/>
      <w:bookmarkStart w:id="123" w:name="_Toc23738"/>
      <w:bookmarkStart w:id="124" w:name="_Toc14772617"/>
      <w:bookmarkStart w:id="125" w:name="_Toc428180555"/>
      <w:r>
        <w:rPr>
          <w:rFonts w:ascii="宋体" w:hAnsi="宋体" w:hint="eastAsia"/>
          <w:b/>
          <w:bCs/>
          <w:kern w:val="0"/>
          <w:sz w:val="24"/>
          <w:lang w:val="zh-CN"/>
        </w:rPr>
        <w:t>15. 响应文件的撤回和修改</w:t>
      </w:r>
      <w:bookmarkEnd w:id="122"/>
      <w:bookmarkEnd w:id="123"/>
      <w:bookmarkEnd w:id="124"/>
      <w:bookmarkEnd w:id="125"/>
    </w:p>
    <w:p w:rsidR="008E3C74" w:rsidRDefault="00830F43">
      <w:pPr>
        <w:autoSpaceDE w:val="0"/>
        <w:autoSpaceDN w:val="0"/>
        <w:adjustRightInd w:val="0"/>
        <w:spacing w:line="360" w:lineRule="auto"/>
        <w:ind w:firstLineChars="200" w:firstLine="480"/>
        <w:rPr>
          <w:rFonts w:ascii="宋体" w:hAnsi="Cambria" w:cs="宋体"/>
          <w:kern w:val="0"/>
          <w:sz w:val="24"/>
          <w:lang w:val="zh-CN"/>
        </w:rPr>
      </w:pPr>
      <w:r>
        <w:rPr>
          <w:rFonts w:ascii="宋体" w:hAnsi="Cambria" w:cs="宋体" w:hint="eastAsia"/>
          <w:kern w:val="0"/>
          <w:sz w:val="24"/>
          <w:lang w:val="zh-CN"/>
        </w:rPr>
        <w:t>允许供应商在投标截止期前撤回其投标（须以书面形式通知采购代理机构），投标截止期后不得撤回其投标。否则，其投标保证金将不予退还。</w:t>
      </w:r>
    </w:p>
    <w:p w:rsidR="008E3C74" w:rsidRDefault="008E3C74">
      <w:pPr>
        <w:widowControl/>
        <w:spacing w:line="360" w:lineRule="auto"/>
        <w:jc w:val="center"/>
        <w:outlineLvl w:val="1"/>
        <w:rPr>
          <w:rFonts w:ascii="宋体" w:hAnsi="宋体"/>
          <w:b/>
          <w:bCs/>
          <w:kern w:val="0"/>
          <w:sz w:val="28"/>
          <w:szCs w:val="28"/>
          <w:lang w:val="zh-CN"/>
        </w:rPr>
      </w:pPr>
      <w:bookmarkStart w:id="126" w:name="_Toc19157"/>
    </w:p>
    <w:p w:rsidR="008E3C74" w:rsidRDefault="00830F43">
      <w:pPr>
        <w:widowControl/>
        <w:spacing w:line="360" w:lineRule="auto"/>
        <w:jc w:val="center"/>
        <w:outlineLvl w:val="1"/>
        <w:rPr>
          <w:rFonts w:ascii="宋体" w:hAnsi="宋体"/>
          <w:b/>
          <w:bCs/>
          <w:kern w:val="0"/>
          <w:sz w:val="28"/>
          <w:szCs w:val="28"/>
        </w:rPr>
      </w:pPr>
      <w:bookmarkStart w:id="127" w:name="_Toc14772618"/>
      <w:bookmarkStart w:id="128" w:name="_Toc14772743"/>
      <w:r>
        <w:rPr>
          <w:rFonts w:ascii="宋体" w:hAnsi="宋体" w:hint="eastAsia"/>
          <w:b/>
          <w:bCs/>
          <w:kern w:val="0"/>
          <w:sz w:val="28"/>
          <w:szCs w:val="28"/>
        </w:rPr>
        <w:t>五、</w:t>
      </w:r>
      <w:bookmarkStart w:id="129" w:name="_Toc414"/>
      <w:bookmarkStart w:id="130" w:name="_Toc325726019"/>
      <w:bookmarkStart w:id="131" w:name="_Toc376936750"/>
      <w:bookmarkStart w:id="132" w:name="_Toc416183208"/>
      <w:bookmarkStart w:id="133" w:name="_Toc20642"/>
      <w:bookmarkEnd w:id="82"/>
      <w:bookmarkEnd w:id="83"/>
      <w:bookmarkEnd w:id="84"/>
      <w:bookmarkEnd w:id="85"/>
      <w:bookmarkEnd w:id="86"/>
      <w:bookmarkEnd w:id="87"/>
      <w:bookmarkEnd w:id="88"/>
      <w:bookmarkEnd w:id="89"/>
      <w:bookmarkEnd w:id="126"/>
      <w:r>
        <w:rPr>
          <w:rFonts w:ascii="宋体" w:hAnsi="宋体" w:hint="eastAsia"/>
          <w:b/>
          <w:bCs/>
          <w:kern w:val="0"/>
          <w:sz w:val="28"/>
          <w:szCs w:val="28"/>
        </w:rPr>
        <w:t>磋商、澄清、成交</w:t>
      </w:r>
      <w:bookmarkEnd w:id="127"/>
      <w:bookmarkEnd w:id="128"/>
    </w:p>
    <w:p w:rsidR="008E3C74" w:rsidRDefault="00830F43">
      <w:pPr>
        <w:spacing w:line="360" w:lineRule="auto"/>
        <w:rPr>
          <w:rFonts w:ascii="宋体" w:hAnsi="宋体" w:cs="宋体"/>
          <w:b/>
          <w:bCs/>
          <w:sz w:val="24"/>
          <w:lang w:val="zh-CN"/>
        </w:rPr>
      </w:pPr>
      <w:r>
        <w:rPr>
          <w:rFonts w:ascii="宋体" w:hAnsi="宋体" w:cs="宋体" w:hint="eastAsia"/>
          <w:b/>
          <w:bCs/>
          <w:sz w:val="24"/>
        </w:rPr>
        <w:t>16</w:t>
      </w:r>
      <w:r>
        <w:rPr>
          <w:rFonts w:ascii="宋体" w:hAnsi="宋体" w:cs="宋体" w:hint="eastAsia"/>
          <w:b/>
          <w:bCs/>
          <w:sz w:val="24"/>
          <w:lang w:val="zh-CN"/>
        </w:rPr>
        <w:t>、磋商</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1）采购代理机构按磋商文件规定的时间、地点组织磋商；磋商大会由采购代理机构主持，磋商小组、采购人代表、监督机构及有关工作人员参加，参加磋商的代表应签名报到以证明其出席；供应商派代表参加磋商大会；</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（2）为确保磋商工作公开、公平、公正和诚实信用，依法成立磋商小组。磋商小组由采购人及有关专家组成，其中技术、经济等方面的专家不少于磋商小组成员总</w:t>
      </w:r>
      <w:r>
        <w:rPr>
          <w:rFonts w:ascii="宋体" w:hAnsi="宋体" w:cs="宋体" w:hint="eastAsia"/>
          <w:sz w:val="24"/>
          <w:lang w:val="zh-CN"/>
        </w:rPr>
        <w:lastRenderedPageBreak/>
        <w:t>数的三分之二，专家名单由有关人员在专家库中随机抽取，磋商小组成员应当履行下列义务和职责：</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A、遵纪守法，客观、公正、廉洁地履行职责；</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B、根据磋商文件的规定独立进行评审，对个人的评审意见承担法律责任；</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C、参与评审报告的起草；</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D、配合采购人、采购代理机构答复供应商提出的质疑；</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E、配合财政部门的投诉处理和监督检查工作。</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F、确认或者制定磋商文件；</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G、从符合相应资格条件的供应商名单中确定不少于3家的供应商参加磋商；</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H、审查供应商的响应文件并作出评价；</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I、要求供应商解释或者澄清其响应文件；</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J、编写评审报告；</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K、告知采购人、采购代理机构在评审过程中发现的供应商的违法违规行为。</w:t>
      </w:r>
    </w:p>
    <w:p w:rsidR="008E3C74" w:rsidRDefault="00830F43">
      <w:pPr>
        <w:spacing w:line="360" w:lineRule="auto"/>
        <w:rPr>
          <w:rFonts w:ascii="宋体" w:hAnsi="宋体" w:cs="宋体"/>
          <w:b/>
          <w:bCs/>
          <w:sz w:val="24"/>
          <w:lang w:val="zh-CN"/>
        </w:rPr>
      </w:pPr>
      <w:r>
        <w:rPr>
          <w:rFonts w:ascii="宋体" w:hAnsi="宋体" w:cs="宋体" w:hint="eastAsia"/>
          <w:b/>
          <w:bCs/>
          <w:sz w:val="24"/>
        </w:rPr>
        <w:t>17</w:t>
      </w:r>
      <w:r>
        <w:rPr>
          <w:rFonts w:ascii="宋体" w:hAnsi="宋体" w:cs="宋体" w:hint="eastAsia"/>
          <w:b/>
          <w:bCs/>
          <w:sz w:val="24"/>
          <w:lang w:val="zh-CN"/>
        </w:rPr>
        <w:t>、响应文件的初审</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rPr>
        <w:t>17</w:t>
      </w:r>
      <w:r>
        <w:rPr>
          <w:rFonts w:ascii="宋体" w:hAnsi="宋体" w:cs="宋体" w:hint="eastAsia"/>
          <w:sz w:val="24"/>
          <w:lang w:val="zh-CN"/>
        </w:rPr>
        <w:t>.1.初审内容为响应文件是否符合磋商文件的要求，对各供应商响应文件中的资格证明、磋商保证金等进行审查，以确定供应商是否具备磋商资格（包括但不限于以下内容）。进入评审阶段后，由磋商小组独立开展评审工作，负责审议所有响应文件，并按先初审、后详细评审的程序对响应文件进行评审、评分。</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rPr>
        <w:t>17</w:t>
      </w:r>
      <w:r>
        <w:rPr>
          <w:rFonts w:ascii="宋体" w:hAnsi="宋体" w:cs="宋体" w:hint="eastAsia"/>
          <w:sz w:val="24"/>
          <w:lang w:val="zh-CN"/>
        </w:rPr>
        <w:t>.1.1本次综合评分的主要因素是：投标报价、商务评价、技术质量、项目实施及售后服务情况。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根据《政府采购促进中小企业发展暂行办法》，属小型、微型企业制造的货物（产品），供应商须提供该服务企业出具的《小型、微型企业声明函》（详见附件15），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根据财政部、民政部、中国残疾人联合会出台的《关于促进残疾人就业政府采购政策的通知》（财库[2017]141号），属残疾人福利性单位的，投标人须提供《残疾</w:t>
      </w:r>
      <w:r>
        <w:rPr>
          <w:rFonts w:ascii="宋体" w:hAnsi="宋体" w:cs="宋体" w:hint="eastAsia"/>
          <w:sz w:val="24"/>
          <w:lang w:val="zh-CN"/>
        </w:rPr>
        <w:lastRenderedPageBreak/>
        <w:t>人福利性单位声明函》（详见附件</w:t>
      </w:r>
      <w:r>
        <w:rPr>
          <w:rFonts w:ascii="宋体" w:hAnsi="宋体" w:cs="宋体" w:hint="eastAsia"/>
          <w:sz w:val="24"/>
        </w:rPr>
        <w:t>18</w:t>
      </w:r>
      <w:r>
        <w:rPr>
          <w:rFonts w:ascii="宋体" w:hAnsi="宋体" w:cs="宋体" w:hint="eastAsia"/>
          <w:sz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rPr>
        <w:t>17</w:t>
      </w:r>
      <w:r>
        <w:rPr>
          <w:rFonts w:ascii="宋体" w:hAnsi="宋体" w:cs="宋体" w:hint="eastAsia"/>
          <w:sz w:val="24"/>
          <w:lang w:val="zh-CN"/>
        </w:rPr>
        <w:t>.1.2 除投标价格因素外，磋商评审小组应依据磋商文件规定的评审方法和评审标准对其他因素进行客观评审。</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rPr>
        <w:t>17</w:t>
      </w:r>
      <w:r>
        <w:rPr>
          <w:rFonts w:ascii="宋体" w:hAnsi="宋体" w:cs="宋体" w:hint="eastAsia"/>
          <w:sz w:val="24"/>
          <w:lang w:val="zh-CN"/>
        </w:rPr>
        <w:t>.2 初审阶段为资格性审查和符合性审查。</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注：结论填写“合格”或“不合格”，结论均为“合格”才能通过资格审查，如结论中有一项为“不合格”，则不能通过资格审查。</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供应商及响应文件资格审查，出现下列情况之一者（但不限于），按无效文件处理：</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A、供应商名称与购买磋商文件时登记的供应商名称不符的；</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B、资格审查不符合要求的；</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C、供应商未按照磋商文件格式及内容要求填写的；</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D、供应商针对同一项目递交两份或多份内容不同的响应文件，未书面声明哪一份是有效的或出现选择性报价的；</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E、提供虚假证明，开具虚假资质，出现虚假应答的，除按无效文件处理外，还将按照有关规定进行处罚；</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F、响应文件在商务响应方面附加了采购人难以接受的条件和条款的；</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G、在政府采购或其它重大项目履约过程中有不良记录，不能按期履约的；</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H、磋商报价与市场价偏离较大，低于成本，形成不正当竞争的；</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I、磋商报价子目出现漏项或报价数量与要求不符的。</w:t>
      </w:r>
    </w:p>
    <w:p w:rsidR="008E3C74" w:rsidRDefault="00830F43">
      <w:pPr>
        <w:spacing w:line="360" w:lineRule="auto"/>
        <w:rPr>
          <w:rFonts w:ascii="宋体" w:hAnsi="宋体" w:cs="宋体"/>
          <w:b/>
          <w:bCs/>
          <w:sz w:val="24"/>
          <w:lang w:val="zh-CN"/>
        </w:rPr>
      </w:pPr>
      <w:r>
        <w:rPr>
          <w:rFonts w:ascii="宋体" w:hAnsi="宋体" w:cs="宋体" w:hint="eastAsia"/>
          <w:b/>
          <w:bCs/>
          <w:sz w:val="24"/>
        </w:rPr>
        <w:t>18</w:t>
      </w:r>
      <w:r>
        <w:rPr>
          <w:rFonts w:ascii="宋体" w:hAnsi="宋体" w:cs="宋体" w:hint="eastAsia"/>
          <w:b/>
          <w:bCs/>
          <w:sz w:val="24"/>
          <w:lang w:val="zh-CN"/>
        </w:rPr>
        <w:t>、澄清</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（1）磋商小组有权就响应文件中含混之处向上述步骤评审合格的供应商提出询问或澄清要求；供应商将有关询标澄清、补正、说明的内容应以书面形式提交；</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2）磋商文件、响应文件作为磋商的依据，澄清、补正、说明的内容只作为磋商参考。磋商澄清时供应商只作说明和解释，不得借此对磋商报价、交货期、主要技术指标等实质性内容做任何修改；如澄清、补正、说明的内容与磋商响应文件内容有重大相悖或矛盾，将被认定为无效文件；</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（3）供应商对响应文件的澄清不得改变磋商价格及实质内容。</w:t>
      </w:r>
    </w:p>
    <w:p w:rsidR="008E3C74" w:rsidRDefault="00830F43">
      <w:pPr>
        <w:spacing w:line="360" w:lineRule="auto"/>
        <w:ind w:firstLineChars="200" w:firstLine="482"/>
        <w:rPr>
          <w:rFonts w:ascii="宋体" w:hAnsi="宋体" w:cs="宋体"/>
          <w:b/>
          <w:bCs/>
          <w:sz w:val="24"/>
          <w:lang w:val="zh-CN"/>
        </w:rPr>
      </w:pPr>
      <w:r>
        <w:rPr>
          <w:rFonts w:ascii="宋体" w:hAnsi="宋体" w:cs="宋体" w:hint="eastAsia"/>
          <w:b/>
          <w:bCs/>
          <w:sz w:val="24"/>
        </w:rPr>
        <w:lastRenderedPageBreak/>
        <w:t>19</w:t>
      </w:r>
      <w:r>
        <w:rPr>
          <w:rFonts w:ascii="宋体" w:hAnsi="宋体" w:cs="宋体" w:hint="eastAsia"/>
          <w:b/>
          <w:bCs/>
          <w:sz w:val="24"/>
          <w:lang w:val="zh-CN"/>
        </w:rPr>
        <w:t>、成交</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本磋商文件评标方法采取综合评分法。</w:t>
      </w:r>
    </w:p>
    <w:p w:rsidR="008E3C74" w:rsidRDefault="00830F43">
      <w:pPr>
        <w:spacing w:line="360" w:lineRule="auto"/>
        <w:ind w:firstLineChars="200" w:firstLine="480"/>
        <w:rPr>
          <w:rFonts w:ascii="宋体" w:hAnsi="宋体" w:cs="宋体" w:hint="eastAsia"/>
          <w:sz w:val="24"/>
          <w:lang w:val="zh-CN"/>
        </w:rPr>
      </w:pPr>
      <w:r>
        <w:rPr>
          <w:rFonts w:ascii="宋体" w:hAnsi="宋体" w:cs="宋体" w:hint="eastAsia"/>
          <w:sz w:val="24"/>
          <w:lang w:val="zh-CN"/>
        </w:rPr>
        <w:t>具体项目及评分细则：</w:t>
      </w:r>
    </w:p>
    <w:tbl>
      <w:tblPr>
        <w:tblW w:w="0" w:type="auto"/>
        <w:jc w:val="center"/>
        <w:tblLayout w:type="fixed"/>
        <w:tblLook w:val="0000"/>
      </w:tblPr>
      <w:tblGrid>
        <w:gridCol w:w="934"/>
        <w:gridCol w:w="1464"/>
        <w:gridCol w:w="6154"/>
      </w:tblGrid>
      <w:tr w:rsidR="000B6A68" w:rsidTr="000B6A68">
        <w:trPr>
          <w:trHeight w:val="20"/>
          <w:jc w:val="center"/>
        </w:trPr>
        <w:tc>
          <w:tcPr>
            <w:tcW w:w="93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lang w:val="zh-CN"/>
              </w:rPr>
              <w:t>评审项</w:t>
            </w:r>
            <w:r>
              <w:rPr>
                <w:rFonts w:ascii="宋体" w:hAnsi="宋体" w:cs="宋体" w:hint="eastAsia"/>
                <w:sz w:val="21"/>
                <w:szCs w:val="21"/>
              </w:rPr>
              <w:t xml:space="preserve"> </w:t>
            </w:r>
            <w:r>
              <w:rPr>
                <w:rFonts w:ascii="宋体" w:hAnsi="宋体" w:cs="宋体" w:hint="eastAsia"/>
                <w:sz w:val="21"/>
                <w:szCs w:val="21"/>
                <w:lang w:val="zh-CN"/>
              </w:rPr>
              <w:t>目</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B6A68" w:rsidRDefault="000B6A68" w:rsidP="000B6A68">
            <w:pPr>
              <w:spacing w:line="360" w:lineRule="auto"/>
              <w:ind w:firstLineChars="200" w:firstLine="420"/>
              <w:rPr>
                <w:rFonts w:ascii="宋体" w:hAnsi="宋体" w:cs="宋体"/>
                <w:sz w:val="21"/>
                <w:szCs w:val="21"/>
                <w:lang w:val="zh-CN"/>
              </w:rPr>
            </w:pPr>
            <w:r>
              <w:rPr>
                <w:rFonts w:ascii="宋体" w:hAnsi="宋体" w:cs="宋体" w:hint="eastAsia"/>
                <w:sz w:val="21"/>
                <w:szCs w:val="21"/>
                <w:lang w:val="zh-CN"/>
              </w:rPr>
              <w:t>分值</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B6A68" w:rsidRDefault="000B6A68" w:rsidP="000B6A68">
            <w:pPr>
              <w:spacing w:line="360" w:lineRule="auto"/>
              <w:ind w:firstLineChars="500" w:firstLine="1050"/>
              <w:rPr>
                <w:rFonts w:ascii="宋体" w:hAnsi="宋体" w:cs="宋体"/>
                <w:sz w:val="21"/>
                <w:szCs w:val="21"/>
                <w:lang w:val="zh-CN"/>
              </w:rPr>
            </w:pPr>
            <w:r>
              <w:rPr>
                <w:rFonts w:ascii="宋体" w:hAnsi="宋体" w:cs="宋体" w:hint="eastAsia"/>
                <w:sz w:val="21"/>
                <w:szCs w:val="21"/>
                <w:lang w:val="zh-CN"/>
              </w:rPr>
              <w:t>评审标准</w:t>
            </w:r>
          </w:p>
        </w:tc>
      </w:tr>
      <w:tr w:rsidR="000B6A68" w:rsidTr="000B6A68">
        <w:trPr>
          <w:trHeight w:val="20"/>
          <w:jc w:val="center"/>
        </w:trPr>
        <w:tc>
          <w:tcPr>
            <w:tcW w:w="934"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lang w:val="zh-CN"/>
              </w:rPr>
              <w:t>投标报价15分</w:t>
            </w:r>
          </w:p>
        </w:tc>
        <w:tc>
          <w:tcPr>
            <w:tcW w:w="1464"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0B6A68" w:rsidRDefault="000B6A68" w:rsidP="000B6A68">
            <w:pPr>
              <w:spacing w:line="360" w:lineRule="auto"/>
              <w:ind w:firstLineChars="100" w:firstLine="210"/>
              <w:rPr>
                <w:rFonts w:ascii="宋体" w:hAnsi="宋体" w:cs="宋体"/>
                <w:sz w:val="21"/>
                <w:szCs w:val="21"/>
                <w:lang w:val="zh-CN"/>
              </w:rPr>
            </w:pPr>
            <w:r>
              <w:rPr>
                <w:rFonts w:ascii="宋体" w:hAnsi="宋体" w:cs="宋体" w:hint="eastAsia"/>
                <w:sz w:val="21"/>
                <w:szCs w:val="21"/>
                <w:lang w:val="zh-CN"/>
              </w:rPr>
              <w:t>报价分</w:t>
            </w:r>
          </w:p>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lang w:val="zh-CN"/>
              </w:rPr>
              <w:t>（15 分）</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lang w:val="zh-CN"/>
              </w:rPr>
              <w:t>磋商基准值=满足磋商文件要求且最后磋商报价最低的供应商的价格为磋商基准价。</w:t>
            </w:r>
          </w:p>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lang w:val="zh-CN"/>
              </w:rPr>
              <w:t>磋商报价得分=（磋商基准价/最后磋商报价）×价格权值×100（四舍五入后保留小数点后两位）。</w:t>
            </w:r>
          </w:p>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lang w:val="zh-CN"/>
              </w:rPr>
              <w:t>注：根据《政府采购促进中小企业发展暂行办法》、《关于促进残疾人就业政府采购政策的通知》的相关规定，对残疾人福利性单位、小型和微型企业制造（生产）产品的价格给予6%的扣除，用扣除后的价格参与评标。</w:t>
            </w:r>
          </w:p>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lang w:val="zh-CN"/>
              </w:rPr>
              <w:t>残疾人福利性单位属于小型、微型企业的，不重复享受政策。</w:t>
            </w:r>
          </w:p>
        </w:tc>
      </w:tr>
      <w:tr w:rsidR="000B6A68" w:rsidTr="000B6A68">
        <w:trPr>
          <w:trHeight w:val="20"/>
          <w:jc w:val="center"/>
        </w:trPr>
        <w:tc>
          <w:tcPr>
            <w:tcW w:w="934" w:type="dxa"/>
            <w:vMerge w:val="restart"/>
            <w:tcBorders>
              <w:top w:val="single" w:sz="4" w:space="0" w:color="auto"/>
              <w:left w:val="single" w:sz="4" w:space="0" w:color="auto"/>
              <w:right w:val="single" w:sz="4" w:space="0" w:color="auto"/>
            </w:tcBorders>
            <w:shd w:val="clear" w:color="000000" w:fill="FFFFFF"/>
            <w:vAlign w:val="center"/>
          </w:tcPr>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lang w:val="zh-CN"/>
              </w:rPr>
              <w:t>服务技术水 平65分</w:t>
            </w:r>
          </w:p>
        </w:tc>
        <w:tc>
          <w:tcPr>
            <w:tcW w:w="1464" w:type="dxa"/>
            <w:tcBorders>
              <w:top w:val="single" w:sz="6" w:space="0" w:color="000000"/>
              <w:left w:val="single" w:sz="4" w:space="0" w:color="auto"/>
              <w:bottom w:val="single" w:sz="6" w:space="0" w:color="000000"/>
              <w:right w:val="single" w:sz="6" w:space="0" w:color="000000"/>
            </w:tcBorders>
            <w:shd w:val="clear" w:color="000000" w:fill="FFFFFF"/>
            <w:vAlign w:val="center"/>
          </w:tcPr>
          <w:p w:rsidR="000B6A68" w:rsidRDefault="000B6A68" w:rsidP="000B6A68">
            <w:pPr>
              <w:spacing w:line="360" w:lineRule="auto"/>
              <w:rPr>
                <w:rFonts w:ascii="宋体" w:hAnsi="宋体" w:cs="宋体"/>
                <w:sz w:val="21"/>
                <w:szCs w:val="21"/>
                <w:lang w:val="zh-CN"/>
              </w:rPr>
            </w:pPr>
            <w:r>
              <w:rPr>
                <w:rFonts w:ascii="宋体" w:hAnsi="宋体" w:cs="宋体"/>
                <w:sz w:val="21"/>
                <w:szCs w:val="21"/>
                <w:lang w:val="zh-CN"/>
              </w:rPr>
              <w:t>服务方案</w:t>
            </w:r>
            <w:r>
              <w:rPr>
                <w:rFonts w:ascii="宋体" w:hAnsi="宋体" w:cs="宋体" w:hint="eastAsia"/>
                <w:sz w:val="21"/>
                <w:szCs w:val="21"/>
                <w:lang w:val="zh-CN"/>
              </w:rPr>
              <w:t>（25分）</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B6A68" w:rsidRDefault="000B6A68" w:rsidP="000B6A68">
            <w:pPr>
              <w:spacing w:line="360" w:lineRule="auto"/>
              <w:rPr>
                <w:rFonts w:ascii="宋体" w:hAnsi="宋体" w:cs="宋体"/>
                <w:sz w:val="21"/>
                <w:szCs w:val="21"/>
                <w:lang w:val="zh-CN"/>
              </w:rPr>
            </w:pPr>
            <w:r>
              <w:rPr>
                <w:rFonts w:hint="eastAsia"/>
                <w:sz w:val="21"/>
                <w:szCs w:val="21"/>
              </w:rPr>
              <w:t>具有合理、完整的项目管理组织架构，完善的项目管理、实施方案，内容编制完整合理，</w:t>
            </w:r>
            <w:r>
              <w:rPr>
                <w:rFonts w:ascii="宋体" w:hAnsi="宋体" w:cs="宋体" w:hint="eastAsia"/>
                <w:sz w:val="21"/>
                <w:szCs w:val="21"/>
              </w:rPr>
              <w:t>优秀的得 25分；良好的得 17分，一般的得 9分，差的得 1 分；未提供或其他情况的不得分。</w:t>
            </w:r>
          </w:p>
        </w:tc>
      </w:tr>
      <w:tr w:rsidR="000B6A68" w:rsidTr="000B6A68">
        <w:trPr>
          <w:trHeight w:val="20"/>
          <w:jc w:val="center"/>
        </w:trPr>
        <w:tc>
          <w:tcPr>
            <w:tcW w:w="934" w:type="dxa"/>
            <w:vMerge/>
            <w:tcBorders>
              <w:left w:val="single" w:sz="4" w:space="0" w:color="auto"/>
              <w:right w:val="single" w:sz="4" w:space="0" w:color="auto"/>
            </w:tcBorders>
            <w:shd w:val="clear" w:color="000000" w:fill="FFFFFF"/>
            <w:vAlign w:val="center"/>
          </w:tcPr>
          <w:p w:rsidR="000B6A68" w:rsidRDefault="000B6A68" w:rsidP="000B6A68">
            <w:pPr>
              <w:spacing w:line="360" w:lineRule="auto"/>
              <w:ind w:firstLineChars="200" w:firstLine="420"/>
              <w:rPr>
                <w:rFonts w:ascii="宋体" w:hAnsi="宋体" w:cs="宋体"/>
                <w:sz w:val="21"/>
                <w:szCs w:val="21"/>
                <w:lang w:val="zh-CN"/>
              </w:rPr>
            </w:pPr>
          </w:p>
        </w:tc>
        <w:tc>
          <w:tcPr>
            <w:tcW w:w="1464" w:type="dxa"/>
            <w:tcBorders>
              <w:top w:val="single" w:sz="6" w:space="0" w:color="000000"/>
              <w:left w:val="single" w:sz="4" w:space="0" w:color="auto"/>
              <w:bottom w:val="single" w:sz="4" w:space="0" w:color="auto"/>
              <w:right w:val="single" w:sz="6" w:space="0" w:color="000000"/>
            </w:tcBorders>
            <w:shd w:val="clear" w:color="000000" w:fill="FFFFFF"/>
            <w:vAlign w:val="center"/>
          </w:tcPr>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lang w:val="zh-CN"/>
              </w:rPr>
              <w:t>人员配置（</w:t>
            </w:r>
            <w:r>
              <w:rPr>
                <w:rFonts w:ascii="宋体" w:hAnsi="宋体" w:cs="宋体" w:hint="eastAsia"/>
                <w:sz w:val="21"/>
                <w:szCs w:val="21"/>
              </w:rPr>
              <w:t>20分</w:t>
            </w:r>
            <w:r>
              <w:rPr>
                <w:rFonts w:ascii="宋体" w:hAnsi="宋体" w:cs="宋体" w:hint="eastAsia"/>
                <w:sz w:val="21"/>
                <w:szCs w:val="21"/>
                <w:lang w:val="zh-CN"/>
              </w:rPr>
              <w:t>）</w:t>
            </w:r>
          </w:p>
        </w:tc>
        <w:tc>
          <w:tcPr>
            <w:tcW w:w="6154"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0B6A68" w:rsidRDefault="000B6A68" w:rsidP="000B6A68">
            <w:pPr>
              <w:pStyle w:val="af2"/>
              <w:spacing w:before="0" w:beforeAutospacing="0" w:after="0" w:afterAutospacing="0" w:line="360" w:lineRule="auto"/>
              <w:jc w:val="both"/>
              <w:rPr>
                <w:rFonts w:cs="宋体"/>
                <w:sz w:val="21"/>
                <w:szCs w:val="21"/>
                <w:shd w:val="clear" w:color="auto" w:fill="FFFFFF"/>
              </w:rPr>
            </w:pPr>
            <w:r>
              <w:rPr>
                <w:rFonts w:cs="宋体" w:hint="eastAsia"/>
                <w:sz w:val="21"/>
                <w:szCs w:val="21"/>
                <w:shd w:val="clear" w:color="auto" w:fill="FFFFFF"/>
              </w:rPr>
              <w:t>项目人员配备与人员管理方案：根据配置人员数量、人员专业等进行综合评定，人员组织架构设置与管理科学合理，符合本项目实际情况，针对性强的，清晰、合理，能够基本满足项目服务需求，优秀的得 20分，良好的得 15分，一般的得 10 分，差的得 5分；未提供或其他情况的不得分。</w:t>
            </w:r>
          </w:p>
        </w:tc>
      </w:tr>
      <w:tr w:rsidR="000B6A68" w:rsidTr="000B6A68">
        <w:trPr>
          <w:trHeight w:val="20"/>
          <w:jc w:val="center"/>
        </w:trPr>
        <w:tc>
          <w:tcPr>
            <w:tcW w:w="934" w:type="dxa"/>
            <w:vMerge/>
            <w:tcBorders>
              <w:left w:val="single" w:sz="4" w:space="0" w:color="auto"/>
              <w:right w:val="single" w:sz="4" w:space="0" w:color="auto"/>
            </w:tcBorders>
            <w:shd w:val="clear" w:color="000000" w:fill="FFFFFF"/>
            <w:vAlign w:val="center"/>
          </w:tcPr>
          <w:p w:rsidR="000B6A68" w:rsidRDefault="000B6A68" w:rsidP="000B6A68">
            <w:pPr>
              <w:spacing w:line="360" w:lineRule="auto"/>
              <w:ind w:firstLineChars="200" w:firstLine="420"/>
              <w:rPr>
                <w:rFonts w:ascii="宋体" w:hAnsi="宋体" w:cs="宋体"/>
                <w:sz w:val="21"/>
                <w:szCs w:val="21"/>
                <w:lang w:val="zh-CN"/>
              </w:rPr>
            </w:pPr>
          </w:p>
        </w:tc>
        <w:tc>
          <w:tcPr>
            <w:tcW w:w="14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B6A68" w:rsidRDefault="000B6A68" w:rsidP="000B6A68">
            <w:pPr>
              <w:spacing w:line="360" w:lineRule="auto"/>
              <w:rPr>
                <w:rFonts w:ascii="宋体" w:hAnsi="宋体" w:cs="宋体"/>
                <w:sz w:val="21"/>
                <w:szCs w:val="21"/>
                <w:lang w:val="zh-CN"/>
              </w:rPr>
            </w:pPr>
            <w:r>
              <w:rPr>
                <w:rFonts w:ascii="宋体" w:hAnsi="宋体" w:cs="宋体"/>
                <w:sz w:val="21"/>
                <w:szCs w:val="21"/>
                <w:lang w:val="zh-CN"/>
              </w:rPr>
              <w:t>管理制度</w:t>
            </w:r>
            <w:r>
              <w:rPr>
                <w:rFonts w:ascii="宋体" w:hAnsi="宋体" w:cs="宋体" w:hint="eastAsia"/>
                <w:sz w:val="21"/>
                <w:szCs w:val="21"/>
                <w:lang w:val="zh-CN"/>
              </w:rPr>
              <w:t>（15分）</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B6A68" w:rsidRDefault="000B6A68" w:rsidP="000B6A68">
            <w:pPr>
              <w:spacing w:line="360" w:lineRule="auto"/>
              <w:rPr>
                <w:rFonts w:ascii="宋体" w:hAnsi="宋体" w:cs="宋体"/>
                <w:sz w:val="21"/>
                <w:szCs w:val="21"/>
              </w:rPr>
            </w:pPr>
            <w:r>
              <w:rPr>
                <w:rFonts w:ascii="宋体" w:hAnsi="宋体" w:cs="宋体" w:hint="eastAsia"/>
                <w:sz w:val="21"/>
                <w:szCs w:val="21"/>
              </w:rPr>
              <w:t>针对</w:t>
            </w:r>
            <w:r>
              <w:rPr>
                <w:rFonts w:ascii="宋体" w:hAnsi="宋体" w:cs="宋体"/>
                <w:sz w:val="21"/>
                <w:szCs w:val="21"/>
              </w:rPr>
              <w:t>本项目编制合理的规章制度，计划情况。经综合评审，</w:t>
            </w:r>
            <w:r>
              <w:rPr>
                <w:rFonts w:ascii="宋体" w:hAnsi="宋体" w:cs="宋体" w:hint="eastAsia"/>
                <w:sz w:val="21"/>
                <w:szCs w:val="21"/>
              </w:rPr>
              <w:t>优秀的得 15分，良好的得 10分，一般的得 5 分，差的得 1 分；未提供或其他情况的不得分。</w:t>
            </w:r>
          </w:p>
        </w:tc>
      </w:tr>
      <w:tr w:rsidR="000B6A68" w:rsidTr="000B6A68">
        <w:trPr>
          <w:trHeight w:val="20"/>
          <w:jc w:val="center"/>
        </w:trPr>
        <w:tc>
          <w:tcPr>
            <w:tcW w:w="934" w:type="dxa"/>
            <w:vMerge/>
            <w:tcBorders>
              <w:left w:val="single" w:sz="4" w:space="0" w:color="auto"/>
              <w:bottom w:val="single" w:sz="4" w:space="0" w:color="auto"/>
              <w:right w:val="single" w:sz="4" w:space="0" w:color="auto"/>
            </w:tcBorders>
            <w:shd w:val="clear" w:color="000000" w:fill="FFFFFF"/>
            <w:vAlign w:val="center"/>
          </w:tcPr>
          <w:p w:rsidR="000B6A68" w:rsidRDefault="000B6A68" w:rsidP="000B6A68">
            <w:pPr>
              <w:spacing w:line="360" w:lineRule="auto"/>
              <w:ind w:firstLineChars="200" w:firstLine="420"/>
              <w:rPr>
                <w:rFonts w:ascii="宋体" w:hAnsi="宋体" w:cs="宋体"/>
                <w:sz w:val="21"/>
                <w:szCs w:val="21"/>
                <w:lang w:val="zh-CN"/>
              </w:rPr>
            </w:pPr>
          </w:p>
        </w:tc>
        <w:tc>
          <w:tcPr>
            <w:tcW w:w="14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lang w:val="zh-CN"/>
              </w:rPr>
              <w:t>响应文件制作规范（</w:t>
            </w:r>
            <w:r>
              <w:rPr>
                <w:rFonts w:ascii="宋体" w:hAnsi="宋体" w:cs="宋体" w:hint="eastAsia"/>
                <w:sz w:val="21"/>
                <w:szCs w:val="21"/>
              </w:rPr>
              <w:t>5</w:t>
            </w:r>
            <w:r>
              <w:rPr>
                <w:rFonts w:ascii="宋体" w:hAnsi="宋体" w:cs="宋体" w:hint="eastAsia"/>
                <w:sz w:val="21"/>
                <w:szCs w:val="21"/>
                <w:lang w:val="zh-CN"/>
              </w:rPr>
              <w:t>分）</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rPr>
              <w:t>投标</w:t>
            </w:r>
            <w:r>
              <w:rPr>
                <w:rFonts w:ascii="宋体" w:hAnsi="宋体" w:cs="宋体" w:hint="eastAsia"/>
                <w:sz w:val="21"/>
                <w:szCs w:val="21"/>
                <w:lang w:val="zh-CN"/>
              </w:rPr>
              <w:t>文件制作规范，没有细微偏差情形的得</w:t>
            </w:r>
            <w:r>
              <w:rPr>
                <w:rFonts w:ascii="宋体" w:hAnsi="宋体" w:cs="宋体" w:hint="eastAsia"/>
                <w:sz w:val="21"/>
                <w:szCs w:val="21"/>
              </w:rPr>
              <w:t>5</w:t>
            </w:r>
            <w:r>
              <w:rPr>
                <w:rFonts w:ascii="宋体" w:hAnsi="宋体" w:cs="宋体" w:hint="eastAsia"/>
                <w:sz w:val="21"/>
                <w:szCs w:val="21"/>
                <w:lang w:val="zh-CN"/>
              </w:rPr>
              <w:t>分，有一项细微偏差扣 1分，直至该项分值扣完为止。</w:t>
            </w:r>
          </w:p>
        </w:tc>
      </w:tr>
      <w:tr w:rsidR="000B6A68" w:rsidTr="000B6A68">
        <w:trPr>
          <w:trHeight w:val="20"/>
          <w:jc w:val="center"/>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tcPr>
          <w:p w:rsidR="000B6A68" w:rsidRDefault="000B6A68" w:rsidP="000B6A68">
            <w:pPr>
              <w:spacing w:line="360" w:lineRule="auto"/>
              <w:rPr>
                <w:rFonts w:ascii="Tahoma" w:hAnsi="Tahoma"/>
                <w:bCs/>
                <w:sz w:val="21"/>
                <w:szCs w:val="21"/>
              </w:rPr>
            </w:pPr>
            <w:r>
              <w:rPr>
                <w:rFonts w:ascii="Tahoma" w:hAnsi="Tahoma" w:hint="eastAsia"/>
                <w:bCs/>
                <w:sz w:val="21"/>
                <w:szCs w:val="21"/>
              </w:rPr>
              <w:t>履约能力</w:t>
            </w:r>
            <w:r>
              <w:rPr>
                <w:rFonts w:ascii="宋体" w:hAnsi="宋体" w:cs="宋体" w:hint="eastAsia"/>
                <w:sz w:val="21"/>
                <w:szCs w:val="21"/>
                <w:lang w:val="zh-CN"/>
              </w:rPr>
              <w:t>（10 分）</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lang w:val="zh-CN"/>
              </w:rPr>
              <w:t>业绩情况</w:t>
            </w:r>
          </w:p>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lang w:val="zh-CN"/>
              </w:rPr>
              <w:t>（10分）</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B6A68" w:rsidRDefault="000B6A68" w:rsidP="000B6A68">
            <w:pPr>
              <w:spacing w:line="360" w:lineRule="auto"/>
              <w:rPr>
                <w:rFonts w:ascii="宋体" w:hAnsi="宋体" w:cs="宋体"/>
                <w:sz w:val="21"/>
                <w:szCs w:val="21"/>
                <w:lang w:val="zh-CN"/>
              </w:rPr>
            </w:pPr>
            <w:r>
              <w:rPr>
                <w:rFonts w:ascii="宋体" w:hAnsi="宋体" w:cs="宋体" w:hint="eastAsia"/>
                <w:sz w:val="21"/>
                <w:szCs w:val="21"/>
                <w:lang w:val="zh-CN"/>
              </w:rPr>
              <w:t>须提供</w:t>
            </w:r>
            <w:r>
              <w:rPr>
                <w:rFonts w:ascii="宋体" w:hAnsi="宋体" w:cs="宋体" w:hint="eastAsia"/>
                <w:sz w:val="21"/>
                <w:szCs w:val="21"/>
                <w:u w:val="single"/>
              </w:rPr>
              <w:t>2017年09月07日至2020年09月06日</w:t>
            </w:r>
            <w:r>
              <w:rPr>
                <w:rFonts w:ascii="宋体" w:hAnsi="宋体" w:cs="宋体" w:hint="eastAsia"/>
                <w:sz w:val="21"/>
                <w:szCs w:val="21"/>
                <w:lang w:val="zh-CN"/>
              </w:rPr>
              <w:t>类似项目的业绩有效的证明材料，（需提供包含合同首页、标的及金额所在页、签字盖章页的合同复印件的相关证明材料）每个得2分，最多得10分。</w:t>
            </w:r>
          </w:p>
        </w:tc>
      </w:tr>
      <w:tr w:rsidR="000B6A68" w:rsidTr="000B6A68">
        <w:trPr>
          <w:trHeight w:val="20"/>
          <w:jc w:val="center"/>
        </w:trPr>
        <w:tc>
          <w:tcPr>
            <w:tcW w:w="934" w:type="dxa"/>
            <w:tcBorders>
              <w:top w:val="single" w:sz="4" w:space="0" w:color="auto"/>
              <w:left w:val="single" w:sz="4" w:space="0" w:color="auto"/>
              <w:bottom w:val="single" w:sz="4" w:space="0" w:color="auto"/>
              <w:right w:val="single" w:sz="4" w:space="0" w:color="auto"/>
            </w:tcBorders>
            <w:shd w:val="clear" w:color="000000" w:fill="FFFFFF"/>
            <w:vAlign w:val="center"/>
          </w:tcPr>
          <w:p w:rsidR="000B6A68" w:rsidRDefault="000B6A68" w:rsidP="000B6A68">
            <w:pPr>
              <w:spacing w:line="360" w:lineRule="auto"/>
              <w:rPr>
                <w:rFonts w:ascii="Tahoma" w:hAnsi="Tahoma"/>
                <w:bCs/>
                <w:sz w:val="21"/>
                <w:szCs w:val="21"/>
              </w:rPr>
            </w:pPr>
            <w:r>
              <w:rPr>
                <w:rFonts w:ascii="宋体" w:hAnsi="宋体" w:cs="宋体" w:hint="eastAsia"/>
                <w:sz w:val="21"/>
                <w:szCs w:val="21"/>
                <w:lang w:val="zh-CN"/>
              </w:rPr>
              <w:t xml:space="preserve">售后服务（10 </w:t>
            </w:r>
            <w:r>
              <w:rPr>
                <w:rFonts w:ascii="宋体" w:hAnsi="宋体" w:cs="宋体" w:hint="eastAsia"/>
                <w:sz w:val="21"/>
                <w:szCs w:val="21"/>
                <w:lang w:val="zh-CN"/>
              </w:rPr>
              <w:lastRenderedPageBreak/>
              <w:t>分）</w:t>
            </w:r>
          </w:p>
        </w:tc>
        <w:tc>
          <w:tcPr>
            <w:tcW w:w="14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B6A68" w:rsidRDefault="000B6A68" w:rsidP="000B6A68">
            <w:pPr>
              <w:spacing w:line="360" w:lineRule="auto"/>
              <w:ind w:left="210" w:hangingChars="100" w:hanging="210"/>
              <w:rPr>
                <w:rFonts w:ascii="宋体" w:hAnsi="宋体" w:cs="宋体"/>
                <w:sz w:val="21"/>
                <w:szCs w:val="21"/>
                <w:lang w:val="zh-CN"/>
              </w:rPr>
            </w:pPr>
            <w:r>
              <w:rPr>
                <w:rFonts w:ascii="宋体" w:hAnsi="宋体" w:cs="宋体" w:hint="eastAsia"/>
                <w:sz w:val="21"/>
                <w:szCs w:val="21"/>
                <w:lang w:val="zh-CN"/>
              </w:rPr>
              <w:lastRenderedPageBreak/>
              <w:t>售后服务</w:t>
            </w:r>
          </w:p>
          <w:p w:rsidR="000B6A68" w:rsidRDefault="000B6A68" w:rsidP="000B6A68">
            <w:pPr>
              <w:spacing w:line="360" w:lineRule="auto"/>
              <w:ind w:left="210" w:hangingChars="100" w:hanging="210"/>
              <w:rPr>
                <w:rFonts w:ascii="宋体" w:hAnsi="宋体" w:cs="宋体"/>
                <w:sz w:val="21"/>
                <w:szCs w:val="21"/>
                <w:lang w:val="zh-CN"/>
              </w:rPr>
            </w:pPr>
            <w:r>
              <w:rPr>
                <w:rFonts w:ascii="宋体" w:hAnsi="宋体" w:cs="宋体" w:hint="eastAsia"/>
                <w:sz w:val="21"/>
                <w:szCs w:val="21"/>
                <w:lang w:val="zh-CN"/>
              </w:rPr>
              <w:t>（</w:t>
            </w:r>
            <w:r>
              <w:rPr>
                <w:rFonts w:ascii="宋体" w:hAnsi="宋体" w:cs="宋体" w:hint="eastAsia"/>
                <w:sz w:val="21"/>
                <w:szCs w:val="21"/>
              </w:rPr>
              <w:t>10</w:t>
            </w:r>
            <w:r>
              <w:rPr>
                <w:rFonts w:ascii="宋体" w:hAnsi="宋体" w:cs="宋体" w:hint="eastAsia"/>
                <w:sz w:val="21"/>
                <w:szCs w:val="21"/>
                <w:lang w:val="zh-CN"/>
              </w:rPr>
              <w:t>分）</w:t>
            </w:r>
          </w:p>
        </w:tc>
        <w:tc>
          <w:tcPr>
            <w:tcW w:w="615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B6A68" w:rsidRDefault="000B6A68" w:rsidP="000B6A68">
            <w:pPr>
              <w:numPr>
                <w:ilvl w:val="0"/>
                <w:numId w:val="4"/>
              </w:numPr>
              <w:spacing w:line="360" w:lineRule="auto"/>
              <w:rPr>
                <w:rFonts w:ascii="宋体" w:hAnsi="宋体" w:cs="宋体"/>
                <w:sz w:val="21"/>
                <w:szCs w:val="21"/>
              </w:rPr>
            </w:pPr>
            <w:r>
              <w:rPr>
                <w:rFonts w:ascii="宋体" w:hAnsi="宋体" w:cs="宋体" w:hint="eastAsia"/>
                <w:sz w:val="21"/>
                <w:szCs w:val="21"/>
                <w:lang w:val="zh-CN"/>
              </w:rPr>
              <w:t>本地化服务能力：在青海省有服务机构的，得</w:t>
            </w:r>
            <w:r>
              <w:rPr>
                <w:rFonts w:ascii="宋体" w:hAnsi="宋体" w:cs="宋体" w:hint="eastAsia"/>
                <w:sz w:val="21"/>
                <w:szCs w:val="21"/>
              </w:rPr>
              <w:t>2</w:t>
            </w:r>
            <w:r>
              <w:rPr>
                <w:rFonts w:ascii="宋体" w:hAnsi="宋体" w:cs="宋体" w:hint="eastAsia"/>
                <w:sz w:val="21"/>
                <w:szCs w:val="21"/>
                <w:lang w:val="zh-CN"/>
              </w:rPr>
              <w:t>分；有合作性服务机</w:t>
            </w:r>
            <w:r>
              <w:rPr>
                <w:rFonts w:ascii="宋体" w:hAnsi="宋体" w:cs="宋体" w:hint="eastAsia"/>
                <w:sz w:val="21"/>
                <w:szCs w:val="21"/>
              </w:rPr>
              <w:t>构的，得1分；没有的不得分。（需提供营业执照、委</w:t>
            </w:r>
            <w:r>
              <w:rPr>
                <w:rFonts w:ascii="宋体" w:hAnsi="宋体" w:cs="宋体" w:hint="eastAsia"/>
                <w:sz w:val="21"/>
                <w:szCs w:val="21"/>
              </w:rPr>
              <w:lastRenderedPageBreak/>
              <w:t>托协议书等相关证明材料）。</w:t>
            </w:r>
          </w:p>
          <w:p w:rsidR="000B6A68" w:rsidRDefault="000B6A68" w:rsidP="000B6A68">
            <w:pPr>
              <w:spacing w:line="360" w:lineRule="auto"/>
              <w:rPr>
                <w:rFonts w:ascii="Tahoma" w:hAnsi="Tahoma"/>
                <w:bCs/>
                <w:sz w:val="24"/>
                <w:lang w:val="zh-CN"/>
              </w:rPr>
            </w:pPr>
            <w:r>
              <w:rPr>
                <w:rFonts w:ascii="宋体" w:hAnsi="宋体" w:cs="宋体" w:hint="eastAsia"/>
                <w:sz w:val="21"/>
                <w:szCs w:val="21"/>
              </w:rPr>
              <w:t>（2）根据磋商供应商提供的售后服务方案、承诺以及响应时间、后期维护等综合评定，优秀的得8分，较好的得4分，一般的得2分，差得或没有的不得分。</w:t>
            </w:r>
          </w:p>
        </w:tc>
      </w:tr>
    </w:tbl>
    <w:p w:rsidR="000B6A68" w:rsidRPr="000B6A68" w:rsidRDefault="000B6A68" w:rsidP="000B6A68">
      <w:pPr>
        <w:pStyle w:val="a0"/>
        <w:ind w:left="640"/>
        <w:rPr>
          <w:lang w:val="zh-CN"/>
        </w:rPr>
      </w:pPr>
    </w:p>
    <w:p w:rsidR="008E3C74" w:rsidRDefault="008E3C74">
      <w:pPr>
        <w:widowControl/>
        <w:spacing w:line="360" w:lineRule="auto"/>
        <w:jc w:val="center"/>
        <w:outlineLvl w:val="1"/>
        <w:rPr>
          <w:rFonts w:ascii="宋体" w:hAnsi="宋体"/>
          <w:b/>
          <w:bCs/>
          <w:kern w:val="0"/>
          <w:sz w:val="28"/>
          <w:szCs w:val="28"/>
          <w:lang w:val="zh-CN"/>
        </w:rPr>
      </w:pPr>
    </w:p>
    <w:p w:rsidR="008E3C74" w:rsidRDefault="00830F43">
      <w:pPr>
        <w:widowControl/>
        <w:spacing w:line="360" w:lineRule="auto"/>
        <w:jc w:val="center"/>
        <w:outlineLvl w:val="1"/>
        <w:rPr>
          <w:rFonts w:ascii="宋体" w:hAnsi="宋体"/>
          <w:b/>
          <w:bCs/>
          <w:kern w:val="0"/>
          <w:sz w:val="28"/>
          <w:szCs w:val="28"/>
        </w:rPr>
      </w:pPr>
      <w:bookmarkStart w:id="134" w:name="_Toc14772744"/>
      <w:bookmarkStart w:id="135" w:name="_Toc14772619"/>
      <w:r>
        <w:rPr>
          <w:rFonts w:ascii="宋体" w:hAnsi="宋体" w:hint="eastAsia"/>
          <w:b/>
          <w:bCs/>
          <w:kern w:val="0"/>
          <w:sz w:val="28"/>
          <w:szCs w:val="28"/>
        </w:rPr>
        <w:t>六、授予合同</w:t>
      </w:r>
      <w:bookmarkEnd w:id="129"/>
      <w:bookmarkEnd w:id="134"/>
      <w:bookmarkEnd w:id="135"/>
    </w:p>
    <w:p w:rsidR="008E3C74" w:rsidRDefault="00830F43">
      <w:pPr>
        <w:widowControl/>
        <w:spacing w:line="360" w:lineRule="auto"/>
        <w:jc w:val="left"/>
        <w:outlineLvl w:val="2"/>
        <w:rPr>
          <w:rFonts w:ascii="宋体" w:hAnsi="宋体"/>
          <w:b/>
          <w:bCs/>
          <w:kern w:val="0"/>
          <w:sz w:val="24"/>
          <w:lang w:val="zh-CN"/>
        </w:rPr>
      </w:pPr>
      <w:bookmarkStart w:id="136" w:name="_Toc4666"/>
      <w:bookmarkStart w:id="137" w:name="_Toc14772745"/>
      <w:bookmarkStart w:id="138" w:name="_Toc14772620"/>
      <w:r>
        <w:rPr>
          <w:rFonts w:ascii="宋体" w:hAnsi="宋体" w:hint="eastAsia"/>
          <w:b/>
          <w:bCs/>
          <w:kern w:val="0"/>
          <w:sz w:val="24"/>
          <w:lang w:val="zh-CN"/>
        </w:rPr>
        <w:t>21.签订合同</w:t>
      </w:r>
      <w:bookmarkEnd w:id="136"/>
      <w:bookmarkEnd w:id="137"/>
      <w:bookmarkEnd w:id="138"/>
    </w:p>
    <w:p w:rsidR="008E3C74" w:rsidRDefault="00830F43">
      <w:pPr>
        <w:spacing w:line="360" w:lineRule="auto"/>
        <w:ind w:firstLineChars="200" w:firstLine="480"/>
        <w:rPr>
          <w:rFonts w:ascii="宋体" w:hAnsi="宋体" w:cs="宋体"/>
          <w:sz w:val="24"/>
        </w:rPr>
      </w:pPr>
      <w:r>
        <w:rPr>
          <w:rFonts w:ascii="宋体" w:hAnsi="宋体" w:cs="宋体" w:hint="eastAsia"/>
          <w:sz w:val="24"/>
        </w:rPr>
        <w:t>21.1采购人与成交人双方应当自《成交通知书》发出之日起30日内，依据磋商文件、成交人的响应文件、《成交通知书》及其澄清、说明文件等，签订采购合同，并报</w:t>
      </w:r>
      <w:r>
        <w:rPr>
          <w:rFonts w:ascii="宋体" w:hAnsi="宋体" w:cs="宋体" w:hint="eastAsia"/>
          <w:sz w:val="24"/>
          <w:lang w:val="zh-CN"/>
        </w:rPr>
        <w:t>送采购代理机构审核并备案。</w:t>
      </w:r>
    </w:p>
    <w:p w:rsidR="008E3C74" w:rsidRDefault="00830F43">
      <w:pPr>
        <w:spacing w:line="360" w:lineRule="auto"/>
        <w:ind w:firstLineChars="200" w:firstLine="480"/>
        <w:rPr>
          <w:rFonts w:ascii="宋体" w:hAnsi="宋体" w:cs="宋体"/>
          <w:sz w:val="24"/>
        </w:rPr>
      </w:pPr>
      <w:r>
        <w:rPr>
          <w:rFonts w:ascii="宋体" w:hAnsi="宋体" w:cs="宋体" w:hint="eastAsia"/>
          <w:sz w:val="24"/>
        </w:rPr>
        <w:t>21.2采购人不得向成交人提出超出磋商文件以外的任何要求作为订立合同的条件，不得与成交人订立背离磋商文件确定的合同文本以及采购标的、采购金额、采购数量、技术和服务要求等实质性内容的协议。</w:t>
      </w:r>
    </w:p>
    <w:p w:rsidR="008E3C74" w:rsidRDefault="00830F43">
      <w:pPr>
        <w:spacing w:line="360" w:lineRule="auto"/>
        <w:ind w:firstLineChars="200" w:firstLine="480"/>
        <w:rPr>
          <w:rFonts w:ascii="宋体" w:hAnsi="宋体" w:cs="宋体"/>
          <w:sz w:val="24"/>
        </w:rPr>
      </w:pPr>
      <w:r>
        <w:rPr>
          <w:rFonts w:ascii="宋体" w:hAnsi="宋体" w:cs="宋体" w:hint="eastAsia"/>
          <w:sz w:val="24"/>
        </w:rPr>
        <w:t>21.3</w:t>
      </w:r>
      <w:r>
        <w:rPr>
          <w:rFonts w:ascii="宋体" w:hAnsi="宋体" w:cs="宋体" w:hint="eastAsia"/>
          <w:sz w:val="24"/>
          <w:lang w:val="zh-CN"/>
        </w:rPr>
        <w:t>签订合同时，成交人应当以支票、汇票、本票等非现金形式缴纳成交金额</w:t>
      </w:r>
      <w:r>
        <w:rPr>
          <w:rFonts w:ascii="宋体" w:hAnsi="宋体" w:cs="宋体" w:hint="eastAsia"/>
          <w:sz w:val="24"/>
        </w:rPr>
        <w:t>5</w:t>
      </w:r>
      <w:r>
        <w:rPr>
          <w:rFonts w:ascii="宋体" w:hAnsi="宋体" w:cs="宋体" w:hint="eastAsia"/>
          <w:sz w:val="24"/>
          <w:lang w:val="zh-CN"/>
        </w:rPr>
        <w:t>%的履约保证金到采购人指定的账户（如需）。</w:t>
      </w:r>
    </w:p>
    <w:p w:rsidR="008E3C74" w:rsidRDefault="00830F43">
      <w:pPr>
        <w:spacing w:line="360" w:lineRule="auto"/>
        <w:ind w:firstLineChars="200" w:firstLine="480"/>
        <w:rPr>
          <w:rFonts w:ascii="宋体" w:hAnsi="宋体" w:cs="宋体"/>
          <w:sz w:val="24"/>
        </w:rPr>
      </w:pPr>
      <w:r>
        <w:rPr>
          <w:rFonts w:ascii="宋体" w:hAnsi="宋体" w:cs="宋体" w:hint="eastAsia"/>
          <w:sz w:val="24"/>
        </w:rPr>
        <w:t>21.4成交人在法定期限内无正当理由拒签合同的，按违约处理。同时，采购代理机构和采购人可依成交候选人排序重新确定成交人，并协调双方签订采购合同。</w:t>
      </w:r>
    </w:p>
    <w:p w:rsidR="008E3C74" w:rsidRDefault="00830F43">
      <w:pPr>
        <w:spacing w:line="360" w:lineRule="auto"/>
        <w:ind w:firstLineChars="200" w:firstLine="480"/>
        <w:rPr>
          <w:rFonts w:ascii="宋体" w:hAnsi="宋体" w:cs="宋体"/>
          <w:sz w:val="24"/>
        </w:rPr>
      </w:pPr>
      <w:r>
        <w:rPr>
          <w:rFonts w:ascii="宋体" w:hAnsi="宋体" w:cs="宋体" w:hint="eastAsia"/>
          <w:sz w:val="24"/>
        </w:rPr>
        <w:t>21.5采购人应当自采购合同签订之日起2个工作日内，将采购合同在青海政府采购信息网上公告，但政府采购合同中涉及国家秘密、商业秘密的内容除外。</w:t>
      </w:r>
    </w:p>
    <w:p w:rsidR="008E3C74" w:rsidRDefault="00830F43">
      <w:pPr>
        <w:widowControl/>
        <w:spacing w:line="360" w:lineRule="auto"/>
        <w:jc w:val="center"/>
        <w:outlineLvl w:val="1"/>
        <w:rPr>
          <w:rFonts w:ascii="宋体" w:hAnsi="宋体"/>
          <w:b/>
          <w:bCs/>
          <w:kern w:val="0"/>
          <w:sz w:val="28"/>
          <w:szCs w:val="28"/>
        </w:rPr>
      </w:pPr>
      <w:bookmarkStart w:id="139" w:name="_Toc14772746"/>
      <w:bookmarkStart w:id="140" w:name="_Toc14772621"/>
      <w:bookmarkStart w:id="141" w:name="_Toc15312"/>
      <w:r>
        <w:rPr>
          <w:rFonts w:ascii="宋体" w:hAnsi="宋体" w:hint="eastAsia"/>
          <w:b/>
          <w:bCs/>
          <w:kern w:val="0"/>
          <w:sz w:val="28"/>
          <w:szCs w:val="28"/>
        </w:rPr>
        <w:t>七、处罚</w:t>
      </w:r>
      <w:bookmarkEnd w:id="139"/>
      <w:bookmarkEnd w:id="140"/>
      <w:bookmarkEnd w:id="141"/>
    </w:p>
    <w:p w:rsidR="008E3C74" w:rsidRDefault="00830F43">
      <w:pPr>
        <w:widowControl/>
        <w:spacing w:line="360" w:lineRule="auto"/>
        <w:jc w:val="left"/>
        <w:outlineLvl w:val="2"/>
        <w:rPr>
          <w:rFonts w:ascii="宋体" w:hAnsi="宋体"/>
          <w:b/>
          <w:bCs/>
          <w:kern w:val="0"/>
          <w:sz w:val="24"/>
          <w:lang w:val="zh-CN"/>
        </w:rPr>
      </w:pPr>
      <w:bookmarkStart w:id="142" w:name="_Toc14772747"/>
      <w:bookmarkStart w:id="143" w:name="_Toc14772622"/>
      <w:bookmarkStart w:id="144" w:name="_Toc29756"/>
      <w:r>
        <w:rPr>
          <w:rFonts w:ascii="宋体" w:hAnsi="宋体" w:hint="eastAsia"/>
          <w:b/>
          <w:bCs/>
          <w:kern w:val="0"/>
          <w:sz w:val="24"/>
          <w:lang w:val="zh-CN"/>
        </w:rPr>
        <w:t>22.处罚情形</w:t>
      </w:r>
      <w:bookmarkEnd w:id="142"/>
      <w:bookmarkEnd w:id="143"/>
      <w:bookmarkEnd w:id="144"/>
    </w:p>
    <w:p w:rsidR="008E3C74" w:rsidRDefault="00830F43">
      <w:pPr>
        <w:spacing w:line="360" w:lineRule="auto"/>
        <w:ind w:firstLineChars="200" w:firstLine="480"/>
        <w:rPr>
          <w:rFonts w:ascii="宋体" w:hAnsi="宋体" w:cs="宋体"/>
          <w:sz w:val="24"/>
        </w:rPr>
      </w:pPr>
      <w:r>
        <w:rPr>
          <w:rFonts w:ascii="宋体" w:hAnsi="宋体" w:cs="宋体" w:hint="eastAsia"/>
          <w:sz w:val="24"/>
        </w:rPr>
        <w:t>有下列情形之一的，供应商的投标保证金不予退还；成交人的成交结果无效，履约保证金不予退还。情节严重的，报省财政厅依法进行处理：</w:t>
      </w:r>
    </w:p>
    <w:p w:rsidR="008E3C74" w:rsidRDefault="00830F43">
      <w:pPr>
        <w:spacing w:line="360" w:lineRule="auto"/>
        <w:ind w:firstLineChars="200" w:firstLine="480"/>
        <w:rPr>
          <w:rFonts w:ascii="宋体" w:hAnsi="宋体" w:cs="宋体"/>
          <w:sz w:val="24"/>
        </w:rPr>
      </w:pPr>
      <w:r>
        <w:rPr>
          <w:rFonts w:ascii="宋体" w:hAnsi="宋体" w:cs="宋体" w:hint="eastAsia"/>
          <w:sz w:val="24"/>
        </w:rPr>
        <w:t>22.1供应商在投标截止期后撤回其投标的。</w:t>
      </w:r>
    </w:p>
    <w:p w:rsidR="008E3C74" w:rsidRDefault="00830F43">
      <w:pPr>
        <w:spacing w:line="360" w:lineRule="auto"/>
        <w:ind w:firstLineChars="200" w:firstLine="480"/>
        <w:rPr>
          <w:rFonts w:ascii="宋体" w:hAnsi="宋体" w:cs="宋体"/>
          <w:sz w:val="24"/>
        </w:rPr>
      </w:pPr>
      <w:r>
        <w:rPr>
          <w:rFonts w:ascii="宋体" w:hAnsi="宋体" w:cs="宋体" w:hint="eastAsia"/>
          <w:sz w:val="24"/>
        </w:rPr>
        <w:t>22.2提供虚假材料谋取成交的。</w:t>
      </w:r>
    </w:p>
    <w:p w:rsidR="008E3C74" w:rsidRDefault="00830F43">
      <w:pPr>
        <w:spacing w:line="360" w:lineRule="auto"/>
        <w:ind w:firstLineChars="200" w:firstLine="480"/>
        <w:rPr>
          <w:rFonts w:ascii="宋体" w:hAnsi="宋体" w:cs="宋体"/>
          <w:sz w:val="24"/>
        </w:rPr>
      </w:pPr>
      <w:r>
        <w:rPr>
          <w:rFonts w:ascii="宋体" w:hAnsi="宋体" w:cs="宋体" w:hint="eastAsia"/>
          <w:sz w:val="24"/>
        </w:rPr>
        <w:t>22.3采取不正当手段诋毁、排挤其他供应商的。</w:t>
      </w:r>
    </w:p>
    <w:p w:rsidR="008E3C74" w:rsidRDefault="00830F43">
      <w:pPr>
        <w:spacing w:line="360" w:lineRule="auto"/>
        <w:ind w:firstLineChars="200" w:firstLine="480"/>
        <w:rPr>
          <w:rFonts w:ascii="宋体" w:hAnsi="宋体" w:cs="宋体"/>
          <w:sz w:val="24"/>
        </w:rPr>
      </w:pPr>
      <w:r>
        <w:rPr>
          <w:rFonts w:ascii="宋体" w:hAnsi="宋体" w:cs="宋体" w:hint="eastAsia"/>
          <w:sz w:val="24"/>
        </w:rPr>
        <w:t>22.4有恶意串通等不正当竞争行为的。</w:t>
      </w:r>
    </w:p>
    <w:p w:rsidR="008E3C74" w:rsidRDefault="00830F43">
      <w:pPr>
        <w:spacing w:line="360" w:lineRule="auto"/>
        <w:ind w:firstLineChars="200" w:firstLine="480"/>
        <w:rPr>
          <w:rFonts w:ascii="宋体" w:hAnsi="宋体" w:cs="宋体"/>
          <w:sz w:val="24"/>
        </w:rPr>
      </w:pPr>
      <w:r>
        <w:rPr>
          <w:rFonts w:ascii="宋体" w:hAnsi="宋体" w:cs="宋体" w:hint="eastAsia"/>
          <w:sz w:val="24"/>
        </w:rPr>
        <w:t>22.5成交后无正当理由拒不与采购人签订采购合同的。</w:t>
      </w:r>
    </w:p>
    <w:p w:rsidR="008E3C74" w:rsidRDefault="00830F43">
      <w:pPr>
        <w:spacing w:line="360" w:lineRule="auto"/>
        <w:ind w:firstLineChars="200" w:firstLine="480"/>
        <w:rPr>
          <w:rFonts w:ascii="宋体" w:hAnsi="宋体" w:cs="宋体"/>
          <w:sz w:val="24"/>
        </w:rPr>
      </w:pPr>
      <w:r>
        <w:rPr>
          <w:rFonts w:ascii="宋体" w:hAnsi="宋体" w:cs="宋体" w:hint="eastAsia"/>
          <w:sz w:val="24"/>
        </w:rPr>
        <w:t>22.6未按照磋商文件、响应文件确定的事项签订采购合同的。</w:t>
      </w:r>
    </w:p>
    <w:p w:rsidR="008E3C74" w:rsidRDefault="00830F43">
      <w:pPr>
        <w:spacing w:line="360" w:lineRule="auto"/>
        <w:ind w:firstLineChars="200" w:firstLine="480"/>
        <w:rPr>
          <w:rFonts w:ascii="宋体" w:hAnsi="宋体" w:cs="宋体"/>
          <w:sz w:val="24"/>
        </w:rPr>
      </w:pPr>
      <w:r>
        <w:rPr>
          <w:rFonts w:ascii="宋体" w:hAnsi="宋体" w:cs="宋体" w:hint="eastAsia"/>
          <w:sz w:val="24"/>
        </w:rPr>
        <w:lastRenderedPageBreak/>
        <w:t>22.7将采购合同转包的。</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22.8提供假冒伪劣产品的。</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22.9擅自变更、中止或者终止政府采购合同的。</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22.10成交人签订合同后，因种种原因不能履约或无故拖延履约期的。</w:t>
      </w:r>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22.11法律、法规规定的其他情形的。</w:t>
      </w:r>
    </w:p>
    <w:p w:rsidR="008E3C74" w:rsidRDefault="00830F43">
      <w:pPr>
        <w:widowControl/>
        <w:spacing w:line="360" w:lineRule="auto"/>
        <w:jc w:val="center"/>
        <w:outlineLvl w:val="1"/>
        <w:rPr>
          <w:rFonts w:ascii="宋体" w:hAnsi="宋体"/>
          <w:b/>
          <w:bCs/>
          <w:kern w:val="0"/>
          <w:sz w:val="28"/>
          <w:szCs w:val="28"/>
          <w:lang w:val="zh-CN"/>
        </w:rPr>
      </w:pPr>
      <w:bookmarkStart w:id="145" w:name="_Toc14772623"/>
      <w:bookmarkStart w:id="146" w:name="_Toc14772748"/>
      <w:bookmarkStart w:id="147" w:name="_Toc5404"/>
      <w:r>
        <w:rPr>
          <w:rFonts w:ascii="宋体" w:hAnsi="宋体" w:hint="eastAsia"/>
          <w:b/>
          <w:bCs/>
          <w:kern w:val="0"/>
          <w:sz w:val="28"/>
          <w:szCs w:val="28"/>
        </w:rPr>
        <w:t>八、招标代理服务费收费标准</w:t>
      </w:r>
      <w:bookmarkEnd w:id="145"/>
      <w:bookmarkEnd w:id="146"/>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参照《招标代理服务收费管理暂行办法》（计价格[2002]1980号）以及《关于进一步放开建设项目专项业务服务价格的通知》（发改价格[2015]299号）规定执行。</w:t>
      </w:r>
    </w:p>
    <w:p w:rsidR="008E3C74" w:rsidRDefault="00830F43">
      <w:pPr>
        <w:widowControl/>
        <w:spacing w:line="360" w:lineRule="auto"/>
        <w:jc w:val="center"/>
        <w:outlineLvl w:val="1"/>
        <w:rPr>
          <w:rFonts w:ascii="宋体" w:hAnsi="宋体"/>
          <w:b/>
          <w:bCs/>
          <w:kern w:val="0"/>
          <w:sz w:val="28"/>
          <w:szCs w:val="28"/>
        </w:rPr>
      </w:pPr>
      <w:bookmarkStart w:id="148" w:name="_Toc14772749"/>
      <w:bookmarkStart w:id="149" w:name="_Toc14772624"/>
      <w:r>
        <w:rPr>
          <w:rFonts w:ascii="宋体" w:hAnsi="宋体" w:hint="eastAsia"/>
          <w:b/>
          <w:bCs/>
          <w:kern w:val="0"/>
          <w:sz w:val="28"/>
          <w:szCs w:val="28"/>
        </w:rPr>
        <w:t>九、其他</w:t>
      </w:r>
      <w:bookmarkEnd w:id="147"/>
      <w:bookmarkEnd w:id="148"/>
      <w:bookmarkEnd w:id="149"/>
    </w:p>
    <w:p w:rsidR="008E3C74" w:rsidRDefault="00830F43">
      <w:pPr>
        <w:spacing w:line="360" w:lineRule="auto"/>
        <w:ind w:firstLineChars="200" w:firstLine="480"/>
        <w:rPr>
          <w:rFonts w:ascii="宋体" w:hAnsi="宋体" w:cs="宋体"/>
          <w:sz w:val="24"/>
          <w:lang w:val="zh-CN"/>
        </w:rPr>
      </w:pPr>
      <w:r>
        <w:rPr>
          <w:rFonts w:ascii="宋体" w:hAnsi="宋体" w:cs="宋体" w:hint="eastAsia"/>
          <w:sz w:val="24"/>
          <w:lang w:val="zh-CN"/>
        </w:rPr>
        <w:t>其他未尽事宜，按照《中华人民共和国政府采购法》、《中华人民共和国合同法》、《中华人民共和国政府采购法实施条例》、《政府采购非招标采购方式管理办法》等法律法规的有关条款执行。</w:t>
      </w:r>
    </w:p>
    <w:p w:rsidR="008E3C74" w:rsidRDefault="00830F43" w:rsidP="000B6A68">
      <w:pPr>
        <w:keepNext/>
        <w:keepLines/>
        <w:widowControl/>
        <w:snapToGrid w:val="0"/>
        <w:spacing w:beforeLines="100" w:after="120" w:line="360" w:lineRule="auto"/>
        <w:outlineLvl w:val="0"/>
        <w:rPr>
          <w:rFonts w:ascii="宋体"/>
          <w:b/>
          <w:kern w:val="28"/>
          <w:sz w:val="36"/>
          <w:szCs w:val="20"/>
        </w:rPr>
      </w:pPr>
      <w:r>
        <w:rPr>
          <w:rFonts w:ascii="宋体" w:hAnsi="宋体" w:cs="宋体" w:hint="eastAsia"/>
          <w:sz w:val="24"/>
          <w:lang w:val="zh-CN"/>
        </w:rPr>
        <w:br w:type="page"/>
      </w:r>
      <w:bookmarkStart w:id="150" w:name="_Toc376936766"/>
      <w:bookmarkStart w:id="151" w:name="_Toc14772750"/>
      <w:bookmarkStart w:id="152" w:name="_Toc416183225"/>
      <w:bookmarkEnd w:id="130"/>
      <w:bookmarkEnd w:id="131"/>
      <w:bookmarkEnd w:id="132"/>
      <w:bookmarkEnd w:id="133"/>
      <w:r>
        <w:rPr>
          <w:rFonts w:ascii="宋体" w:hint="eastAsia"/>
          <w:b/>
          <w:kern w:val="28"/>
          <w:sz w:val="36"/>
          <w:szCs w:val="20"/>
        </w:rPr>
        <w:lastRenderedPageBreak/>
        <w:t xml:space="preserve">第四部分  </w:t>
      </w:r>
      <w:bookmarkEnd w:id="150"/>
      <w:r>
        <w:rPr>
          <w:rFonts w:ascii="宋体" w:hint="eastAsia"/>
          <w:b/>
          <w:kern w:val="28"/>
          <w:sz w:val="36"/>
          <w:szCs w:val="20"/>
        </w:rPr>
        <w:t>青海省政府采购项目合同书范本</w:t>
      </w:r>
      <w:r w:rsidR="000B6A68" w:rsidRPr="000B6A68">
        <w:rPr>
          <w:rFonts w:ascii="宋体" w:hint="eastAsia"/>
          <w:b/>
          <w:kern w:val="28"/>
          <w:sz w:val="36"/>
          <w:szCs w:val="20"/>
        </w:rPr>
        <w:t>（参考）</w:t>
      </w:r>
      <w:bookmarkEnd w:id="151"/>
      <w:bookmarkEnd w:id="152"/>
    </w:p>
    <w:p w:rsidR="008E3C74" w:rsidRDefault="008E3C74">
      <w:pPr>
        <w:keepNext/>
        <w:keepLines/>
        <w:widowControl/>
        <w:snapToGrid w:val="0"/>
        <w:spacing w:line="360" w:lineRule="auto"/>
        <w:ind w:firstLineChars="286" w:firstLine="1378"/>
        <w:outlineLvl w:val="0"/>
        <w:rPr>
          <w:rFonts w:ascii="宋体"/>
          <w:b/>
          <w:kern w:val="28"/>
          <w:sz w:val="48"/>
          <w:szCs w:val="48"/>
        </w:rPr>
      </w:pPr>
      <w:bookmarkStart w:id="153" w:name="_Toc375576842"/>
      <w:bookmarkStart w:id="154" w:name="_Toc373954603"/>
      <w:bookmarkStart w:id="155" w:name="_Toc373936315"/>
    </w:p>
    <w:p w:rsidR="008E3C74" w:rsidRDefault="008E3C74">
      <w:pPr>
        <w:keepNext/>
        <w:keepLines/>
        <w:widowControl/>
        <w:snapToGrid w:val="0"/>
        <w:spacing w:line="360" w:lineRule="auto"/>
        <w:ind w:firstLineChars="286" w:firstLine="1378"/>
        <w:outlineLvl w:val="0"/>
        <w:rPr>
          <w:rFonts w:ascii="宋体"/>
          <w:b/>
          <w:kern w:val="28"/>
          <w:sz w:val="48"/>
          <w:szCs w:val="48"/>
        </w:rPr>
      </w:pPr>
    </w:p>
    <w:p w:rsidR="008E3C74" w:rsidRDefault="008E3C74">
      <w:pPr>
        <w:keepNext/>
        <w:keepLines/>
        <w:widowControl/>
        <w:snapToGrid w:val="0"/>
        <w:spacing w:line="360" w:lineRule="auto"/>
        <w:ind w:firstLineChars="286" w:firstLine="1378"/>
        <w:outlineLvl w:val="0"/>
        <w:rPr>
          <w:rFonts w:ascii="宋体"/>
          <w:b/>
          <w:kern w:val="28"/>
          <w:sz w:val="48"/>
          <w:szCs w:val="48"/>
        </w:rPr>
      </w:pPr>
    </w:p>
    <w:p w:rsidR="008E3C74" w:rsidRDefault="00830F43">
      <w:pPr>
        <w:keepNext/>
        <w:keepLines/>
        <w:widowControl/>
        <w:snapToGrid w:val="0"/>
        <w:spacing w:line="360" w:lineRule="auto"/>
        <w:ind w:firstLineChars="286" w:firstLine="1378"/>
        <w:outlineLvl w:val="0"/>
        <w:rPr>
          <w:rFonts w:ascii="宋体"/>
          <w:b/>
          <w:kern w:val="28"/>
          <w:sz w:val="48"/>
          <w:szCs w:val="48"/>
        </w:rPr>
      </w:pPr>
      <w:bookmarkStart w:id="156" w:name="_Toc14772751"/>
      <w:bookmarkStart w:id="157" w:name="_Toc4778"/>
      <w:bookmarkStart w:id="158" w:name="_Toc416183226"/>
      <w:r>
        <w:rPr>
          <w:rFonts w:ascii="宋体" w:hint="eastAsia"/>
          <w:b/>
          <w:kern w:val="28"/>
          <w:sz w:val="48"/>
          <w:szCs w:val="48"/>
        </w:rPr>
        <w:t>青海省政府采购项目合同</w:t>
      </w:r>
      <w:bookmarkEnd w:id="153"/>
      <w:bookmarkEnd w:id="154"/>
      <w:bookmarkEnd w:id="155"/>
      <w:r>
        <w:rPr>
          <w:rFonts w:ascii="宋体" w:hint="eastAsia"/>
          <w:b/>
          <w:kern w:val="28"/>
          <w:sz w:val="48"/>
          <w:szCs w:val="48"/>
        </w:rPr>
        <w:t>书</w:t>
      </w:r>
      <w:bookmarkEnd w:id="156"/>
      <w:bookmarkEnd w:id="157"/>
      <w:bookmarkEnd w:id="158"/>
    </w:p>
    <w:p w:rsidR="008E3C74" w:rsidRDefault="008E3C74">
      <w:pPr>
        <w:spacing w:line="360" w:lineRule="auto"/>
        <w:ind w:firstLineChars="200" w:firstLine="480"/>
        <w:rPr>
          <w:sz w:val="24"/>
        </w:rPr>
      </w:pPr>
    </w:p>
    <w:p w:rsidR="008E3C74" w:rsidRDefault="008E3C74">
      <w:pPr>
        <w:spacing w:line="360" w:lineRule="auto"/>
        <w:ind w:firstLineChars="200" w:firstLine="480"/>
        <w:rPr>
          <w:sz w:val="24"/>
        </w:rPr>
      </w:pPr>
    </w:p>
    <w:p w:rsidR="008E3C74" w:rsidRDefault="008E3C74">
      <w:pPr>
        <w:spacing w:line="360" w:lineRule="auto"/>
        <w:ind w:firstLineChars="200" w:firstLine="480"/>
        <w:rPr>
          <w:sz w:val="24"/>
        </w:rPr>
      </w:pPr>
    </w:p>
    <w:p w:rsidR="008E3C74" w:rsidRDefault="008E3C74">
      <w:pPr>
        <w:spacing w:line="360" w:lineRule="auto"/>
        <w:ind w:firstLineChars="200" w:firstLine="480"/>
        <w:rPr>
          <w:sz w:val="24"/>
        </w:rPr>
      </w:pPr>
    </w:p>
    <w:p w:rsidR="008E3C74" w:rsidRDefault="008E3C74">
      <w:pPr>
        <w:spacing w:line="360" w:lineRule="auto"/>
        <w:rPr>
          <w:sz w:val="24"/>
        </w:rPr>
      </w:pPr>
    </w:p>
    <w:p w:rsidR="008E3C74" w:rsidRDefault="008E3C74">
      <w:pPr>
        <w:spacing w:line="360" w:lineRule="auto"/>
        <w:rPr>
          <w:sz w:val="24"/>
        </w:rPr>
      </w:pPr>
    </w:p>
    <w:p w:rsidR="008E3C74" w:rsidRDefault="008E3C74">
      <w:pPr>
        <w:spacing w:line="360" w:lineRule="auto"/>
        <w:ind w:firstLineChars="200" w:firstLine="480"/>
        <w:rPr>
          <w:sz w:val="24"/>
        </w:rPr>
      </w:pPr>
    </w:p>
    <w:p w:rsidR="008E3C74" w:rsidRDefault="00830F43">
      <w:pPr>
        <w:spacing w:line="360" w:lineRule="auto"/>
        <w:ind w:leftChars="186" w:left="2703" w:hangingChars="700" w:hanging="2108"/>
        <w:rPr>
          <w:b/>
          <w:sz w:val="30"/>
          <w:szCs w:val="30"/>
          <w:u w:val="single"/>
        </w:rPr>
      </w:pPr>
      <w:r>
        <w:rPr>
          <w:rFonts w:hint="eastAsia"/>
          <w:b/>
          <w:sz w:val="30"/>
          <w:szCs w:val="30"/>
        </w:rPr>
        <w:t>采购项目名称：</w:t>
      </w:r>
      <w:r w:rsidR="000B6A68">
        <w:rPr>
          <w:rFonts w:hint="eastAsia"/>
          <w:b/>
          <w:sz w:val="30"/>
          <w:szCs w:val="30"/>
          <w:u w:val="single"/>
          <w:lang w:val="zh-CN"/>
        </w:rPr>
        <w:t>黄南州黄河文化保护传承弘扬专项规划项目</w:t>
      </w:r>
    </w:p>
    <w:p w:rsidR="008E3C74" w:rsidRDefault="00830F43">
      <w:pPr>
        <w:spacing w:line="360" w:lineRule="auto"/>
        <w:ind w:firstLineChars="200" w:firstLine="602"/>
        <w:rPr>
          <w:b/>
          <w:sz w:val="30"/>
          <w:szCs w:val="30"/>
          <w:u w:val="single"/>
        </w:rPr>
      </w:pPr>
      <w:r>
        <w:rPr>
          <w:rFonts w:hint="eastAsia"/>
          <w:b/>
          <w:sz w:val="30"/>
          <w:szCs w:val="30"/>
        </w:rPr>
        <w:t>采购项目编号：</w:t>
      </w:r>
      <w:r>
        <w:rPr>
          <w:rFonts w:hint="eastAsia"/>
          <w:b/>
          <w:sz w:val="30"/>
          <w:szCs w:val="30"/>
          <w:u w:val="single"/>
        </w:rPr>
        <w:t xml:space="preserve"> </w:t>
      </w:r>
      <w:r w:rsidR="000B6A68">
        <w:rPr>
          <w:rFonts w:hint="eastAsia"/>
          <w:b/>
          <w:sz w:val="30"/>
          <w:szCs w:val="30"/>
          <w:u w:val="single"/>
        </w:rPr>
        <w:t>青海兴拓竞磋（服务）</w:t>
      </w:r>
      <w:r w:rsidR="000B6A68">
        <w:rPr>
          <w:rFonts w:hint="eastAsia"/>
          <w:b/>
          <w:sz w:val="30"/>
          <w:szCs w:val="30"/>
          <w:u w:val="single"/>
        </w:rPr>
        <w:t>2020-062</w:t>
      </w:r>
      <w:r>
        <w:rPr>
          <w:rFonts w:hint="eastAsia"/>
          <w:b/>
          <w:sz w:val="30"/>
          <w:szCs w:val="30"/>
          <w:u w:val="single"/>
        </w:rPr>
        <w:t xml:space="preserve">                                </w:t>
      </w:r>
    </w:p>
    <w:p w:rsidR="008E3C74" w:rsidRDefault="00830F43">
      <w:pPr>
        <w:spacing w:line="360" w:lineRule="auto"/>
        <w:ind w:firstLineChars="200" w:firstLine="602"/>
        <w:rPr>
          <w:b/>
          <w:sz w:val="30"/>
          <w:szCs w:val="30"/>
        </w:rPr>
      </w:pPr>
      <w:r>
        <w:rPr>
          <w:rFonts w:hint="eastAsia"/>
          <w:b/>
          <w:sz w:val="30"/>
          <w:szCs w:val="30"/>
        </w:rPr>
        <w:t>采购合同编号：</w:t>
      </w:r>
      <w:r>
        <w:rPr>
          <w:rFonts w:ascii="宋体" w:hAnsi="宋体" w:hint="eastAsia"/>
          <w:b/>
          <w:sz w:val="30"/>
          <w:szCs w:val="30"/>
          <w:u w:val="single"/>
        </w:rPr>
        <w:t xml:space="preserve"> QHXT-</w:t>
      </w:r>
      <w:r w:rsidR="000B6A68">
        <w:rPr>
          <w:rFonts w:ascii="宋体" w:hAnsi="宋体" w:hint="eastAsia"/>
          <w:b/>
          <w:sz w:val="30"/>
          <w:szCs w:val="30"/>
          <w:u w:val="single"/>
        </w:rPr>
        <w:t>2020-062</w:t>
      </w:r>
    </w:p>
    <w:p w:rsidR="008E3C74" w:rsidRDefault="00830F43">
      <w:pPr>
        <w:spacing w:line="360" w:lineRule="auto"/>
        <w:ind w:firstLineChars="200" w:firstLine="602"/>
        <w:rPr>
          <w:b/>
          <w:sz w:val="30"/>
          <w:szCs w:val="30"/>
        </w:rPr>
      </w:pPr>
      <w:r>
        <w:rPr>
          <w:rFonts w:hint="eastAsia"/>
          <w:b/>
          <w:sz w:val="30"/>
          <w:szCs w:val="30"/>
        </w:rPr>
        <w:t>合同金额（人民币）：</w:t>
      </w:r>
    </w:p>
    <w:p w:rsidR="008E3C74" w:rsidRDefault="00830F43">
      <w:pPr>
        <w:spacing w:line="360" w:lineRule="auto"/>
        <w:ind w:firstLineChars="200" w:firstLine="602"/>
        <w:jc w:val="left"/>
        <w:rPr>
          <w:b/>
          <w:sz w:val="30"/>
          <w:szCs w:val="30"/>
        </w:rPr>
      </w:pPr>
      <w:r>
        <w:rPr>
          <w:rFonts w:hint="eastAsia"/>
          <w:b/>
          <w:sz w:val="30"/>
          <w:szCs w:val="30"/>
        </w:rPr>
        <w:t>采购单位（甲方）：（盖章）</w:t>
      </w:r>
    </w:p>
    <w:p w:rsidR="008E3C74" w:rsidRDefault="00830F43">
      <w:pPr>
        <w:spacing w:line="360" w:lineRule="auto"/>
        <w:ind w:firstLineChars="200" w:firstLine="602"/>
        <w:jc w:val="left"/>
        <w:rPr>
          <w:b/>
          <w:sz w:val="30"/>
          <w:szCs w:val="30"/>
        </w:rPr>
      </w:pPr>
      <w:r>
        <w:rPr>
          <w:rFonts w:hint="eastAsia"/>
          <w:b/>
          <w:sz w:val="30"/>
          <w:szCs w:val="30"/>
        </w:rPr>
        <w:t>成交供应商（乙方）：（盖章）</w:t>
      </w:r>
    </w:p>
    <w:p w:rsidR="008E3C74" w:rsidRDefault="008E3C74">
      <w:pPr>
        <w:pStyle w:val="a0"/>
        <w:spacing w:line="360" w:lineRule="auto"/>
        <w:ind w:left="640"/>
        <w:jc w:val="center"/>
        <w:rPr>
          <w:rFonts w:ascii="Tahoma" w:hAnsi="Tahoma"/>
          <w:b/>
          <w:bCs/>
          <w:sz w:val="30"/>
          <w:szCs w:val="30"/>
        </w:rPr>
      </w:pPr>
    </w:p>
    <w:p w:rsidR="008E3C74" w:rsidRDefault="00830F43">
      <w:pPr>
        <w:pStyle w:val="a0"/>
        <w:spacing w:line="360" w:lineRule="auto"/>
        <w:ind w:left="640"/>
        <w:jc w:val="center"/>
        <w:rPr>
          <w:rFonts w:ascii="Tahoma" w:hAnsi="Tahoma"/>
          <w:b/>
          <w:bCs/>
          <w:sz w:val="30"/>
          <w:szCs w:val="30"/>
        </w:rPr>
      </w:pPr>
      <w:r>
        <w:rPr>
          <w:rFonts w:ascii="Tahoma" w:hAnsi="Tahoma" w:hint="eastAsia"/>
          <w:b/>
          <w:bCs/>
          <w:sz w:val="30"/>
          <w:szCs w:val="30"/>
        </w:rPr>
        <w:t>采购日期：</w:t>
      </w:r>
      <w:r>
        <w:rPr>
          <w:rFonts w:ascii="Tahoma" w:hAnsi="Tahoma" w:hint="eastAsia"/>
          <w:b/>
          <w:bCs/>
          <w:sz w:val="30"/>
          <w:szCs w:val="30"/>
        </w:rPr>
        <w:t xml:space="preserve">    </w:t>
      </w:r>
      <w:r>
        <w:rPr>
          <w:rFonts w:ascii="Tahoma" w:hAnsi="Tahoma" w:hint="eastAsia"/>
          <w:b/>
          <w:bCs/>
          <w:sz w:val="30"/>
          <w:szCs w:val="30"/>
        </w:rPr>
        <w:t>年</w:t>
      </w:r>
      <w:r>
        <w:rPr>
          <w:rFonts w:ascii="Tahoma" w:hAnsi="Tahoma" w:hint="eastAsia"/>
          <w:b/>
          <w:bCs/>
          <w:sz w:val="30"/>
          <w:szCs w:val="30"/>
        </w:rPr>
        <w:t xml:space="preserve">  </w:t>
      </w:r>
      <w:r>
        <w:rPr>
          <w:rFonts w:ascii="Tahoma" w:hAnsi="Tahoma" w:hint="eastAsia"/>
          <w:b/>
          <w:bCs/>
          <w:sz w:val="30"/>
          <w:szCs w:val="30"/>
        </w:rPr>
        <w:t>月</w:t>
      </w:r>
      <w:r>
        <w:rPr>
          <w:rFonts w:ascii="Tahoma" w:hAnsi="Tahoma" w:hint="eastAsia"/>
          <w:b/>
          <w:bCs/>
          <w:sz w:val="30"/>
          <w:szCs w:val="30"/>
        </w:rPr>
        <w:t xml:space="preserve">  </w:t>
      </w:r>
      <w:r>
        <w:rPr>
          <w:rFonts w:ascii="Tahoma" w:hAnsi="Tahoma" w:hint="eastAsia"/>
          <w:b/>
          <w:bCs/>
          <w:sz w:val="30"/>
          <w:szCs w:val="30"/>
        </w:rPr>
        <w:t>日</w:t>
      </w:r>
    </w:p>
    <w:p w:rsidR="008E3C74" w:rsidRDefault="008E3C74">
      <w:pPr>
        <w:pStyle w:val="a0"/>
        <w:spacing w:line="360" w:lineRule="auto"/>
        <w:ind w:left="640"/>
        <w:rPr>
          <w:rFonts w:ascii="Tahoma" w:hAnsi="Tahoma"/>
          <w:b/>
          <w:bCs/>
          <w:sz w:val="24"/>
          <w:szCs w:val="24"/>
        </w:rPr>
      </w:pPr>
    </w:p>
    <w:p w:rsidR="008E3C74" w:rsidRDefault="00830F43">
      <w:pPr>
        <w:spacing w:line="360" w:lineRule="auto"/>
        <w:jc w:val="center"/>
        <w:rPr>
          <w:rFonts w:ascii="宋体" w:hAnsi="宋体" w:cs="宋体"/>
          <w:b/>
          <w:color w:val="000000"/>
          <w:sz w:val="24"/>
        </w:rPr>
      </w:pPr>
      <w:r>
        <w:rPr>
          <w:rFonts w:ascii="宋体" w:hAnsi="宋体" w:hint="eastAsia"/>
          <w:b/>
          <w:bCs/>
          <w:sz w:val="24"/>
        </w:rPr>
        <w:br w:type="page"/>
      </w:r>
      <w:r>
        <w:rPr>
          <w:rFonts w:ascii="宋体" w:hAnsi="宋体" w:cs="宋体" w:hint="eastAsia"/>
          <w:b/>
          <w:color w:val="000000"/>
          <w:sz w:val="24"/>
        </w:rPr>
        <w:lastRenderedPageBreak/>
        <w:t>青海省政府采购项目合同书</w:t>
      </w:r>
    </w:p>
    <w:p w:rsidR="008E3C74" w:rsidRDefault="008E3C74">
      <w:pPr>
        <w:spacing w:line="360" w:lineRule="auto"/>
        <w:rPr>
          <w:rFonts w:ascii="宋体" w:hAnsi="宋体" w:cs="宋体"/>
          <w:kern w:val="0"/>
          <w:sz w:val="24"/>
        </w:rPr>
      </w:pPr>
    </w:p>
    <w:p w:rsidR="008E3C74" w:rsidRDefault="00830F43">
      <w:pPr>
        <w:autoSpaceDE w:val="0"/>
        <w:autoSpaceDN w:val="0"/>
        <w:adjustRightInd w:val="0"/>
        <w:spacing w:line="360" w:lineRule="auto"/>
        <w:rPr>
          <w:rFonts w:ascii="宋体" w:hAnsi="宋体" w:cs="宋体"/>
          <w:b/>
          <w:bCs/>
          <w:color w:val="000000"/>
          <w:sz w:val="24"/>
        </w:rPr>
      </w:pPr>
      <w:r>
        <w:rPr>
          <w:rFonts w:ascii="宋体" w:hAnsi="宋体" w:cs="宋体" w:hint="eastAsia"/>
          <w:b/>
          <w:bCs/>
          <w:color w:val="000000"/>
          <w:sz w:val="24"/>
        </w:rPr>
        <w:t>采 购 人（以下简称甲方）：</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
          <w:bCs/>
          <w:color w:val="000000"/>
          <w:sz w:val="24"/>
        </w:rPr>
        <w:t>中 标 人（以下简称乙方）：</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甲、乙双方根据XXX年月日</w:t>
      </w:r>
      <w:r>
        <w:rPr>
          <w:rFonts w:ascii="宋体" w:hAnsi="宋体" w:cs="宋体" w:hint="eastAsia"/>
          <w:bCs/>
          <w:color w:val="000000"/>
          <w:sz w:val="24"/>
          <w:u w:val="single"/>
        </w:rPr>
        <w:t>XXX（采购项目名称）（采购项目编号）</w:t>
      </w:r>
      <w:r>
        <w:rPr>
          <w:rFonts w:ascii="宋体" w:hAnsi="宋体" w:cs="宋体" w:hint="eastAsia"/>
          <w:bCs/>
          <w:color w:val="000000"/>
          <w:sz w:val="24"/>
        </w:rPr>
        <w:t>招标文件要求和出具的《中标通知书》，并经双方协商一致，达成合同总价款为 的</w:t>
      </w:r>
      <w:r>
        <w:rPr>
          <w:rFonts w:ascii="宋体" w:hAnsi="宋体" w:cs="宋体" w:hint="eastAsia"/>
          <w:bCs/>
          <w:color w:val="000000"/>
          <w:sz w:val="24"/>
          <w:u w:val="single"/>
        </w:rPr>
        <w:t>XXX</w:t>
      </w:r>
      <w:r>
        <w:rPr>
          <w:rFonts w:ascii="宋体" w:hAnsi="宋体" w:cs="宋体" w:hint="eastAsia"/>
          <w:bCs/>
          <w:color w:val="000000"/>
          <w:sz w:val="24"/>
        </w:rPr>
        <w:t>项目政府采购合同：</w:t>
      </w:r>
    </w:p>
    <w:p w:rsidR="008E3C74" w:rsidRPr="00707673" w:rsidRDefault="00830F43">
      <w:pPr>
        <w:autoSpaceDE w:val="0"/>
        <w:autoSpaceDN w:val="0"/>
        <w:adjustRightInd w:val="0"/>
        <w:spacing w:line="360" w:lineRule="auto"/>
        <w:rPr>
          <w:rFonts w:ascii="宋体" w:hAnsi="宋体" w:cs="宋体" w:hint="eastAsia"/>
          <w:bCs/>
          <w:color w:val="000000"/>
          <w:sz w:val="24"/>
          <w:u w:val="single"/>
        </w:rPr>
      </w:pPr>
      <w:r>
        <w:rPr>
          <w:rFonts w:ascii="宋体" w:hAnsi="宋体" w:cs="宋体" w:hint="eastAsia"/>
          <w:bCs/>
          <w:color w:val="000000"/>
          <w:sz w:val="24"/>
        </w:rPr>
        <w:t>一、</w:t>
      </w:r>
      <w:r w:rsidR="00707673">
        <w:rPr>
          <w:rFonts w:ascii="宋体" w:hAnsi="宋体" w:cs="宋体" w:hint="eastAsia"/>
          <w:bCs/>
          <w:color w:val="000000"/>
          <w:sz w:val="24"/>
        </w:rPr>
        <w:t>项目名称</w:t>
      </w:r>
      <w:r>
        <w:rPr>
          <w:rFonts w:ascii="宋体" w:hAnsi="宋体" w:cs="宋体" w:hint="eastAsia"/>
          <w:bCs/>
          <w:color w:val="000000"/>
          <w:sz w:val="24"/>
        </w:rPr>
        <w:t>：</w:t>
      </w:r>
      <w:r w:rsidR="00707673" w:rsidRPr="00707673">
        <w:rPr>
          <w:rFonts w:ascii="宋体" w:hAnsi="宋体" w:cs="宋体" w:hint="eastAsia"/>
          <w:bCs/>
          <w:color w:val="000000"/>
          <w:sz w:val="24"/>
          <w:u w:val="single"/>
        </w:rPr>
        <w:t xml:space="preserve">          </w:t>
      </w:r>
      <w:r w:rsidR="00707673">
        <w:rPr>
          <w:rFonts w:ascii="宋体" w:hAnsi="宋体" w:cs="宋体" w:hint="eastAsia"/>
          <w:bCs/>
          <w:color w:val="000000"/>
          <w:sz w:val="24"/>
          <w:u w:val="single"/>
        </w:rPr>
        <w:t xml:space="preserve">                 </w:t>
      </w:r>
      <w:r w:rsidR="00707673" w:rsidRPr="00707673">
        <w:rPr>
          <w:rFonts w:ascii="宋体" w:hAnsi="宋体" w:cs="宋体" w:hint="eastAsia"/>
          <w:bCs/>
          <w:color w:val="000000"/>
          <w:sz w:val="24"/>
          <w:u w:val="single"/>
        </w:rPr>
        <w:t xml:space="preserve">   </w:t>
      </w:r>
    </w:p>
    <w:p w:rsidR="00707673" w:rsidRDefault="00707673" w:rsidP="00707673">
      <w:pPr>
        <w:autoSpaceDE w:val="0"/>
        <w:autoSpaceDN w:val="0"/>
        <w:adjustRightInd w:val="0"/>
        <w:spacing w:line="360" w:lineRule="auto"/>
        <w:ind w:firstLineChars="200" w:firstLine="480"/>
        <w:rPr>
          <w:rFonts w:ascii="宋体" w:hAnsi="宋体" w:cs="宋体" w:hint="eastAsia"/>
          <w:bCs/>
          <w:color w:val="000000"/>
          <w:sz w:val="24"/>
          <w:u w:val="single"/>
        </w:rPr>
      </w:pPr>
      <w:r w:rsidRPr="00707673">
        <w:rPr>
          <w:rFonts w:ascii="宋体" w:hAnsi="宋体" w:cs="宋体" w:hint="eastAsia"/>
          <w:bCs/>
          <w:color w:val="000000"/>
          <w:sz w:val="24"/>
        </w:rPr>
        <w:t>服务内容：</w:t>
      </w:r>
      <w:r w:rsidRPr="00707673">
        <w:rPr>
          <w:rFonts w:ascii="宋体" w:hAnsi="宋体" w:cs="宋体" w:hint="eastAsia"/>
          <w:bCs/>
          <w:color w:val="000000"/>
          <w:sz w:val="24"/>
          <w:u w:val="single"/>
        </w:rPr>
        <w:t xml:space="preserve">          </w:t>
      </w:r>
      <w:r>
        <w:rPr>
          <w:rFonts w:ascii="宋体" w:hAnsi="宋体" w:cs="宋体" w:hint="eastAsia"/>
          <w:bCs/>
          <w:color w:val="000000"/>
          <w:sz w:val="24"/>
          <w:u w:val="single"/>
        </w:rPr>
        <w:t xml:space="preserve">                 </w:t>
      </w:r>
      <w:r w:rsidRPr="00707673">
        <w:rPr>
          <w:rFonts w:ascii="宋体" w:hAnsi="宋体" w:cs="宋体" w:hint="eastAsia"/>
          <w:bCs/>
          <w:color w:val="000000"/>
          <w:sz w:val="24"/>
          <w:u w:val="single"/>
        </w:rPr>
        <w:t xml:space="preserve">             </w:t>
      </w:r>
      <w:r>
        <w:rPr>
          <w:rFonts w:ascii="宋体" w:hAnsi="宋体" w:cs="宋体" w:hint="eastAsia"/>
          <w:bCs/>
          <w:color w:val="000000"/>
          <w:sz w:val="24"/>
          <w:u w:val="single"/>
        </w:rPr>
        <w:t xml:space="preserve">                 </w:t>
      </w:r>
      <w:r w:rsidRPr="00707673">
        <w:rPr>
          <w:rFonts w:ascii="宋体" w:hAnsi="宋体" w:cs="宋体" w:hint="eastAsia"/>
          <w:bCs/>
          <w:color w:val="000000"/>
          <w:sz w:val="24"/>
          <w:u w:val="single"/>
        </w:rPr>
        <w:t xml:space="preserve">   </w:t>
      </w:r>
    </w:p>
    <w:p w:rsidR="00707673" w:rsidRPr="00707673" w:rsidRDefault="00707673" w:rsidP="00707673">
      <w:pPr>
        <w:autoSpaceDE w:val="0"/>
        <w:autoSpaceDN w:val="0"/>
        <w:adjustRightInd w:val="0"/>
        <w:spacing w:line="360" w:lineRule="auto"/>
        <w:ind w:firstLineChars="200" w:firstLine="480"/>
        <w:rPr>
          <w:rFonts w:ascii="宋体" w:hAnsi="宋体" w:cs="宋体"/>
          <w:bCs/>
          <w:color w:val="000000"/>
          <w:sz w:val="24"/>
        </w:rPr>
      </w:pPr>
      <w:r w:rsidRPr="00707673">
        <w:rPr>
          <w:rFonts w:ascii="宋体" w:hAnsi="宋体" w:cs="宋体" w:hint="eastAsia"/>
          <w:bCs/>
          <w:color w:val="000000"/>
          <w:sz w:val="24"/>
          <w:u w:val="single"/>
        </w:rPr>
        <w:t xml:space="preserve">          </w:t>
      </w:r>
      <w:r>
        <w:rPr>
          <w:rFonts w:ascii="宋体" w:hAnsi="宋体" w:cs="宋体" w:hint="eastAsia"/>
          <w:bCs/>
          <w:color w:val="000000"/>
          <w:sz w:val="24"/>
          <w:u w:val="single"/>
        </w:rPr>
        <w:t xml:space="preserve">                 </w:t>
      </w:r>
      <w:r w:rsidRPr="00707673">
        <w:rPr>
          <w:rFonts w:ascii="宋体" w:hAnsi="宋体" w:cs="宋体" w:hint="eastAsia"/>
          <w:bCs/>
          <w:color w:val="000000"/>
          <w:sz w:val="24"/>
          <w:u w:val="single"/>
        </w:rPr>
        <w:t xml:space="preserve">             </w:t>
      </w:r>
      <w:r>
        <w:rPr>
          <w:rFonts w:ascii="宋体" w:hAnsi="宋体" w:cs="宋体" w:hint="eastAsia"/>
          <w:bCs/>
          <w:color w:val="000000"/>
          <w:sz w:val="24"/>
          <w:u w:val="single"/>
        </w:rPr>
        <w:t xml:space="preserve">                           </w:t>
      </w:r>
      <w:r w:rsidRPr="00707673">
        <w:rPr>
          <w:rFonts w:ascii="宋体" w:hAnsi="宋体" w:cs="宋体" w:hint="eastAsia"/>
          <w:bCs/>
          <w:color w:val="000000"/>
          <w:sz w:val="24"/>
          <w:u w:val="single"/>
        </w:rPr>
        <w:t xml:space="preserve">   </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1、按《</w:t>
      </w:r>
      <w:r w:rsidR="00707673">
        <w:rPr>
          <w:rFonts w:ascii="宋体" w:hAnsi="宋体" w:cs="宋体" w:hint="eastAsia"/>
          <w:bCs/>
          <w:color w:val="000000"/>
          <w:sz w:val="24"/>
        </w:rPr>
        <w:t>成交</w:t>
      </w:r>
      <w:r>
        <w:rPr>
          <w:rFonts w:ascii="宋体" w:hAnsi="宋体" w:cs="宋体" w:hint="eastAsia"/>
          <w:bCs/>
          <w:color w:val="000000"/>
          <w:sz w:val="24"/>
        </w:rPr>
        <w:t>通知书》表明的中标价格成交；</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2、服务内容一览表（开标一览表表、服务内容、服务承诺、优惠条件等资料）；</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3、服务期限：</w:t>
      </w:r>
      <w:r w:rsidR="00707673" w:rsidRPr="00707673">
        <w:rPr>
          <w:rFonts w:ascii="宋体" w:hAnsi="宋体" w:cs="宋体" w:hint="eastAsia"/>
          <w:bCs/>
          <w:color w:val="000000"/>
          <w:sz w:val="24"/>
          <w:u w:val="single"/>
        </w:rPr>
        <w:t xml:space="preserve">          </w:t>
      </w:r>
      <w:r w:rsidR="00707673">
        <w:rPr>
          <w:rFonts w:ascii="宋体" w:hAnsi="宋体" w:cs="宋体" w:hint="eastAsia"/>
          <w:bCs/>
          <w:color w:val="000000"/>
          <w:sz w:val="24"/>
          <w:u w:val="single"/>
        </w:rPr>
        <w:t xml:space="preserve">                 </w:t>
      </w:r>
      <w:r w:rsidR="00707673" w:rsidRPr="00707673">
        <w:rPr>
          <w:rFonts w:ascii="宋体" w:hAnsi="宋体" w:cs="宋体" w:hint="eastAsia"/>
          <w:bCs/>
          <w:color w:val="000000"/>
          <w:sz w:val="24"/>
          <w:u w:val="single"/>
        </w:rPr>
        <w:t xml:space="preserve">   </w:t>
      </w:r>
      <w:r>
        <w:rPr>
          <w:rFonts w:ascii="宋体" w:hAnsi="宋体" w:cs="宋体" w:hint="eastAsia"/>
          <w:bCs/>
          <w:color w:val="000000"/>
          <w:sz w:val="24"/>
        </w:rPr>
        <w:t>。</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二、费用及支付方式：</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1、完成招标文件约定事项的项目报价为人民币（大写）_________元。（包括业务费、服务费、人员差旅费、税费、招标代理费及其他不可预见费等全部费用）；</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2、合同签订后5个工作日内甲方向乙方支付XX%的预付款，进场施工XX日甲方向乙方支付剩余XX%款项，合同签订后5个工作日内乙方向甲方支付总价款5%的履约保证金，甲方验收完成后10个工作日内退还履约保证金。</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3、如遇超出合同加工范围内容，给乙方造成成本增加，须经甲乙双方协商增加成本费用，并签订补充协议。</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三、服务质量保证</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1、乙方所提供的服务质量必须与采购文件、投标报价文件和承诺相一致。</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2、乙方应保证所提供服务不会侵犯任何第三方的专利权、商标权或其他权利。</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3、乙方委派的工作人员必须对业务执行中知悉的甲方工作秘密保密，维护甲方的合法权益。</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4、因乙方工作失误造成甲方利益受损的，由乙方对损失承担相应的赔偿责任。</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5、甲方应积极配合乙方工作并提供必要的工作条件。</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四、合同的变更、终止与转让</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1、除《中华人民共和国政府采购法》第50条规定的情形外，本合同一经签订，甲乙</w:t>
      </w:r>
      <w:r>
        <w:rPr>
          <w:rFonts w:ascii="宋体" w:hAnsi="宋体" w:cs="宋体" w:hint="eastAsia"/>
          <w:bCs/>
          <w:color w:val="000000"/>
          <w:sz w:val="24"/>
        </w:rPr>
        <w:lastRenderedPageBreak/>
        <w:t>双方不得擅自变更、中止或终止。</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2、乙方不得擅自转让其应履行的合同义务。</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五、违约责任</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1、乙方所提供的服务不合格、不及时的，应尽快调整改进；调整改进不及时，应由乙方赔偿由此引起的一切经济损失。</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六、不可抗力</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1、不可抗力使合同的某些内容有变更必要的，双方应通过协商在天内达成进一步履行合同的协议，因不可抗力致使合同不能履行的，合同终止。</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2、除法律、法规规定的不可抗力情形外，双方约定出现 情况亦视为不可抗力。</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 xml:space="preserve">七、其他约定： </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八、合同争议解决</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1、因履行本合同引起的或与本合同有关的争议，甲乙双方应首先通过友好协商解决，如果协商不能解决，可向甲方所在地仲裁委员会申请仲裁或向甲方所在地人民法院提起诉讼。</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2、诉讼期间，本合同继续履行。</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九、签订本合同依据</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1、采购文件；</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2、乙方提供的投标报价文件；</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3、投标承诺书；</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 xml:space="preserve">4、成交通知书； </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十、合同附件</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1、服务内容及服务承诺书；</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2、成交通知书</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十一、合同生效及其它：</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1、本合同一式六份，经双方签字，并加盖公章即为生效。</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2.本合同未尽事宜，按经济合同法有关规定处理。</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3.本合同的组成包含《合同通用条款》。</w:t>
      </w:r>
    </w:p>
    <w:p w:rsidR="008E3C74" w:rsidRDefault="008E3C74">
      <w:pPr>
        <w:autoSpaceDE w:val="0"/>
        <w:autoSpaceDN w:val="0"/>
        <w:adjustRightInd w:val="0"/>
        <w:spacing w:line="360" w:lineRule="auto"/>
        <w:rPr>
          <w:rFonts w:ascii="宋体" w:hAnsi="宋体" w:cs="宋体"/>
          <w:bCs/>
          <w:color w:val="000000"/>
          <w:sz w:val="24"/>
        </w:rPr>
      </w:pPr>
    </w:p>
    <w:p w:rsidR="008E3C74" w:rsidRDefault="008E3C74">
      <w:pPr>
        <w:autoSpaceDE w:val="0"/>
        <w:autoSpaceDN w:val="0"/>
        <w:adjustRightInd w:val="0"/>
        <w:spacing w:line="360" w:lineRule="auto"/>
        <w:rPr>
          <w:rFonts w:ascii="宋体" w:hAnsi="宋体" w:cs="宋体"/>
          <w:bCs/>
          <w:color w:val="000000"/>
          <w:sz w:val="24"/>
        </w:rPr>
      </w:pPr>
    </w:p>
    <w:p w:rsidR="008E3C74" w:rsidRDefault="008E3C74">
      <w:pPr>
        <w:autoSpaceDE w:val="0"/>
        <w:autoSpaceDN w:val="0"/>
        <w:adjustRightInd w:val="0"/>
        <w:spacing w:line="360" w:lineRule="auto"/>
        <w:rPr>
          <w:rFonts w:ascii="宋体" w:hAnsi="宋体" w:cs="宋体"/>
          <w:bCs/>
          <w:color w:val="000000"/>
          <w:sz w:val="24"/>
        </w:rPr>
      </w:pPr>
    </w:p>
    <w:p w:rsidR="008E3C74" w:rsidRDefault="008E3C74">
      <w:pPr>
        <w:autoSpaceDE w:val="0"/>
        <w:autoSpaceDN w:val="0"/>
        <w:adjustRightInd w:val="0"/>
        <w:spacing w:line="360" w:lineRule="auto"/>
        <w:rPr>
          <w:rFonts w:ascii="宋体" w:hAnsi="宋体" w:cs="宋体"/>
          <w:bCs/>
          <w:color w:val="000000"/>
          <w:sz w:val="24"/>
        </w:rPr>
      </w:pP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甲方（盖章）：                         乙方（盖章）：</w:t>
      </w:r>
    </w:p>
    <w:p w:rsidR="008E3C74" w:rsidRDefault="008E3C74">
      <w:pPr>
        <w:autoSpaceDE w:val="0"/>
        <w:autoSpaceDN w:val="0"/>
        <w:adjustRightInd w:val="0"/>
        <w:spacing w:line="360" w:lineRule="auto"/>
        <w:rPr>
          <w:rFonts w:ascii="宋体" w:hAnsi="宋体" w:cs="宋体"/>
          <w:bCs/>
          <w:color w:val="000000"/>
          <w:sz w:val="24"/>
        </w:rPr>
      </w:pP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法定代表人或委托代理人：               法定代表人或委托代理人：</w:t>
      </w:r>
    </w:p>
    <w:p w:rsidR="008E3C74" w:rsidRDefault="008E3C74">
      <w:pPr>
        <w:autoSpaceDE w:val="0"/>
        <w:autoSpaceDN w:val="0"/>
        <w:adjustRightInd w:val="0"/>
        <w:spacing w:line="360" w:lineRule="auto"/>
        <w:rPr>
          <w:rFonts w:ascii="宋体" w:hAnsi="宋体" w:cs="宋体"/>
          <w:bCs/>
          <w:color w:val="000000"/>
          <w:sz w:val="24"/>
        </w:rPr>
      </w:pP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 xml:space="preserve">                                       开户银行：</w:t>
      </w:r>
    </w:p>
    <w:p w:rsidR="008E3C74" w:rsidRDefault="008E3C74">
      <w:pPr>
        <w:autoSpaceDE w:val="0"/>
        <w:autoSpaceDN w:val="0"/>
        <w:adjustRightInd w:val="0"/>
        <w:spacing w:line="360" w:lineRule="auto"/>
        <w:rPr>
          <w:rFonts w:ascii="宋体" w:hAnsi="宋体" w:cs="宋体"/>
          <w:bCs/>
          <w:color w:val="000000"/>
          <w:sz w:val="24"/>
        </w:rPr>
      </w:pP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 xml:space="preserve">                                       账号：</w:t>
      </w:r>
    </w:p>
    <w:p w:rsidR="008E3C74" w:rsidRDefault="008E3C74">
      <w:pPr>
        <w:autoSpaceDE w:val="0"/>
        <w:autoSpaceDN w:val="0"/>
        <w:adjustRightInd w:val="0"/>
        <w:spacing w:line="360" w:lineRule="auto"/>
        <w:rPr>
          <w:rFonts w:ascii="宋体" w:hAnsi="宋体" w:cs="宋体"/>
          <w:bCs/>
          <w:color w:val="000000"/>
          <w:sz w:val="24"/>
        </w:rPr>
      </w:pP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地址：                                 地址：</w:t>
      </w:r>
    </w:p>
    <w:p w:rsidR="008E3C74" w:rsidRDefault="008E3C74">
      <w:pPr>
        <w:autoSpaceDE w:val="0"/>
        <w:autoSpaceDN w:val="0"/>
        <w:adjustRightInd w:val="0"/>
        <w:spacing w:line="360" w:lineRule="auto"/>
        <w:rPr>
          <w:rFonts w:ascii="宋体" w:hAnsi="宋体" w:cs="宋体"/>
          <w:bCs/>
          <w:color w:val="000000"/>
          <w:sz w:val="24"/>
        </w:rPr>
      </w:pP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联系电话：                             联系电话：</w:t>
      </w: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签约时间：    年    月    日</w:t>
      </w:r>
    </w:p>
    <w:p w:rsidR="008E3C74" w:rsidRDefault="008E3C74">
      <w:pPr>
        <w:autoSpaceDE w:val="0"/>
        <w:autoSpaceDN w:val="0"/>
        <w:adjustRightInd w:val="0"/>
        <w:spacing w:line="360" w:lineRule="auto"/>
        <w:rPr>
          <w:rFonts w:ascii="宋体" w:hAnsi="宋体" w:cs="宋体"/>
          <w:bCs/>
          <w:color w:val="000000"/>
          <w:sz w:val="24"/>
        </w:rPr>
      </w:pPr>
    </w:p>
    <w:p w:rsidR="008E3C74" w:rsidRDefault="008E3C74">
      <w:pPr>
        <w:autoSpaceDE w:val="0"/>
        <w:autoSpaceDN w:val="0"/>
        <w:adjustRightInd w:val="0"/>
        <w:spacing w:line="360" w:lineRule="auto"/>
        <w:rPr>
          <w:rFonts w:ascii="宋体" w:hAnsi="宋体" w:cs="宋体"/>
          <w:bCs/>
          <w:color w:val="000000"/>
          <w:sz w:val="24"/>
        </w:rPr>
      </w:pPr>
    </w:p>
    <w:p w:rsidR="008E3C74" w:rsidRDefault="008E3C74">
      <w:pPr>
        <w:autoSpaceDE w:val="0"/>
        <w:autoSpaceDN w:val="0"/>
        <w:adjustRightInd w:val="0"/>
        <w:spacing w:line="360" w:lineRule="auto"/>
        <w:rPr>
          <w:rFonts w:ascii="宋体" w:hAnsi="宋体" w:cs="宋体"/>
          <w:bCs/>
          <w:color w:val="000000"/>
          <w:sz w:val="24"/>
        </w:rPr>
      </w:pP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采购代理机构：青海兴拓工程管理咨询有限公司</w:t>
      </w:r>
    </w:p>
    <w:p w:rsidR="008E3C74" w:rsidRDefault="008E3C74">
      <w:pPr>
        <w:autoSpaceDE w:val="0"/>
        <w:autoSpaceDN w:val="0"/>
        <w:adjustRightInd w:val="0"/>
        <w:spacing w:line="360" w:lineRule="auto"/>
        <w:rPr>
          <w:rFonts w:ascii="宋体" w:hAnsi="宋体" w:cs="宋体"/>
          <w:bCs/>
          <w:color w:val="000000"/>
          <w:sz w:val="24"/>
        </w:rPr>
      </w:pPr>
    </w:p>
    <w:p w:rsidR="008E3C74" w:rsidRDefault="00830F4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负责人或经办人：</w:t>
      </w:r>
    </w:p>
    <w:p w:rsidR="008E3C74" w:rsidRDefault="00830F43">
      <w:pPr>
        <w:autoSpaceDE w:val="0"/>
        <w:autoSpaceDN w:val="0"/>
        <w:adjustRightInd w:val="0"/>
        <w:spacing w:line="360" w:lineRule="auto"/>
        <w:jc w:val="center"/>
        <w:rPr>
          <w:rFonts w:ascii="宋体" w:hAnsi="宋体" w:cs="宋体"/>
          <w:b/>
          <w:bCs/>
          <w:color w:val="000000"/>
          <w:sz w:val="24"/>
        </w:rPr>
      </w:pPr>
      <w:r>
        <w:rPr>
          <w:rFonts w:ascii="宋体" w:hAnsi="宋体" w:cs="宋体" w:hint="eastAsia"/>
          <w:bCs/>
          <w:color w:val="000000"/>
          <w:sz w:val="24"/>
        </w:rPr>
        <w:t>时间：    年    月    日</w:t>
      </w:r>
      <w:r>
        <w:rPr>
          <w:rFonts w:ascii="宋体" w:hAnsi="宋体" w:cs="宋体" w:hint="eastAsia"/>
          <w:b/>
          <w:bCs/>
          <w:color w:val="000000"/>
          <w:sz w:val="24"/>
        </w:rPr>
        <w:br w:type="page"/>
      </w:r>
      <w:r>
        <w:rPr>
          <w:rFonts w:ascii="宋体" w:hAnsi="宋体" w:cs="宋体" w:hint="eastAsia"/>
          <w:b/>
          <w:bCs/>
          <w:color w:val="000000"/>
          <w:sz w:val="24"/>
        </w:rPr>
        <w:lastRenderedPageBreak/>
        <w:t>合同通用条款</w:t>
      </w:r>
    </w:p>
    <w:p w:rsidR="008E3C74" w:rsidRDefault="008E3C74">
      <w:pPr>
        <w:autoSpaceDE w:val="0"/>
        <w:autoSpaceDN w:val="0"/>
        <w:adjustRightInd w:val="0"/>
        <w:spacing w:line="360" w:lineRule="auto"/>
        <w:rPr>
          <w:rFonts w:ascii="宋体" w:hAnsi="宋体" w:cs="宋体"/>
          <w:bCs/>
          <w:color w:val="000000"/>
          <w:sz w:val="24"/>
        </w:rPr>
      </w:pP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根据《中华人民共和国合同法》、《中华人民共和国政府采购法》的规定，合同双方经协商达成一致，自愿订立本合同，遵循公平原则明确双方的权利、义务，确保双方诚实守信地履行合同。</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1.定义</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本合同中的下列术语应解释为：</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 “合同”指甲乙双方签署的、载明的甲乙双方权利义务的协议，包括所有的附件、附录和上述文件所提到的构成合同的所有文件。</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1.2 “合同金额”指根据合同规定，乙方在正确地完全履行合同义务后甲方应付给乙方的价款。</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1.3 “合同条款”指本合同条款。</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1.4 “货物”指乙方根据合同约定须向甲方提供的一切产品、设备、机械、仪表、备件等，包括辅助工具、使用手册等相关资料。</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1.5 “服务”指根据本合同规定乙方承担与供货有关的辅助服务，如运输、保险及安装、调试、提供技术援助、培训和合同中规定乙方应承担的其它义务。</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1.6 “甲方”指购买货物和服务的单位。</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1.7 “乙方”指提供本合同条款下货物和服务的公司或其他实体。</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1.8 “现场”指合同规定货物将要运至和安装的地点。</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1.9 “验收”指合同双方依据强制性的国家技术质量规范和合同约定，确认合同条款下的货物符合合同规定的活动。</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1.10 原厂商：产品制造商或其在中国境内设立的办事或技术服务机构。除另有说明外，本合同文件所述的制造商、产品制造商、制造厂家、产品制造厂家均为原厂商。</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1.11 原产地：指产品的生产地，或提供服务的来源地。</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1.12 “工作日”指国家法定工作日，“天”指日历天数。</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2.技术规格要求</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2.1 本合同条款下提交货物的技术规格要求应等于或优于招投标文件技术规格要求。若技术规格要求中无相应规定，则应符合相应的国家有关部门最新颁布的相应正式标准。</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2.2 乙方应向甲方提供货物及服务有关的标准的中文文本。</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2.3 除非技术规范中另有规定，计量单位均采用中华人民共和国法定计量单位。</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3.合同范围</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3.2 乙方应负责培训甲方的技术人员。</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4.合同文件和资料</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4.1 乙方在提供仪器设备时应同时提供中文版相关的技术资料，如目录索引、图纸、操作手册、使用指南、维修指南、服务手册等。</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5.知识产权</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5.1 乙方应保证甲方在使用该货物或其任何一部分时不受第三方提出的侵犯专利权、著作权、商标权和工业设计权等的起诉。</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5.2 任何第三方提出侵权指控，乙方须与第三方交涉并承担由此产生的一切责任、费用和经济赔偿。</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5.3 双方应共同遵守国家有关版权、专利、商标等知识产权方面的法律规定，相互尊重对方的知识产权，对本合同内容、对方的技术秘密和商业秘密负有保密责任。如有违反，违约方负相关法律责任。</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5.4 在本合同生效时已经存在并为各方合法拥有或使用的所有技术、资料和信息的知识产权，仍应属于其各自的原权利人所有或享有，另有约定的除外。</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w:t>
      </w:r>
      <w:r>
        <w:rPr>
          <w:rFonts w:ascii="宋体" w:hAnsi="宋体" w:cs="宋体" w:hint="eastAsia"/>
          <w:bCs/>
          <w:color w:val="000000"/>
          <w:sz w:val="24"/>
        </w:rPr>
        <w:lastRenderedPageBreak/>
        <w:t>付款义务外无需支付任何其它的许可使用费，以非独家的、永久的、全球的、不可撤销的方式使用本合同条款下软件产品。</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6.保密</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6.1 在本合同履行期间及履行完毕后的任何时候，任何一方均应对因履行本合同从对方获取或知悉的保密信息承担保密责任，未经对方书面同意不得向第三方透露，否则应赔偿由此给对方造成的全部损失。</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6.2 保密信息指任何一方因履行本合同所知悉的任何以口头、书面、图表或电子形式存在的对方信息，具体包括：</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6.2.1 任何涉及对方过去、现在或将来的商业计划、规章制度、操作规程、处理手段、财务信息；</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6.2.2 任何对方的技术措施、技术方案、软件应用及开发，硬件设备的品种、质量、数量、品牌等；</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6.2.3 任何对方的技术秘密或专有知识、文件 、报告、数据、客户软件、流程图、数据库、发明、知识、贸易秘密。</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6.3 乙方应根据甲方的要求签署相应的保密协议，保密协议与本条款存在不一致的，以保密协议为准。</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7. 质量保证</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7.1 货物质量保证</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7.1.1 乙方必须保证货物是全新、未使用过的，并完全符合强制性的国家技术质量规范和合同规定的质量、规格、性能和技术规范等的要求。</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7.1.4 乙方在收到通知后虽答复，但没有弥补缺陷，甲方可采取必要的补救措施，但由此引发的风险和费用将由乙方承担。甲方可从合同款或乙方提交的履约保证金中</w:t>
      </w:r>
      <w:r>
        <w:rPr>
          <w:rFonts w:ascii="宋体" w:hAnsi="宋体" w:cs="宋体" w:hint="eastAsia"/>
          <w:bCs/>
          <w:color w:val="000000"/>
          <w:sz w:val="24"/>
        </w:rPr>
        <w:lastRenderedPageBreak/>
        <w:t>扣款，不足部分，甲方有权要求乙方赔偿。甲方根据合同规定对卖方行使的其他权力不受影响。</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7.1.5 合同条款下货物的质量保证期自货物通过最终验收起算，合同另行规定除外。</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7.2 辅助服务质量保证</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7.2.2 乙方应保证合同条款下所提供的服务包括培训、安装指导、单机调试、系统联调和试验等，按合同规定方式进行，并保证不存在因乙方工作人员的过失、错误或疏忽而产生的缺陷。</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8.包装要求</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8.1 除合同另有约定外,乙方提供的全部货物,均应采用本行业通用的方式进行包装，且该包装应符合国家有关包装的法律、法规的规定。</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8.3 乙方所提供的货物包装均为出厂时原包装。</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8.4 乙方所提供货物必须附有质量合格证，装箱清单，主机、附件、各种零部件和消耗品，有清楚的与装箱单相对应的名称和编号。</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8.5 货物运输中的运输费用和保险费用均由乙方承担。运输过程中的一切损失、损坏均由乙方负责。</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9.价格</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9.2 本合同价格为固定价格，包括了乙方履行合同全过程产生的所有成本和费用以及乙方应承担的一切税费。</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9.3 检验费用</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9.3.1 乙方必须负担本条款下属于乙方负责的检验、测试、调试、试运行和验收的所有费用，并负责乙方派往买方组织的检验、测试和验收人员的所有费用。</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9.3.2 甲方按合同计划参加在乙方工厂所在地检验、测试和验收的费用全部由乙方负责并已包含在合同总价中。</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9.3.3 甲方检验人员已到卖方所在地，测试无法依照合同进行， 而引起甲方人员延长逗留时间，所有由此产生的包括甲方人员在内的直接费用及成本由乙方承担。</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10.交货方式及交货日期</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交货方式：现场交货，乙方负责办理运输和保险，将货物运抵现场。</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交货期应根据产品的特点实事求是填写，进口产品90个工作日内，国产产品60个工作日内。特殊产品交货期需说明。</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交货日期：所有货物运抵现场并经双方开箱验收合格之日。</w:t>
      </w:r>
    </w:p>
    <w:p w:rsidR="008E3C74" w:rsidRDefault="00830F43" w:rsidP="00BC3246">
      <w:pPr>
        <w:autoSpaceDE w:val="0"/>
        <w:autoSpaceDN w:val="0"/>
        <w:adjustRightInd w:val="0"/>
        <w:spacing w:line="360" w:lineRule="auto"/>
        <w:ind w:firstLineChars="200" w:firstLine="482"/>
        <w:rPr>
          <w:rFonts w:ascii="宋体" w:hAnsi="宋体" w:cs="宋体"/>
          <w:bCs/>
          <w:color w:val="000000"/>
          <w:sz w:val="24"/>
        </w:rPr>
      </w:pPr>
      <w:r>
        <w:rPr>
          <w:rFonts w:ascii="宋体" w:hAnsi="宋体" w:cs="宋体" w:hint="eastAsia"/>
          <w:b/>
          <w:bCs/>
          <w:color w:val="000000"/>
          <w:sz w:val="24"/>
        </w:rPr>
        <w:t>11.检验和验收</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11.1 开箱验收</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11.1.1 货物运抵现场后，双方应及时开箱验收，并制作验收记录，以确认与本合同约定的数量、型号等是否一致。</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11.1.2 乙方应在交货前对货物的质量、规格、数量等进行详细而全面的检验，并出具证明货物符合合同规定的文件。该文件将作为申请付款单据的一部分，但有关质量、规格、数量的检验不应视为最终检验。</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11.1.3 开箱验收中如发现货物的数量、规格与合同约定不符，甲方有权拒收货物，乙方应及时按甲方要求免费对拒收货物采取更换或其他必要的补救措施，直至开箱验收合格，方视为乙方完成交货。</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11.2 检验验收</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11.2.1 交货完成后，乙方应及时组装、调试、试运行，按照合同专用条款规定的试运行完成后，双方及时组织对货物检验验收。合同双方均须派人参加合同要求双方参加的试验、检验。</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11.2.2 在具体实施合同规定的检验验收之前，乙方需提前提交相应的测试计划（包括测试程序、测试内容和检验标准、试验时间安排等）供甲方确认。</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11.2.3 除需甲方确认的试验验收外，乙方还应对所有检验验收测试的结果、步骤、原始数据等作妥善记录。如甲方要求，乙方应提供这些记录给买方。</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11.2.4 检验测试出现全部或部分未达到本合同所约定的技术指标，甲方有权选择下列任一处理方式：</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a.重新测试直至合格为止；</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b.要求乙方对货物进行免费更换，然后重新测试直至合格为止；</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无论选择何种方式，甲方因此而发生的因卖方原因引起的所有费用均由乙方负担。</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11.3 使用过程检验</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11.3.2 如果合同双方对乙方提供的上述试验结果报告的解释有分歧，双方须于出现分歧后10天内给对方声明，以陈述己方的观点。声明须附有关证据。分歧应通过协商解决。</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12.付款方法和条件</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本合同条款下的付款方法和条件在“青海省政府采购项目合同书”中具体规定。</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13.履约保证金</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13.1 乙方应在合同签订前，按招标文件第二部分“九 授予合同”中第2</w:t>
      </w:r>
      <w:r>
        <w:rPr>
          <w:rFonts w:ascii="宋体" w:hAnsi="宋体" w:cs="宋体"/>
          <w:bCs/>
          <w:color w:val="000000"/>
          <w:sz w:val="24"/>
        </w:rPr>
        <w:t>3</w:t>
      </w:r>
      <w:r>
        <w:rPr>
          <w:rFonts w:ascii="宋体" w:hAnsi="宋体" w:cs="宋体" w:hint="eastAsia"/>
          <w:bCs/>
          <w:color w:val="000000"/>
          <w:sz w:val="24"/>
        </w:rPr>
        <w:t>.2项的约定提交履约保证金。</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13.2 履约保证金用于补偿甲方因乙方不能履行其合同义务而蒙受的损失。</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13.3 履约保证金应使用本合同货币，按下述方式之一提交（招标文件中另有约定的除外）：</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13.3.1 甲方可接受的在中华人民共和国注册和营业的银行出具的履约保函；</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13.3.2 支票或汇票。</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13.4 乙方未能按合同规定履行其义务，甲方有权从履约保证金中取得补偿。货物验收合格后，甲方将履约保证金退还乙方或转为质量保证金。</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14.索赔</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14.1 货物的质量、规格、数量、性能等与合同约定不符，或在质量保证期内证实货物存有缺陷，包括潜在的缺陷或使用不符合要求的材料等，甲方有权根据有资质</w:t>
      </w:r>
      <w:r>
        <w:rPr>
          <w:rFonts w:ascii="宋体" w:hAnsi="宋体" w:cs="宋体" w:hint="eastAsia"/>
          <w:bCs/>
          <w:color w:val="000000"/>
          <w:sz w:val="24"/>
        </w:rPr>
        <w:lastRenderedPageBreak/>
        <w:t>的权威质检机构的检验结果向乙方提出索赔（但责任应由保险公司或运输部门承担的除外）。</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14.2 在履约保证期和检验期内，乙方对甲方提出的索赔负有责任，乙方应按照甲方同意的下列一种或多种方式解决索赔事宜：</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14.2.2 根据货物低劣程度、损坏程度以及甲方所遭受损失的数额，经甲乙双方商定降低货物的价格，或由有资质的中介机构评估，以降低后的价格或评估价格为准。</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14.3 乙方收到甲方发出的索赔通知之日起5个工作日内未作答复的，甲方可从合同款或履约保证金中扣回索赔金额，如金额不足以补偿索赔金额，乙方应补足差额部分。</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15.迟延交货</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15.1 乙方应按照合同约定的时间交货和提供服务。</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15.2 除不可抗力因素外，乙方迟延交货，甲方有权提出违约损失赔偿或解除合同。</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15.3 在履行合同过程中，乙方遇到不能按时交货和提供服务的情况，应及时以书面形式将不能按时交货的理由、预期延误时间通知甲方。甲方收到乙方通知后，认为其理由正当的，可酌情延长交货时间。</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16.违约赔偿</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除不可抗力因素外，乙方没有按照合同规定的时间交货和提供服务，甲方可要求乙方支付违约金。违约金每日按合同总价款的千分之五计收。</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17.不可抗力</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17.1 双方中任何一方遭遇法律规定的不可抗力，致使合同履行受阻时，履行合同的期限应予延长，延长的期限应相当于不可抗力所影响的时间。</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17.2 受事故影响的一方应在不可抗力的事故发生后以书面形式通知另一方。</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17.3 不可抗力使合同的某些内容有变更必要的，双方应通过协商达成进一步履行合同的协议，因不可抗力致使合同不能履行的，合同终止。</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18.税费</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与本合同有关的一切税费均由乙方承担。</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19.合同争议的解决</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19.1 甲方和乙方由于本合同的履行而发生任何争议时，双方可先通过协商解决。</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19.2 任何一方不愿通过协商或通过协商仍不能解决争议，则双方中任何一方均应向甲方所在地人民法院起诉。</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20.违约解除合同</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20.1 出现下列情形之一的，视为乙方违约。甲方可向乙方发出书面通知，部分或全部终止合同，同时保留向乙方索赔的权利。</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20.1.1 乙方未能在合同规定的限期或甲方同意延长的限期内，提供全部或部分货物的；</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20.1.2 乙方未能履行合同规定的其它主要义务的；</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20.1.3 乙方在本合同履行过程中有欺诈行为的。</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21.破产终止合同</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乙方破产而无法完全履行本合同义务时，甲方可以书面方式通知乙方终止合同而不给予乙方补偿。该合同的终止将不损害或不影响甲方已经采取或将要采取任何行动或补救措施的权利。</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22.转让和分包</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22.1 政府采购合同不能转让。</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23.合同修改</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政府采购合同的双方当事人不得擅自变更、中止或者终止合同</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lastRenderedPageBreak/>
        <w:t>24.通知</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本合同任何一方给另一方的通知，都应以书面形式发送，而另一方也应以书面形式确认并发送到对方明确的地址。</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25.计量单位</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除技术规范中另有规定外,计量单位均使用国家法定计量单位。</w:t>
      </w:r>
    </w:p>
    <w:p w:rsidR="008E3C74" w:rsidRDefault="00830F43" w:rsidP="00BC3246">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26.适用法律</w:t>
      </w:r>
    </w:p>
    <w:p w:rsidR="008E3C74" w:rsidRDefault="00830F43" w:rsidP="00BC3246">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本合同按照中华人民共和国的相关法律进行解释。</w:t>
      </w:r>
    </w:p>
    <w:p w:rsidR="008E3C74" w:rsidRDefault="00830F43" w:rsidP="000B6A68">
      <w:pPr>
        <w:keepNext/>
        <w:keepLines/>
        <w:widowControl/>
        <w:snapToGrid w:val="0"/>
        <w:spacing w:beforeLines="50" w:afterLines="50" w:line="360" w:lineRule="auto"/>
        <w:jc w:val="center"/>
        <w:outlineLvl w:val="0"/>
        <w:rPr>
          <w:rFonts w:ascii="宋体"/>
          <w:b/>
          <w:kern w:val="28"/>
          <w:sz w:val="36"/>
          <w:szCs w:val="20"/>
        </w:rPr>
      </w:pPr>
      <w:r>
        <w:rPr>
          <w:rFonts w:ascii="宋体" w:hAnsi="宋体" w:cs="宋体" w:hint="eastAsia"/>
          <w:sz w:val="28"/>
          <w:szCs w:val="28"/>
        </w:rPr>
        <w:br w:type="page"/>
      </w:r>
      <w:bookmarkStart w:id="159" w:name="_Toc416183227"/>
      <w:bookmarkStart w:id="160" w:name="_Toc14772752"/>
      <w:r>
        <w:rPr>
          <w:rFonts w:ascii="宋体" w:hint="eastAsia"/>
          <w:b/>
          <w:kern w:val="28"/>
          <w:sz w:val="36"/>
          <w:szCs w:val="20"/>
        </w:rPr>
        <w:lastRenderedPageBreak/>
        <w:t>第五部分  响应文件格式</w:t>
      </w:r>
      <w:bookmarkEnd w:id="159"/>
      <w:bookmarkEnd w:id="160"/>
    </w:p>
    <w:p w:rsidR="008E3C74" w:rsidRDefault="008E3C74" w:rsidP="000B6A68">
      <w:pPr>
        <w:keepNext/>
        <w:keepLines/>
        <w:widowControl/>
        <w:snapToGrid w:val="0"/>
        <w:spacing w:beforeLines="50" w:afterLines="50" w:line="360" w:lineRule="auto"/>
        <w:ind w:firstLineChars="605" w:firstLine="2187"/>
        <w:outlineLvl w:val="0"/>
        <w:rPr>
          <w:rFonts w:ascii="宋体"/>
          <w:b/>
          <w:kern w:val="28"/>
          <w:sz w:val="36"/>
          <w:szCs w:val="20"/>
        </w:rPr>
      </w:pPr>
    </w:p>
    <w:p w:rsidR="008E3C74" w:rsidRDefault="00830F43">
      <w:pPr>
        <w:widowControl/>
        <w:spacing w:line="360" w:lineRule="auto"/>
        <w:ind w:firstLineChars="224" w:firstLine="630"/>
        <w:rPr>
          <w:rFonts w:ascii="宋体" w:cs="宋体"/>
          <w:b/>
          <w:bCs/>
          <w:kern w:val="0"/>
          <w:sz w:val="28"/>
          <w:szCs w:val="28"/>
          <w:lang w:val="zh-CN"/>
        </w:rPr>
      </w:pPr>
      <w:r>
        <w:rPr>
          <w:rFonts w:ascii="宋体" w:cs="宋体" w:hint="eastAsia"/>
          <w:b/>
          <w:bCs/>
          <w:kern w:val="0"/>
          <w:sz w:val="28"/>
          <w:szCs w:val="28"/>
          <w:lang w:val="zh-CN"/>
        </w:rPr>
        <w:t>供应商应严格按照本格式要求编制响应文件，胶装成册并编制相应页码，否则其响应文件将不予接受。</w:t>
      </w:r>
    </w:p>
    <w:p w:rsidR="008E3C74" w:rsidRDefault="008E3C74" w:rsidP="000B6A68">
      <w:pPr>
        <w:keepNext/>
        <w:keepLines/>
        <w:widowControl/>
        <w:snapToGrid w:val="0"/>
        <w:spacing w:beforeLines="50" w:afterLines="50" w:line="360" w:lineRule="auto"/>
        <w:ind w:firstLineChars="605" w:firstLine="2187"/>
        <w:outlineLvl w:val="0"/>
        <w:rPr>
          <w:rFonts w:ascii="宋体"/>
          <w:b/>
          <w:kern w:val="28"/>
          <w:sz w:val="36"/>
          <w:szCs w:val="20"/>
        </w:rPr>
      </w:pPr>
    </w:p>
    <w:p w:rsidR="008E3C74" w:rsidRDefault="00830F43">
      <w:pPr>
        <w:pStyle w:val="3"/>
        <w:tabs>
          <w:tab w:val="left" w:pos="425"/>
        </w:tabs>
        <w:spacing w:line="360" w:lineRule="auto"/>
        <w:ind w:left="709" w:hanging="709"/>
        <w:rPr>
          <w:rFonts w:ascii="宋体" w:hAnsi="宋体"/>
          <w:bCs w:val="0"/>
          <w:szCs w:val="20"/>
          <w:lang w:val="zh-CN"/>
        </w:rPr>
      </w:pPr>
      <w:bookmarkStart w:id="161" w:name="_Toc416183228"/>
      <w:bookmarkStart w:id="162" w:name="_Toc21007"/>
      <w:r>
        <w:rPr>
          <w:rFonts w:ascii="宋体" w:hint="eastAsia"/>
          <w:b w:val="0"/>
          <w:sz w:val="28"/>
          <w:szCs w:val="28"/>
        </w:rPr>
        <w:br w:type="page"/>
      </w:r>
      <w:bookmarkStart w:id="163" w:name="_Toc16602"/>
      <w:bookmarkStart w:id="164" w:name="_Toc14772753"/>
      <w:bookmarkStart w:id="165" w:name="_Toc325726051"/>
      <w:bookmarkStart w:id="166" w:name="_Toc376936782"/>
      <w:bookmarkStart w:id="167" w:name="_Toc416183244"/>
      <w:bookmarkEnd w:id="161"/>
      <w:bookmarkEnd w:id="162"/>
      <w:r>
        <w:rPr>
          <w:rFonts w:ascii="宋体" w:hAnsi="宋体" w:hint="eastAsia"/>
          <w:bCs w:val="0"/>
          <w:szCs w:val="20"/>
          <w:lang w:val="zh-CN"/>
        </w:rPr>
        <w:lastRenderedPageBreak/>
        <w:t>格式1、磋商响应文件封面</w:t>
      </w:r>
      <w:bookmarkEnd w:id="163"/>
      <w:bookmarkEnd w:id="164"/>
    </w:p>
    <w:p w:rsidR="008E3C74" w:rsidRDefault="00830F43">
      <w:pPr>
        <w:numPr>
          <w:ilvl w:val="0"/>
          <w:numId w:val="5"/>
        </w:numPr>
        <w:tabs>
          <w:tab w:val="left" w:pos="425"/>
          <w:tab w:val="left" w:pos="709"/>
          <w:tab w:val="left" w:pos="720"/>
        </w:tabs>
        <w:snapToGrid w:val="0"/>
        <w:spacing w:line="360" w:lineRule="auto"/>
        <w:outlineLvl w:val="2"/>
        <w:rPr>
          <w:rFonts w:ascii="宋体"/>
          <w:szCs w:val="32"/>
          <w:lang w:val="zh-CN"/>
        </w:rPr>
      </w:pPr>
      <w:bookmarkStart w:id="168" w:name="_Toc14772754"/>
      <w:bookmarkStart w:id="169" w:name="_Toc19332"/>
      <w:r>
        <w:rPr>
          <w:rFonts w:ascii="宋体" w:hAnsi="宋体" w:hint="eastAsia"/>
          <w:b/>
          <w:szCs w:val="32"/>
          <w:lang w:val="zh-CN"/>
        </w:rPr>
        <w:t>磋商响应文件封面(上册)</w:t>
      </w:r>
      <w:bookmarkEnd w:id="168"/>
      <w:bookmarkEnd w:id="169"/>
    </w:p>
    <w:p w:rsidR="008E3C74" w:rsidRDefault="00830F43">
      <w:pPr>
        <w:spacing w:line="360" w:lineRule="auto"/>
        <w:jc w:val="right"/>
        <w:rPr>
          <w:rFonts w:ascii="宋体" w:hAnsi="宋体"/>
          <w:szCs w:val="32"/>
        </w:rPr>
      </w:pPr>
      <w:r>
        <w:rPr>
          <w:rFonts w:ascii="宋体" w:hAnsi="宋体" w:cs="宋体" w:hint="eastAsia"/>
          <w:b/>
          <w:bCs/>
          <w:kern w:val="0"/>
          <w:szCs w:val="32"/>
        </w:rPr>
        <w:t>正本/副本</w:t>
      </w:r>
    </w:p>
    <w:p w:rsidR="008E3C74" w:rsidRDefault="00830F43">
      <w:pPr>
        <w:spacing w:line="360" w:lineRule="auto"/>
        <w:jc w:val="center"/>
        <w:rPr>
          <w:rFonts w:ascii="宋体" w:hAnsi="宋体"/>
          <w:b/>
          <w:szCs w:val="32"/>
        </w:rPr>
      </w:pPr>
      <w:r>
        <w:rPr>
          <w:rFonts w:ascii="宋体" w:hAnsi="宋体" w:hint="eastAsia"/>
          <w:b/>
          <w:szCs w:val="32"/>
        </w:rPr>
        <w:t>青海省政府采购项目</w:t>
      </w:r>
    </w:p>
    <w:p w:rsidR="008E3C74" w:rsidRDefault="008E3C74">
      <w:pPr>
        <w:spacing w:line="360" w:lineRule="auto"/>
        <w:jc w:val="center"/>
        <w:rPr>
          <w:rFonts w:ascii="宋体" w:hAnsi="宋体"/>
          <w:b/>
          <w:szCs w:val="32"/>
        </w:rPr>
      </w:pPr>
    </w:p>
    <w:p w:rsidR="008E3C74" w:rsidRDefault="00830F43">
      <w:pPr>
        <w:spacing w:line="360" w:lineRule="auto"/>
        <w:jc w:val="center"/>
        <w:rPr>
          <w:rFonts w:ascii="宋体" w:hAnsi="宋体"/>
          <w:b/>
          <w:szCs w:val="32"/>
        </w:rPr>
      </w:pPr>
      <w:r>
        <w:rPr>
          <w:rFonts w:ascii="宋体" w:hAnsi="宋体" w:hint="eastAsia"/>
          <w:b/>
          <w:szCs w:val="32"/>
        </w:rPr>
        <w:t>磋商响应文件</w:t>
      </w:r>
    </w:p>
    <w:p w:rsidR="008E3C74" w:rsidRDefault="00830F43">
      <w:pPr>
        <w:spacing w:line="360" w:lineRule="auto"/>
        <w:jc w:val="center"/>
        <w:rPr>
          <w:rFonts w:ascii="宋体" w:hAnsi="宋体"/>
          <w:b/>
          <w:bCs/>
          <w:szCs w:val="32"/>
        </w:rPr>
      </w:pPr>
      <w:r>
        <w:rPr>
          <w:rFonts w:ascii="宋体" w:hAnsi="宋体" w:hint="eastAsia"/>
          <w:b/>
          <w:bCs/>
          <w:szCs w:val="32"/>
        </w:rPr>
        <w:t>（上册）</w:t>
      </w:r>
    </w:p>
    <w:p w:rsidR="008E3C74" w:rsidRDefault="00830F43">
      <w:pPr>
        <w:autoSpaceDE w:val="0"/>
        <w:autoSpaceDN w:val="0"/>
        <w:spacing w:line="360" w:lineRule="auto"/>
        <w:ind w:firstLineChars="300" w:firstLine="964"/>
        <w:rPr>
          <w:rFonts w:ascii="宋体" w:hAnsi="宋体" w:cs="宋体"/>
          <w:b/>
          <w:bCs/>
          <w:color w:val="000000"/>
          <w:kern w:val="0"/>
          <w:szCs w:val="32"/>
        </w:rPr>
      </w:pPr>
      <w:bookmarkStart w:id="170" w:name="_Toc444715735"/>
      <w:r>
        <w:rPr>
          <w:rFonts w:ascii="宋体" w:hAnsi="宋体" w:cs="宋体" w:hint="eastAsia"/>
          <w:b/>
          <w:bCs/>
          <w:color w:val="000000"/>
          <w:kern w:val="0"/>
          <w:szCs w:val="32"/>
          <w:lang w:val="zh-CN"/>
        </w:rPr>
        <w:t>采购项目编号：</w:t>
      </w:r>
    </w:p>
    <w:p w:rsidR="008E3C74" w:rsidRDefault="00830F43">
      <w:pPr>
        <w:autoSpaceDE w:val="0"/>
        <w:autoSpaceDN w:val="0"/>
        <w:spacing w:line="360" w:lineRule="auto"/>
        <w:ind w:firstLineChars="300" w:firstLine="964"/>
        <w:rPr>
          <w:rFonts w:ascii="宋体" w:hAnsi="宋体" w:cs="宋体"/>
          <w:b/>
          <w:bCs/>
          <w:color w:val="000000"/>
          <w:kern w:val="0"/>
          <w:szCs w:val="32"/>
        </w:rPr>
      </w:pPr>
      <w:r>
        <w:rPr>
          <w:rFonts w:ascii="宋体" w:hAnsi="宋体" w:cs="宋体" w:hint="eastAsia"/>
          <w:b/>
          <w:bCs/>
          <w:color w:val="000000"/>
          <w:kern w:val="0"/>
          <w:szCs w:val="32"/>
          <w:lang w:val="zh-CN"/>
        </w:rPr>
        <w:t>采购项目名称</w:t>
      </w:r>
      <w:r>
        <w:rPr>
          <w:rFonts w:ascii="宋体" w:hAnsi="宋体" w:cs="宋体" w:hint="eastAsia"/>
          <w:b/>
          <w:bCs/>
          <w:color w:val="000000"/>
          <w:kern w:val="0"/>
          <w:szCs w:val="32"/>
        </w:rPr>
        <w:t>：</w:t>
      </w:r>
    </w:p>
    <w:p w:rsidR="008E3C74" w:rsidRDefault="00830F43">
      <w:pPr>
        <w:autoSpaceDE w:val="0"/>
        <w:autoSpaceDN w:val="0"/>
        <w:spacing w:line="360" w:lineRule="auto"/>
        <w:ind w:firstLineChars="300" w:firstLine="964"/>
        <w:rPr>
          <w:rFonts w:ascii="宋体" w:hAnsi="宋体" w:cs="宋体"/>
          <w:b/>
          <w:bCs/>
          <w:color w:val="000000"/>
          <w:kern w:val="0"/>
          <w:szCs w:val="32"/>
          <w:lang w:val="zh-CN"/>
        </w:rPr>
      </w:pPr>
      <w:r>
        <w:rPr>
          <w:rFonts w:ascii="宋体" w:hAnsi="宋体" w:cs="宋体" w:hint="eastAsia"/>
          <w:b/>
          <w:bCs/>
          <w:color w:val="000000"/>
          <w:kern w:val="0"/>
          <w:szCs w:val="32"/>
          <w:lang w:val="zh-CN"/>
        </w:rPr>
        <w:t>投标包号：</w:t>
      </w:r>
    </w:p>
    <w:p w:rsidR="008E3C74" w:rsidRDefault="008E3C74">
      <w:pPr>
        <w:autoSpaceDE w:val="0"/>
        <w:autoSpaceDN w:val="0"/>
        <w:spacing w:line="360" w:lineRule="auto"/>
        <w:ind w:firstLineChars="300" w:firstLine="964"/>
        <w:rPr>
          <w:rFonts w:ascii="宋体" w:hAnsi="宋体" w:cs="宋体"/>
          <w:b/>
          <w:bCs/>
          <w:color w:val="000000"/>
          <w:kern w:val="0"/>
          <w:szCs w:val="32"/>
          <w:lang w:val="zh-CN"/>
        </w:rPr>
      </w:pPr>
    </w:p>
    <w:p w:rsidR="008E3C74" w:rsidRDefault="00830F43">
      <w:pPr>
        <w:autoSpaceDE w:val="0"/>
        <w:autoSpaceDN w:val="0"/>
        <w:spacing w:line="360" w:lineRule="auto"/>
        <w:rPr>
          <w:rFonts w:ascii="宋体" w:hAnsi="宋体" w:cs="宋体"/>
          <w:b/>
          <w:bCs/>
          <w:color w:val="000000"/>
          <w:kern w:val="0"/>
          <w:szCs w:val="32"/>
        </w:rPr>
      </w:pPr>
      <w:r>
        <w:rPr>
          <w:rFonts w:ascii="宋体" w:hAnsi="宋体" w:cs="宋体" w:hint="eastAsia"/>
          <w:b/>
          <w:bCs/>
          <w:color w:val="000000"/>
          <w:kern w:val="0"/>
          <w:szCs w:val="32"/>
          <w:lang w:val="zh-CN"/>
        </w:rPr>
        <w:t>磋商供应商：</w:t>
      </w:r>
      <w:r>
        <w:rPr>
          <w:rFonts w:ascii="宋体" w:hAnsi="宋体" w:cs="宋体" w:hint="eastAsia"/>
          <w:b/>
          <w:bCs/>
          <w:color w:val="000000"/>
          <w:kern w:val="0"/>
          <w:szCs w:val="32"/>
        </w:rPr>
        <w:t>（</w:t>
      </w:r>
      <w:r>
        <w:rPr>
          <w:rFonts w:ascii="宋体" w:hAnsi="宋体" w:cs="宋体" w:hint="eastAsia"/>
          <w:b/>
          <w:bCs/>
          <w:color w:val="000000"/>
          <w:kern w:val="0"/>
          <w:szCs w:val="32"/>
          <w:lang w:val="zh-CN"/>
        </w:rPr>
        <w:t>公章）</w:t>
      </w:r>
    </w:p>
    <w:p w:rsidR="008E3C74" w:rsidRDefault="00830F43">
      <w:pPr>
        <w:autoSpaceDE w:val="0"/>
        <w:autoSpaceDN w:val="0"/>
        <w:spacing w:line="360" w:lineRule="auto"/>
        <w:rPr>
          <w:rFonts w:ascii="宋体" w:hAnsi="宋体" w:cs="宋体"/>
          <w:b/>
          <w:bCs/>
          <w:color w:val="000000"/>
          <w:kern w:val="0"/>
          <w:szCs w:val="32"/>
        </w:rPr>
      </w:pPr>
      <w:r>
        <w:rPr>
          <w:rFonts w:ascii="宋体" w:hAnsi="宋体" w:cs="宋体" w:hint="eastAsia"/>
          <w:b/>
          <w:bCs/>
          <w:color w:val="000000"/>
          <w:kern w:val="0"/>
          <w:szCs w:val="32"/>
          <w:lang w:val="zh-CN"/>
        </w:rPr>
        <w:t>法定代表人或委托代理人：（签字）</w:t>
      </w:r>
    </w:p>
    <w:p w:rsidR="008E3C74" w:rsidRDefault="00830F43" w:rsidP="00707673">
      <w:pPr>
        <w:autoSpaceDE w:val="0"/>
        <w:autoSpaceDN w:val="0"/>
        <w:spacing w:line="360" w:lineRule="auto"/>
        <w:jc w:val="center"/>
        <w:rPr>
          <w:rFonts w:ascii="宋体" w:hAnsi="宋体" w:cs="宋体"/>
          <w:b/>
          <w:bCs/>
          <w:color w:val="000000"/>
          <w:kern w:val="0"/>
          <w:szCs w:val="32"/>
          <w:lang w:val="zh-CN"/>
        </w:rPr>
      </w:pPr>
      <w:r>
        <w:rPr>
          <w:rFonts w:ascii="宋体" w:hAnsi="宋体" w:cs="宋体" w:hint="eastAsia"/>
          <w:b/>
          <w:bCs/>
          <w:color w:val="000000"/>
          <w:kern w:val="0"/>
          <w:szCs w:val="32"/>
          <w:lang w:val="zh-CN"/>
        </w:rPr>
        <w:t>年月日</w:t>
      </w:r>
    </w:p>
    <w:p w:rsidR="008E3C74" w:rsidRDefault="008E3C74">
      <w:pPr>
        <w:spacing w:line="360" w:lineRule="auto"/>
        <w:ind w:firstLine="645"/>
        <w:jc w:val="center"/>
        <w:rPr>
          <w:rFonts w:ascii="宋体" w:hAnsi="宋体"/>
        </w:rPr>
      </w:pPr>
    </w:p>
    <w:p w:rsidR="008E3C74" w:rsidRDefault="00830F43">
      <w:pPr>
        <w:tabs>
          <w:tab w:val="left" w:pos="425"/>
          <w:tab w:val="left" w:pos="709"/>
          <w:tab w:val="left" w:pos="720"/>
        </w:tabs>
        <w:snapToGrid w:val="0"/>
        <w:spacing w:line="360" w:lineRule="auto"/>
        <w:ind w:left="709" w:hanging="709"/>
        <w:outlineLvl w:val="2"/>
        <w:rPr>
          <w:rFonts w:ascii="宋体" w:hAnsi="宋体"/>
          <w:sz w:val="24"/>
          <w:lang w:val="zh-CN"/>
        </w:rPr>
      </w:pPr>
      <w:r>
        <w:rPr>
          <w:rFonts w:ascii="宋体" w:hAnsi="宋体"/>
          <w:sz w:val="28"/>
          <w:szCs w:val="20"/>
        </w:rPr>
        <w:br w:type="page"/>
      </w:r>
      <w:bookmarkStart w:id="171" w:name="_Toc14772755"/>
      <w:bookmarkEnd w:id="170"/>
      <w:r>
        <w:rPr>
          <w:rFonts w:ascii="宋体" w:hAnsi="宋体" w:hint="eastAsia"/>
          <w:sz w:val="24"/>
        </w:rPr>
        <w:lastRenderedPageBreak/>
        <w:t>格</w:t>
      </w:r>
      <w:r>
        <w:rPr>
          <w:rFonts w:ascii="宋体" w:hAnsi="宋体" w:hint="eastAsia"/>
          <w:sz w:val="24"/>
          <w:lang w:val="zh-CN"/>
        </w:rPr>
        <w:t>式2、磋商响应文件目录（上册）</w:t>
      </w:r>
      <w:bookmarkEnd w:id="171"/>
    </w:p>
    <w:p w:rsidR="008E3C74" w:rsidRDefault="00830F43">
      <w:pPr>
        <w:numPr>
          <w:ilvl w:val="0"/>
          <w:numId w:val="6"/>
        </w:numPr>
        <w:spacing w:line="360" w:lineRule="auto"/>
        <w:ind w:left="562"/>
        <w:rPr>
          <w:rFonts w:ascii="宋体" w:hAnsi="宋体" w:cs="宋体"/>
          <w:kern w:val="0"/>
          <w:sz w:val="24"/>
          <w:lang w:val="zh-CN"/>
        </w:rPr>
      </w:pPr>
      <w:r>
        <w:rPr>
          <w:rFonts w:ascii="宋体" w:hAnsi="宋体" w:cs="宋体" w:hint="eastAsia"/>
          <w:kern w:val="0"/>
          <w:sz w:val="24"/>
          <w:lang w:val="zh-CN"/>
        </w:rPr>
        <w:t>磋商响应文件封面…………………………………………………所在页码</w:t>
      </w:r>
    </w:p>
    <w:p w:rsidR="008E3C74" w:rsidRDefault="00830F43">
      <w:pPr>
        <w:numPr>
          <w:ilvl w:val="0"/>
          <w:numId w:val="6"/>
        </w:numPr>
        <w:spacing w:line="360" w:lineRule="auto"/>
        <w:ind w:left="562"/>
        <w:rPr>
          <w:rFonts w:ascii="宋体" w:hAnsi="宋体" w:cs="宋体"/>
          <w:kern w:val="0"/>
          <w:sz w:val="24"/>
          <w:lang w:val="zh-CN"/>
        </w:rPr>
      </w:pPr>
      <w:r>
        <w:rPr>
          <w:rFonts w:ascii="宋体" w:hAnsi="宋体" w:cs="宋体" w:hint="eastAsia"/>
          <w:kern w:val="0"/>
          <w:sz w:val="24"/>
          <w:lang w:val="zh-CN"/>
        </w:rPr>
        <w:t>磋商响应文件目录…………………………………………………所在页码</w:t>
      </w:r>
    </w:p>
    <w:p w:rsidR="008E3C74" w:rsidRDefault="00830F43">
      <w:pPr>
        <w:pStyle w:val="afb"/>
        <w:numPr>
          <w:ilvl w:val="0"/>
          <w:numId w:val="6"/>
        </w:numPr>
        <w:spacing w:line="360" w:lineRule="auto"/>
        <w:ind w:left="562" w:firstLineChars="0"/>
        <w:rPr>
          <w:rFonts w:ascii="宋体" w:hAnsi="宋体"/>
          <w:sz w:val="24"/>
        </w:rPr>
      </w:pPr>
      <w:r>
        <w:rPr>
          <w:rFonts w:ascii="宋体" w:hAnsi="宋体" w:hint="eastAsia"/>
          <w:sz w:val="24"/>
          <w:szCs w:val="24"/>
        </w:rPr>
        <w:t>磋商函</w:t>
      </w:r>
      <w:r>
        <w:rPr>
          <w:rFonts w:ascii="宋体" w:hAnsi="宋体" w:cs="宋体" w:hint="eastAsia"/>
          <w:kern w:val="0"/>
          <w:sz w:val="24"/>
          <w:lang w:val="zh-CN"/>
        </w:rPr>
        <w:t>………………………………………………………………所在页码</w:t>
      </w:r>
    </w:p>
    <w:p w:rsidR="008E3C74" w:rsidRDefault="00830F43">
      <w:pPr>
        <w:numPr>
          <w:ilvl w:val="0"/>
          <w:numId w:val="6"/>
        </w:numPr>
        <w:spacing w:line="360" w:lineRule="auto"/>
        <w:ind w:left="562"/>
        <w:rPr>
          <w:rFonts w:ascii="宋体" w:hAnsi="宋体" w:cs="宋体"/>
          <w:kern w:val="0"/>
          <w:sz w:val="24"/>
          <w:lang w:val="zh-CN"/>
        </w:rPr>
      </w:pPr>
      <w:r>
        <w:rPr>
          <w:rFonts w:ascii="宋体" w:hAnsi="宋体" w:hint="eastAsia"/>
          <w:sz w:val="24"/>
        </w:rPr>
        <w:t>法定代表人证明书</w:t>
      </w:r>
      <w:r>
        <w:rPr>
          <w:rFonts w:ascii="宋体" w:hAnsi="宋体" w:cs="宋体" w:hint="eastAsia"/>
          <w:kern w:val="0"/>
          <w:sz w:val="24"/>
          <w:lang w:val="zh-CN"/>
        </w:rPr>
        <w:t>…………………………………………………所在页码</w:t>
      </w:r>
    </w:p>
    <w:p w:rsidR="008E3C74" w:rsidRDefault="00830F43">
      <w:pPr>
        <w:numPr>
          <w:ilvl w:val="0"/>
          <w:numId w:val="6"/>
        </w:numPr>
        <w:spacing w:line="360" w:lineRule="auto"/>
        <w:ind w:left="562"/>
        <w:rPr>
          <w:rFonts w:ascii="宋体" w:hAnsi="宋体" w:cs="宋体"/>
          <w:kern w:val="0"/>
          <w:sz w:val="24"/>
          <w:lang w:val="zh-CN"/>
        </w:rPr>
      </w:pPr>
      <w:r>
        <w:rPr>
          <w:rFonts w:ascii="宋体" w:hAnsi="宋体" w:hint="eastAsia"/>
          <w:sz w:val="24"/>
        </w:rPr>
        <w:t>法定代表人授权书</w:t>
      </w:r>
      <w:r>
        <w:rPr>
          <w:rFonts w:ascii="宋体" w:hAnsi="宋体" w:cs="宋体" w:hint="eastAsia"/>
          <w:kern w:val="0"/>
          <w:sz w:val="24"/>
          <w:lang w:val="zh-CN"/>
        </w:rPr>
        <w:t>…………………………………………………所在页码</w:t>
      </w:r>
    </w:p>
    <w:p w:rsidR="008E3C74" w:rsidRDefault="00830F43">
      <w:pPr>
        <w:pStyle w:val="afb"/>
        <w:numPr>
          <w:ilvl w:val="0"/>
          <w:numId w:val="6"/>
        </w:numPr>
        <w:spacing w:line="360" w:lineRule="auto"/>
        <w:ind w:left="562" w:firstLineChars="0"/>
        <w:rPr>
          <w:rFonts w:ascii="宋体" w:hAnsi="宋体"/>
          <w:bCs/>
          <w:sz w:val="24"/>
        </w:rPr>
      </w:pPr>
      <w:r>
        <w:rPr>
          <w:rFonts w:ascii="宋体" w:hAnsi="宋体" w:hint="eastAsia"/>
          <w:bCs/>
          <w:sz w:val="24"/>
        </w:rPr>
        <w:t>供应商承诺函</w:t>
      </w:r>
      <w:r>
        <w:rPr>
          <w:rFonts w:ascii="宋体" w:hAnsi="宋体" w:cs="宋体" w:hint="eastAsia"/>
          <w:kern w:val="0"/>
          <w:sz w:val="24"/>
          <w:lang w:val="zh-CN"/>
        </w:rPr>
        <w:t>………………………………………………………所在页码</w:t>
      </w:r>
    </w:p>
    <w:p w:rsidR="008E3C74" w:rsidRDefault="00830F43">
      <w:pPr>
        <w:pStyle w:val="afb"/>
        <w:numPr>
          <w:ilvl w:val="0"/>
          <w:numId w:val="6"/>
        </w:numPr>
        <w:spacing w:line="360" w:lineRule="auto"/>
        <w:ind w:left="562" w:firstLineChars="0"/>
        <w:rPr>
          <w:rFonts w:ascii="宋体" w:hAnsi="宋体"/>
          <w:sz w:val="24"/>
        </w:rPr>
      </w:pPr>
      <w:r>
        <w:rPr>
          <w:rFonts w:ascii="宋体" w:hAnsi="宋体" w:hint="eastAsia"/>
          <w:sz w:val="24"/>
        </w:rPr>
        <w:t>供应商诚信承诺书</w:t>
      </w:r>
      <w:r>
        <w:rPr>
          <w:rFonts w:ascii="宋体" w:hAnsi="宋体" w:cs="宋体" w:hint="eastAsia"/>
          <w:kern w:val="0"/>
          <w:sz w:val="24"/>
          <w:lang w:val="zh-CN"/>
        </w:rPr>
        <w:t>…………………………………………………所在页码</w:t>
      </w:r>
    </w:p>
    <w:p w:rsidR="008E3C74" w:rsidRDefault="00830F43">
      <w:pPr>
        <w:numPr>
          <w:ilvl w:val="0"/>
          <w:numId w:val="6"/>
        </w:numPr>
        <w:autoSpaceDE w:val="0"/>
        <w:autoSpaceDN w:val="0"/>
        <w:spacing w:line="360" w:lineRule="auto"/>
        <w:ind w:left="562"/>
        <w:rPr>
          <w:rFonts w:ascii="宋体" w:hAnsi="宋体" w:cs="宋体"/>
          <w:kern w:val="0"/>
          <w:sz w:val="24"/>
          <w:lang w:val="zh-CN"/>
        </w:rPr>
      </w:pPr>
      <w:r>
        <w:rPr>
          <w:rFonts w:ascii="宋体" w:hAnsi="宋体" w:hint="eastAsia"/>
          <w:sz w:val="24"/>
        </w:rPr>
        <w:t>供应商资格证明文件</w:t>
      </w:r>
      <w:r>
        <w:rPr>
          <w:rFonts w:ascii="宋体" w:hAnsi="宋体" w:cs="宋体" w:hint="eastAsia"/>
          <w:kern w:val="0"/>
          <w:sz w:val="24"/>
          <w:lang w:val="zh-CN"/>
        </w:rPr>
        <w:t>………………………………………………所在页码</w:t>
      </w:r>
    </w:p>
    <w:p w:rsidR="008E3C74" w:rsidRDefault="00830F43">
      <w:pPr>
        <w:numPr>
          <w:ilvl w:val="0"/>
          <w:numId w:val="6"/>
        </w:numPr>
        <w:autoSpaceDE w:val="0"/>
        <w:autoSpaceDN w:val="0"/>
        <w:spacing w:line="360" w:lineRule="auto"/>
        <w:ind w:left="562"/>
        <w:rPr>
          <w:rFonts w:ascii="宋体" w:hAnsi="宋体" w:cs="宋体"/>
          <w:kern w:val="0"/>
          <w:sz w:val="24"/>
          <w:lang w:val="zh-CN"/>
        </w:rPr>
      </w:pPr>
      <w:r>
        <w:rPr>
          <w:rFonts w:ascii="宋体" w:hAnsi="宋体" w:hint="eastAsia"/>
          <w:sz w:val="24"/>
        </w:rPr>
        <w:t>财务状况、缴纳税收和社会保障资金证明</w:t>
      </w:r>
      <w:r>
        <w:rPr>
          <w:rFonts w:ascii="宋体" w:hAnsi="宋体" w:cs="宋体" w:hint="eastAsia"/>
          <w:kern w:val="0"/>
          <w:sz w:val="24"/>
          <w:lang w:val="zh-CN"/>
        </w:rPr>
        <w:t>………………………所在页码</w:t>
      </w:r>
    </w:p>
    <w:p w:rsidR="008E3C74" w:rsidRDefault="00830F43">
      <w:pPr>
        <w:numPr>
          <w:ilvl w:val="0"/>
          <w:numId w:val="6"/>
        </w:numPr>
        <w:autoSpaceDE w:val="0"/>
        <w:autoSpaceDN w:val="0"/>
        <w:spacing w:line="360" w:lineRule="auto"/>
        <w:ind w:left="562"/>
        <w:rPr>
          <w:rFonts w:ascii="宋体" w:hAnsi="宋体" w:cs="宋体"/>
          <w:kern w:val="0"/>
          <w:sz w:val="24"/>
          <w:lang w:val="zh-CN"/>
        </w:rPr>
      </w:pPr>
      <w:r>
        <w:rPr>
          <w:rFonts w:ascii="宋体" w:hAnsi="宋体" w:hint="eastAsia"/>
          <w:sz w:val="24"/>
        </w:rPr>
        <w:t>无重大违法记录声明</w:t>
      </w:r>
      <w:r>
        <w:rPr>
          <w:rFonts w:ascii="宋体" w:hAnsi="宋体" w:cs="宋体" w:hint="eastAsia"/>
          <w:kern w:val="0"/>
          <w:sz w:val="24"/>
          <w:lang w:val="zh-CN"/>
        </w:rPr>
        <w:t>…………………………………………所在页码</w:t>
      </w:r>
    </w:p>
    <w:p w:rsidR="008E3C74" w:rsidRDefault="00830F43">
      <w:pPr>
        <w:pStyle w:val="afb"/>
        <w:widowControl/>
        <w:numPr>
          <w:ilvl w:val="0"/>
          <w:numId w:val="6"/>
        </w:numPr>
        <w:snapToGrid w:val="0"/>
        <w:spacing w:line="360" w:lineRule="auto"/>
        <w:ind w:left="562" w:firstLineChars="0"/>
        <w:outlineLvl w:val="1"/>
        <w:rPr>
          <w:rFonts w:ascii="宋体" w:hAnsi="宋体"/>
          <w:sz w:val="24"/>
        </w:rPr>
      </w:pPr>
      <w:bookmarkStart w:id="172" w:name="_Toc14772756"/>
      <w:r>
        <w:rPr>
          <w:rFonts w:ascii="宋体" w:hAnsi="宋体" w:hint="eastAsia"/>
          <w:sz w:val="24"/>
        </w:rPr>
        <w:t>磋商保证金</w:t>
      </w:r>
      <w:r>
        <w:rPr>
          <w:rFonts w:ascii="宋体" w:hAnsi="宋体" w:cs="宋体" w:hint="eastAsia"/>
          <w:kern w:val="0"/>
          <w:sz w:val="24"/>
          <w:lang w:val="zh-CN"/>
        </w:rPr>
        <w:t>……………………………………………………所在页码</w:t>
      </w:r>
      <w:bookmarkEnd w:id="172"/>
    </w:p>
    <w:p w:rsidR="008E3C74" w:rsidRDefault="008E3C74">
      <w:pPr>
        <w:tabs>
          <w:tab w:val="left" w:pos="425"/>
          <w:tab w:val="left" w:pos="709"/>
          <w:tab w:val="left" w:pos="720"/>
        </w:tabs>
        <w:snapToGrid w:val="0"/>
        <w:spacing w:line="360" w:lineRule="auto"/>
        <w:ind w:left="709" w:hanging="709"/>
        <w:outlineLvl w:val="2"/>
        <w:rPr>
          <w:rFonts w:ascii="宋体" w:hAnsi="宋体" w:cs="宋体"/>
          <w:kern w:val="0"/>
          <w:sz w:val="24"/>
          <w:lang w:val="zh-CN"/>
        </w:rPr>
      </w:pPr>
    </w:p>
    <w:p w:rsidR="008E3C74" w:rsidRDefault="00830F43">
      <w:pPr>
        <w:widowControl/>
        <w:snapToGrid w:val="0"/>
        <w:spacing w:line="360" w:lineRule="auto"/>
        <w:jc w:val="left"/>
        <w:outlineLvl w:val="1"/>
        <w:rPr>
          <w:rFonts w:ascii="宋体" w:hAnsi="宋体"/>
          <w:b/>
          <w:sz w:val="24"/>
        </w:rPr>
      </w:pPr>
      <w:r>
        <w:rPr>
          <w:rFonts w:ascii="宋体" w:hAnsi="宋体"/>
          <w:b/>
          <w:bCs/>
          <w:sz w:val="28"/>
          <w:szCs w:val="20"/>
        </w:rPr>
        <w:br w:type="page"/>
      </w:r>
      <w:bookmarkStart w:id="173" w:name="_Toc3453796"/>
      <w:bookmarkStart w:id="174" w:name="_Toc325726037"/>
      <w:bookmarkStart w:id="175" w:name="_Toc376936768"/>
      <w:bookmarkStart w:id="176" w:name="_Toc14772757"/>
      <w:r>
        <w:rPr>
          <w:rFonts w:ascii="宋体" w:hAnsi="宋体" w:hint="eastAsia"/>
          <w:b/>
          <w:sz w:val="24"/>
          <w:lang w:val="zh-CN"/>
        </w:rPr>
        <w:lastRenderedPageBreak/>
        <w:t>格式3</w:t>
      </w:r>
      <w:r>
        <w:rPr>
          <w:rFonts w:ascii="宋体" w:hAnsi="宋体" w:hint="eastAsia"/>
          <w:b/>
          <w:sz w:val="24"/>
        </w:rPr>
        <w:t>：磋商函</w:t>
      </w:r>
      <w:bookmarkEnd w:id="173"/>
      <w:bookmarkEnd w:id="174"/>
      <w:bookmarkEnd w:id="175"/>
      <w:bookmarkEnd w:id="176"/>
    </w:p>
    <w:p w:rsidR="008E3C74" w:rsidRDefault="008E3C74">
      <w:pPr>
        <w:spacing w:line="360" w:lineRule="auto"/>
        <w:ind w:firstLineChars="1055" w:firstLine="2542"/>
        <w:rPr>
          <w:rFonts w:ascii="宋体" w:hAnsi="宋体"/>
          <w:b/>
          <w:sz w:val="24"/>
        </w:rPr>
      </w:pPr>
    </w:p>
    <w:p w:rsidR="008E3C74" w:rsidRDefault="00830F43">
      <w:pPr>
        <w:spacing w:line="360" w:lineRule="auto"/>
        <w:jc w:val="center"/>
        <w:rPr>
          <w:rFonts w:ascii="宋体" w:hAnsi="宋体"/>
          <w:b/>
          <w:sz w:val="24"/>
        </w:rPr>
      </w:pPr>
      <w:r>
        <w:rPr>
          <w:rFonts w:ascii="宋体" w:hAnsi="宋体" w:hint="eastAsia"/>
          <w:b/>
          <w:sz w:val="24"/>
        </w:rPr>
        <w:t>磋商函</w:t>
      </w:r>
    </w:p>
    <w:p w:rsidR="008E3C74" w:rsidRDefault="008E3C74">
      <w:pPr>
        <w:adjustRightInd w:val="0"/>
        <w:spacing w:line="360" w:lineRule="auto"/>
        <w:textAlignment w:val="baseline"/>
        <w:rPr>
          <w:rFonts w:ascii="宋体" w:hAnsi="宋体"/>
          <w:b/>
          <w:sz w:val="24"/>
        </w:rPr>
      </w:pPr>
    </w:p>
    <w:p w:rsidR="008E3C74" w:rsidRDefault="00830F43">
      <w:pPr>
        <w:adjustRightInd w:val="0"/>
        <w:spacing w:line="360" w:lineRule="auto"/>
        <w:textAlignment w:val="baseline"/>
        <w:rPr>
          <w:rFonts w:ascii="宋体" w:hAnsi="宋体"/>
          <w:b/>
          <w:sz w:val="24"/>
        </w:rPr>
      </w:pPr>
      <w:r>
        <w:rPr>
          <w:rFonts w:ascii="宋体" w:hAnsi="宋体" w:hint="eastAsia"/>
          <w:b/>
          <w:sz w:val="24"/>
        </w:rPr>
        <w:t>致：青海兴拓工程管理咨询有限公司</w:t>
      </w:r>
    </w:p>
    <w:p w:rsidR="008E3C74" w:rsidRDefault="008E3C74">
      <w:pPr>
        <w:adjustRightInd w:val="0"/>
        <w:spacing w:line="360" w:lineRule="auto"/>
        <w:ind w:firstLine="480"/>
        <w:textAlignment w:val="baseline"/>
        <w:rPr>
          <w:rFonts w:ascii="宋体" w:hAnsi="宋体"/>
          <w:sz w:val="24"/>
        </w:rPr>
      </w:pPr>
    </w:p>
    <w:p w:rsidR="008E3C74" w:rsidRDefault="00830F43">
      <w:pPr>
        <w:spacing w:line="360" w:lineRule="auto"/>
        <w:ind w:firstLine="480"/>
        <w:rPr>
          <w:rFonts w:ascii="宋体" w:hAnsi="宋体"/>
          <w:sz w:val="24"/>
        </w:rPr>
      </w:pPr>
      <w:r>
        <w:rPr>
          <w:rFonts w:ascii="宋体" w:hAnsi="宋体" w:hint="eastAsia"/>
          <w:sz w:val="24"/>
        </w:rPr>
        <w:t xml:space="preserve">我们收到（项目名称、项目编号）磋商文件，经研究，法定代表人（姓名、职务）正式授权（委托代理人姓名、职务）代表供应商（供应商名称、地址）提交磋商响应文件。    </w:t>
      </w:r>
    </w:p>
    <w:p w:rsidR="008E3C74" w:rsidRDefault="00830F43">
      <w:pPr>
        <w:spacing w:line="360" w:lineRule="auto"/>
        <w:ind w:firstLine="480"/>
        <w:rPr>
          <w:rFonts w:ascii="宋体" w:hAnsi="宋体"/>
          <w:sz w:val="24"/>
        </w:rPr>
      </w:pPr>
      <w:r>
        <w:rPr>
          <w:rFonts w:ascii="宋体" w:hAnsi="宋体" w:hint="eastAsia"/>
          <w:sz w:val="24"/>
        </w:rPr>
        <w:t>据此函，签字代表宣布同意如下：</w:t>
      </w:r>
    </w:p>
    <w:p w:rsidR="008E3C74" w:rsidRDefault="00830F43">
      <w:pPr>
        <w:spacing w:line="360" w:lineRule="auto"/>
        <w:ind w:firstLine="480"/>
        <w:rPr>
          <w:rFonts w:ascii="宋体" w:hAnsi="宋体"/>
          <w:sz w:val="24"/>
        </w:rPr>
      </w:pPr>
      <w:r>
        <w:rPr>
          <w:rFonts w:ascii="宋体" w:hAnsi="宋体" w:hint="eastAsia"/>
          <w:sz w:val="24"/>
        </w:rPr>
        <w:t>1、我方已详阅磋商文件的全部内容，包括澄清、修改条款等有关附件，承诺对其完全理解并接受。</w:t>
      </w:r>
    </w:p>
    <w:p w:rsidR="008E3C74" w:rsidRDefault="00830F43">
      <w:pPr>
        <w:spacing w:line="360" w:lineRule="auto"/>
        <w:ind w:firstLine="480"/>
        <w:rPr>
          <w:rFonts w:ascii="宋体" w:hAnsi="宋体"/>
          <w:sz w:val="24"/>
        </w:rPr>
      </w:pPr>
      <w:r>
        <w:rPr>
          <w:rFonts w:ascii="宋体" w:hAnsi="宋体" w:hint="eastAsia"/>
          <w:sz w:val="24"/>
        </w:rPr>
        <w:t>2、磋商有效期自开标之日起（</w:t>
      </w:r>
      <w:r w:rsidR="00BC3246">
        <w:rPr>
          <w:rFonts w:ascii="宋体" w:hAnsi="宋体" w:hint="eastAsia"/>
          <w:sz w:val="24"/>
        </w:rPr>
        <w:t xml:space="preserve">  </w:t>
      </w:r>
      <w:r>
        <w:rPr>
          <w:rFonts w:ascii="宋体" w:hAnsi="宋体" w:hint="eastAsia"/>
          <w:sz w:val="24"/>
        </w:rPr>
        <w:t>天）内有效。如果在规定的磋商时间后，我方在磋商有效期内撤回投标或成交后不签约的，磋商保证金将被贵方没收。</w:t>
      </w:r>
    </w:p>
    <w:p w:rsidR="008E3C74" w:rsidRDefault="00830F43">
      <w:pPr>
        <w:spacing w:line="360" w:lineRule="auto"/>
        <w:ind w:firstLine="480"/>
        <w:rPr>
          <w:rFonts w:ascii="宋体" w:hAnsi="宋体"/>
          <w:sz w:val="24"/>
        </w:rPr>
      </w:pPr>
      <w:r>
        <w:rPr>
          <w:rFonts w:ascii="宋体" w:hAnsi="宋体" w:hint="eastAsia"/>
          <w:sz w:val="24"/>
        </w:rPr>
        <w:t>3、我方同意按照贵方要求提供与磋商有关的一切数据或资料，理解并接受贵方制定的评标办法。</w:t>
      </w:r>
    </w:p>
    <w:p w:rsidR="008E3C74" w:rsidRDefault="00830F43">
      <w:pPr>
        <w:spacing w:line="360" w:lineRule="auto"/>
        <w:ind w:firstLine="480"/>
        <w:rPr>
          <w:rFonts w:ascii="宋体" w:hAnsi="宋体"/>
          <w:sz w:val="24"/>
        </w:rPr>
      </w:pPr>
      <w:r>
        <w:rPr>
          <w:rFonts w:ascii="宋体" w:hAnsi="宋体" w:hint="eastAsia"/>
          <w:sz w:val="24"/>
        </w:rPr>
        <w:t>4、与本磋商有关的一切正式往来通讯请寄：</w:t>
      </w:r>
    </w:p>
    <w:p w:rsidR="008E3C74" w:rsidRDefault="00830F43">
      <w:pPr>
        <w:spacing w:line="360" w:lineRule="auto"/>
        <w:ind w:firstLine="480"/>
        <w:rPr>
          <w:rFonts w:ascii="宋体" w:hAnsi="宋体"/>
          <w:sz w:val="24"/>
        </w:rPr>
      </w:pPr>
      <w:r>
        <w:rPr>
          <w:rFonts w:ascii="宋体" w:hAnsi="宋体" w:hint="eastAsia"/>
          <w:sz w:val="24"/>
        </w:rPr>
        <w:t>地址：_______________   邮编：______________</w:t>
      </w:r>
    </w:p>
    <w:p w:rsidR="008E3C74" w:rsidRDefault="00830F43">
      <w:pPr>
        <w:spacing w:line="360" w:lineRule="auto"/>
        <w:ind w:firstLine="480"/>
        <w:rPr>
          <w:rFonts w:ascii="宋体" w:hAnsi="宋体"/>
          <w:sz w:val="24"/>
        </w:rPr>
      </w:pPr>
      <w:r>
        <w:rPr>
          <w:rFonts w:ascii="宋体" w:hAnsi="宋体" w:hint="eastAsia"/>
          <w:sz w:val="24"/>
        </w:rPr>
        <w:t>电话：_______________   传真：______________</w:t>
      </w:r>
    </w:p>
    <w:p w:rsidR="008E3C74" w:rsidRDefault="00830F43">
      <w:pPr>
        <w:spacing w:line="360" w:lineRule="auto"/>
        <w:ind w:firstLine="480"/>
        <w:rPr>
          <w:rFonts w:ascii="宋体" w:hAnsi="宋体"/>
          <w:sz w:val="24"/>
        </w:rPr>
      </w:pPr>
      <w:r>
        <w:rPr>
          <w:rFonts w:ascii="宋体" w:hAnsi="宋体" w:hint="eastAsia"/>
          <w:sz w:val="24"/>
        </w:rPr>
        <w:t>法定代表人姓名： ___________ 职务：____________</w:t>
      </w:r>
    </w:p>
    <w:p w:rsidR="008E3C74" w:rsidRDefault="008E3C74">
      <w:pPr>
        <w:spacing w:line="360" w:lineRule="auto"/>
        <w:ind w:firstLine="480"/>
        <w:rPr>
          <w:rFonts w:ascii="宋体" w:hAnsi="宋体"/>
          <w:sz w:val="24"/>
        </w:rPr>
      </w:pPr>
    </w:p>
    <w:p w:rsidR="008E3C74" w:rsidRDefault="008E3C74">
      <w:pPr>
        <w:adjustRightInd w:val="0"/>
        <w:spacing w:line="360" w:lineRule="auto"/>
        <w:textAlignment w:val="baseline"/>
        <w:rPr>
          <w:rFonts w:ascii="宋体" w:hAnsi="宋体"/>
          <w:sz w:val="24"/>
        </w:rPr>
      </w:pPr>
    </w:p>
    <w:p w:rsidR="008E3C74" w:rsidRDefault="008E3C74">
      <w:pPr>
        <w:adjustRightInd w:val="0"/>
        <w:spacing w:line="360" w:lineRule="auto"/>
        <w:ind w:firstLine="560"/>
        <w:textAlignment w:val="baseline"/>
        <w:rPr>
          <w:rFonts w:ascii="宋体" w:hAnsi="宋体"/>
          <w:sz w:val="24"/>
        </w:rPr>
      </w:pPr>
    </w:p>
    <w:p w:rsidR="008E3C74" w:rsidRDefault="008E3C74">
      <w:pPr>
        <w:adjustRightInd w:val="0"/>
        <w:spacing w:line="360" w:lineRule="auto"/>
        <w:ind w:firstLine="560"/>
        <w:textAlignment w:val="baseline"/>
        <w:rPr>
          <w:rFonts w:ascii="宋体" w:hAnsi="宋体"/>
          <w:sz w:val="24"/>
        </w:rPr>
      </w:pPr>
    </w:p>
    <w:p w:rsidR="008E3C74" w:rsidRDefault="008E3C74">
      <w:pPr>
        <w:adjustRightInd w:val="0"/>
        <w:spacing w:line="360" w:lineRule="auto"/>
        <w:textAlignment w:val="baseline"/>
        <w:rPr>
          <w:rFonts w:ascii="宋体" w:hAnsi="宋体"/>
          <w:sz w:val="24"/>
        </w:rPr>
      </w:pPr>
    </w:p>
    <w:p w:rsidR="008E3C74" w:rsidRDefault="00830F43">
      <w:pPr>
        <w:spacing w:line="360" w:lineRule="auto"/>
        <w:ind w:firstLine="560"/>
        <w:jc w:val="center"/>
        <w:rPr>
          <w:rFonts w:ascii="宋体" w:hAnsi="宋体"/>
          <w:b/>
          <w:sz w:val="24"/>
        </w:rPr>
      </w:pPr>
      <w:r>
        <w:rPr>
          <w:rFonts w:ascii="宋体" w:hAnsi="宋体" w:hint="eastAsia"/>
          <w:b/>
          <w:sz w:val="24"/>
        </w:rPr>
        <w:t>供应商：（公章）</w:t>
      </w:r>
    </w:p>
    <w:p w:rsidR="008E3C74" w:rsidRDefault="00830F43">
      <w:pPr>
        <w:spacing w:line="360" w:lineRule="auto"/>
        <w:ind w:firstLine="482"/>
        <w:jc w:val="center"/>
        <w:rPr>
          <w:rFonts w:ascii="宋体" w:hAnsi="宋体"/>
          <w:b/>
          <w:sz w:val="24"/>
        </w:rPr>
      </w:pPr>
      <w:r>
        <w:rPr>
          <w:rFonts w:ascii="宋体" w:hAnsi="宋体" w:hint="eastAsia"/>
          <w:b/>
          <w:sz w:val="24"/>
        </w:rPr>
        <w:t xml:space="preserve">        法定代表人或委托代理人：（签字或盖章）</w:t>
      </w:r>
    </w:p>
    <w:p w:rsidR="008E3C74" w:rsidRDefault="00830F43">
      <w:pPr>
        <w:spacing w:line="360" w:lineRule="auto"/>
        <w:ind w:firstLine="480"/>
        <w:jc w:val="center"/>
        <w:rPr>
          <w:rFonts w:ascii="宋体" w:hAnsi="宋体"/>
          <w:b/>
          <w:sz w:val="24"/>
        </w:rPr>
      </w:pPr>
      <w:r>
        <w:rPr>
          <w:rFonts w:ascii="宋体" w:hAnsi="宋体" w:hint="eastAsia"/>
          <w:b/>
          <w:sz w:val="24"/>
        </w:rPr>
        <w:t xml:space="preserve"> 年   月  日</w:t>
      </w:r>
    </w:p>
    <w:p w:rsidR="008E3C74" w:rsidRDefault="008E3C74">
      <w:pPr>
        <w:spacing w:line="360" w:lineRule="auto"/>
        <w:ind w:firstLine="482"/>
        <w:jc w:val="center"/>
        <w:rPr>
          <w:rFonts w:ascii="宋体" w:hAnsi="宋体"/>
          <w:b/>
          <w:sz w:val="24"/>
        </w:rPr>
      </w:pPr>
    </w:p>
    <w:p w:rsidR="008E3C74" w:rsidRDefault="00830F43">
      <w:pPr>
        <w:widowControl/>
        <w:snapToGrid w:val="0"/>
        <w:spacing w:line="360" w:lineRule="auto"/>
        <w:outlineLvl w:val="1"/>
        <w:rPr>
          <w:rFonts w:ascii="宋体" w:hAnsi="宋体"/>
          <w:b/>
          <w:sz w:val="24"/>
        </w:rPr>
      </w:pPr>
      <w:bookmarkStart w:id="177" w:name="_Toc3453797"/>
      <w:r>
        <w:rPr>
          <w:rFonts w:ascii="宋体" w:hAnsi="宋体"/>
          <w:b/>
          <w:sz w:val="24"/>
        </w:rPr>
        <w:br w:type="page"/>
      </w:r>
      <w:bookmarkStart w:id="178" w:name="_Toc325726043"/>
      <w:bookmarkStart w:id="179" w:name="_Toc376936774"/>
      <w:bookmarkStart w:id="180" w:name="_Toc14772758"/>
      <w:bookmarkStart w:id="181" w:name="_Toc376936773"/>
      <w:bookmarkStart w:id="182" w:name="_Toc325726042"/>
      <w:r>
        <w:rPr>
          <w:rFonts w:ascii="宋体" w:hAnsi="宋体" w:hint="eastAsia"/>
          <w:b/>
          <w:sz w:val="24"/>
          <w:lang w:val="zh-CN"/>
        </w:rPr>
        <w:lastRenderedPageBreak/>
        <w:t>格式4</w:t>
      </w:r>
      <w:r>
        <w:rPr>
          <w:rFonts w:ascii="宋体" w:hAnsi="宋体" w:hint="eastAsia"/>
          <w:b/>
          <w:sz w:val="24"/>
        </w:rPr>
        <w:t>：法定代表人证明书</w:t>
      </w:r>
      <w:bookmarkEnd w:id="177"/>
      <w:bookmarkEnd w:id="178"/>
      <w:bookmarkEnd w:id="179"/>
      <w:bookmarkEnd w:id="180"/>
    </w:p>
    <w:p w:rsidR="008E3C74" w:rsidRDefault="008E3C74">
      <w:pPr>
        <w:spacing w:line="360" w:lineRule="auto"/>
        <w:ind w:firstLine="723"/>
        <w:jc w:val="center"/>
        <w:rPr>
          <w:rFonts w:ascii="宋体" w:hAnsi="宋体"/>
          <w:b/>
          <w:bCs/>
          <w:sz w:val="24"/>
        </w:rPr>
      </w:pPr>
    </w:p>
    <w:p w:rsidR="008E3C74" w:rsidRDefault="00830F43">
      <w:pPr>
        <w:spacing w:line="360" w:lineRule="auto"/>
        <w:ind w:firstLine="723"/>
        <w:jc w:val="center"/>
        <w:rPr>
          <w:rFonts w:ascii="宋体" w:hAnsi="宋体"/>
          <w:b/>
          <w:bCs/>
          <w:sz w:val="24"/>
        </w:rPr>
      </w:pPr>
      <w:r>
        <w:rPr>
          <w:rFonts w:ascii="宋体" w:hAnsi="宋体" w:hint="eastAsia"/>
          <w:b/>
          <w:bCs/>
          <w:sz w:val="24"/>
        </w:rPr>
        <w:t>法定代表人证明书</w:t>
      </w:r>
    </w:p>
    <w:p w:rsidR="008E3C74" w:rsidRDefault="008E3C74">
      <w:pPr>
        <w:spacing w:line="360" w:lineRule="auto"/>
        <w:rPr>
          <w:rFonts w:ascii="宋体" w:hAnsi="宋体"/>
          <w:b/>
          <w:bCs/>
          <w:sz w:val="24"/>
        </w:rPr>
      </w:pPr>
    </w:p>
    <w:p w:rsidR="008E3C74" w:rsidRDefault="00830F43">
      <w:pPr>
        <w:spacing w:line="360" w:lineRule="auto"/>
        <w:rPr>
          <w:rFonts w:ascii="宋体" w:hAnsi="宋体"/>
          <w:b/>
          <w:bCs/>
          <w:sz w:val="24"/>
        </w:rPr>
      </w:pPr>
      <w:r>
        <w:rPr>
          <w:rFonts w:ascii="宋体" w:hAnsi="宋体" w:hint="eastAsia"/>
          <w:b/>
          <w:bCs/>
          <w:sz w:val="24"/>
        </w:rPr>
        <w:t>致：青海兴拓工程管理咨询有限公司</w:t>
      </w:r>
    </w:p>
    <w:p w:rsidR="008E3C74" w:rsidRDefault="008E3C74">
      <w:pPr>
        <w:autoSpaceDE w:val="0"/>
        <w:autoSpaceDN w:val="0"/>
        <w:adjustRightInd w:val="0"/>
        <w:spacing w:line="360" w:lineRule="auto"/>
        <w:ind w:firstLine="480"/>
        <w:jc w:val="left"/>
        <w:rPr>
          <w:rFonts w:ascii="宋体" w:hAnsi="宋体" w:cs="宋体"/>
          <w:kern w:val="0"/>
          <w:sz w:val="24"/>
        </w:rPr>
      </w:pPr>
    </w:p>
    <w:p w:rsidR="008E3C74" w:rsidRDefault="00830F43">
      <w:pPr>
        <w:spacing w:line="360" w:lineRule="auto"/>
        <w:ind w:firstLine="480"/>
        <w:rPr>
          <w:rFonts w:ascii="宋体" w:hAnsi="宋体"/>
          <w:sz w:val="24"/>
        </w:rPr>
      </w:pPr>
      <w:r>
        <w:rPr>
          <w:rFonts w:ascii="宋体" w:hAnsi="宋体" w:hint="eastAsia"/>
          <w:sz w:val="24"/>
        </w:rPr>
        <w:t>（法定代表人姓名）  现任我单位 职务，为法定代表人，特此证明。</w:t>
      </w:r>
    </w:p>
    <w:p w:rsidR="008E3C74" w:rsidRDefault="008E3C74">
      <w:pPr>
        <w:spacing w:line="360" w:lineRule="auto"/>
        <w:ind w:firstLine="480"/>
        <w:rPr>
          <w:rFonts w:ascii="宋体" w:hAnsi="宋体"/>
          <w:sz w:val="24"/>
        </w:rPr>
      </w:pPr>
    </w:p>
    <w:p w:rsidR="008E3C74" w:rsidRDefault="00830F43">
      <w:pPr>
        <w:spacing w:line="360" w:lineRule="auto"/>
        <w:ind w:firstLine="480"/>
        <w:rPr>
          <w:rFonts w:ascii="宋体" w:hAnsi="宋体"/>
          <w:sz w:val="24"/>
        </w:rPr>
      </w:pPr>
      <w:r>
        <w:rPr>
          <w:rFonts w:ascii="宋体" w:hAnsi="宋体" w:hint="eastAsia"/>
          <w:sz w:val="24"/>
        </w:rPr>
        <w:t>法定代表人基本情况：</w:t>
      </w:r>
    </w:p>
    <w:p w:rsidR="008E3C74" w:rsidRDefault="00830F43">
      <w:pPr>
        <w:spacing w:line="360" w:lineRule="auto"/>
        <w:ind w:firstLine="480"/>
        <w:rPr>
          <w:rFonts w:ascii="宋体" w:hAnsi="宋体"/>
          <w:sz w:val="24"/>
        </w:rPr>
      </w:pPr>
      <w:r>
        <w:rPr>
          <w:rFonts w:ascii="宋体" w:hAnsi="宋体" w:hint="eastAsia"/>
          <w:sz w:val="24"/>
        </w:rPr>
        <w:t xml:space="preserve">性别：      年龄：       民族：     </w:t>
      </w:r>
    </w:p>
    <w:p w:rsidR="008E3C74" w:rsidRDefault="00830F43">
      <w:pPr>
        <w:spacing w:line="360" w:lineRule="auto"/>
        <w:ind w:firstLine="480"/>
        <w:rPr>
          <w:rFonts w:ascii="宋体" w:hAnsi="宋体"/>
          <w:sz w:val="24"/>
        </w:rPr>
      </w:pPr>
      <w:r>
        <w:rPr>
          <w:rFonts w:ascii="宋体" w:hAnsi="宋体" w:hint="eastAsia"/>
          <w:sz w:val="24"/>
        </w:rPr>
        <w:t xml:space="preserve">地址：                 </w:t>
      </w:r>
    </w:p>
    <w:p w:rsidR="008E3C74" w:rsidRDefault="00830F43">
      <w:pPr>
        <w:spacing w:line="360" w:lineRule="auto"/>
        <w:ind w:firstLine="480"/>
        <w:rPr>
          <w:rFonts w:ascii="宋体" w:hAnsi="宋体"/>
          <w:sz w:val="24"/>
        </w:rPr>
      </w:pPr>
      <w:r>
        <w:rPr>
          <w:rFonts w:ascii="宋体" w:hAnsi="宋体" w:hint="eastAsia"/>
          <w:sz w:val="24"/>
        </w:rPr>
        <w:t xml:space="preserve">身份证号码：                 </w:t>
      </w:r>
    </w:p>
    <w:p w:rsidR="008E3C74" w:rsidRDefault="00830F43">
      <w:pPr>
        <w:spacing w:line="360" w:lineRule="auto"/>
        <w:ind w:firstLine="480"/>
        <w:rPr>
          <w:rFonts w:ascii="宋体" w:hAnsi="宋体"/>
          <w:sz w:val="24"/>
        </w:rPr>
      </w:pPr>
      <w:r>
        <w:rPr>
          <w:rFonts w:ascii="宋体" w:hAnsi="宋体" w:hint="eastAsia"/>
          <w:sz w:val="24"/>
        </w:rPr>
        <w:t>附法定代表人第二代身份证双面扫描（或复印）件</w:t>
      </w:r>
    </w:p>
    <w:p w:rsidR="008E3C74" w:rsidRDefault="008E3C74">
      <w:pPr>
        <w:autoSpaceDE w:val="0"/>
        <w:autoSpaceDN w:val="0"/>
        <w:adjustRightInd w:val="0"/>
        <w:spacing w:line="360" w:lineRule="auto"/>
        <w:ind w:firstLine="480"/>
        <w:jc w:val="left"/>
        <w:rPr>
          <w:rFonts w:ascii="宋体" w:hAnsi="宋体" w:cs="宋体"/>
          <w:kern w:val="0"/>
          <w:sz w:val="24"/>
        </w:rPr>
      </w:pPr>
    </w:p>
    <w:p w:rsidR="008E3C74" w:rsidRDefault="008E3C74">
      <w:pPr>
        <w:autoSpaceDE w:val="0"/>
        <w:autoSpaceDN w:val="0"/>
        <w:adjustRightInd w:val="0"/>
        <w:spacing w:line="360" w:lineRule="auto"/>
        <w:ind w:firstLine="480"/>
        <w:jc w:val="left"/>
        <w:rPr>
          <w:rFonts w:ascii="宋体" w:hAnsi="宋体" w:cs="宋体"/>
          <w:kern w:val="0"/>
          <w:sz w:val="24"/>
        </w:rPr>
      </w:pPr>
    </w:p>
    <w:p w:rsidR="008E3C74" w:rsidRDefault="008E3C74">
      <w:pPr>
        <w:autoSpaceDE w:val="0"/>
        <w:autoSpaceDN w:val="0"/>
        <w:adjustRightInd w:val="0"/>
        <w:spacing w:line="360" w:lineRule="auto"/>
        <w:ind w:firstLine="480"/>
        <w:jc w:val="left"/>
        <w:rPr>
          <w:rFonts w:ascii="宋体" w:hAnsi="宋体" w:cs="宋体"/>
          <w:kern w:val="0"/>
          <w:sz w:val="24"/>
        </w:rPr>
      </w:pPr>
    </w:p>
    <w:p w:rsidR="008E3C74" w:rsidRDefault="008E3C74">
      <w:pPr>
        <w:autoSpaceDE w:val="0"/>
        <w:autoSpaceDN w:val="0"/>
        <w:adjustRightInd w:val="0"/>
        <w:spacing w:line="360" w:lineRule="auto"/>
        <w:ind w:firstLine="480"/>
        <w:jc w:val="left"/>
        <w:rPr>
          <w:rFonts w:ascii="宋体" w:hAnsi="宋体" w:cs="宋体"/>
          <w:kern w:val="0"/>
          <w:sz w:val="24"/>
        </w:rPr>
      </w:pPr>
    </w:p>
    <w:p w:rsidR="008E3C74" w:rsidRDefault="008E3C74">
      <w:pPr>
        <w:autoSpaceDE w:val="0"/>
        <w:autoSpaceDN w:val="0"/>
        <w:adjustRightInd w:val="0"/>
        <w:spacing w:line="360" w:lineRule="auto"/>
        <w:ind w:firstLine="480"/>
        <w:jc w:val="left"/>
        <w:rPr>
          <w:rFonts w:ascii="宋体" w:hAnsi="宋体" w:cs="宋体"/>
          <w:kern w:val="0"/>
          <w:sz w:val="24"/>
        </w:rPr>
      </w:pPr>
    </w:p>
    <w:p w:rsidR="008E3C74" w:rsidRDefault="008E3C74">
      <w:pPr>
        <w:autoSpaceDE w:val="0"/>
        <w:autoSpaceDN w:val="0"/>
        <w:adjustRightInd w:val="0"/>
        <w:spacing w:line="360" w:lineRule="auto"/>
        <w:ind w:firstLine="480"/>
        <w:jc w:val="left"/>
        <w:rPr>
          <w:rFonts w:ascii="宋体" w:hAnsi="宋体" w:cs="宋体"/>
          <w:kern w:val="0"/>
          <w:sz w:val="24"/>
        </w:rPr>
      </w:pPr>
    </w:p>
    <w:p w:rsidR="008E3C74" w:rsidRDefault="008E3C74">
      <w:pPr>
        <w:autoSpaceDE w:val="0"/>
        <w:autoSpaceDN w:val="0"/>
        <w:adjustRightInd w:val="0"/>
        <w:spacing w:line="360" w:lineRule="auto"/>
        <w:ind w:firstLine="480"/>
        <w:jc w:val="left"/>
        <w:rPr>
          <w:rFonts w:ascii="宋体" w:hAnsi="宋体" w:cs="宋体"/>
          <w:kern w:val="0"/>
          <w:sz w:val="24"/>
        </w:rPr>
      </w:pPr>
    </w:p>
    <w:p w:rsidR="008E3C74" w:rsidRDefault="008E3C74">
      <w:pPr>
        <w:autoSpaceDE w:val="0"/>
        <w:autoSpaceDN w:val="0"/>
        <w:adjustRightInd w:val="0"/>
        <w:spacing w:line="360" w:lineRule="auto"/>
        <w:ind w:firstLine="480"/>
        <w:jc w:val="left"/>
        <w:rPr>
          <w:rFonts w:ascii="宋体" w:hAnsi="宋体" w:cs="宋体"/>
          <w:kern w:val="0"/>
          <w:sz w:val="24"/>
        </w:rPr>
      </w:pPr>
    </w:p>
    <w:p w:rsidR="008E3C74" w:rsidRDefault="008E3C74">
      <w:pPr>
        <w:autoSpaceDE w:val="0"/>
        <w:autoSpaceDN w:val="0"/>
        <w:adjustRightInd w:val="0"/>
        <w:spacing w:line="360" w:lineRule="auto"/>
        <w:ind w:firstLine="480"/>
        <w:jc w:val="left"/>
        <w:rPr>
          <w:rFonts w:ascii="宋体" w:hAnsi="宋体" w:cs="宋体"/>
          <w:kern w:val="0"/>
          <w:sz w:val="24"/>
        </w:rPr>
      </w:pPr>
    </w:p>
    <w:p w:rsidR="008E3C74" w:rsidRDefault="008E3C74">
      <w:pPr>
        <w:autoSpaceDE w:val="0"/>
        <w:autoSpaceDN w:val="0"/>
        <w:adjustRightInd w:val="0"/>
        <w:spacing w:line="360" w:lineRule="auto"/>
        <w:jc w:val="left"/>
        <w:rPr>
          <w:rFonts w:ascii="宋体" w:hAnsi="宋体" w:cs="宋体"/>
          <w:kern w:val="0"/>
          <w:sz w:val="24"/>
        </w:rPr>
      </w:pPr>
    </w:p>
    <w:p w:rsidR="008E3C74" w:rsidRDefault="00830F43">
      <w:pPr>
        <w:spacing w:line="360" w:lineRule="auto"/>
        <w:ind w:firstLineChars="1700" w:firstLine="4096"/>
        <w:rPr>
          <w:rFonts w:ascii="宋体" w:hAnsi="宋体"/>
          <w:b/>
          <w:sz w:val="24"/>
        </w:rPr>
      </w:pPr>
      <w:r>
        <w:rPr>
          <w:rFonts w:ascii="宋体" w:hAnsi="宋体" w:hint="eastAsia"/>
          <w:b/>
          <w:sz w:val="24"/>
        </w:rPr>
        <w:t>供应商：（公章）</w:t>
      </w:r>
    </w:p>
    <w:p w:rsidR="008E3C74" w:rsidRDefault="00830F43">
      <w:pPr>
        <w:spacing w:line="360" w:lineRule="auto"/>
        <w:ind w:firstLine="482"/>
        <w:jc w:val="center"/>
        <w:rPr>
          <w:rFonts w:ascii="宋体" w:hAnsi="宋体"/>
          <w:b/>
          <w:sz w:val="24"/>
        </w:rPr>
      </w:pPr>
      <w:r>
        <w:rPr>
          <w:rFonts w:ascii="宋体" w:hAnsi="宋体" w:hint="eastAsia"/>
          <w:b/>
          <w:sz w:val="24"/>
        </w:rPr>
        <w:t xml:space="preserve">               年   月   日</w:t>
      </w:r>
    </w:p>
    <w:bookmarkEnd w:id="181"/>
    <w:bookmarkEnd w:id="182"/>
    <w:p w:rsidR="008E3C74" w:rsidRDefault="008E3C74">
      <w:pPr>
        <w:spacing w:line="360" w:lineRule="auto"/>
        <w:rPr>
          <w:rFonts w:ascii="宋体" w:hAnsi="宋体"/>
          <w:b/>
          <w:bCs/>
          <w:sz w:val="24"/>
        </w:rPr>
      </w:pPr>
    </w:p>
    <w:p w:rsidR="008E3C74" w:rsidRDefault="008E3C74">
      <w:pPr>
        <w:spacing w:line="360" w:lineRule="auto"/>
        <w:rPr>
          <w:rFonts w:ascii="宋体" w:hAnsi="宋体"/>
          <w:b/>
          <w:bCs/>
          <w:sz w:val="24"/>
        </w:rPr>
      </w:pPr>
    </w:p>
    <w:p w:rsidR="008E3C74" w:rsidRDefault="00830F43">
      <w:pPr>
        <w:widowControl/>
        <w:snapToGrid w:val="0"/>
        <w:spacing w:line="360" w:lineRule="auto"/>
        <w:outlineLvl w:val="1"/>
        <w:rPr>
          <w:rFonts w:ascii="宋体" w:hAnsi="宋体"/>
          <w:b/>
          <w:sz w:val="24"/>
        </w:rPr>
      </w:pPr>
      <w:bookmarkStart w:id="183" w:name="_Toc324756736"/>
      <w:bookmarkStart w:id="184" w:name="_Toc201287639"/>
      <w:bookmarkStart w:id="185" w:name="_Toc3453798"/>
      <w:r>
        <w:rPr>
          <w:rFonts w:ascii="宋体" w:hAnsi="宋体"/>
          <w:b/>
          <w:sz w:val="24"/>
        </w:rPr>
        <w:br w:type="page"/>
      </w:r>
      <w:bookmarkStart w:id="186" w:name="_Toc14772759"/>
      <w:bookmarkEnd w:id="183"/>
      <w:bookmarkEnd w:id="184"/>
      <w:r>
        <w:rPr>
          <w:rFonts w:ascii="宋体" w:hAnsi="宋体" w:hint="eastAsia"/>
          <w:b/>
          <w:sz w:val="24"/>
          <w:lang w:val="zh-CN"/>
        </w:rPr>
        <w:lastRenderedPageBreak/>
        <w:t>格式5</w:t>
      </w:r>
      <w:r>
        <w:rPr>
          <w:rFonts w:ascii="宋体" w:hAnsi="宋体" w:hint="eastAsia"/>
          <w:b/>
          <w:sz w:val="24"/>
        </w:rPr>
        <w:t>：法定代表人授权书</w:t>
      </w:r>
      <w:bookmarkEnd w:id="185"/>
      <w:bookmarkEnd w:id="186"/>
    </w:p>
    <w:p w:rsidR="008E3C74" w:rsidRDefault="008E3C74">
      <w:pPr>
        <w:spacing w:line="360" w:lineRule="auto"/>
        <w:ind w:firstLineChars="1055" w:firstLine="2542"/>
        <w:rPr>
          <w:rFonts w:ascii="宋体" w:hAnsi="宋体"/>
          <w:b/>
          <w:sz w:val="24"/>
        </w:rPr>
      </w:pPr>
    </w:p>
    <w:p w:rsidR="008E3C74" w:rsidRDefault="00830F43">
      <w:pPr>
        <w:spacing w:line="360" w:lineRule="auto"/>
        <w:jc w:val="center"/>
        <w:rPr>
          <w:rFonts w:ascii="宋体" w:hAnsi="宋体"/>
          <w:b/>
          <w:sz w:val="24"/>
        </w:rPr>
      </w:pPr>
      <w:r>
        <w:rPr>
          <w:rFonts w:ascii="宋体" w:hAnsi="宋体" w:hint="eastAsia"/>
          <w:b/>
          <w:sz w:val="24"/>
        </w:rPr>
        <w:t>法定代表人授权书</w:t>
      </w:r>
    </w:p>
    <w:p w:rsidR="008E3C74" w:rsidRDefault="008E3C74">
      <w:pPr>
        <w:spacing w:line="360" w:lineRule="auto"/>
        <w:ind w:firstLineChars="82" w:firstLine="198"/>
        <w:rPr>
          <w:rFonts w:ascii="宋体" w:hAnsi="宋体"/>
          <w:b/>
          <w:bCs/>
          <w:sz w:val="24"/>
        </w:rPr>
      </w:pPr>
    </w:p>
    <w:p w:rsidR="008E3C74" w:rsidRDefault="00830F43">
      <w:pPr>
        <w:spacing w:line="360" w:lineRule="auto"/>
        <w:ind w:firstLineChars="82" w:firstLine="198"/>
        <w:rPr>
          <w:rFonts w:ascii="宋体" w:hAnsi="宋体"/>
          <w:b/>
          <w:bCs/>
          <w:sz w:val="24"/>
        </w:rPr>
      </w:pPr>
      <w:r>
        <w:rPr>
          <w:rFonts w:ascii="宋体" w:hAnsi="宋体" w:hint="eastAsia"/>
          <w:b/>
          <w:bCs/>
          <w:sz w:val="24"/>
        </w:rPr>
        <w:t>致：青海兴拓工程管理咨询有限公司</w:t>
      </w:r>
    </w:p>
    <w:p w:rsidR="008E3C74" w:rsidRDefault="008E3C74">
      <w:pPr>
        <w:spacing w:line="360" w:lineRule="auto"/>
        <w:ind w:firstLine="480"/>
        <w:rPr>
          <w:rFonts w:ascii="宋体" w:hAnsi="宋体"/>
          <w:sz w:val="24"/>
          <w:u w:val="single"/>
        </w:rPr>
      </w:pPr>
    </w:p>
    <w:p w:rsidR="008E3C74" w:rsidRDefault="00830F43">
      <w:pPr>
        <w:spacing w:line="360" w:lineRule="auto"/>
        <w:ind w:firstLine="480"/>
        <w:rPr>
          <w:rFonts w:ascii="宋体" w:hAnsi="宋体"/>
          <w:sz w:val="24"/>
        </w:rPr>
      </w:pPr>
      <w:r>
        <w:rPr>
          <w:rFonts w:ascii="宋体" w:hAnsi="宋体" w:hint="eastAsia"/>
          <w:sz w:val="24"/>
          <w:u w:val="single"/>
        </w:rPr>
        <w:t xml:space="preserve">  （供应商名称）  </w:t>
      </w:r>
      <w:r>
        <w:rPr>
          <w:rFonts w:ascii="宋体" w:hAnsi="宋体" w:hint="eastAsia"/>
          <w:sz w:val="24"/>
        </w:rPr>
        <w:t>系中华人民共和国合法企业，法定地址。</w:t>
      </w:r>
    </w:p>
    <w:p w:rsidR="008E3C74" w:rsidRDefault="00830F43">
      <w:pPr>
        <w:spacing w:line="360" w:lineRule="auto"/>
        <w:ind w:firstLine="480"/>
        <w:rPr>
          <w:rFonts w:ascii="宋体" w:hAnsi="宋体"/>
          <w:sz w:val="24"/>
        </w:rPr>
      </w:pPr>
      <w:r>
        <w:rPr>
          <w:rFonts w:ascii="宋体" w:hAnsi="宋体" w:hint="eastAsia"/>
          <w:sz w:val="24"/>
          <w:u w:val="single"/>
        </w:rPr>
        <w:t xml:space="preserve">（法定代表人姓名）   </w:t>
      </w:r>
      <w:r>
        <w:rPr>
          <w:rFonts w:ascii="宋体" w:hAnsi="宋体" w:hint="eastAsia"/>
          <w:sz w:val="24"/>
        </w:rPr>
        <w:t>特授权</w:t>
      </w:r>
      <w:r>
        <w:rPr>
          <w:rFonts w:ascii="宋体" w:hAnsi="宋体" w:hint="eastAsia"/>
          <w:sz w:val="24"/>
          <w:u w:val="single"/>
        </w:rPr>
        <w:t xml:space="preserve"> （委托代理人姓名）    </w:t>
      </w:r>
      <w:r>
        <w:rPr>
          <w:rFonts w:ascii="宋体" w:hAnsi="宋体" w:hint="eastAsia"/>
          <w:sz w:val="24"/>
        </w:rPr>
        <w:t>代表我单位全权办理针对项目的磋商、答疑等具体工作，并签署全部有关的文件、资料。</w:t>
      </w:r>
    </w:p>
    <w:p w:rsidR="008E3C74" w:rsidRDefault="00830F43">
      <w:pPr>
        <w:spacing w:line="360" w:lineRule="auto"/>
        <w:ind w:firstLine="480"/>
        <w:rPr>
          <w:rFonts w:ascii="宋体" w:hAnsi="宋体"/>
          <w:sz w:val="24"/>
        </w:rPr>
      </w:pPr>
      <w:r>
        <w:rPr>
          <w:rFonts w:ascii="宋体" w:hAnsi="宋体" w:hint="eastAsia"/>
          <w:sz w:val="24"/>
        </w:rPr>
        <w:t>我单位对被授权人的签名负全部责任。</w:t>
      </w:r>
    </w:p>
    <w:p w:rsidR="008E3C74" w:rsidRDefault="00830F43">
      <w:pPr>
        <w:spacing w:line="360" w:lineRule="auto"/>
        <w:ind w:firstLine="480"/>
        <w:rPr>
          <w:rFonts w:ascii="宋体" w:hAnsi="宋体"/>
          <w:sz w:val="24"/>
        </w:rPr>
      </w:pPr>
      <w:r>
        <w:rPr>
          <w:rFonts w:ascii="宋体" w:hAnsi="宋体" w:hint="eastAsia"/>
          <w:sz w:val="24"/>
        </w:rPr>
        <w:t>在撤销授权的书面通知以前，本授权书一直有效，被授权人签署的所有文件（在授权书有效期内签署的）不因授权的撤销而失效。</w:t>
      </w:r>
    </w:p>
    <w:p w:rsidR="008E3C74" w:rsidRDefault="008E3C74">
      <w:pPr>
        <w:spacing w:line="360" w:lineRule="auto"/>
        <w:ind w:firstLine="480"/>
        <w:rPr>
          <w:rFonts w:ascii="宋体" w:hAnsi="宋体"/>
          <w:sz w:val="24"/>
        </w:rPr>
      </w:pPr>
    </w:p>
    <w:p w:rsidR="008E3C74" w:rsidRDefault="00830F43">
      <w:pPr>
        <w:spacing w:line="360" w:lineRule="auto"/>
        <w:ind w:firstLine="480"/>
        <w:rPr>
          <w:rFonts w:ascii="宋体" w:hAnsi="宋体"/>
          <w:sz w:val="24"/>
        </w:rPr>
      </w:pPr>
      <w:r>
        <w:rPr>
          <w:rFonts w:ascii="宋体" w:hAnsi="宋体" w:hint="eastAsia"/>
          <w:sz w:val="24"/>
        </w:rPr>
        <w:t>授权期限：自 年月日起至 年月日止。</w:t>
      </w:r>
    </w:p>
    <w:p w:rsidR="008E3C74" w:rsidRDefault="00830F43">
      <w:pPr>
        <w:spacing w:line="360" w:lineRule="auto"/>
        <w:ind w:firstLine="480"/>
        <w:rPr>
          <w:rFonts w:ascii="宋体" w:hAnsi="宋体"/>
          <w:sz w:val="24"/>
        </w:rPr>
      </w:pPr>
      <w:r>
        <w:rPr>
          <w:rFonts w:ascii="宋体" w:hAnsi="宋体" w:hint="eastAsia"/>
          <w:sz w:val="24"/>
        </w:rPr>
        <w:t>被授权人联系电话：</w:t>
      </w:r>
    </w:p>
    <w:p w:rsidR="008E3C74" w:rsidRDefault="008E3C74">
      <w:pPr>
        <w:spacing w:line="360" w:lineRule="auto"/>
        <w:ind w:firstLine="480"/>
        <w:rPr>
          <w:rFonts w:ascii="宋体" w:hAnsi="宋体"/>
          <w:sz w:val="24"/>
        </w:rPr>
      </w:pPr>
    </w:p>
    <w:p w:rsidR="008E3C74" w:rsidRDefault="008E3C74">
      <w:pPr>
        <w:spacing w:line="360" w:lineRule="auto"/>
        <w:rPr>
          <w:rFonts w:ascii="宋体" w:hAnsi="宋体"/>
          <w:sz w:val="24"/>
        </w:rPr>
      </w:pPr>
    </w:p>
    <w:p w:rsidR="008E3C74" w:rsidRDefault="00830F43">
      <w:pPr>
        <w:spacing w:line="360" w:lineRule="auto"/>
        <w:ind w:firstLine="480"/>
        <w:rPr>
          <w:rFonts w:ascii="宋体" w:hAnsi="宋体"/>
          <w:sz w:val="24"/>
          <w:u w:val="single"/>
        </w:rPr>
      </w:pPr>
      <w:r>
        <w:rPr>
          <w:rFonts w:ascii="宋体" w:hAnsi="宋体" w:hint="eastAsia"/>
          <w:sz w:val="24"/>
        </w:rPr>
        <w:t>被授权人（委托代理人）签字：   授权人（法定代表人）签字：</w:t>
      </w:r>
    </w:p>
    <w:p w:rsidR="008E3C74" w:rsidRDefault="00830F43">
      <w:pPr>
        <w:spacing w:line="360" w:lineRule="auto"/>
        <w:ind w:firstLine="480"/>
        <w:rPr>
          <w:rFonts w:ascii="宋体" w:hAnsi="宋体"/>
          <w:sz w:val="24"/>
        </w:rPr>
      </w:pPr>
      <w:r>
        <w:rPr>
          <w:rFonts w:ascii="宋体" w:hAnsi="宋体" w:hint="eastAsia"/>
          <w:sz w:val="24"/>
        </w:rPr>
        <w:t>职务：                   职务：</w:t>
      </w:r>
    </w:p>
    <w:p w:rsidR="008E3C74" w:rsidRDefault="00830F43">
      <w:pPr>
        <w:autoSpaceDE w:val="0"/>
        <w:autoSpaceDN w:val="0"/>
        <w:adjustRightInd w:val="0"/>
        <w:spacing w:line="360" w:lineRule="auto"/>
        <w:ind w:firstLine="480"/>
        <w:jc w:val="left"/>
        <w:rPr>
          <w:rFonts w:ascii="宋体" w:hAnsi="宋体" w:cs="宋体"/>
          <w:kern w:val="0"/>
          <w:sz w:val="24"/>
        </w:rPr>
      </w:pPr>
      <w:r>
        <w:rPr>
          <w:rFonts w:ascii="宋体" w:hAnsi="宋体" w:cs="宋体" w:hint="eastAsia"/>
          <w:kern w:val="0"/>
          <w:sz w:val="24"/>
        </w:rPr>
        <w:t>附被授权人第二代身份证双面扫描（或复印）件</w:t>
      </w:r>
    </w:p>
    <w:p w:rsidR="008E3C74" w:rsidRDefault="008E3C74">
      <w:pPr>
        <w:spacing w:line="360" w:lineRule="auto"/>
        <w:ind w:firstLine="480"/>
        <w:jc w:val="center"/>
        <w:rPr>
          <w:rFonts w:ascii="宋体" w:hAnsi="宋体"/>
          <w:sz w:val="24"/>
        </w:rPr>
      </w:pPr>
    </w:p>
    <w:p w:rsidR="008E3C74" w:rsidRDefault="00830F43">
      <w:pPr>
        <w:spacing w:line="360" w:lineRule="auto"/>
        <w:ind w:firstLine="422"/>
        <w:rPr>
          <w:rFonts w:ascii="宋体" w:hAnsi="宋体"/>
          <w:b/>
          <w:color w:val="000000"/>
          <w:sz w:val="24"/>
        </w:rPr>
      </w:pPr>
      <w:r>
        <w:rPr>
          <w:rFonts w:ascii="宋体" w:hAnsi="宋体" w:hint="eastAsia"/>
          <w:b/>
          <w:color w:val="000000"/>
          <w:sz w:val="24"/>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rsidR="008E3C74" w:rsidRDefault="008E3C74">
      <w:pPr>
        <w:spacing w:line="360" w:lineRule="auto"/>
        <w:rPr>
          <w:rFonts w:ascii="宋体" w:hAnsi="宋体"/>
          <w:sz w:val="24"/>
        </w:rPr>
      </w:pPr>
    </w:p>
    <w:p w:rsidR="008E3C74" w:rsidRDefault="00830F43" w:rsidP="003C5FC7">
      <w:pPr>
        <w:spacing w:line="360" w:lineRule="auto"/>
        <w:ind w:firstLineChars="1837" w:firstLine="4426"/>
        <w:rPr>
          <w:rFonts w:ascii="宋体" w:hAnsi="宋体"/>
          <w:b/>
          <w:sz w:val="24"/>
        </w:rPr>
      </w:pPr>
      <w:r>
        <w:rPr>
          <w:rFonts w:ascii="宋体" w:hAnsi="宋体" w:hint="eastAsia"/>
          <w:b/>
          <w:sz w:val="24"/>
        </w:rPr>
        <w:t>供应商：（公章）</w:t>
      </w:r>
    </w:p>
    <w:p w:rsidR="008E3C74" w:rsidRDefault="00830F43">
      <w:pPr>
        <w:spacing w:line="360" w:lineRule="auto"/>
        <w:ind w:firstLineChars="1737" w:firstLine="4185"/>
        <w:rPr>
          <w:rFonts w:ascii="宋体" w:hAnsi="宋体"/>
          <w:b/>
          <w:sz w:val="24"/>
        </w:rPr>
      </w:pPr>
      <w:r>
        <w:rPr>
          <w:rFonts w:ascii="宋体" w:hAnsi="宋体" w:hint="eastAsia"/>
          <w:b/>
          <w:sz w:val="24"/>
        </w:rPr>
        <w:t xml:space="preserve">            年   月  日</w:t>
      </w:r>
    </w:p>
    <w:p w:rsidR="008E3C74" w:rsidRDefault="00830F43">
      <w:pPr>
        <w:widowControl/>
        <w:snapToGrid w:val="0"/>
        <w:spacing w:line="360" w:lineRule="auto"/>
        <w:outlineLvl w:val="1"/>
        <w:rPr>
          <w:rFonts w:ascii="宋体" w:hAnsi="宋体"/>
          <w:b/>
          <w:sz w:val="24"/>
        </w:rPr>
      </w:pPr>
      <w:bookmarkStart w:id="187" w:name="_Toc3453799"/>
      <w:r>
        <w:rPr>
          <w:rFonts w:ascii="宋体" w:hAnsi="宋体"/>
          <w:b/>
          <w:sz w:val="24"/>
        </w:rPr>
        <w:br w:type="page"/>
      </w:r>
      <w:bookmarkStart w:id="188" w:name="_Toc14772760"/>
      <w:r>
        <w:rPr>
          <w:rFonts w:ascii="宋体" w:hAnsi="宋体" w:hint="eastAsia"/>
          <w:b/>
          <w:sz w:val="24"/>
          <w:lang w:val="zh-CN"/>
        </w:rPr>
        <w:lastRenderedPageBreak/>
        <w:t>格式6</w:t>
      </w:r>
      <w:r>
        <w:rPr>
          <w:rFonts w:ascii="宋体" w:hAnsi="宋体" w:hint="eastAsia"/>
          <w:b/>
          <w:sz w:val="24"/>
        </w:rPr>
        <w:t>：供应商承诺函</w:t>
      </w:r>
      <w:bookmarkEnd w:id="187"/>
      <w:bookmarkEnd w:id="188"/>
    </w:p>
    <w:p w:rsidR="008E3C74" w:rsidRDefault="008E3C74">
      <w:pPr>
        <w:spacing w:line="360" w:lineRule="auto"/>
        <w:ind w:firstLine="723"/>
        <w:jc w:val="center"/>
        <w:rPr>
          <w:rFonts w:ascii="宋体" w:hAnsi="宋体"/>
          <w:b/>
          <w:bCs/>
          <w:sz w:val="24"/>
        </w:rPr>
      </w:pPr>
    </w:p>
    <w:p w:rsidR="008E3C74" w:rsidRDefault="00830F43">
      <w:pPr>
        <w:spacing w:line="360" w:lineRule="auto"/>
        <w:jc w:val="center"/>
        <w:rPr>
          <w:rFonts w:ascii="宋体" w:hAnsi="宋体"/>
          <w:b/>
          <w:bCs/>
          <w:sz w:val="24"/>
        </w:rPr>
      </w:pPr>
      <w:r>
        <w:rPr>
          <w:rFonts w:ascii="宋体" w:hAnsi="宋体" w:hint="eastAsia"/>
          <w:b/>
          <w:bCs/>
          <w:sz w:val="24"/>
        </w:rPr>
        <w:t>供应商承诺函</w:t>
      </w:r>
    </w:p>
    <w:p w:rsidR="008E3C74" w:rsidRDefault="008E3C74">
      <w:pPr>
        <w:spacing w:line="360" w:lineRule="auto"/>
        <w:rPr>
          <w:rFonts w:ascii="宋体" w:hAnsi="宋体"/>
          <w:b/>
          <w:bCs/>
          <w:sz w:val="24"/>
        </w:rPr>
      </w:pPr>
    </w:p>
    <w:p w:rsidR="008E3C74" w:rsidRDefault="00830F43">
      <w:pPr>
        <w:spacing w:line="360" w:lineRule="auto"/>
        <w:rPr>
          <w:rFonts w:ascii="宋体" w:hAnsi="宋体"/>
          <w:b/>
          <w:bCs/>
          <w:sz w:val="24"/>
        </w:rPr>
      </w:pPr>
      <w:r>
        <w:rPr>
          <w:rFonts w:ascii="宋体" w:hAnsi="宋体" w:hint="eastAsia"/>
          <w:b/>
          <w:bCs/>
          <w:sz w:val="24"/>
        </w:rPr>
        <w:t>致：青海兴拓工程管理咨询有限公司</w:t>
      </w:r>
    </w:p>
    <w:p w:rsidR="008E3C74" w:rsidRDefault="00830F43">
      <w:pPr>
        <w:spacing w:line="360" w:lineRule="auto"/>
        <w:ind w:firstLine="480"/>
        <w:rPr>
          <w:rFonts w:ascii="宋体" w:hAnsi="宋体"/>
          <w:sz w:val="24"/>
        </w:rPr>
      </w:pPr>
      <w:r>
        <w:rPr>
          <w:rFonts w:ascii="宋体" w:hAnsi="宋体" w:hint="eastAsia"/>
          <w:sz w:val="24"/>
        </w:rPr>
        <w:t>关于贵方2020年  月  日（项目名称、项目编号）采购项目，本签字人愿意参加磋商，提供采购项目服务要求的所有服务，并证实提交的所有资料是准确的和真实的。同时，我代表（供应商名称），在此作如下承诺：</w:t>
      </w:r>
    </w:p>
    <w:p w:rsidR="008E3C74" w:rsidRDefault="00830F43">
      <w:pPr>
        <w:spacing w:line="360" w:lineRule="auto"/>
        <w:ind w:firstLine="480"/>
        <w:rPr>
          <w:rFonts w:ascii="宋体" w:hAnsi="宋体"/>
          <w:sz w:val="24"/>
        </w:rPr>
      </w:pPr>
      <w:r>
        <w:rPr>
          <w:rFonts w:ascii="宋体" w:hAnsi="宋体" w:hint="eastAsia"/>
          <w:sz w:val="24"/>
        </w:rPr>
        <w:t xml:space="preserve">  1、完全理解和接受磋商文件的一切规定和要求；</w:t>
      </w:r>
    </w:p>
    <w:p w:rsidR="008E3C74" w:rsidRDefault="00830F43">
      <w:pPr>
        <w:spacing w:line="360" w:lineRule="auto"/>
        <w:ind w:firstLine="480"/>
        <w:rPr>
          <w:rFonts w:ascii="宋体" w:hAnsi="宋体"/>
          <w:sz w:val="24"/>
        </w:rPr>
      </w:pPr>
      <w:r>
        <w:rPr>
          <w:rFonts w:ascii="宋体" w:hAnsi="宋体" w:hint="eastAsia"/>
          <w:sz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rsidR="008E3C74" w:rsidRDefault="00830F43">
      <w:pPr>
        <w:spacing w:line="360" w:lineRule="auto"/>
        <w:ind w:firstLine="480"/>
        <w:rPr>
          <w:rFonts w:ascii="宋体" w:hAnsi="宋体"/>
          <w:sz w:val="24"/>
        </w:rPr>
      </w:pPr>
      <w:r>
        <w:rPr>
          <w:rFonts w:ascii="宋体" w:hAnsi="宋体" w:hint="eastAsia"/>
          <w:sz w:val="24"/>
        </w:rPr>
        <w:t>3、我方保证甲方在使用该产品或其任何一部分时，不受第三方提出的侵犯专利权、著作权、商标权和工业设计权等知识产权的起诉，若有违犯，愿承担相应的一切责任。</w:t>
      </w:r>
    </w:p>
    <w:p w:rsidR="008E3C74" w:rsidRDefault="00830F43">
      <w:pPr>
        <w:spacing w:line="360" w:lineRule="auto"/>
        <w:ind w:firstLine="480"/>
        <w:rPr>
          <w:rFonts w:ascii="宋体" w:hAnsi="宋体"/>
          <w:sz w:val="24"/>
        </w:rPr>
      </w:pPr>
      <w:r>
        <w:rPr>
          <w:rFonts w:ascii="宋体" w:hAnsi="宋体" w:hint="eastAsia"/>
          <w:sz w:val="24"/>
        </w:rPr>
        <w:t>4、我方承诺，除磋商文件中规定的进口产品外，所投的产品均为国产产品，且均符合国家强制性标准。若有不实，愿承担相应的责任。</w:t>
      </w:r>
    </w:p>
    <w:p w:rsidR="008E3C74" w:rsidRDefault="00830F43">
      <w:pPr>
        <w:spacing w:line="360" w:lineRule="auto"/>
        <w:ind w:firstLine="480"/>
        <w:rPr>
          <w:rFonts w:ascii="宋体" w:hAnsi="宋体"/>
          <w:sz w:val="24"/>
        </w:rPr>
      </w:pPr>
      <w:r>
        <w:rPr>
          <w:rFonts w:ascii="宋体" w:hAnsi="宋体" w:hint="eastAsia"/>
          <w:sz w:val="24"/>
        </w:rPr>
        <w:t xml:space="preserve"> 5、在整个磋商过程中我方若有违规行为，贵方可按磋商文件之规定给予处罚，我方完全接受。</w:t>
      </w:r>
    </w:p>
    <w:p w:rsidR="008E3C74" w:rsidRDefault="00830F43">
      <w:pPr>
        <w:spacing w:line="360" w:lineRule="auto"/>
        <w:ind w:firstLine="480"/>
        <w:rPr>
          <w:rFonts w:ascii="宋体" w:hAnsi="宋体"/>
          <w:sz w:val="24"/>
        </w:rPr>
      </w:pPr>
      <w:r>
        <w:rPr>
          <w:rFonts w:ascii="宋体" w:hAnsi="宋体" w:hint="eastAsia"/>
          <w:sz w:val="24"/>
        </w:rPr>
        <w:t xml:space="preserve"> 6、若成交，本承诺将成为合同不可分割的一部分，与合同具有同等的法律效力。</w:t>
      </w:r>
    </w:p>
    <w:p w:rsidR="008E3C74" w:rsidRDefault="008E3C74">
      <w:pPr>
        <w:spacing w:line="360" w:lineRule="auto"/>
        <w:ind w:firstLine="480"/>
        <w:rPr>
          <w:rFonts w:ascii="宋体" w:hAnsi="宋体"/>
          <w:sz w:val="24"/>
        </w:rPr>
      </w:pPr>
    </w:p>
    <w:p w:rsidR="008E3C74" w:rsidRDefault="008E3C74">
      <w:pPr>
        <w:spacing w:line="360" w:lineRule="auto"/>
        <w:ind w:firstLine="480"/>
        <w:rPr>
          <w:rFonts w:ascii="宋体" w:hAnsi="宋体"/>
          <w:sz w:val="24"/>
        </w:rPr>
      </w:pPr>
    </w:p>
    <w:p w:rsidR="008E3C74" w:rsidRDefault="008E3C74">
      <w:pPr>
        <w:spacing w:line="360" w:lineRule="auto"/>
        <w:ind w:firstLine="480"/>
        <w:rPr>
          <w:rFonts w:ascii="宋体" w:hAnsi="宋体"/>
          <w:sz w:val="24"/>
        </w:rPr>
      </w:pPr>
    </w:p>
    <w:p w:rsidR="008E3C74" w:rsidRDefault="008E3C74">
      <w:pPr>
        <w:spacing w:line="360" w:lineRule="auto"/>
        <w:ind w:firstLine="480"/>
        <w:rPr>
          <w:rFonts w:ascii="宋体" w:hAnsi="宋体"/>
          <w:sz w:val="24"/>
        </w:rPr>
      </w:pPr>
    </w:p>
    <w:p w:rsidR="008E3C74" w:rsidRDefault="00830F43">
      <w:pPr>
        <w:spacing w:line="360" w:lineRule="auto"/>
        <w:ind w:firstLineChars="2037" w:firstLine="4908"/>
        <w:rPr>
          <w:rFonts w:ascii="宋体" w:hAnsi="宋体"/>
          <w:b/>
          <w:sz w:val="24"/>
        </w:rPr>
      </w:pPr>
      <w:r>
        <w:rPr>
          <w:rFonts w:ascii="宋体" w:hAnsi="宋体" w:hint="eastAsia"/>
          <w:b/>
          <w:sz w:val="24"/>
        </w:rPr>
        <w:t>供应商：（公章）</w:t>
      </w:r>
    </w:p>
    <w:p w:rsidR="008E3C74" w:rsidRDefault="00830F43">
      <w:pPr>
        <w:spacing w:line="360" w:lineRule="auto"/>
        <w:ind w:firstLine="482"/>
        <w:jc w:val="center"/>
        <w:rPr>
          <w:rFonts w:ascii="宋体" w:hAnsi="宋体"/>
          <w:b/>
          <w:sz w:val="24"/>
        </w:rPr>
      </w:pPr>
      <w:r>
        <w:rPr>
          <w:rFonts w:ascii="宋体" w:hAnsi="宋体" w:hint="eastAsia"/>
          <w:b/>
          <w:sz w:val="24"/>
        </w:rPr>
        <w:t xml:space="preserve">                    法定代表人或委托代理人：（签字或盖章）</w:t>
      </w:r>
    </w:p>
    <w:p w:rsidR="008E3C74" w:rsidRDefault="00830F43">
      <w:pPr>
        <w:spacing w:line="360" w:lineRule="auto"/>
        <w:ind w:firstLine="482"/>
        <w:jc w:val="center"/>
        <w:rPr>
          <w:rFonts w:ascii="宋体" w:hAnsi="宋体"/>
          <w:b/>
          <w:sz w:val="24"/>
        </w:rPr>
      </w:pPr>
      <w:r>
        <w:rPr>
          <w:rFonts w:ascii="宋体" w:hAnsi="宋体" w:hint="eastAsia"/>
          <w:b/>
          <w:sz w:val="24"/>
        </w:rPr>
        <w:t xml:space="preserve">               年   月  日</w:t>
      </w:r>
    </w:p>
    <w:p w:rsidR="008E3C74" w:rsidRDefault="00830F43">
      <w:pPr>
        <w:widowControl/>
        <w:snapToGrid w:val="0"/>
        <w:spacing w:line="360" w:lineRule="auto"/>
        <w:outlineLvl w:val="1"/>
        <w:rPr>
          <w:rFonts w:ascii="宋体" w:hAnsi="宋体"/>
          <w:b/>
          <w:sz w:val="24"/>
        </w:rPr>
      </w:pPr>
      <w:bookmarkStart w:id="189" w:name="_Toc3453800"/>
      <w:r>
        <w:rPr>
          <w:rFonts w:ascii="宋体" w:hAnsi="宋体"/>
          <w:b/>
          <w:sz w:val="24"/>
        </w:rPr>
        <w:br w:type="page"/>
      </w:r>
      <w:bookmarkStart w:id="190" w:name="_Toc351475542"/>
      <w:bookmarkStart w:id="191" w:name="_Toc365019584"/>
      <w:bookmarkStart w:id="192" w:name="_Toc376936779"/>
      <w:bookmarkStart w:id="193" w:name="_Toc14772761"/>
      <w:r>
        <w:rPr>
          <w:rFonts w:ascii="宋体" w:hAnsi="宋体" w:hint="eastAsia"/>
          <w:b/>
          <w:sz w:val="24"/>
          <w:lang w:val="zh-CN"/>
        </w:rPr>
        <w:lastRenderedPageBreak/>
        <w:t>格式7</w:t>
      </w:r>
      <w:r>
        <w:rPr>
          <w:rFonts w:ascii="宋体" w:hAnsi="宋体" w:hint="eastAsia"/>
          <w:b/>
          <w:sz w:val="24"/>
        </w:rPr>
        <w:t>：供应商诚信承诺书</w:t>
      </w:r>
      <w:bookmarkEnd w:id="189"/>
      <w:bookmarkEnd w:id="190"/>
      <w:bookmarkEnd w:id="191"/>
      <w:bookmarkEnd w:id="192"/>
      <w:bookmarkEnd w:id="193"/>
    </w:p>
    <w:p w:rsidR="008E3C74" w:rsidRDefault="008E3C74">
      <w:pPr>
        <w:widowControl/>
        <w:snapToGrid w:val="0"/>
        <w:spacing w:line="360" w:lineRule="auto"/>
        <w:outlineLvl w:val="1"/>
        <w:rPr>
          <w:rFonts w:ascii="宋体" w:hAnsi="宋体"/>
          <w:b/>
          <w:sz w:val="24"/>
        </w:rPr>
      </w:pPr>
    </w:p>
    <w:p w:rsidR="008E3C74" w:rsidRDefault="00830F43">
      <w:pPr>
        <w:spacing w:line="360" w:lineRule="auto"/>
        <w:jc w:val="center"/>
        <w:rPr>
          <w:rFonts w:ascii="宋体" w:hAnsi="宋体"/>
          <w:b/>
          <w:sz w:val="24"/>
        </w:rPr>
      </w:pPr>
      <w:r>
        <w:rPr>
          <w:rFonts w:ascii="宋体" w:hAnsi="宋体" w:hint="eastAsia"/>
          <w:b/>
          <w:sz w:val="24"/>
        </w:rPr>
        <w:t>供应商诚信承诺书</w:t>
      </w:r>
    </w:p>
    <w:p w:rsidR="008E3C74" w:rsidRDefault="008E3C74">
      <w:pPr>
        <w:spacing w:line="360" w:lineRule="auto"/>
        <w:ind w:firstLineChars="755" w:firstLine="1819"/>
        <w:rPr>
          <w:rFonts w:ascii="宋体" w:hAnsi="宋体"/>
          <w:b/>
          <w:sz w:val="24"/>
        </w:rPr>
      </w:pPr>
    </w:p>
    <w:p w:rsidR="008E3C74" w:rsidRDefault="00830F43" w:rsidP="000B6A68">
      <w:pPr>
        <w:spacing w:afterLines="50" w:line="360" w:lineRule="auto"/>
        <w:rPr>
          <w:rFonts w:ascii="宋体" w:hAnsi="宋体"/>
          <w:b/>
          <w:bCs/>
          <w:sz w:val="24"/>
        </w:rPr>
      </w:pPr>
      <w:r>
        <w:rPr>
          <w:rFonts w:ascii="宋体" w:hAnsi="宋体" w:hint="eastAsia"/>
          <w:b/>
          <w:bCs/>
          <w:sz w:val="24"/>
        </w:rPr>
        <w:t>致：青海兴拓工程管理咨询有限公司</w:t>
      </w:r>
    </w:p>
    <w:p w:rsidR="008E3C74" w:rsidRDefault="00830F43">
      <w:pPr>
        <w:spacing w:line="360" w:lineRule="auto"/>
        <w:ind w:firstLine="480"/>
        <w:rPr>
          <w:rFonts w:ascii="宋体" w:hAnsi="宋体"/>
          <w:sz w:val="24"/>
        </w:rPr>
      </w:pPr>
      <w:r>
        <w:rPr>
          <w:rFonts w:ascii="宋体" w:hAnsi="宋体" w:hint="eastAsia"/>
          <w:sz w:val="24"/>
        </w:rPr>
        <w:t>为了诚实、客观、有序地参与青海省政府采购活动，愿就以下内容作出承诺：</w:t>
      </w:r>
    </w:p>
    <w:p w:rsidR="008E3C74" w:rsidRDefault="00830F43">
      <w:pPr>
        <w:spacing w:line="360" w:lineRule="auto"/>
        <w:ind w:firstLine="480"/>
        <w:rPr>
          <w:rFonts w:ascii="宋体" w:hAnsi="宋体"/>
          <w:sz w:val="24"/>
        </w:rPr>
      </w:pPr>
      <w:r>
        <w:rPr>
          <w:rFonts w:ascii="宋体" w:hAnsi="宋体" w:hint="eastAsia"/>
          <w:sz w:val="24"/>
        </w:rPr>
        <w:t>一、自觉遵守各项法律、法规、规章、制度以及社会公德，维护廉洁环境，与同场竞争的供应商平等参加政府采购活动。</w:t>
      </w:r>
    </w:p>
    <w:p w:rsidR="008E3C74" w:rsidRDefault="00830F43">
      <w:pPr>
        <w:spacing w:line="360" w:lineRule="auto"/>
        <w:ind w:firstLine="480"/>
        <w:rPr>
          <w:rFonts w:ascii="宋体" w:hAnsi="宋体"/>
          <w:sz w:val="24"/>
        </w:rPr>
      </w:pPr>
      <w:r>
        <w:rPr>
          <w:rFonts w:ascii="宋体" w:hAnsi="宋体" w:hint="eastAsia"/>
          <w:sz w:val="24"/>
        </w:rPr>
        <w:t>二、参加青海兴拓工程管理咨询有限公司组织的政府采购活动时，严格按照磋商文件的规定和要求提供所需的相关材料，并对所提供的各类资料的真实性负责，不虚假应标，不虚列业绩。</w:t>
      </w:r>
    </w:p>
    <w:p w:rsidR="008E3C74" w:rsidRDefault="00830F43">
      <w:pPr>
        <w:spacing w:line="360" w:lineRule="auto"/>
        <w:ind w:firstLine="480"/>
        <w:rPr>
          <w:rFonts w:ascii="宋体" w:hAnsi="宋体"/>
          <w:sz w:val="24"/>
        </w:rPr>
      </w:pPr>
      <w:r>
        <w:rPr>
          <w:rFonts w:ascii="宋体" w:hAnsi="宋体" w:hint="eastAsia"/>
          <w:sz w:val="24"/>
        </w:rPr>
        <w:t>三、尊重参与政府采购活动各相关方的合法行为，接受政府采购活动依法形成的意见、结果。</w:t>
      </w:r>
    </w:p>
    <w:p w:rsidR="008E3C74" w:rsidRDefault="00830F43">
      <w:pPr>
        <w:spacing w:line="360" w:lineRule="auto"/>
        <w:ind w:firstLine="480"/>
        <w:rPr>
          <w:rFonts w:ascii="宋体" w:hAnsi="宋体"/>
          <w:sz w:val="24"/>
        </w:rPr>
      </w:pPr>
      <w:r>
        <w:rPr>
          <w:rFonts w:ascii="宋体" w:hAnsi="宋体" w:hint="eastAsia"/>
          <w:sz w:val="24"/>
        </w:rPr>
        <w:t>四、依法参加政府采购活动，不围标、串标，维护市场秩序，不提供“三无”产品、以次充好。</w:t>
      </w:r>
    </w:p>
    <w:p w:rsidR="008E3C74" w:rsidRDefault="00830F43">
      <w:pPr>
        <w:spacing w:line="360" w:lineRule="auto"/>
        <w:ind w:firstLine="480"/>
        <w:rPr>
          <w:rFonts w:ascii="宋体" w:hAnsi="宋体"/>
          <w:sz w:val="24"/>
        </w:rPr>
      </w:pPr>
      <w:r>
        <w:rPr>
          <w:rFonts w:ascii="宋体" w:hAnsi="宋体" w:hint="eastAsia"/>
          <w:sz w:val="24"/>
        </w:rPr>
        <w:t>五、积极推动政府采购活动健康开展，对采购活动有疑问、异议时，按法律规定的程序实名（加盖单位章和法定代表人签名）反映情况，不恶意中伤、无事生非，以和谐、平等的心态参加政府采购活动。</w:t>
      </w:r>
    </w:p>
    <w:p w:rsidR="008E3C74" w:rsidRDefault="00830F43">
      <w:pPr>
        <w:spacing w:line="360" w:lineRule="auto"/>
        <w:ind w:firstLine="480"/>
        <w:rPr>
          <w:rFonts w:ascii="宋体" w:hAnsi="宋体"/>
          <w:sz w:val="24"/>
        </w:rPr>
      </w:pPr>
      <w:r>
        <w:rPr>
          <w:rFonts w:ascii="宋体" w:hAnsi="宋体" w:hint="eastAsia"/>
          <w:sz w:val="24"/>
        </w:rPr>
        <w:t>六、认真履行成交供应商应承担的责任和义务，全面执行采购合同规定的各项内容，保质保量地按时提供采购物品。</w:t>
      </w:r>
    </w:p>
    <w:p w:rsidR="008E3C74" w:rsidRDefault="00830F43">
      <w:pPr>
        <w:spacing w:line="360" w:lineRule="auto"/>
        <w:ind w:firstLine="480"/>
        <w:rPr>
          <w:rFonts w:ascii="宋体" w:hAnsi="宋体"/>
          <w:sz w:val="24"/>
        </w:rPr>
      </w:pPr>
      <w:r>
        <w:rPr>
          <w:rFonts w:ascii="宋体" w:hAnsi="宋体" w:hint="eastAsia"/>
          <w:sz w:val="24"/>
        </w:rPr>
        <w:t>若本企业（单位）发生有悖于上述承诺的行为，愿意接受《中华人民共和国政府采购法》和《中华人民共和国政府采购法实施条例》中对供应商的相关处理。</w:t>
      </w:r>
    </w:p>
    <w:p w:rsidR="008E3C74" w:rsidRDefault="00830F43">
      <w:pPr>
        <w:spacing w:line="360" w:lineRule="auto"/>
        <w:ind w:firstLine="480"/>
        <w:rPr>
          <w:rFonts w:ascii="宋体" w:hAnsi="宋体"/>
          <w:sz w:val="24"/>
        </w:rPr>
      </w:pPr>
      <w:r>
        <w:rPr>
          <w:rFonts w:ascii="宋体" w:hAnsi="宋体" w:hint="eastAsia"/>
          <w:sz w:val="24"/>
        </w:rPr>
        <w:t>本承诺是采购项目磋商响应文件的组成部分。</w:t>
      </w:r>
    </w:p>
    <w:p w:rsidR="008E3C74" w:rsidRDefault="008E3C74" w:rsidP="000B6A68">
      <w:pPr>
        <w:spacing w:beforeLines="100" w:line="360" w:lineRule="auto"/>
        <w:jc w:val="left"/>
        <w:rPr>
          <w:rFonts w:ascii="宋体" w:hAnsi="宋体"/>
          <w:sz w:val="24"/>
        </w:rPr>
      </w:pPr>
    </w:p>
    <w:p w:rsidR="008E3C74" w:rsidRDefault="008E3C74">
      <w:pPr>
        <w:spacing w:line="360" w:lineRule="auto"/>
        <w:ind w:firstLineChars="1550" w:firstLine="3735"/>
        <w:rPr>
          <w:rFonts w:ascii="宋体" w:hAnsi="宋体"/>
          <w:b/>
          <w:sz w:val="24"/>
        </w:rPr>
      </w:pPr>
    </w:p>
    <w:p w:rsidR="008E3C74" w:rsidRDefault="008E3C74">
      <w:pPr>
        <w:spacing w:line="360" w:lineRule="auto"/>
        <w:ind w:firstLineChars="1550" w:firstLine="3735"/>
        <w:rPr>
          <w:rFonts w:ascii="宋体" w:hAnsi="宋体"/>
          <w:b/>
          <w:sz w:val="24"/>
        </w:rPr>
      </w:pPr>
    </w:p>
    <w:p w:rsidR="008E3C74" w:rsidRDefault="00830F43">
      <w:pPr>
        <w:spacing w:line="360" w:lineRule="auto"/>
        <w:ind w:firstLineChars="1582" w:firstLine="3812"/>
        <w:rPr>
          <w:rFonts w:ascii="宋体" w:hAnsi="宋体"/>
          <w:b/>
          <w:sz w:val="24"/>
        </w:rPr>
      </w:pPr>
      <w:r>
        <w:rPr>
          <w:rFonts w:ascii="宋体" w:hAnsi="宋体" w:hint="eastAsia"/>
          <w:b/>
          <w:sz w:val="24"/>
        </w:rPr>
        <w:t>供应商：（公章）</w:t>
      </w:r>
    </w:p>
    <w:p w:rsidR="008E3C74" w:rsidRDefault="00830F43">
      <w:pPr>
        <w:spacing w:line="360" w:lineRule="auto"/>
        <w:ind w:firstLine="482"/>
        <w:jc w:val="center"/>
        <w:rPr>
          <w:rFonts w:ascii="宋体" w:hAnsi="宋体"/>
          <w:b/>
          <w:sz w:val="24"/>
        </w:rPr>
      </w:pPr>
      <w:r>
        <w:rPr>
          <w:rFonts w:ascii="宋体" w:hAnsi="宋体" w:hint="eastAsia"/>
          <w:b/>
          <w:sz w:val="24"/>
        </w:rPr>
        <w:t xml:space="preserve">     法定代表人或委托代理人：（签字或盖章）</w:t>
      </w:r>
    </w:p>
    <w:p w:rsidR="008E3C74" w:rsidRDefault="00830F43">
      <w:pPr>
        <w:spacing w:line="360" w:lineRule="auto"/>
        <w:ind w:firstLine="482"/>
        <w:jc w:val="center"/>
        <w:rPr>
          <w:rFonts w:ascii="宋体" w:hAnsi="宋体"/>
          <w:b/>
          <w:sz w:val="24"/>
        </w:rPr>
      </w:pPr>
      <w:r>
        <w:rPr>
          <w:rFonts w:ascii="宋体" w:hAnsi="宋体" w:hint="eastAsia"/>
          <w:b/>
          <w:sz w:val="24"/>
        </w:rPr>
        <w:t xml:space="preserve">              年   月  日</w:t>
      </w:r>
    </w:p>
    <w:p w:rsidR="008E3C74" w:rsidRDefault="00830F43">
      <w:pPr>
        <w:spacing w:line="360" w:lineRule="auto"/>
        <w:rPr>
          <w:rFonts w:ascii="宋体" w:hAnsi="宋体"/>
          <w:b/>
          <w:sz w:val="24"/>
        </w:rPr>
      </w:pPr>
      <w:bookmarkStart w:id="194" w:name="_Toc3453801"/>
      <w:r>
        <w:rPr>
          <w:rFonts w:ascii="宋体" w:hAnsi="宋体" w:hint="eastAsia"/>
          <w:b/>
          <w:sz w:val="24"/>
          <w:lang w:val="zh-CN"/>
        </w:rPr>
        <w:lastRenderedPageBreak/>
        <w:t>格式8</w:t>
      </w:r>
      <w:r>
        <w:rPr>
          <w:rFonts w:ascii="宋体" w:hAnsi="宋体" w:hint="eastAsia"/>
          <w:b/>
          <w:sz w:val="24"/>
        </w:rPr>
        <w:t>：供应商资格证明文件</w:t>
      </w:r>
      <w:bookmarkEnd w:id="194"/>
    </w:p>
    <w:p w:rsidR="008E3C74" w:rsidRDefault="008E3C74">
      <w:pPr>
        <w:widowControl/>
        <w:snapToGrid w:val="0"/>
        <w:spacing w:line="360" w:lineRule="auto"/>
        <w:outlineLvl w:val="1"/>
        <w:rPr>
          <w:rFonts w:ascii="宋体" w:hAnsi="宋体"/>
          <w:b/>
          <w:sz w:val="24"/>
        </w:rPr>
      </w:pPr>
    </w:p>
    <w:p w:rsidR="008E3C74" w:rsidRDefault="00830F43">
      <w:pPr>
        <w:spacing w:line="360" w:lineRule="auto"/>
        <w:jc w:val="center"/>
        <w:rPr>
          <w:rFonts w:ascii="宋体" w:hAnsi="宋体"/>
          <w:b/>
          <w:sz w:val="24"/>
        </w:rPr>
      </w:pPr>
      <w:bookmarkStart w:id="195" w:name="_Toc491781021"/>
      <w:bookmarkStart w:id="196" w:name="_Toc492284572"/>
      <w:bookmarkStart w:id="197" w:name="_Toc441229743"/>
      <w:bookmarkStart w:id="198" w:name="_Toc444158184"/>
      <w:bookmarkStart w:id="199" w:name="_Toc450574560"/>
      <w:bookmarkStart w:id="200" w:name="_Toc451264359"/>
      <w:bookmarkStart w:id="201" w:name="_Toc451333907"/>
      <w:bookmarkStart w:id="202" w:name="_Toc455574903"/>
      <w:bookmarkStart w:id="203" w:name="_Toc465259557"/>
      <w:bookmarkStart w:id="204" w:name="_Toc469410485"/>
      <w:bookmarkStart w:id="205" w:name="_Toc475526729"/>
      <w:bookmarkStart w:id="206" w:name="_Toc482176311"/>
      <w:bookmarkStart w:id="207" w:name="_Toc490122951"/>
      <w:r>
        <w:rPr>
          <w:rFonts w:ascii="宋体" w:hAnsi="宋体" w:hint="eastAsia"/>
          <w:b/>
          <w:sz w:val="24"/>
        </w:rPr>
        <w:t>供应商资格证明文件</w:t>
      </w:r>
    </w:p>
    <w:p w:rsidR="008E3C74" w:rsidRDefault="008E3C74">
      <w:pPr>
        <w:spacing w:line="360" w:lineRule="auto"/>
        <w:ind w:firstLineChars="855" w:firstLine="2060"/>
        <w:rPr>
          <w:rFonts w:ascii="宋体" w:hAnsi="宋体"/>
          <w:b/>
          <w:sz w:val="24"/>
        </w:rPr>
      </w:pPr>
    </w:p>
    <w:bookmarkEnd w:id="195"/>
    <w:bookmarkEnd w:id="196"/>
    <w:bookmarkEnd w:id="197"/>
    <w:bookmarkEnd w:id="198"/>
    <w:bookmarkEnd w:id="199"/>
    <w:bookmarkEnd w:id="200"/>
    <w:bookmarkEnd w:id="201"/>
    <w:bookmarkEnd w:id="202"/>
    <w:bookmarkEnd w:id="203"/>
    <w:bookmarkEnd w:id="204"/>
    <w:bookmarkEnd w:id="205"/>
    <w:bookmarkEnd w:id="206"/>
    <w:bookmarkEnd w:id="207"/>
    <w:p w:rsidR="008E3C74" w:rsidRDefault="00830F43">
      <w:pPr>
        <w:spacing w:line="360" w:lineRule="auto"/>
        <w:ind w:firstLine="480"/>
        <w:rPr>
          <w:rFonts w:ascii="宋体" w:hAnsi="宋体"/>
          <w:sz w:val="24"/>
        </w:rPr>
      </w:pPr>
      <w:r>
        <w:rPr>
          <w:rFonts w:ascii="宋体" w:hAnsi="宋体" w:hint="eastAsia"/>
          <w:sz w:val="24"/>
        </w:rPr>
        <w:t>资格证明材料包括：提供有效的营业执照、税务登记证、机构代码证或三证（五证）合一统一社会代码证及其他资格证明文件（扫描或复印件）。</w:t>
      </w:r>
    </w:p>
    <w:p w:rsidR="008E3C74" w:rsidRDefault="00830F43">
      <w:pPr>
        <w:spacing w:line="360" w:lineRule="auto"/>
        <w:ind w:firstLine="480"/>
        <w:rPr>
          <w:rFonts w:ascii="宋体" w:hAnsi="宋体"/>
          <w:sz w:val="24"/>
        </w:rPr>
      </w:pPr>
      <w:r>
        <w:rPr>
          <w:rFonts w:ascii="宋体" w:hAnsi="宋体" w:hint="eastAsia"/>
          <w:sz w:val="24"/>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8E3C74" w:rsidRDefault="00830F43">
      <w:pPr>
        <w:spacing w:line="360" w:lineRule="auto"/>
        <w:ind w:firstLine="480"/>
        <w:rPr>
          <w:rFonts w:ascii="宋体" w:hAnsi="宋体"/>
          <w:sz w:val="24"/>
        </w:rPr>
      </w:pPr>
      <w:r>
        <w:rPr>
          <w:rFonts w:ascii="宋体" w:hAnsi="宋体" w:hint="eastAsia"/>
          <w:sz w:val="24"/>
        </w:rPr>
        <w:t>2、根据采购项目内容，提供投标人的相关资质证书、许可证等。</w:t>
      </w: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30F43">
      <w:pPr>
        <w:widowControl/>
        <w:snapToGrid w:val="0"/>
        <w:spacing w:line="360" w:lineRule="auto"/>
        <w:outlineLvl w:val="1"/>
        <w:rPr>
          <w:rFonts w:ascii="宋体" w:hAnsi="宋体"/>
          <w:b/>
          <w:sz w:val="24"/>
        </w:rPr>
      </w:pPr>
      <w:bookmarkStart w:id="208" w:name="_Toc3453802"/>
      <w:r>
        <w:rPr>
          <w:rFonts w:ascii="宋体" w:hAnsi="宋体"/>
          <w:b/>
          <w:sz w:val="24"/>
        </w:rPr>
        <w:br w:type="page"/>
      </w:r>
      <w:bookmarkStart w:id="209" w:name="_Toc14772762"/>
      <w:r>
        <w:rPr>
          <w:rFonts w:ascii="宋体" w:hAnsi="宋体" w:hint="eastAsia"/>
          <w:b/>
          <w:sz w:val="24"/>
          <w:lang w:val="zh-CN"/>
        </w:rPr>
        <w:lastRenderedPageBreak/>
        <w:t>格式9</w:t>
      </w:r>
      <w:r>
        <w:rPr>
          <w:rFonts w:ascii="宋体" w:hAnsi="宋体" w:hint="eastAsia"/>
          <w:b/>
          <w:sz w:val="24"/>
        </w:rPr>
        <w:t>：财务状况、缴纳税收和社会保障资金证明</w:t>
      </w:r>
      <w:bookmarkEnd w:id="208"/>
      <w:bookmarkEnd w:id="209"/>
    </w:p>
    <w:p w:rsidR="008E3C74" w:rsidRDefault="008E3C74">
      <w:pPr>
        <w:autoSpaceDE w:val="0"/>
        <w:autoSpaceDN w:val="0"/>
        <w:adjustRightInd w:val="0"/>
        <w:spacing w:line="360" w:lineRule="auto"/>
        <w:ind w:firstLineChars="250" w:firstLine="602"/>
        <w:jc w:val="center"/>
        <w:rPr>
          <w:rFonts w:ascii="宋体" w:hAnsi="宋体"/>
          <w:b/>
          <w:sz w:val="24"/>
        </w:rPr>
      </w:pPr>
    </w:p>
    <w:p w:rsidR="008E3C74" w:rsidRDefault="00830F43">
      <w:pPr>
        <w:autoSpaceDE w:val="0"/>
        <w:autoSpaceDN w:val="0"/>
        <w:adjustRightInd w:val="0"/>
        <w:spacing w:line="360" w:lineRule="auto"/>
        <w:jc w:val="center"/>
        <w:rPr>
          <w:rFonts w:ascii="宋体" w:hAnsi="宋体"/>
          <w:b/>
          <w:sz w:val="24"/>
        </w:rPr>
      </w:pPr>
      <w:r>
        <w:rPr>
          <w:rFonts w:ascii="宋体" w:hAnsi="宋体" w:hint="eastAsia"/>
          <w:b/>
          <w:sz w:val="24"/>
        </w:rPr>
        <w:t>财务状况、缴纳税收和社会保障资金证明</w:t>
      </w:r>
    </w:p>
    <w:p w:rsidR="008E3C74" w:rsidRDefault="008E3C74">
      <w:pPr>
        <w:autoSpaceDE w:val="0"/>
        <w:autoSpaceDN w:val="0"/>
        <w:adjustRightInd w:val="0"/>
        <w:spacing w:line="360" w:lineRule="auto"/>
        <w:ind w:firstLineChars="250" w:firstLine="602"/>
        <w:rPr>
          <w:rFonts w:ascii="宋体" w:hAnsi="宋体"/>
          <w:b/>
          <w:sz w:val="24"/>
        </w:rPr>
      </w:pPr>
    </w:p>
    <w:p w:rsidR="008E3C74" w:rsidRDefault="00830F43">
      <w:pPr>
        <w:spacing w:line="360" w:lineRule="auto"/>
        <w:ind w:firstLine="480"/>
        <w:rPr>
          <w:rFonts w:ascii="宋体" w:hAnsi="宋体"/>
          <w:sz w:val="24"/>
        </w:rPr>
      </w:pPr>
      <w:r>
        <w:rPr>
          <w:rFonts w:ascii="宋体" w:hAnsi="宋体" w:hint="eastAsia"/>
          <w:sz w:val="24"/>
        </w:rPr>
        <w:t>按照《政府采购法》第22条规定提供以下相关材料：</w:t>
      </w:r>
    </w:p>
    <w:p w:rsidR="008E3C74" w:rsidRDefault="00830F43">
      <w:pPr>
        <w:spacing w:line="360" w:lineRule="auto"/>
        <w:ind w:firstLine="480"/>
        <w:rPr>
          <w:rFonts w:ascii="宋体" w:hAnsi="宋体"/>
          <w:sz w:val="24"/>
        </w:rPr>
      </w:pPr>
      <w:r>
        <w:rPr>
          <w:rFonts w:ascii="宋体" w:hAnsi="宋体" w:hint="eastAsia"/>
          <w:sz w:val="24"/>
        </w:rPr>
        <w:t>1、供应商是法人的，提供2019连续两年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rsidR="008E3C74" w:rsidRDefault="00830F43">
      <w:pPr>
        <w:spacing w:line="360" w:lineRule="auto"/>
        <w:ind w:firstLine="480"/>
        <w:rPr>
          <w:rFonts w:ascii="宋体" w:hAnsi="宋体"/>
          <w:sz w:val="24"/>
        </w:rPr>
      </w:pPr>
      <w:r>
        <w:rPr>
          <w:rFonts w:ascii="宋体" w:hAnsi="宋体" w:hint="eastAsia"/>
          <w:sz w:val="24"/>
        </w:rPr>
        <w:t>2、近</w:t>
      </w:r>
      <w:r w:rsidR="00BC3246">
        <w:rPr>
          <w:rFonts w:ascii="宋体" w:hAnsi="宋体" w:hint="eastAsia"/>
          <w:sz w:val="24"/>
        </w:rPr>
        <w:t>半年</w:t>
      </w:r>
      <w:r>
        <w:rPr>
          <w:rFonts w:ascii="宋体" w:hAnsi="宋体" w:hint="eastAsia"/>
          <w:sz w:val="24"/>
        </w:rPr>
        <w:t>，</w:t>
      </w:r>
      <w:r w:rsidR="00BC3246">
        <w:rPr>
          <w:rFonts w:ascii="宋体" w:hAnsi="宋体" w:hint="eastAsia"/>
          <w:sz w:val="24"/>
        </w:rPr>
        <w:t>任意3</w:t>
      </w:r>
      <w:r>
        <w:rPr>
          <w:rFonts w:ascii="宋体" w:hAnsi="宋体" w:hint="eastAsia"/>
          <w:sz w:val="24"/>
        </w:rPr>
        <w:t>个月依法缴纳税收和社会保障资金记录的证明材料。依法免税或不需要缴纳社会保障资金的供应商，应提供相应文件证明其依法免税或不需要缴纳社会保障资金。</w:t>
      </w:r>
    </w:p>
    <w:p w:rsidR="008E3C74" w:rsidRDefault="008E3C74">
      <w:pPr>
        <w:widowControl/>
        <w:snapToGrid w:val="0"/>
        <w:spacing w:line="360" w:lineRule="auto"/>
        <w:outlineLvl w:val="1"/>
        <w:rPr>
          <w:rFonts w:ascii="宋体" w:hAnsi="宋体"/>
          <w:color w:val="000000"/>
          <w:sz w:val="24"/>
        </w:rPr>
      </w:pPr>
    </w:p>
    <w:p w:rsidR="008E3C74" w:rsidRDefault="008E3C74">
      <w:pPr>
        <w:tabs>
          <w:tab w:val="left" w:pos="168"/>
        </w:tabs>
        <w:adjustRightInd w:val="0"/>
        <w:spacing w:line="360" w:lineRule="auto"/>
        <w:ind w:firstLine="480"/>
        <w:textAlignment w:val="baseline"/>
        <w:rPr>
          <w:rFonts w:ascii="宋体" w:hAnsi="宋体"/>
          <w:color w:val="000000"/>
          <w:sz w:val="24"/>
        </w:rPr>
      </w:pPr>
    </w:p>
    <w:p w:rsidR="008E3C74" w:rsidRDefault="008E3C74">
      <w:pPr>
        <w:tabs>
          <w:tab w:val="left" w:pos="168"/>
        </w:tabs>
        <w:adjustRightInd w:val="0"/>
        <w:spacing w:line="360" w:lineRule="auto"/>
        <w:ind w:firstLine="480"/>
        <w:textAlignment w:val="baseline"/>
        <w:rPr>
          <w:rFonts w:ascii="宋体" w:hAnsi="宋体"/>
          <w:color w:val="000000"/>
          <w:sz w:val="24"/>
        </w:rPr>
      </w:pPr>
    </w:p>
    <w:p w:rsidR="008E3C74" w:rsidRDefault="008E3C74">
      <w:pPr>
        <w:widowControl/>
        <w:snapToGrid w:val="0"/>
        <w:spacing w:line="360" w:lineRule="auto"/>
        <w:outlineLvl w:val="1"/>
        <w:rPr>
          <w:rFonts w:ascii="宋体" w:hAnsi="宋体"/>
          <w:b/>
          <w:sz w:val="24"/>
        </w:rPr>
      </w:pPr>
    </w:p>
    <w:p w:rsidR="008E3C74" w:rsidRDefault="008E3C74">
      <w:pPr>
        <w:spacing w:line="360" w:lineRule="auto"/>
        <w:rPr>
          <w:rFonts w:ascii="宋体" w:hAnsi="宋体"/>
          <w:b/>
          <w:bCs/>
          <w:sz w:val="24"/>
        </w:rPr>
      </w:pPr>
    </w:p>
    <w:p w:rsidR="008E3C74" w:rsidRDefault="00830F43">
      <w:pPr>
        <w:widowControl/>
        <w:snapToGrid w:val="0"/>
        <w:spacing w:line="360" w:lineRule="auto"/>
        <w:outlineLvl w:val="1"/>
        <w:rPr>
          <w:rFonts w:ascii="宋体" w:hAnsi="宋体"/>
          <w:b/>
          <w:sz w:val="24"/>
        </w:rPr>
      </w:pPr>
      <w:bookmarkStart w:id="210" w:name="_Toc3453803"/>
      <w:bookmarkStart w:id="211" w:name="_Toc29145"/>
      <w:r>
        <w:rPr>
          <w:rFonts w:ascii="宋体" w:hAnsi="宋体"/>
          <w:b/>
          <w:sz w:val="24"/>
        </w:rPr>
        <w:br w:type="page"/>
      </w:r>
      <w:bookmarkStart w:id="212" w:name="_Toc14772763"/>
      <w:r>
        <w:rPr>
          <w:rFonts w:ascii="宋体" w:hAnsi="宋体" w:hint="eastAsia"/>
          <w:b/>
          <w:sz w:val="24"/>
          <w:lang w:val="zh-CN"/>
        </w:rPr>
        <w:lastRenderedPageBreak/>
        <w:t>格式10</w:t>
      </w:r>
      <w:r>
        <w:rPr>
          <w:rFonts w:ascii="宋体" w:hAnsi="宋体" w:hint="eastAsia"/>
          <w:b/>
          <w:sz w:val="24"/>
        </w:rPr>
        <w:t>：无重大违法记录声明</w:t>
      </w:r>
      <w:bookmarkEnd w:id="210"/>
      <w:bookmarkEnd w:id="212"/>
    </w:p>
    <w:p w:rsidR="008E3C74" w:rsidRDefault="008E3C74">
      <w:pPr>
        <w:autoSpaceDE w:val="0"/>
        <w:autoSpaceDN w:val="0"/>
        <w:spacing w:line="360" w:lineRule="auto"/>
        <w:jc w:val="center"/>
        <w:rPr>
          <w:rFonts w:ascii="宋体" w:hAnsi="宋体" w:cs="宋体"/>
          <w:b/>
          <w:bCs/>
          <w:color w:val="000000"/>
          <w:kern w:val="0"/>
          <w:sz w:val="28"/>
          <w:szCs w:val="28"/>
          <w:lang w:val="zh-CN"/>
        </w:rPr>
      </w:pPr>
    </w:p>
    <w:p w:rsidR="008E3C74" w:rsidRDefault="00830F43">
      <w:pPr>
        <w:autoSpaceDE w:val="0"/>
        <w:autoSpaceDN w:val="0"/>
        <w:spacing w:line="360" w:lineRule="auto"/>
        <w:jc w:val="center"/>
        <w:rPr>
          <w:rFonts w:ascii="宋体" w:hAnsi="宋体" w:cs="宋体"/>
          <w:b/>
          <w:bCs/>
          <w:color w:val="000000"/>
          <w:kern w:val="0"/>
          <w:sz w:val="36"/>
          <w:szCs w:val="36"/>
          <w:lang w:val="zh-CN"/>
        </w:rPr>
      </w:pPr>
      <w:r>
        <w:rPr>
          <w:rFonts w:ascii="宋体" w:hAnsi="宋体" w:cs="宋体" w:hint="eastAsia"/>
          <w:b/>
          <w:bCs/>
          <w:color w:val="000000"/>
          <w:kern w:val="0"/>
          <w:sz w:val="28"/>
          <w:szCs w:val="28"/>
          <w:lang w:val="zh-CN"/>
        </w:rPr>
        <w:t>无重大违法记录声明</w:t>
      </w:r>
    </w:p>
    <w:p w:rsidR="008E3C74" w:rsidRDefault="008E3C74">
      <w:pPr>
        <w:autoSpaceDE w:val="0"/>
        <w:autoSpaceDN w:val="0"/>
        <w:adjustRightInd w:val="0"/>
        <w:spacing w:line="360" w:lineRule="auto"/>
        <w:jc w:val="left"/>
        <w:rPr>
          <w:rFonts w:ascii="宋体" w:hAnsi="宋体" w:cs="宋体"/>
          <w:b/>
          <w:bCs/>
          <w:color w:val="000000"/>
          <w:sz w:val="28"/>
          <w:szCs w:val="28"/>
        </w:rPr>
      </w:pPr>
    </w:p>
    <w:p w:rsidR="008E3C74" w:rsidRDefault="00830F43">
      <w:pPr>
        <w:spacing w:line="360" w:lineRule="auto"/>
        <w:rPr>
          <w:rFonts w:ascii="宋体" w:hAnsi="宋体"/>
          <w:sz w:val="24"/>
        </w:rPr>
      </w:pPr>
      <w:r>
        <w:rPr>
          <w:rFonts w:ascii="宋体" w:hAnsi="宋体" w:hint="eastAsia"/>
          <w:sz w:val="24"/>
        </w:rPr>
        <w:t>致：采购代理机构</w:t>
      </w:r>
    </w:p>
    <w:p w:rsidR="008E3C74" w:rsidRDefault="00830F43">
      <w:pPr>
        <w:spacing w:line="360" w:lineRule="auto"/>
        <w:ind w:firstLine="480"/>
        <w:rPr>
          <w:rFonts w:ascii="宋体" w:hAnsi="宋体"/>
          <w:sz w:val="24"/>
        </w:rPr>
      </w:pPr>
      <w:r>
        <w:rPr>
          <w:rFonts w:ascii="宋体" w:hAnsi="宋体" w:hint="eastAsia"/>
          <w:sz w:val="24"/>
        </w:rPr>
        <w:t>我单位参加本次政府采购项目活动前三年内，在经营活动中无重大违法活动记录，符合《政府采购法》规定的供应商资格条件。我方对此声明负全部法律责任。</w:t>
      </w:r>
    </w:p>
    <w:p w:rsidR="008E3C74" w:rsidRDefault="00830F43">
      <w:pPr>
        <w:spacing w:line="360" w:lineRule="auto"/>
        <w:ind w:firstLine="480"/>
        <w:rPr>
          <w:rFonts w:ascii="宋体" w:hAnsi="宋体"/>
          <w:sz w:val="24"/>
        </w:rPr>
      </w:pPr>
      <w:r>
        <w:rPr>
          <w:rFonts w:ascii="宋体" w:hAnsi="宋体" w:hint="eastAsia"/>
          <w:sz w:val="24"/>
        </w:rPr>
        <w:t>特此声明。</w:t>
      </w:r>
    </w:p>
    <w:p w:rsidR="008E3C74" w:rsidRDefault="008E3C74">
      <w:pPr>
        <w:spacing w:line="360" w:lineRule="auto"/>
        <w:ind w:firstLine="480"/>
        <w:rPr>
          <w:rFonts w:ascii="宋体" w:hAnsi="宋体"/>
          <w:sz w:val="24"/>
        </w:rPr>
      </w:pPr>
    </w:p>
    <w:p w:rsidR="008E3C74" w:rsidRDefault="00830F43">
      <w:pPr>
        <w:spacing w:line="360" w:lineRule="auto"/>
        <w:ind w:firstLine="480"/>
        <w:rPr>
          <w:rFonts w:ascii="宋体" w:hAnsi="宋体"/>
          <w:sz w:val="24"/>
        </w:rPr>
      </w:pPr>
      <w:r>
        <w:rPr>
          <w:rFonts w:ascii="宋体" w:hAnsi="宋体" w:hint="eastAsia"/>
          <w:sz w:val="24"/>
        </w:rPr>
        <w:t>附“信用中国”网站查询截图。</w:t>
      </w:r>
    </w:p>
    <w:p w:rsidR="008E3C74" w:rsidRDefault="008E3C74">
      <w:pPr>
        <w:autoSpaceDE w:val="0"/>
        <w:autoSpaceDN w:val="0"/>
        <w:adjustRightInd w:val="0"/>
        <w:spacing w:line="360" w:lineRule="auto"/>
        <w:ind w:firstLineChars="250" w:firstLine="600"/>
        <w:jc w:val="left"/>
        <w:rPr>
          <w:rFonts w:ascii="宋体" w:hAnsi="宋体"/>
          <w:sz w:val="24"/>
        </w:rPr>
      </w:pPr>
    </w:p>
    <w:p w:rsidR="008E3C74" w:rsidRDefault="008E3C74">
      <w:pPr>
        <w:autoSpaceDE w:val="0"/>
        <w:autoSpaceDN w:val="0"/>
        <w:adjustRightInd w:val="0"/>
        <w:spacing w:line="360" w:lineRule="auto"/>
        <w:ind w:firstLineChars="250" w:firstLine="600"/>
        <w:jc w:val="left"/>
        <w:rPr>
          <w:rFonts w:ascii="宋体" w:hAnsi="宋体"/>
          <w:sz w:val="24"/>
        </w:rPr>
      </w:pPr>
    </w:p>
    <w:p w:rsidR="008E3C74" w:rsidRDefault="008E3C74">
      <w:pPr>
        <w:autoSpaceDE w:val="0"/>
        <w:autoSpaceDN w:val="0"/>
        <w:adjustRightInd w:val="0"/>
        <w:spacing w:line="360" w:lineRule="auto"/>
        <w:ind w:firstLineChars="250" w:firstLine="600"/>
        <w:jc w:val="left"/>
        <w:rPr>
          <w:rFonts w:ascii="宋体" w:hAnsi="宋体"/>
          <w:sz w:val="24"/>
        </w:rPr>
      </w:pPr>
    </w:p>
    <w:p w:rsidR="008E3C74" w:rsidRDefault="008E3C74">
      <w:pPr>
        <w:autoSpaceDE w:val="0"/>
        <w:autoSpaceDN w:val="0"/>
        <w:adjustRightInd w:val="0"/>
        <w:spacing w:line="360" w:lineRule="auto"/>
        <w:ind w:firstLineChars="250" w:firstLine="600"/>
        <w:jc w:val="left"/>
        <w:rPr>
          <w:rFonts w:ascii="宋体" w:hAnsi="宋体"/>
          <w:sz w:val="24"/>
        </w:rPr>
      </w:pPr>
    </w:p>
    <w:p w:rsidR="008E3C74" w:rsidRDefault="00830F43">
      <w:pPr>
        <w:autoSpaceDE w:val="0"/>
        <w:autoSpaceDN w:val="0"/>
        <w:adjustRightInd w:val="0"/>
        <w:spacing w:line="360" w:lineRule="auto"/>
        <w:ind w:firstLineChars="1700" w:firstLine="4080"/>
        <w:jc w:val="left"/>
        <w:rPr>
          <w:rFonts w:ascii="宋体" w:hAnsi="宋体"/>
          <w:sz w:val="24"/>
        </w:rPr>
      </w:pPr>
      <w:r>
        <w:rPr>
          <w:rFonts w:ascii="宋体" w:hAnsi="宋体" w:hint="eastAsia"/>
          <w:sz w:val="24"/>
        </w:rPr>
        <w:t>供应商：                        （公章）</w:t>
      </w:r>
    </w:p>
    <w:p w:rsidR="008E3C74" w:rsidRDefault="00830F43">
      <w:pPr>
        <w:autoSpaceDE w:val="0"/>
        <w:autoSpaceDN w:val="0"/>
        <w:adjustRightInd w:val="0"/>
        <w:spacing w:line="360" w:lineRule="auto"/>
        <w:ind w:firstLineChars="1450" w:firstLine="3480"/>
        <w:jc w:val="left"/>
        <w:rPr>
          <w:rFonts w:ascii="宋体" w:hAnsi="宋体"/>
          <w:sz w:val="24"/>
        </w:rPr>
      </w:pPr>
      <w:r>
        <w:rPr>
          <w:rFonts w:ascii="宋体" w:hAnsi="宋体" w:hint="eastAsia"/>
          <w:sz w:val="24"/>
        </w:rPr>
        <w:t>法定代表人或委托代理人：        （签字或盖章）</w:t>
      </w:r>
    </w:p>
    <w:p w:rsidR="008E3C74" w:rsidRDefault="00830F43">
      <w:pPr>
        <w:autoSpaceDE w:val="0"/>
        <w:autoSpaceDN w:val="0"/>
        <w:adjustRightInd w:val="0"/>
        <w:spacing w:line="360" w:lineRule="auto"/>
        <w:ind w:firstLineChars="2350" w:firstLine="5640"/>
        <w:jc w:val="left"/>
        <w:rPr>
          <w:rFonts w:ascii="宋体" w:hAnsi="宋体"/>
          <w:sz w:val="24"/>
        </w:rPr>
      </w:pPr>
      <w:r>
        <w:rPr>
          <w:rFonts w:ascii="宋体" w:hAnsi="宋体" w:hint="eastAsia"/>
          <w:sz w:val="24"/>
        </w:rPr>
        <w:t>年    月    日</w:t>
      </w:r>
    </w:p>
    <w:p w:rsidR="008E3C74" w:rsidRDefault="008E3C74">
      <w:pPr>
        <w:widowControl/>
        <w:snapToGrid w:val="0"/>
        <w:spacing w:line="360" w:lineRule="auto"/>
        <w:outlineLvl w:val="1"/>
        <w:rPr>
          <w:rFonts w:ascii="宋体" w:hAnsi="宋体"/>
          <w:b/>
          <w:sz w:val="24"/>
        </w:rPr>
      </w:pPr>
    </w:p>
    <w:p w:rsidR="008E3C74" w:rsidRDefault="00830F43">
      <w:pPr>
        <w:widowControl/>
        <w:snapToGrid w:val="0"/>
        <w:spacing w:line="360" w:lineRule="auto"/>
        <w:outlineLvl w:val="1"/>
        <w:rPr>
          <w:rFonts w:ascii="宋体" w:hAnsi="宋体"/>
          <w:b/>
          <w:sz w:val="24"/>
        </w:rPr>
      </w:pPr>
      <w:r>
        <w:rPr>
          <w:rFonts w:ascii="宋体" w:hAnsi="宋体"/>
          <w:b/>
          <w:sz w:val="24"/>
        </w:rPr>
        <w:br w:type="page"/>
      </w:r>
      <w:bookmarkStart w:id="213" w:name="_Toc3453804"/>
      <w:bookmarkStart w:id="214" w:name="_Toc14772764"/>
      <w:r>
        <w:rPr>
          <w:rFonts w:ascii="宋体" w:hAnsi="宋体" w:hint="eastAsia"/>
          <w:b/>
          <w:sz w:val="24"/>
          <w:lang w:val="zh-CN"/>
        </w:rPr>
        <w:lastRenderedPageBreak/>
        <w:t>格式11</w:t>
      </w:r>
      <w:r>
        <w:rPr>
          <w:rFonts w:ascii="宋体" w:hAnsi="宋体" w:hint="eastAsia"/>
          <w:b/>
          <w:sz w:val="24"/>
        </w:rPr>
        <w:t>：磋商保证金</w:t>
      </w:r>
      <w:bookmarkEnd w:id="213"/>
      <w:bookmarkEnd w:id="214"/>
    </w:p>
    <w:p w:rsidR="008E3C74" w:rsidRDefault="008E3C74">
      <w:pPr>
        <w:widowControl/>
        <w:snapToGrid w:val="0"/>
        <w:spacing w:line="360" w:lineRule="auto"/>
        <w:outlineLvl w:val="1"/>
        <w:rPr>
          <w:rFonts w:ascii="宋体" w:hAnsi="宋体"/>
          <w:b/>
          <w:sz w:val="24"/>
        </w:rPr>
      </w:pPr>
    </w:p>
    <w:p w:rsidR="008E3C74" w:rsidRDefault="00830F43">
      <w:pPr>
        <w:autoSpaceDE w:val="0"/>
        <w:autoSpaceDN w:val="0"/>
        <w:adjustRightInd w:val="0"/>
        <w:spacing w:line="360" w:lineRule="auto"/>
        <w:ind w:firstLineChars="100" w:firstLine="241"/>
        <w:jc w:val="center"/>
        <w:rPr>
          <w:rFonts w:ascii="宋体" w:hAnsi="宋体"/>
          <w:b/>
          <w:sz w:val="24"/>
        </w:rPr>
      </w:pPr>
      <w:r>
        <w:rPr>
          <w:rFonts w:ascii="宋体" w:hAnsi="宋体" w:hint="eastAsia"/>
          <w:b/>
          <w:sz w:val="24"/>
        </w:rPr>
        <w:t>磋商保证金证明</w:t>
      </w:r>
    </w:p>
    <w:p w:rsidR="008E3C74" w:rsidRDefault="008E3C74">
      <w:pPr>
        <w:autoSpaceDE w:val="0"/>
        <w:autoSpaceDN w:val="0"/>
        <w:adjustRightInd w:val="0"/>
        <w:spacing w:line="360" w:lineRule="auto"/>
        <w:ind w:firstLineChars="100" w:firstLine="240"/>
        <w:jc w:val="left"/>
        <w:rPr>
          <w:rFonts w:ascii="宋体" w:hAnsi="宋体"/>
          <w:sz w:val="24"/>
        </w:rPr>
      </w:pPr>
    </w:p>
    <w:p w:rsidR="008E3C74" w:rsidRDefault="00830F43">
      <w:pPr>
        <w:autoSpaceDE w:val="0"/>
        <w:autoSpaceDN w:val="0"/>
        <w:adjustRightInd w:val="0"/>
        <w:spacing w:line="360" w:lineRule="auto"/>
        <w:jc w:val="left"/>
        <w:rPr>
          <w:rFonts w:ascii="宋体" w:hAnsi="宋体"/>
          <w:sz w:val="24"/>
        </w:rPr>
      </w:pPr>
      <w:r>
        <w:rPr>
          <w:rFonts w:ascii="宋体" w:hAnsi="宋体" w:hint="eastAsia"/>
          <w:sz w:val="24"/>
        </w:rPr>
        <w:t>致：采购代理机构</w:t>
      </w:r>
    </w:p>
    <w:p w:rsidR="008E3C74" w:rsidRDefault="00830F43">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我方为（采购项目名称）项目（采购项目编号为：        ）递交保证金人民币       （大写：人民币        元）已于     年    月    日以基本户转账方式汇入你方账户。</w:t>
      </w:r>
    </w:p>
    <w:p w:rsidR="008E3C74" w:rsidRDefault="00830F43">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附件：保证金交款证明复印件（加盖公章）</w:t>
      </w:r>
    </w:p>
    <w:p w:rsidR="008E3C74" w:rsidRDefault="00830F43">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退还保证金时请按以下内容汇入至我方账户（同递交保证金账户）。若因提供内容不全、错误等原因导致该项目保证金未能及时退还或退还过程中发生错误，我方将承担全部责任和损失。</w:t>
      </w:r>
    </w:p>
    <w:p w:rsidR="008E3C74" w:rsidRDefault="00830F43">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户    名：</w:t>
      </w:r>
    </w:p>
    <w:p w:rsidR="008E3C74" w:rsidRDefault="00830F43">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开户银行：</w:t>
      </w:r>
    </w:p>
    <w:p w:rsidR="008E3C74" w:rsidRDefault="00830F43">
      <w:pPr>
        <w:autoSpaceDE w:val="0"/>
        <w:autoSpaceDN w:val="0"/>
        <w:adjustRightInd w:val="0"/>
        <w:spacing w:line="360" w:lineRule="auto"/>
        <w:ind w:firstLineChars="100" w:firstLine="240"/>
        <w:jc w:val="left"/>
        <w:rPr>
          <w:rFonts w:ascii="宋体" w:hAnsi="宋体"/>
          <w:sz w:val="24"/>
        </w:rPr>
      </w:pPr>
      <w:r>
        <w:rPr>
          <w:rFonts w:ascii="宋体" w:hAnsi="宋体" w:hint="eastAsia"/>
          <w:sz w:val="24"/>
        </w:rPr>
        <w:t>开户帐号：</w:t>
      </w:r>
    </w:p>
    <w:p w:rsidR="008E3C74" w:rsidRDefault="008E3C74">
      <w:pPr>
        <w:autoSpaceDE w:val="0"/>
        <w:autoSpaceDN w:val="0"/>
        <w:adjustRightInd w:val="0"/>
        <w:spacing w:line="360" w:lineRule="auto"/>
        <w:ind w:firstLineChars="100" w:firstLine="240"/>
        <w:jc w:val="left"/>
        <w:rPr>
          <w:rFonts w:ascii="宋体" w:hAnsi="宋体"/>
          <w:sz w:val="24"/>
        </w:rPr>
      </w:pPr>
    </w:p>
    <w:p w:rsidR="008E3C74" w:rsidRDefault="008E3C74">
      <w:pPr>
        <w:autoSpaceDE w:val="0"/>
        <w:autoSpaceDN w:val="0"/>
        <w:adjustRightInd w:val="0"/>
        <w:spacing w:line="360" w:lineRule="auto"/>
        <w:ind w:firstLineChars="100" w:firstLine="240"/>
        <w:jc w:val="left"/>
        <w:rPr>
          <w:rFonts w:ascii="宋体" w:hAnsi="宋体"/>
          <w:sz w:val="24"/>
        </w:rPr>
      </w:pPr>
    </w:p>
    <w:p w:rsidR="008E3C74" w:rsidRDefault="008E3C74">
      <w:pPr>
        <w:autoSpaceDE w:val="0"/>
        <w:autoSpaceDN w:val="0"/>
        <w:adjustRightInd w:val="0"/>
        <w:spacing w:line="360" w:lineRule="auto"/>
        <w:ind w:firstLineChars="100" w:firstLine="240"/>
        <w:jc w:val="left"/>
        <w:rPr>
          <w:rFonts w:ascii="宋体" w:hAnsi="宋体"/>
          <w:sz w:val="24"/>
        </w:rPr>
      </w:pPr>
    </w:p>
    <w:p w:rsidR="008E3C74" w:rsidRDefault="00830F43">
      <w:pPr>
        <w:autoSpaceDE w:val="0"/>
        <w:autoSpaceDN w:val="0"/>
        <w:adjustRightInd w:val="0"/>
        <w:spacing w:line="360" w:lineRule="auto"/>
        <w:ind w:firstLineChars="1800" w:firstLine="4320"/>
        <w:jc w:val="left"/>
        <w:rPr>
          <w:rFonts w:ascii="宋体" w:hAnsi="宋体"/>
          <w:sz w:val="24"/>
        </w:rPr>
      </w:pPr>
      <w:r>
        <w:rPr>
          <w:rFonts w:ascii="宋体" w:hAnsi="宋体" w:hint="eastAsia"/>
          <w:sz w:val="24"/>
        </w:rPr>
        <w:t>供应商：                        （公章）</w:t>
      </w:r>
    </w:p>
    <w:p w:rsidR="008E3C74" w:rsidRDefault="00830F43">
      <w:pPr>
        <w:autoSpaceDE w:val="0"/>
        <w:autoSpaceDN w:val="0"/>
        <w:adjustRightInd w:val="0"/>
        <w:spacing w:line="360" w:lineRule="auto"/>
        <w:ind w:firstLineChars="1500" w:firstLine="3600"/>
        <w:jc w:val="left"/>
        <w:rPr>
          <w:rFonts w:ascii="宋体" w:hAnsi="宋体"/>
          <w:sz w:val="24"/>
        </w:rPr>
      </w:pPr>
      <w:r>
        <w:rPr>
          <w:rFonts w:ascii="宋体" w:hAnsi="宋体" w:hint="eastAsia"/>
          <w:sz w:val="24"/>
        </w:rPr>
        <w:t>法定代表人或委托代理人：        （签字或盖章）</w:t>
      </w:r>
    </w:p>
    <w:p w:rsidR="008E3C74" w:rsidRDefault="00830F43">
      <w:pPr>
        <w:autoSpaceDE w:val="0"/>
        <w:autoSpaceDN w:val="0"/>
        <w:adjustRightInd w:val="0"/>
        <w:spacing w:line="360" w:lineRule="auto"/>
        <w:ind w:firstLineChars="2100" w:firstLine="5040"/>
        <w:jc w:val="left"/>
        <w:rPr>
          <w:rFonts w:ascii="宋体" w:hAnsi="宋体"/>
          <w:sz w:val="24"/>
        </w:rPr>
      </w:pPr>
      <w:r>
        <w:rPr>
          <w:rFonts w:ascii="宋体" w:hAnsi="宋体" w:hint="eastAsia"/>
          <w:sz w:val="24"/>
        </w:rPr>
        <w:t>年    月    日</w:t>
      </w:r>
    </w:p>
    <w:p w:rsidR="008E3C74" w:rsidRDefault="008E3C74">
      <w:pPr>
        <w:tabs>
          <w:tab w:val="left" w:pos="168"/>
        </w:tabs>
        <w:adjustRightInd w:val="0"/>
        <w:spacing w:line="360" w:lineRule="auto"/>
        <w:jc w:val="center"/>
        <w:textAlignment w:val="baseline"/>
        <w:rPr>
          <w:rFonts w:ascii="宋体" w:hAnsi="宋体"/>
          <w:bCs/>
          <w:sz w:val="24"/>
        </w:rPr>
      </w:pPr>
    </w:p>
    <w:p w:rsidR="008E3C74" w:rsidRDefault="008E3C74">
      <w:pPr>
        <w:spacing w:line="360" w:lineRule="auto"/>
        <w:rPr>
          <w:rFonts w:ascii="宋体" w:hAnsi="宋体"/>
          <w:sz w:val="24"/>
        </w:rPr>
      </w:pPr>
    </w:p>
    <w:p w:rsidR="008E3C74" w:rsidRDefault="008E3C74">
      <w:pPr>
        <w:spacing w:line="360" w:lineRule="auto"/>
        <w:rPr>
          <w:rFonts w:ascii="宋体" w:hAnsi="宋体"/>
          <w:sz w:val="24"/>
        </w:rPr>
      </w:pPr>
    </w:p>
    <w:p w:rsidR="008E3C74" w:rsidRDefault="008E3C74">
      <w:pPr>
        <w:spacing w:line="360" w:lineRule="auto"/>
        <w:rPr>
          <w:rFonts w:ascii="宋体" w:hAnsi="宋体"/>
          <w:sz w:val="24"/>
        </w:rPr>
      </w:pPr>
    </w:p>
    <w:p w:rsidR="008E3C74" w:rsidRDefault="008E3C74">
      <w:pPr>
        <w:spacing w:line="360" w:lineRule="auto"/>
        <w:rPr>
          <w:rFonts w:ascii="宋体" w:hAnsi="宋体"/>
          <w:sz w:val="24"/>
        </w:rPr>
      </w:pPr>
    </w:p>
    <w:p w:rsidR="008E3C74" w:rsidRDefault="008E3C74">
      <w:pPr>
        <w:spacing w:line="360" w:lineRule="auto"/>
        <w:rPr>
          <w:rFonts w:ascii="宋体" w:hAnsi="宋体"/>
          <w:sz w:val="24"/>
        </w:rPr>
      </w:pPr>
    </w:p>
    <w:p w:rsidR="008E3C74" w:rsidRDefault="008E3C74">
      <w:pPr>
        <w:spacing w:line="360" w:lineRule="auto"/>
        <w:rPr>
          <w:rFonts w:ascii="宋体" w:hAnsi="宋体"/>
          <w:sz w:val="24"/>
        </w:rPr>
      </w:pPr>
    </w:p>
    <w:p w:rsidR="008E3C74" w:rsidRDefault="008E3C74">
      <w:pPr>
        <w:tabs>
          <w:tab w:val="left" w:pos="425"/>
          <w:tab w:val="left" w:pos="709"/>
          <w:tab w:val="left" w:pos="720"/>
        </w:tabs>
        <w:snapToGrid w:val="0"/>
        <w:spacing w:line="360" w:lineRule="auto"/>
        <w:outlineLvl w:val="2"/>
        <w:rPr>
          <w:rFonts w:ascii="宋体" w:hAnsi="宋体"/>
          <w:sz w:val="24"/>
        </w:rPr>
      </w:pPr>
      <w:bookmarkStart w:id="215" w:name="_Toc9909"/>
      <w:bookmarkEnd w:id="211"/>
    </w:p>
    <w:p w:rsidR="008E3C74" w:rsidRDefault="00830F43">
      <w:pPr>
        <w:tabs>
          <w:tab w:val="left" w:pos="425"/>
          <w:tab w:val="left" w:pos="709"/>
          <w:tab w:val="left" w:pos="720"/>
        </w:tabs>
        <w:snapToGrid w:val="0"/>
        <w:spacing w:line="360" w:lineRule="auto"/>
        <w:outlineLvl w:val="2"/>
        <w:rPr>
          <w:rFonts w:ascii="宋体" w:hAnsi="宋体"/>
          <w:b/>
          <w:sz w:val="24"/>
          <w:lang w:val="zh-CN"/>
        </w:rPr>
      </w:pPr>
      <w:r>
        <w:rPr>
          <w:rFonts w:ascii="宋体" w:hAnsi="宋体"/>
          <w:b/>
          <w:sz w:val="24"/>
          <w:lang w:val="zh-CN"/>
        </w:rPr>
        <w:br w:type="page"/>
      </w:r>
      <w:bookmarkStart w:id="216" w:name="_Toc14772765"/>
      <w:r>
        <w:rPr>
          <w:rFonts w:ascii="宋体" w:hAnsi="宋体" w:hint="eastAsia"/>
          <w:b/>
          <w:sz w:val="24"/>
          <w:lang w:val="zh-CN"/>
        </w:rPr>
        <w:lastRenderedPageBreak/>
        <w:t>格式12、磋商响应文件封面</w:t>
      </w:r>
      <w:bookmarkEnd w:id="215"/>
      <w:bookmarkEnd w:id="216"/>
    </w:p>
    <w:p w:rsidR="008E3C74" w:rsidRDefault="00830F43">
      <w:pPr>
        <w:numPr>
          <w:ilvl w:val="0"/>
          <w:numId w:val="5"/>
        </w:numPr>
        <w:tabs>
          <w:tab w:val="left" w:pos="425"/>
          <w:tab w:val="left" w:pos="709"/>
          <w:tab w:val="left" w:pos="720"/>
        </w:tabs>
        <w:snapToGrid w:val="0"/>
        <w:spacing w:line="360" w:lineRule="auto"/>
        <w:outlineLvl w:val="2"/>
        <w:rPr>
          <w:rFonts w:ascii="宋体" w:hAnsi="宋体"/>
          <w:szCs w:val="32"/>
          <w:lang w:val="zh-CN"/>
        </w:rPr>
      </w:pPr>
      <w:bookmarkStart w:id="217" w:name="_Toc17196"/>
      <w:bookmarkStart w:id="218" w:name="_Toc14772766"/>
      <w:r>
        <w:rPr>
          <w:rFonts w:ascii="宋体" w:hAnsi="宋体" w:hint="eastAsia"/>
          <w:b/>
          <w:szCs w:val="32"/>
          <w:lang w:val="zh-CN"/>
        </w:rPr>
        <w:t>磋商响应文件封面(下册)</w:t>
      </w:r>
      <w:bookmarkEnd w:id="217"/>
      <w:bookmarkEnd w:id="218"/>
    </w:p>
    <w:p w:rsidR="008E3C74" w:rsidRDefault="00830F43">
      <w:pPr>
        <w:spacing w:line="360" w:lineRule="auto"/>
        <w:jc w:val="right"/>
        <w:rPr>
          <w:rFonts w:ascii="宋体" w:hAnsi="宋体"/>
          <w:szCs w:val="32"/>
        </w:rPr>
      </w:pPr>
      <w:r>
        <w:rPr>
          <w:rFonts w:ascii="宋体" w:hAnsi="宋体" w:cs="宋体" w:hint="eastAsia"/>
          <w:b/>
          <w:bCs/>
          <w:kern w:val="0"/>
          <w:szCs w:val="32"/>
        </w:rPr>
        <w:t>正本/副本</w:t>
      </w:r>
    </w:p>
    <w:p w:rsidR="008E3C74" w:rsidRDefault="008E3C74">
      <w:pPr>
        <w:spacing w:line="360" w:lineRule="auto"/>
        <w:rPr>
          <w:rFonts w:ascii="宋体" w:hAnsi="宋体"/>
          <w:szCs w:val="32"/>
        </w:rPr>
      </w:pPr>
    </w:p>
    <w:p w:rsidR="008E3C74" w:rsidRDefault="008E3C74">
      <w:pPr>
        <w:spacing w:line="360" w:lineRule="auto"/>
        <w:rPr>
          <w:rFonts w:ascii="宋体" w:hAnsi="宋体"/>
          <w:szCs w:val="32"/>
        </w:rPr>
      </w:pPr>
    </w:p>
    <w:p w:rsidR="008E3C74" w:rsidRDefault="00830F43">
      <w:pPr>
        <w:spacing w:line="360" w:lineRule="auto"/>
        <w:jc w:val="center"/>
        <w:rPr>
          <w:rFonts w:ascii="宋体" w:hAnsi="宋体"/>
          <w:b/>
          <w:szCs w:val="32"/>
        </w:rPr>
      </w:pPr>
      <w:r>
        <w:rPr>
          <w:rFonts w:ascii="宋体" w:hAnsi="宋体" w:hint="eastAsia"/>
          <w:b/>
          <w:szCs w:val="32"/>
        </w:rPr>
        <w:t>青海省政府采购项目</w:t>
      </w:r>
    </w:p>
    <w:p w:rsidR="008E3C74" w:rsidRDefault="008E3C74">
      <w:pPr>
        <w:spacing w:line="360" w:lineRule="auto"/>
        <w:jc w:val="center"/>
        <w:rPr>
          <w:rFonts w:ascii="宋体" w:hAnsi="宋体"/>
          <w:b/>
          <w:szCs w:val="32"/>
        </w:rPr>
      </w:pPr>
    </w:p>
    <w:p w:rsidR="008E3C74" w:rsidRDefault="008E3C74">
      <w:pPr>
        <w:spacing w:line="360" w:lineRule="auto"/>
        <w:jc w:val="center"/>
        <w:rPr>
          <w:rFonts w:ascii="宋体" w:hAnsi="宋体"/>
          <w:b/>
          <w:szCs w:val="32"/>
        </w:rPr>
      </w:pPr>
    </w:p>
    <w:p w:rsidR="008E3C74" w:rsidRDefault="00830F43">
      <w:pPr>
        <w:spacing w:line="360" w:lineRule="auto"/>
        <w:jc w:val="center"/>
        <w:rPr>
          <w:rFonts w:ascii="宋体" w:hAnsi="宋体"/>
          <w:b/>
          <w:szCs w:val="32"/>
        </w:rPr>
      </w:pPr>
      <w:r>
        <w:rPr>
          <w:rFonts w:ascii="宋体" w:hAnsi="宋体" w:hint="eastAsia"/>
          <w:b/>
          <w:szCs w:val="32"/>
        </w:rPr>
        <w:t>磋商响应文件</w:t>
      </w:r>
    </w:p>
    <w:p w:rsidR="008E3C74" w:rsidRDefault="00830F43">
      <w:pPr>
        <w:spacing w:line="360" w:lineRule="auto"/>
        <w:jc w:val="center"/>
        <w:rPr>
          <w:rFonts w:ascii="宋体" w:hAnsi="宋体"/>
          <w:b/>
          <w:bCs/>
          <w:szCs w:val="32"/>
        </w:rPr>
      </w:pPr>
      <w:r>
        <w:rPr>
          <w:rFonts w:ascii="宋体" w:hAnsi="宋体" w:hint="eastAsia"/>
          <w:b/>
          <w:bCs/>
          <w:szCs w:val="32"/>
        </w:rPr>
        <w:t>（下册）</w:t>
      </w:r>
    </w:p>
    <w:p w:rsidR="008E3C74" w:rsidRDefault="008E3C74">
      <w:pPr>
        <w:adjustRightInd w:val="0"/>
        <w:spacing w:line="360" w:lineRule="auto"/>
        <w:textAlignment w:val="baseline"/>
        <w:rPr>
          <w:rFonts w:ascii="宋体" w:hAnsi="宋体"/>
          <w:b/>
          <w:bCs/>
          <w:szCs w:val="32"/>
        </w:rPr>
      </w:pPr>
    </w:p>
    <w:p w:rsidR="008E3C74" w:rsidRDefault="00830F43">
      <w:pPr>
        <w:autoSpaceDE w:val="0"/>
        <w:autoSpaceDN w:val="0"/>
        <w:spacing w:line="360" w:lineRule="auto"/>
        <w:ind w:firstLineChars="300" w:firstLine="964"/>
        <w:rPr>
          <w:rFonts w:ascii="宋体" w:hAnsi="宋体" w:cs="宋体"/>
          <w:b/>
          <w:bCs/>
          <w:color w:val="000000"/>
          <w:kern w:val="0"/>
          <w:szCs w:val="32"/>
        </w:rPr>
      </w:pPr>
      <w:r>
        <w:rPr>
          <w:rFonts w:ascii="宋体" w:hAnsi="宋体" w:cs="宋体" w:hint="eastAsia"/>
          <w:b/>
          <w:bCs/>
          <w:color w:val="000000"/>
          <w:kern w:val="0"/>
          <w:szCs w:val="32"/>
          <w:lang w:val="zh-CN"/>
        </w:rPr>
        <w:t>采购项目编号：</w:t>
      </w:r>
    </w:p>
    <w:p w:rsidR="008E3C74" w:rsidRDefault="00830F43">
      <w:pPr>
        <w:autoSpaceDE w:val="0"/>
        <w:autoSpaceDN w:val="0"/>
        <w:spacing w:line="360" w:lineRule="auto"/>
        <w:ind w:firstLineChars="300" w:firstLine="964"/>
        <w:rPr>
          <w:rFonts w:ascii="宋体" w:hAnsi="宋体" w:cs="宋体"/>
          <w:b/>
          <w:bCs/>
          <w:color w:val="000000"/>
          <w:kern w:val="0"/>
          <w:szCs w:val="32"/>
        </w:rPr>
      </w:pPr>
      <w:r>
        <w:rPr>
          <w:rFonts w:ascii="宋体" w:hAnsi="宋体" w:cs="宋体" w:hint="eastAsia"/>
          <w:b/>
          <w:bCs/>
          <w:color w:val="000000"/>
          <w:kern w:val="0"/>
          <w:szCs w:val="32"/>
          <w:lang w:val="zh-CN"/>
        </w:rPr>
        <w:t>采购项目名称</w:t>
      </w:r>
      <w:r>
        <w:rPr>
          <w:rFonts w:ascii="宋体" w:hAnsi="宋体" w:cs="宋体" w:hint="eastAsia"/>
          <w:b/>
          <w:bCs/>
          <w:color w:val="000000"/>
          <w:kern w:val="0"/>
          <w:szCs w:val="32"/>
        </w:rPr>
        <w:t>：</w:t>
      </w:r>
    </w:p>
    <w:p w:rsidR="008E3C74" w:rsidRDefault="00830F43">
      <w:pPr>
        <w:autoSpaceDE w:val="0"/>
        <w:autoSpaceDN w:val="0"/>
        <w:spacing w:line="360" w:lineRule="auto"/>
        <w:ind w:firstLineChars="300" w:firstLine="964"/>
        <w:rPr>
          <w:rFonts w:ascii="宋体" w:hAnsi="宋体" w:cs="宋体"/>
          <w:b/>
          <w:bCs/>
          <w:color w:val="000000"/>
          <w:kern w:val="0"/>
          <w:szCs w:val="32"/>
          <w:lang w:val="zh-CN"/>
        </w:rPr>
      </w:pPr>
      <w:r>
        <w:rPr>
          <w:rFonts w:ascii="宋体" w:hAnsi="宋体" w:cs="宋体" w:hint="eastAsia"/>
          <w:b/>
          <w:bCs/>
          <w:color w:val="000000"/>
          <w:kern w:val="0"/>
          <w:szCs w:val="32"/>
          <w:lang w:val="zh-CN"/>
        </w:rPr>
        <w:t>投标包号：</w:t>
      </w:r>
    </w:p>
    <w:p w:rsidR="008E3C74" w:rsidRDefault="008E3C74">
      <w:pPr>
        <w:autoSpaceDE w:val="0"/>
        <w:autoSpaceDN w:val="0"/>
        <w:spacing w:line="360" w:lineRule="auto"/>
        <w:ind w:firstLineChars="300" w:firstLine="964"/>
        <w:rPr>
          <w:rFonts w:ascii="宋体" w:hAnsi="宋体" w:cs="宋体"/>
          <w:b/>
          <w:bCs/>
          <w:color w:val="000000"/>
          <w:kern w:val="0"/>
          <w:szCs w:val="32"/>
          <w:lang w:val="zh-CN"/>
        </w:rPr>
      </w:pPr>
    </w:p>
    <w:p w:rsidR="008E3C74" w:rsidRDefault="00830F43">
      <w:pPr>
        <w:autoSpaceDE w:val="0"/>
        <w:autoSpaceDN w:val="0"/>
        <w:spacing w:line="360" w:lineRule="auto"/>
        <w:rPr>
          <w:rFonts w:ascii="宋体" w:hAnsi="宋体" w:cs="宋体"/>
          <w:b/>
          <w:bCs/>
          <w:color w:val="000000"/>
          <w:kern w:val="0"/>
          <w:szCs w:val="32"/>
        </w:rPr>
      </w:pPr>
      <w:r>
        <w:rPr>
          <w:rFonts w:ascii="宋体" w:hAnsi="宋体" w:cs="宋体" w:hint="eastAsia"/>
          <w:b/>
          <w:bCs/>
          <w:color w:val="000000"/>
          <w:kern w:val="0"/>
          <w:szCs w:val="32"/>
          <w:lang w:val="zh-CN"/>
        </w:rPr>
        <w:t>磋商供应商：</w:t>
      </w:r>
      <w:r>
        <w:rPr>
          <w:rFonts w:ascii="宋体" w:hAnsi="宋体" w:cs="宋体" w:hint="eastAsia"/>
          <w:b/>
          <w:bCs/>
          <w:color w:val="000000"/>
          <w:kern w:val="0"/>
          <w:szCs w:val="32"/>
        </w:rPr>
        <w:t>（</w:t>
      </w:r>
      <w:r>
        <w:rPr>
          <w:rFonts w:ascii="宋体" w:hAnsi="宋体" w:cs="宋体" w:hint="eastAsia"/>
          <w:b/>
          <w:bCs/>
          <w:color w:val="000000"/>
          <w:kern w:val="0"/>
          <w:szCs w:val="32"/>
          <w:lang w:val="zh-CN"/>
        </w:rPr>
        <w:t>公章）</w:t>
      </w:r>
    </w:p>
    <w:p w:rsidR="008E3C74" w:rsidRDefault="00830F43">
      <w:pPr>
        <w:autoSpaceDE w:val="0"/>
        <w:autoSpaceDN w:val="0"/>
        <w:spacing w:line="360" w:lineRule="auto"/>
        <w:rPr>
          <w:rFonts w:ascii="宋体" w:hAnsi="宋体" w:cs="宋体"/>
          <w:b/>
          <w:bCs/>
          <w:color w:val="000000"/>
          <w:kern w:val="0"/>
          <w:szCs w:val="32"/>
        </w:rPr>
      </w:pPr>
      <w:r>
        <w:rPr>
          <w:rFonts w:ascii="宋体" w:hAnsi="宋体" w:cs="宋体" w:hint="eastAsia"/>
          <w:b/>
          <w:bCs/>
          <w:color w:val="000000"/>
          <w:kern w:val="0"/>
          <w:szCs w:val="32"/>
          <w:lang w:val="zh-CN"/>
        </w:rPr>
        <w:t>法定代表人或委托代理人：（签字）</w:t>
      </w:r>
    </w:p>
    <w:p w:rsidR="008E3C74" w:rsidRDefault="00830F43">
      <w:pPr>
        <w:autoSpaceDE w:val="0"/>
        <w:autoSpaceDN w:val="0"/>
        <w:spacing w:line="360" w:lineRule="auto"/>
        <w:rPr>
          <w:rFonts w:ascii="宋体" w:hAnsi="宋体" w:cs="宋体"/>
          <w:b/>
          <w:bCs/>
          <w:color w:val="000000"/>
          <w:kern w:val="0"/>
          <w:szCs w:val="32"/>
          <w:lang w:val="zh-CN"/>
        </w:rPr>
      </w:pPr>
      <w:r>
        <w:rPr>
          <w:rFonts w:ascii="宋体" w:hAnsi="宋体" w:cs="宋体" w:hint="eastAsia"/>
          <w:b/>
          <w:bCs/>
          <w:color w:val="000000"/>
          <w:kern w:val="0"/>
          <w:szCs w:val="32"/>
          <w:lang w:val="zh-CN"/>
        </w:rPr>
        <w:t>年月日</w:t>
      </w:r>
    </w:p>
    <w:p w:rsidR="008E3C74" w:rsidRDefault="00830F43">
      <w:pPr>
        <w:tabs>
          <w:tab w:val="left" w:pos="425"/>
          <w:tab w:val="left" w:pos="709"/>
          <w:tab w:val="left" w:pos="720"/>
        </w:tabs>
        <w:snapToGrid w:val="0"/>
        <w:spacing w:line="360" w:lineRule="auto"/>
        <w:ind w:left="709" w:hanging="709"/>
        <w:outlineLvl w:val="2"/>
        <w:rPr>
          <w:rFonts w:ascii="宋体" w:hAnsi="宋体"/>
          <w:b/>
          <w:sz w:val="24"/>
          <w:lang w:val="zh-CN"/>
        </w:rPr>
      </w:pPr>
      <w:r>
        <w:rPr>
          <w:rFonts w:ascii="宋体" w:hAnsi="宋体"/>
          <w:sz w:val="24"/>
        </w:rPr>
        <w:br w:type="page"/>
      </w:r>
      <w:bookmarkStart w:id="219" w:name="_Toc14772767"/>
      <w:bookmarkStart w:id="220" w:name="_Toc23000"/>
      <w:r>
        <w:rPr>
          <w:rFonts w:ascii="宋体" w:hAnsi="宋体" w:hint="eastAsia"/>
          <w:b/>
          <w:sz w:val="24"/>
          <w:lang w:val="zh-CN"/>
        </w:rPr>
        <w:lastRenderedPageBreak/>
        <w:t>格式13、磋商响应文件目录（下册）</w:t>
      </w:r>
      <w:bookmarkEnd w:id="219"/>
      <w:bookmarkEnd w:id="220"/>
    </w:p>
    <w:p w:rsidR="008E3C74" w:rsidRDefault="00830F43">
      <w:pPr>
        <w:numPr>
          <w:ilvl w:val="0"/>
          <w:numId w:val="6"/>
        </w:numPr>
        <w:spacing w:line="360" w:lineRule="auto"/>
        <w:ind w:left="562"/>
        <w:rPr>
          <w:rFonts w:ascii="宋体" w:hAnsi="宋体" w:cs="宋体"/>
          <w:kern w:val="0"/>
          <w:sz w:val="24"/>
          <w:lang w:val="zh-CN"/>
        </w:rPr>
      </w:pPr>
      <w:r>
        <w:rPr>
          <w:rFonts w:ascii="宋体" w:hAnsi="宋体" w:cs="宋体" w:hint="eastAsia"/>
          <w:kern w:val="0"/>
          <w:sz w:val="24"/>
          <w:lang w:val="zh-CN"/>
        </w:rPr>
        <w:t>磋商响应文件封面……………………………………………所在页码</w:t>
      </w:r>
    </w:p>
    <w:p w:rsidR="008E3C74" w:rsidRDefault="00830F43">
      <w:pPr>
        <w:numPr>
          <w:ilvl w:val="0"/>
          <w:numId w:val="6"/>
        </w:numPr>
        <w:spacing w:line="360" w:lineRule="auto"/>
        <w:ind w:left="562"/>
        <w:rPr>
          <w:rFonts w:ascii="宋体" w:hAnsi="宋体" w:cs="宋体"/>
          <w:kern w:val="0"/>
          <w:sz w:val="24"/>
          <w:lang w:val="zh-CN"/>
        </w:rPr>
      </w:pPr>
      <w:r>
        <w:rPr>
          <w:rFonts w:ascii="宋体" w:hAnsi="宋体" w:cs="宋体" w:hint="eastAsia"/>
          <w:kern w:val="0"/>
          <w:sz w:val="24"/>
          <w:lang w:val="zh-CN"/>
        </w:rPr>
        <w:t>磋商响应文件目录……………………………………………所在页码</w:t>
      </w:r>
    </w:p>
    <w:p w:rsidR="008E3C74" w:rsidRDefault="00830F43">
      <w:pPr>
        <w:numPr>
          <w:ilvl w:val="0"/>
          <w:numId w:val="6"/>
        </w:numPr>
        <w:spacing w:line="360" w:lineRule="auto"/>
        <w:ind w:left="562"/>
        <w:rPr>
          <w:rFonts w:ascii="宋体" w:hAnsi="宋体" w:cs="宋体"/>
          <w:kern w:val="0"/>
          <w:sz w:val="24"/>
          <w:lang w:val="zh-CN"/>
        </w:rPr>
      </w:pPr>
      <w:r>
        <w:rPr>
          <w:rFonts w:ascii="宋体" w:hAnsi="宋体" w:cs="宋体" w:hint="eastAsia"/>
          <w:kern w:val="0"/>
          <w:sz w:val="24"/>
          <w:lang w:val="zh-CN"/>
        </w:rPr>
        <w:t>竞争性磋商首次报价表………………………………………所在页码</w:t>
      </w:r>
    </w:p>
    <w:p w:rsidR="008E3C74" w:rsidRDefault="00830F43">
      <w:pPr>
        <w:numPr>
          <w:ilvl w:val="0"/>
          <w:numId w:val="6"/>
        </w:numPr>
        <w:spacing w:line="360" w:lineRule="auto"/>
        <w:ind w:left="562"/>
        <w:rPr>
          <w:rFonts w:ascii="宋体" w:hAnsi="宋体" w:cs="宋体"/>
          <w:kern w:val="0"/>
          <w:sz w:val="24"/>
          <w:lang w:val="zh-CN"/>
        </w:rPr>
      </w:pPr>
      <w:r>
        <w:rPr>
          <w:rFonts w:ascii="宋体" w:hAnsi="宋体" w:cs="宋体" w:hint="eastAsia"/>
          <w:kern w:val="0"/>
          <w:sz w:val="24"/>
          <w:lang w:val="zh-CN"/>
        </w:rPr>
        <w:t>分项报价表……………………………………………………所在页码</w:t>
      </w:r>
    </w:p>
    <w:p w:rsidR="008E3C74" w:rsidRDefault="00830F43">
      <w:pPr>
        <w:numPr>
          <w:ilvl w:val="0"/>
          <w:numId w:val="6"/>
        </w:numPr>
        <w:spacing w:line="360" w:lineRule="auto"/>
        <w:ind w:left="562"/>
        <w:rPr>
          <w:rFonts w:ascii="宋体" w:hAnsi="宋体" w:cs="宋体"/>
          <w:kern w:val="0"/>
          <w:sz w:val="24"/>
          <w:lang w:val="zh-CN"/>
        </w:rPr>
      </w:pPr>
      <w:r>
        <w:rPr>
          <w:rFonts w:ascii="宋体" w:hAnsi="宋体" w:cs="宋体" w:hint="eastAsia"/>
          <w:kern w:val="0"/>
          <w:sz w:val="24"/>
          <w:lang w:val="zh-CN"/>
        </w:rPr>
        <w:t>方案及服务质量保障…………………………………………所在页码</w:t>
      </w:r>
    </w:p>
    <w:p w:rsidR="008E3C74" w:rsidRDefault="00830F43">
      <w:pPr>
        <w:numPr>
          <w:ilvl w:val="0"/>
          <w:numId w:val="6"/>
        </w:numPr>
        <w:spacing w:line="360" w:lineRule="auto"/>
        <w:ind w:left="562"/>
        <w:rPr>
          <w:rFonts w:ascii="宋体" w:hAnsi="宋体" w:cs="宋体"/>
          <w:kern w:val="0"/>
          <w:sz w:val="24"/>
          <w:lang w:val="zh-CN"/>
        </w:rPr>
      </w:pPr>
      <w:r>
        <w:rPr>
          <w:rFonts w:ascii="宋体" w:hAnsi="宋体" w:cs="宋体" w:hint="eastAsia"/>
          <w:kern w:val="0"/>
          <w:sz w:val="24"/>
          <w:lang w:val="zh-CN"/>
        </w:rPr>
        <w:t>服务相关内容…………………………………………………所在页码</w:t>
      </w:r>
    </w:p>
    <w:p w:rsidR="008E3C74" w:rsidRDefault="00830F43">
      <w:pPr>
        <w:numPr>
          <w:ilvl w:val="0"/>
          <w:numId w:val="6"/>
        </w:numPr>
        <w:spacing w:line="360" w:lineRule="auto"/>
        <w:ind w:left="562"/>
        <w:rPr>
          <w:rFonts w:ascii="宋体" w:hAnsi="宋体" w:cs="宋体"/>
          <w:kern w:val="0"/>
          <w:sz w:val="24"/>
          <w:lang w:val="zh-CN"/>
        </w:rPr>
      </w:pPr>
      <w:r>
        <w:rPr>
          <w:rFonts w:ascii="宋体" w:hAnsi="宋体" w:cs="宋体" w:hint="eastAsia"/>
          <w:kern w:val="0"/>
          <w:sz w:val="24"/>
          <w:lang w:val="zh-CN"/>
        </w:rPr>
        <w:t>供应商的类似业绩证明材料…………………………………所在页码</w:t>
      </w:r>
    </w:p>
    <w:p w:rsidR="008E3C74" w:rsidRDefault="00830F43">
      <w:pPr>
        <w:numPr>
          <w:ilvl w:val="0"/>
          <w:numId w:val="6"/>
        </w:numPr>
        <w:spacing w:line="360" w:lineRule="auto"/>
        <w:ind w:left="562"/>
        <w:rPr>
          <w:rFonts w:ascii="宋体" w:hAnsi="宋体" w:cs="宋体"/>
          <w:kern w:val="0"/>
          <w:sz w:val="24"/>
          <w:lang w:val="zh-CN"/>
        </w:rPr>
      </w:pPr>
      <w:r>
        <w:rPr>
          <w:rFonts w:ascii="宋体" w:hAnsi="宋体" w:cs="宋体" w:hint="eastAsia"/>
          <w:kern w:val="0"/>
          <w:sz w:val="24"/>
          <w:lang w:val="zh-CN"/>
        </w:rPr>
        <w:t>服务企业小型、微型企业声明函……………………………所在页码</w:t>
      </w:r>
    </w:p>
    <w:p w:rsidR="008E3C74" w:rsidRDefault="00830F43">
      <w:pPr>
        <w:numPr>
          <w:ilvl w:val="0"/>
          <w:numId w:val="6"/>
        </w:numPr>
        <w:spacing w:line="360" w:lineRule="auto"/>
        <w:ind w:left="562"/>
        <w:rPr>
          <w:rFonts w:ascii="宋体" w:hAnsi="宋体" w:cs="宋体"/>
          <w:kern w:val="0"/>
          <w:sz w:val="24"/>
          <w:lang w:val="zh-CN"/>
        </w:rPr>
      </w:pPr>
      <w:r>
        <w:rPr>
          <w:rFonts w:ascii="宋体" w:hAnsi="宋体" w:cs="宋体" w:hint="eastAsia"/>
          <w:kern w:val="0"/>
          <w:sz w:val="24"/>
          <w:lang w:val="zh-CN"/>
        </w:rPr>
        <w:t>残疾人福利性单位声明函……………………………………所在页码</w:t>
      </w:r>
    </w:p>
    <w:p w:rsidR="008E3C74" w:rsidRDefault="00830F43">
      <w:pPr>
        <w:numPr>
          <w:ilvl w:val="0"/>
          <w:numId w:val="6"/>
        </w:numPr>
        <w:spacing w:line="360" w:lineRule="auto"/>
        <w:ind w:left="562"/>
        <w:rPr>
          <w:rFonts w:ascii="宋体" w:hAnsi="宋体" w:cs="宋体"/>
          <w:kern w:val="0"/>
          <w:sz w:val="24"/>
          <w:lang w:val="zh-CN"/>
        </w:rPr>
      </w:pPr>
      <w:r>
        <w:rPr>
          <w:rFonts w:ascii="宋体" w:hAnsi="宋体" w:cs="宋体" w:hint="eastAsia"/>
          <w:kern w:val="0"/>
          <w:sz w:val="24"/>
          <w:lang w:val="zh-CN"/>
        </w:rPr>
        <w:t>磋商供应商认为在其他方面有必要说明的事项……………所在页码</w:t>
      </w:r>
    </w:p>
    <w:p w:rsidR="008E3C74" w:rsidRDefault="00830F43">
      <w:pPr>
        <w:numPr>
          <w:ilvl w:val="0"/>
          <w:numId w:val="6"/>
        </w:numPr>
        <w:spacing w:line="360" w:lineRule="auto"/>
        <w:ind w:left="562"/>
        <w:rPr>
          <w:rFonts w:ascii="宋体" w:hAnsi="宋体" w:cs="宋体"/>
          <w:kern w:val="0"/>
          <w:sz w:val="24"/>
          <w:lang w:val="zh-CN"/>
        </w:rPr>
      </w:pPr>
      <w:r>
        <w:rPr>
          <w:rFonts w:ascii="宋体" w:hAnsi="宋体" w:cs="宋体" w:hint="eastAsia"/>
          <w:kern w:val="0"/>
          <w:sz w:val="24"/>
          <w:lang w:val="zh-CN"/>
        </w:rPr>
        <w:t>磋商最终报价表………………………………………………所在页码</w:t>
      </w:r>
      <w:r>
        <w:rPr>
          <w:rFonts w:ascii="宋体" w:hAnsi="宋体"/>
          <w:bCs/>
          <w:sz w:val="24"/>
        </w:rPr>
        <w:br w:type="page"/>
      </w:r>
      <w:bookmarkStart w:id="221" w:name="_Toc325726038"/>
      <w:bookmarkStart w:id="222" w:name="_Toc376936769"/>
      <w:bookmarkStart w:id="223" w:name="_Toc3453805"/>
      <w:r>
        <w:rPr>
          <w:rFonts w:ascii="宋体" w:hAnsi="宋体" w:hint="eastAsia"/>
          <w:b/>
          <w:sz w:val="24"/>
          <w:lang w:val="zh-CN"/>
        </w:rPr>
        <w:lastRenderedPageBreak/>
        <w:t>格式14</w:t>
      </w:r>
      <w:r>
        <w:rPr>
          <w:rFonts w:ascii="宋体" w:hAnsi="宋体" w:hint="eastAsia"/>
          <w:b/>
          <w:sz w:val="24"/>
        </w:rPr>
        <w:t>：</w:t>
      </w:r>
      <w:bookmarkEnd w:id="221"/>
      <w:bookmarkEnd w:id="222"/>
      <w:r>
        <w:rPr>
          <w:rFonts w:ascii="宋体" w:hAnsi="宋体" w:hint="eastAsia"/>
          <w:b/>
          <w:sz w:val="24"/>
        </w:rPr>
        <w:t>竞争性磋商首次报价表</w:t>
      </w:r>
      <w:bookmarkEnd w:id="223"/>
    </w:p>
    <w:p w:rsidR="008E3C74" w:rsidRDefault="008E3C74">
      <w:pPr>
        <w:widowControl/>
        <w:snapToGrid w:val="0"/>
        <w:spacing w:line="360" w:lineRule="auto"/>
        <w:jc w:val="center"/>
        <w:outlineLvl w:val="1"/>
        <w:rPr>
          <w:rFonts w:ascii="宋体" w:hAnsi="宋体"/>
          <w:b/>
          <w:sz w:val="24"/>
        </w:rPr>
      </w:pPr>
    </w:p>
    <w:p w:rsidR="008E3C74" w:rsidRDefault="00830F43">
      <w:pPr>
        <w:spacing w:line="360" w:lineRule="auto"/>
        <w:jc w:val="center"/>
        <w:rPr>
          <w:rFonts w:ascii="宋体" w:hAnsi="宋体"/>
          <w:b/>
          <w:sz w:val="24"/>
        </w:rPr>
      </w:pPr>
      <w:r>
        <w:rPr>
          <w:rFonts w:ascii="宋体" w:hAnsi="宋体" w:hint="eastAsia"/>
          <w:b/>
          <w:sz w:val="24"/>
        </w:rPr>
        <w:t>竞争性磋商首次报价表</w:t>
      </w:r>
    </w:p>
    <w:p w:rsidR="008E3C74" w:rsidRDefault="008E3C74">
      <w:pPr>
        <w:spacing w:line="360" w:lineRule="auto"/>
        <w:ind w:firstLineChars="750" w:firstLine="1807"/>
        <w:rPr>
          <w:rFonts w:ascii="宋体" w:hAnsi="宋体"/>
          <w:b/>
          <w:sz w:val="24"/>
        </w:rPr>
      </w:pPr>
    </w:p>
    <w:p w:rsidR="008E3C74" w:rsidRDefault="00830F43">
      <w:pPr>
        <w:spacing w:line="360" w:lineRule="auto"/>
        <w:rPr>
          <w:rFonts w:ascii="宋体" w:hAnsi="宋体"/>
          <w:b/>
          <w:sz w:val="24"/>
        </w:rPr>
      </w:pPr>
      <w:r>
        <w:rPr>
          <w:rFonts w:ascii="宋体" w:hAnsi="宋体" w:hint="eastAsia"/>
          <w:b/>
          <w:sz w:val="24"/>
        </w:rPr>
        <w:t xml:space="preserve">供应商名称：                                       </w:t>
      </w:r>
    </w:p>
    <w:p w:rsidR="008E3C74" w:rsidRDefault="00830F43">
      <w:pPr>
        <w:spacing w:line="360" w:lineRule="auto"/>
        <w:jc w:val="right"/>
        <w:rPr>
          <w:rFonts w:ascii="宋体" w:hAnsi="宋体"/>
          <w:b/>
          <w:sz w:val="24"/>
        </w:rPr>
      </w:pPr>
      <w:r>
        <w:rPr>
          <w:rFonts w:ascii="宋体" w:hAnsi="宋体" w:hint="eastAsia"/>
          <w:sz w:val="24"/>
        </w:rPr>
        <w:t>单位：</w:t>
      </w:r>
      <w:r>
        <w:rPr>
          <w:rFonts w:ascii="宋体" w:hAnsi="宋体" w:hint="eastAsia"/>
          <w:bCs/>
          <w:sz w:val="24"/>
        </w:rPr>
        <w:t>人民币(元)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962"/>
        <w:gridCol w:w="2126"/>
      </w:tblGrid>
      <w:tr w:rsidR="008E3C74">
        <w:trPr>
          <w:cantSplit/>
          <w:trHeight w:val="848"/>
        </w:trPr>
        <w:tc>
          <w:tcPr>
            <w:tcW w:w="1809" w:type="dxa"/>
            <w:vAlign w:val="center"/>
          </w:tcPr>
          <w:p w:rsidR="008E3C74" w:rsidRDefault="00830F43">
            <w:pPr>
              <w:adjustRightInd w:val="0"/>
              <w:spacing w:line="360" w:lineRule="auto"/>
              <w:ind w:firstLine="482"/>
              <w:textAlignment w:val="baseline"/>
              <w:rPr>
                <w:rFonts w:ascii="宋体" w:hAnsi="宋体"/>
                <w:b/>
                <w:sz w:val="24"/>
              </w:rPr>
            </w:pPr>
            <w:r>
              <w:rPr>
                <w:rFonts w:ascii="宋体" w:hAnsi="宋体" w:hint="eastAsia"/>
                <w:b/>
                <w:sz w:val="24"/>
              </w:rPr>
              <w:t>项目名称</w:t>
            </w:r>
          </w:p>
        </w:tc>
        <w:tc>
          <w:tcPr>
            <w:tcW w:w="4962" w:type="dxa"/>
            <w:vAlign w:val="center"/>
          </w:tcPr>
          <w:p w:rsidR="008E3C74" w:rsidRDefault="00830F43">
            <w:pPr>
              <w:adjustRightInd w:val="0"/>
              <w:spacing w:line="360" w:lineRule="auto"/>
              <w:ind w:firstLine="482"/>
              <w:jc w:val="center"/>
              <w:textAlignment w:val="baseline"/>
              <w:rPr>
                <w:rFonts w:ascii="宋体" w:hAnsi="宋体"/>
                <w:b/>
                <w:sz w:val="24"/>
              </w:rPr>
            </w:pPr>
            <w:r>
              <w:rPr>
                <w:rFonts w:ascii="宋体" w:hAnsi="宋体" w:hint="eastAsia"/>
                <w:b/>
                <w:sz w:val="24"/>
              </w:rPr>
              <w:t>竞争性磋商首次报价（元）</w:t>
            </w:r>
          </w:p>
        </w:tc>
        <w:tc>
          <w:tcPr>
            <w:tcW w:w="2126" w:type="dxa"/>
            <w:vAlign w:val="center"/>
          </w:tcPr>
          <w:p w:rsidR="008E3C74" w:rsidRDefault="00830F43">
            <w:pPr>
              <w:adjustRightInd w:val="0"/>
              <w:spacing w:line="360" w:lineRule="auto"/>
              <w:jc w:val="center"/>
              <w:textAlignment w:val="baseline"/>
              <w:rPr>
                <w:rFonts w:ascii="宋体" w:hAnsi="宋体"/>
                <w:b/>
                <w:sz w:val="24"/>
              </w:rPr>
            </w:pPr>
            <w:r>
              <w:rPr>
                <w:rFonts w:ascii="宋体" w:hAnsi="宋体" w:hint="eastAsia"/>
                <w:b/>
                <w:sz w:val="24"/>
              </w:rPr>
              <w:t>服务期限</w:t>
            </w:r>
          </w:p>
        </w:tc>
      </w:tr>
      <w:tr w:rsidR="008E3C74">
        <w:trPr>
          <w:cantSplit/>
          <w:trHeight w:val="691"/>
        </w:trPr>
        <w:tc>
          <w:tcPr>
            <w:tcW w:w="1809" w:type="dxa"/>
            <w:vMerge w:val="restart"/>
            <w:vAlign w:val="center"/>
          </w:tcPr>
          <w:p w:rsidR="008E3C74" w:rsidRDefault="008E3C74">
            <w:pPr>
              <w:adjustRightInd w:val="0"/>
              <w:spacing w:line="360" w:lineRule="auto"/>
              <w:ind w:firstLine="482"/>
              <w:textAlignment w:val="baseline"/>
              <w:rPr>
                <w:rFonts w:ascii="宋体" w:hAnsi="宋体"/>
                <w:b/>
                <w:bCs/>
                <w:sz w:val="24"/>
              </w:rPr>
            </w:pPr>
          </w:p>
        </w:tc>
        <w:tc>
          <w:tcPr>
            <w:tcW w:w="4962" w:type="dxa"/>
            <w:vAlign w:val="center"/>
          </w:tcPr>
          <w:p w:rsidR="008E3C74" w:rsidRDefault="00830F43">
            <w:pPr>
              <w:adjustRightInd w:val="0"/>
              <w:spacing w:line="360" w:lineRule="auto"/>
              <w:textAlignment w:val="baseline"/>
              <w:rPr>
                <w:rFonts w:ascii="宋体" w:hAnsi="宋体"/>
                <w:b/>
                <w:sz w:val="24"/>
              </w:rPr>
            </w:pPr>
            <w:r>
              <w:rPr>
                <w:rFonts w:ascii="宋体" w:hAnsi="宋体" w:hint="eastAsia"/>
                <w:b/>
                <w:sz w:val="24"/>
              </w:rPr>
              <w:t>大写：</w:t>
            </w:r>
          </w:p>
        </w:tc>
        <w:tc>
          <w:tcPr>
            <w:tcW w:w="2126" w:type="dxa"/>
            <w:vMerge w:val="restart"/>
          </w:tcPr>
          <w:p w:rsidR="008E3C74" w:rsidRDefault="008E3C74">
            <w:pPr>
              <w:adjustRightInd w:val="0"/>
              <w:spacing w:line="360" w:lineRule="auto"/>
              <w:textAlignment w:val="baseline"/>
              <w:rPr>
                <w:rFonts w:ascii="宋体" w:hAnsi="宋体"/>
                <w:b/>
                <w:sz w:val="24"/>
              </w:rPr>
            </w:pPr>
          </w:p>
        </w:tc>
      </w:tr>
      <w:tr w:rsidR="008E3C74">
        <w:trPr>
          <w:cantSplit/>
          <w:trHeight w:val="701"/>
        </w:trPr>
        <w:tc>
          <w:tcPr>
            <w:tcW w:w="1809" w:type="dxa"/>
            <w:vMerge/>
            <w:vAlign w:val="center"/>
          </w:tcPr>
          <w:p w:rsidR="008E3C74" w:rsidRDefault="008E3C74">
            <w:pPr>
              <w:adjustRightInd w:val="0"/>
              <w:spacing w:line="360" w:lineRule="auto"/>
              <w:ind w:firstLine="482"/>
              <w:textAlignment w:val="baseline"/>
              <w:rPr>
                <w:rFonts w:ascii="宋体" w:hAnsi="宋体"/>
                <w:b/>
                <w:bCs/>
                <w:sz w:val="24"/>
              </w:rPr>
            </w:pPr>
          </w:p>
        </w:tc>
        <w:tc>
          <w:tcPr>
            <w:tcW w:w="4962" w:type="dxa"/>
            <w:vAlign w:val="center"/>
          </w:tcPr>
          <w:p w:rsidR="008E3C74" w:rsidRDefault="00830F43">
            <w:pPr>
              <w:adjustRightInd w:val="0"/>
              <w:spacing w:line="360" w:lineRule="auto"/>
              <w:textAlignment w:val="baseline"/>
              <w:rPr>
                <w:rFonts w:ascii="宋体" w:hAnsi="宋体"/>
                <w:b/>
                <w:sz w:val="24"/>
              </w:rPr>
            </w:pPr>
            <w:r>
              <w:rPr>
                <w:rFonts w:ascii="宋体" w:hAnsi="宋体" w:hint="eastAsia"/>
                <w:b/>
                <w:sz w:val="24"/>
              </w:rPr>
              <w:t>小写：</w:t>
            </w:r>
          </w:p>
        </w:tc>
        <w:tc>
          <w:tcPr>
            <w:tcW w:w="2126" w:type="dxa"/>
            <w:vMerge/>
          </w:tcPr>
          <w:p w:rsidR="008E3C74" w:rsidRDefault="008E3C74">
            <w:pPr>
              <w:adjustRightInd w:val="0"/>
              <w:spacing w:line="360" w:lineRule="auto"/>
              <w:textAlignment w:val="baseline"/>
              <w:rPr>
                <w:rFonts w:ascii="宋体" w:hAnsi="宋体"/>
                <w:b/>
                <w:sz w:val="24"/>
              </w:rPr>
            </w:pPr>
          </w:p>
        </w:tc>
      </w:tr>
      <w:tr w:rsidR="008E3C74">
        <w:trPr>
          <w:cantSplit/>
          <w:trHeight w:val="1410"/>
        </w:trPr>
        <w:tc>
          <w:tcPr>
            <w:tcW w:w="8897" w:type="dxa"/>
            <w:gridSpan w:val="3"/>
            <w:vAlign w:val="center"/>
          </w:tcPr>
          <w:p w:rsidR="008E3C74" w:rsidRDefault="00830F43">
            <w:pPr>
              <w:adjustRightInd w:val="0"/>
              <w:spacing w:line="360" w:lineRule="auto"/>
              <w:textAlignment w:val="baseline"/>
              <w:rPr>
                <w:rFonts w:ascii="宋体" w:hAnsi="宋体"/>
                <w:b/>
                <w:sz w:val="24"/>
              </w:rPr>
            </w:pPr>
            <w:r>
              <w:rPr>
                <w:rFonts w:ascii="宋体" w:hAnsi="宋体" w:hint="eastAsia"/>
                <w:b/>
                <w:sz w:val="24"/>
              </w:rPr>
              <w:t>其他承诺及需要说明的事项：</w:t>
            </w:r>
          </w:p>
        </w:tc>
      </w:tr>
    </w:tbl>
    <w:p w:rsidR="008E3C74" w:rsidRDefault="00830F43">
      <w:pPr>
        <w:adjustRightInd w:val="0"/>
        <w:spacing w:line="360" w:lineRule="auto"/>
        <w:ind w:firstLineChars="177" w:firstLine="426"/>
        <w:textAlignment w:val="baseline"/>
        <w:rPr>
          <w:rFonts w:ascii="宋体" w:hAnsi="宋体"/>
          <w:sz w:val="24"/>
        </w:rPr>
      </w:pPr>
      <w:r>
        <w:rPr>
          <w:rFonts w:ascii="宋体" w:hAnsi="宋体" w:hint="eastAsia"/>
          <w:b/>
          <w:sz w:val="24"/>
        </w:rPr>
        <w:t>注：</w:t>
      </w:r>
      <w:r>
        <w:rPr>
          <w:rFonts w:ascii="宋体" w:hAnsi="宋体" w:hint="eastAsia"/>
          <w:sz w:val="24"/>
        </w:rPr>
        <w:t>1、填写此表时不得改变表格形式。</w:t>
      </w:r>
    </w:p>
    <w:p w:rsidR="008E3C74" w:rsidRDefault="00830F43" w:rsidP="003C5FC7">
      <w:pPr>
        <w:adjustRightInd w:val="0"/>
        <w:spacing w:line="360" w:lineRule="auto"/>
        <w:ind w:firstLineChars="377" w:firstLine="905"/>
        <w:textAlignment w:val="baseline"/>
        <w:rPr>
          <w:rFonts w:ascii="宋体" w:hAnsi="宋体"/>
          <w:sz w:val="24"/>
        </w:rPr>
      </w:pPr>
      <w:r>
        <w:rPr>
          <w:rFonts w:ascii="宋体" w:hAnsi="宋体" w:hint="eastAsia"/>
          <w:sz w:val="24"/>
        </w:rPr>
        <w:t>2、磋商报价为总报价。必须包括开展该项目的一切费用。</w:t>
      </w:r>
    </w:p>
    <w:p w:rsidR="008E3C74" w:rsidRDefault="00830F43" w:rsidP="003C5FC7">
      <w:pPr>
        <w:adjustRightInd w:val="0"/>
        <w:spacing w:line="360" w:lineRule="auto"/>
        <w:ind w:firstLineChars="377" w:firstLine="905"/>
        <w:textAlignment w:val="baseline"/>
        <w:rPr>
          <w:rFonts w:ascii="宋体" w:hAnsi="宋体"/>
          <w:sz w:val="24"/>
        </w:rPr>
      </w:pPr>
      <w:r>
        <w:rPr>
          <w:rFonts w:ascii="宋体" w:hAnsi="宋体" w:hint="eastAsia"/>
          <w:sz w:val="24"/>
        </w:rPr>
        <w:t>3、“服务日期”是指具体的服务期。</w:t>
      </w:r>
    </w:p>
    <w:p w:rsidR="008E3C74" w:rsidRDefault="008E3C74">
      <w:pPr>
        <w:adjustRightInd w:val="0"/>
        <w:spacing w:line="360" w:lineRule="auto"/>
        <w:textAlignment w:val="baseline"/>
        <w:rPr>
          <w:rFonts w:ascii="宋体" w:hAnsi="宋体"/>
          <w:sz w:val="24"/>
        </w:rPr>
      </w:pPr>
    </w:p>
    <w:p w:rsidR="008E3C74" w:rsidRDefault="008E3C74">
      <w:pPr>
        <w:adjustRightInd w:val="0"/>
        <w:spacing w:line="360" w:lineRule="auto"/>
        <w:textAlignment w:val="baseline"/>
        <w:rPr>
          <w:rFonts w:ascii="宋体" w:hAnsi="宋体"/>
          <w:sz w:val="24"/>
        </w:rPr>
      </w:pPr>
    </w:p>
    <w:p w:rsidR="008E3C74" w:rsidRDefault="008E3C74">
      <w:pPr>
        <w:adjustRightInd w:val="0"/>
        <w:spacing w:line="360" w:lineRule="auto"/>
        <w:textAlignment w:val="baseline"/>
        <w:rPr>
          <w:rFonts w:ascii="宋体" w:hAnsi="宋体"/>
          <w:sz w:val="24"/>
        </w:rPr>
      </w:pPr>
    </w:p>
    <w:p w:rsidR="008E3C74" w:rsidRDefault="008E3C74">
      <w:pPr>
        <w:adjustRightInd w:val="0"/>
        <w:spacing w:line="360" w:lineRule="auto"/>
        <w:textAlignment w:val="baseline"/>
        <w:rPr>
          <w:rFonts w:ascii="宋体" w:hAnsi="宋体"/>
          <w:sz w:val="24"/>
        </w:rPr>
      </w:pPr>
    </w:p>
    <w:p w:rsidR="008E3C74" w:rsidRDefault="008E3C74">
      <w:pPr>
        <w:spacing w:line="360" w:lineRule="auto"/>
        <w:rPr>
          <w:rFonts w:ascii="宋体" w:hAnsi="宋体"/>
          <w:sz w:val="24"/>
        </w:rPr>
      </w:pPr>
    </w:p>
    <w:p w:rsidR="008E3C74" w:rsidRDefault="008E3C74">
      <w:pPr>
        <w:spacing w:line="360" w:lineRule="auto"/>
        <w:rPr>
          <w:rFonts w:ascii="宋体" w:hAnsi="宋体"/>
          <w:sz w:val="24"/>
        </w:rPr>
      </w:pPr>
    </w:p>
    <w:p w:rsidR="008E3C74" w:rsidRDefault="008E3C74">
      <w:pPr>
        <w:spacing w:line="360" w:lineRule="auto"/>
        <w:rPr>
          <w:rFonts w:ascii="宋体" w:hAnsi="宋体"/>
          <w:sz w:val="24"/>
        </w:rPr>
      </w:pPr>
    </w:p>
    <w:p w:rsidR="008E3C74" w:rsidRDefault="008E3C74">
      <w:pPr>
        <w:spacing w:line="360" w:lineRule="auto"/>
        <w:ind w:firstLineChars="1055" w:firstLine="2532"/>
        <w:rPr>
          <w:rFonts w:ascii="宋体" w:hAnsi="宋体"/>
          <w:sz w:val="24"/>
        </w:rPr>
      </w:pPr>
    </w:p>
    <w:p w:rsidR="008E3C74" w:rsidRDefault="00830F43">
      <w:pPr>
        <w:spacing w:line="360" w:lineRule="auto"/>
        <w:ind w:firstLine="482"/>
        <w:jc w:val="center"/>
        <w:rPr>
          <w:rFonts w:ascii="宋体" w:hAnsi="宋体"/>
          <w:b/>
          <w:sz w:val="24"/>
        </w:rPr>
      </w:pPr>
      <w:r>
        <w:rPr>
          <w:rFonts w:ascii="宋体" w:hAnsi="宋体" w:hint="eastAsia"/>
          <w:b/>
          <w:sz w:val="24"/>
        </w:rPr>
        <w:t xml:space="preserve">                      供应商：（公章）</w:t>
      </w:r>
    </w:p>
    <w:p w:rsidR="008E3C74" w:rsidRDefault="00830F43">
      <w:pPr>
        <w:spacing w:line="360" w:lineRule="auto"/>
        <w:ind w:firstLine="482"/>
        <w:jc w:val="center"/>
        <w:rPr>
          <w:rFonts w:ascii="宋体" w:hAnsi="宋体"/>
          <w:b/>
          <w:sz w:val="24"/>
        </w:rPr>
      </w:pPr>
      <w:r>
        <w:rPr>
          <w:rFonts w:ascii="宋体" w:hAnsi="宋体" w:hint="eastAsia"/>
          <w:b/>
          <w:sz w:val="24"/>
        </w:rPr>
        <w:t xml:space="preserve">                  法定代表人或委托代理人：（签字或盖章）</w:t>
      </w:r>
    </w:p>
    <w:p w:rsidR="008E3C74" w:rsidRDefault="00830F43">
      <w:pPr>
        <w:spacing w:line="360" w:lineRule="auto"/>
        <w:ind w:firstLine="482"/>
        <w:jc w:val="center"/>
        <w:rPr>
          <w:rFonts w:ascii="宋体" w:hAnsi="宋体"/>
          <w:b/>
          <w:sz w:val="24"/>
        </w:rPr>
      </w:pPr>
      <w:r>
        <w:rPr>
          <w:rFonts w:ascii="宋体" w:hAnsi="宋体" w:hint="eastAsia"/>
          <w:b/>
          <w:sz w:val="24"/>
        </w:rPr>
        <w:t xml:space="preserve">             年   月  日</w:t>
      </w:r>
    </w:p>
    <w:p w:rsidR="008E3C74" w:rsidRDefault="008E3C74">
      <w:pPr>
        <w:spacing w:line="360" w:lineRule="auto"/>
        <w:rPr>
          <w:rFonts w:ascii="宋体" w:hAnsi="宋体"/>
          <w:b/>
          <w:sz w:val="24"/>
        </w:rPr>
      </w:pPr>
    </w:p>
    <w:p w:rsidR="008E3C74" w:rsidRDefault="00830F43">
      <w:pPr>
        <w:widowControl/>
        <w:snapToGrid w:val="0"/>
        <w:spacing w:line="360" w:lineRule="auto"/>
        <w:outlineLvl w:val="1"/>
        <w:rPr>
          <w:rFonts w:ascii="宋体" w:hAnsi="宋体"/>
          <w:b/>
          <w:sz w:val="24"/>
        </w:rPr>
      </w:pPr>
      <w:r>
        <w:rPr>
          <w:rFonts w:ascii="宋体" w:hAnsi="宋体"/>
          <w:b/>
          <w:sz w:val="24"/>
        </w:rPr>
        <w:br w:type="page"/>
      </w:r>
      <w:bookmarkStart w:id="224" w:name="_Toc499215288"/>
      <w:bookmarkStart w:id="225" w:name="_Toc3453806"/>
      <w:bookmarkStart w:id="226" w:name="_Toc14772768"/>
      <w:r>
        <w:rPr>
          <w:rFonts w:ascii="宋体" w:hAnsi="宋体" w:hint="eastAsia"/>
          <w:b/>
          <w:sz w:val="24"/>
          <w:lang w:val="zh-CN"/>
        </w:rPr>
        <w:lastRenderedPageBreak/>
        <w:t>格式15</w:t>
      </w:r>
      <w:r>
        <w:rPr>
          <w:rFonts w:ascii="宋体" w:hAnsi="宋体" w:hint="eastAsia"/>
          <w:b/>
          <w:sz w:val="24"/>
        </w:rPr>
        <w:t>：分项报价表</w:t>
      </w:r>
      <w:bookmarkEnd w:id="224"/>
      <w:bookmarkEnd w:id="225"/>
      <w:bookmarkEnd w:id="226"/>
    </w:p>
    <w:p w:rsidR="008E3C74" w:rsidRDefault="008E3C74">
      <w:pPr>
        <w:pStyle w:val="a0"/>
        <w:ind w:left="640"/>
        <w:rPr>
          <w:rFonts w:ascii="Tahoma" w:hAnsi="Tahoma"/>
          <w:bCs/>
          <w:sz w:val="24"/>
          <w:szCs w:val="24"/>
        </w:rPr>
      </w:pPr>
    </w:p>
    <w:p w:rsidR="008E3C74" w:rsidRDefault="00830F43">
      <w:pPr>
        <w:spacing w:line="360" w:lineRule="auto"/>
        <w:jc w:val="center"/>
        <w:rPr>
          <w:rFonts w:ascii="宋体" w:hAnsi="宋体"/>
          <w:b/>
          <w:sz w:val="24"/>
        </w:rPr>
      </w:pPr>
      <w:bookmarkStart w:id="227" w:name="_Toc325726039"/>
      <w:bookmarkStart w:id="228" w:name="_Toc365019575"/>
      <w:r>
        <w:rPr>
          <w:rFonts w:ascii="宋体" w:hAnsi="宋体" w:hint="eastAsia"/>
          <w:b/>
          <w:sz w:val="24"/>
        </w:rPr>
        <w:t>分项报价表</w:t>
      </w:r>
      <w:bookmarkEnd w:id="227"/>
      <w:bookmarkEnd w:id="228"/>
    </w:p>
    <w:p w:rsidR="008E3C74" w:rsidRDefault="008E3C74">
      <w:pPr>
        <w:spacing w:line="360" w:lineRule="auto"/>
        <w:rPr>
          <w:rFonts w:ascii="宋体" w:hAnsi="宋体"/>
          <w:b/>
          <w:sz w:val="24"/>
        </w:rPr>
      </w:pPr>
    </w:p>
    <w:p w:rsidR="008E3C74" w:rsidRDefault="00830F43">
      <w:pPr>
        <w:spacing w:line="360" w:lineRule="auto"/>
        <w:rPr>
          <w:rFonts w:ascii="宋体" w:hAnsi="宋体"/>
          <w:b/>
          <w:sz w:val="24"/>
        </w:rPr>
      </w:pPr>
      <w:r>
        <w:rPr>
          <w:rFonts w:ascii="宋体" w:hAnsi="宋体" w:hint="eastAsia"/>
          <w:b/>
          <w:sz w:val="24"/>
        </w:rPr>
        <w:t>供应商名称:</w:t>
      </w:r>
    </w:p>
    <w:p w:rsidR="008E3C74" w:rsidRDefault="00830F43" w:rsidP="000B6A68">
      <w:pPr>
        <w:spacing w:afterLines="50" w:line="360" w:lineRule="auto"/>
        <w:ind w:firstLine="482"/>
        <w:jc w:val="right"/>
        <w:rPr>
          <w:rFonts w:ascii="宋体" w:hAnsi="宋体"/>
          <w:b/>
          <w:sz w:val="24"/>
        </w:rPr>
      </w:pPr>
      <w:r>
        <w:rPr>
          <w:rFonts w:ascii="宋体" w:hAnsi="宋体" w:hint="eastAsia"/>
          <w:sz w:val="24"/>
        </w:rPr>
        <w:t xml:space="preserve"> 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8"/>
        <w:gridCol w:w="1497"/>
        <w:gridCol w:w="1417"/>
        <w:gridCol w:w="2552"/>
        <w:gridCol w:w="1945"/>
        <w:gridCol w:w="850"/>
      </w:tblGrid>
      <w:tr w:rsidR="008E3C74">
        <w:trPr>
          <w:trHeight w:val="529"/>
        </w:trPr>
        <w:tc>
          <w:tcPr>
            <w:tcW w:w="658" w:type="dxa"/>
            <w:vAlign w:val="center"/>
          </w:tcPr>
          <w:p w:rsidR="008E3C74" w:rsidRDefault="00830F43">
            <w:pPr>
              <w:spacing w:line="360" w:lineRule="auto"/>
              <w:jc w:val="center"/>
              <w:rPr>
                <w:rFonts w:ascii="宋体" w:hAnsi="宋体"/>
                <w:sz w:val="24"/>
              </w:rPr>
            </w:pPr>
            <w:r>
              <w:rPr>
                <w:rFonts w:ascii="宋体" w:hAnsi="宋体" w:hint="eastAsia"/>
                <w:sz w:val="24"/>
              </w:rPr>
              <w:t>序号</w:t>
            </w:r>
          </w:p>
        </w:tc>
        <w:tc>
          <w:tcPr>
            <w:tcW w:w="2914" w:type="dxa"/>
            <w:gridSpan w:val="2"/>
            <w:vAlign w:val="center"/>
          </w:tcPr>
          <w:p w:rsidR="008E3C74" w:rsidRDefault="00830F43">
            <w:pPr>
              <w:spacing w:line="360" w:lineRule="auto"/>
              <w:jc w:val="center"/>
              <w:rPr>
                <w:rFonts w:ascii="宋体" w:hAnsi="宋体"/>
                <w:sz w:val="24"/>
              </w:rPr>
            </w:pPr>
            <w:r>
              <w:rPr>
                <w:rFonts w:ascii="宋体" w:hAnsi="宋体" w:hint="eastAsia"/>
                <w:sz w:val="24"/>
              </w:rPr>
              <w:t>项目实施服务内容</w:t>
            </w:r>
          </w:p>
        </w:tc>
        <w:tc>
          <w:tcPr>
            <w:tcW w:w="2552" w:type="dxa"/>
            <w:vAlign w:val="center"/>
          </w:tcPr>
          <w:p w:rsidR="008E3C74" w:rsidRDefault="00830F43">
            <w:pPr>
              <w:spacing w:line="360" w:lineRule="auto"/>
              <w:jc w:val="center"/>
              <w:rPr>
                <w:rFonts w:ascii="宋体" w:hAnsi="宋体"/>
                <w:sz w:val="24"/>
              </w:rPr>
            </w:pPr>
            <w:r>
              <w:rPr>
                <w:rFonts w:ascii="宋体" w:hAnsi="宋体" w:hint="eastAsia"/>
                <w:sz w:val="24"/>
              </w:rPr>
              <w:t>单价</w:t>
            </w:r>
          </w:p>
        </w:tc>
        <w:tc>
          <w:tcPr>
            <w:tcW w:w="1945" w:type="dxa"/>
            <w:vAlign w:val="center"/>
          </w:tcPr>
          <w:p w:rsidR="008E3C74" w:rsidRDefault="00830F43">
            <w:pPr>
              <w:spacing w:line="360" w:lineRule="auto"/>
              <w:jc w:val="center"/>
              <w:rPr>
                <w:rFonts w:ascii="宋体" w:hAnsi="宋体"/>
                <w:sz w:val="24"/>
              </w:rPr>
            </w:pPr>
            <w:r>
              <w:rPr>
                <w:rFonts w:ascii="宋体" w:hAnsi="宋体" w:hint="eastAsia"/>
                <w:sz w:val="24"/>
              </w:rPr>
              <w:t>总价</w:t>
            </w:r>
          </w:p>
        </w:tc>
        <w:tc>
          <w:tcPr>
            <w:tcW w:w="850" w:type="dxa"/>
            <w:vAlign w:val="center"/>
          </w:tcPr>
          <w:p w:rsidR="008E3C74" w:rsidRDefault="00830F43">
            <w:pPr>
              <w:spacing w:line="360" w:lineRule="auto"/>
              <w:jc w:val="center"/>
              <w:rPr>
                <w:rFonts w:ascii="宋体" w:hAnsi="宋体"/>
                <w:sz w:val="24"/>
              </w:rPr>
            </w:pPr>
            <w:r>
              <w:rPr>
                <w:rFonts w:ascii="宋体" w:hAnsi="宋体" w:hint="eastAsia"/>
                <w:sz w:val="24"/>
              </w:rPr>
              <w:t>备注</w:t>
            </w:r>
          </w:p>
        </w:tc>
      </w:tr>
      <w:tr w:rsidR="008E3C74">
        <w:trPr>
          <w:trHeight w:val="529"/>
        </w:trPr>
        <w:tc>
          <w:tcPr>
            <w:tcW w:w="658" w:type="dxa"/>
            <w:vAlign w:val="center"/>
          </w:tcPr>
          <w:p w:rsidR="008E3C74" w:rsidRDefault="00830F43">
            <w:pPr>
              <w:spacing w:line="360" w:lineRule="auto"/>
              <w:ind w:firstLineChars="83" w:firstLine="199"/>
              <w:jc w:val="center"/>
              <w:rPr>
                <w:rFonts w:ascii="宋体" w:hAnsi="宋体"/>
                <w:sz w:val="24"/>
              </w:rPr>
            </w:pPr>
            <w:r>
              <w:rPr>
                <w:rFonts w:ascii="宋体" w:hAnsi="宋体" w:hint="eastAsia"/>
                <w:sz w:val="24"/>
              </w:rPr>
              <w:t>1</w:t>
            </w:r>
          </w:p>
        </w:tc>
        <w:tc>
          <w:tcPr>
            <w:tcW w:w="2914" w:type="dxa"/>
            <w:gridSpan w:val="2"/>
            <w:vAlign w:val="center"/>
          </w:tcPr>
          <w:p w:rsidR="008E3C74" w:rsidRDefault="008E3C74">
            <w:pPr>
              <w:spacing w:line="360" w:lineRule="auto"/>
              <w:jc w:val="center"/>
              <w:rPr>
                <w:rFonts w:ascii="宋体" w:hAnsi="宋体"/>
                <w:sz w:val="24"/>
              </w:rPr>
            </w:pPr>
          </w:p>
        </w:tc>
        <w:tc>
          <w:tcPr>
            <w:tcW w:w="2552" w:type="dxa"/>
            <w:vAlign w:val="center"/>
          </w:tcPr>
          <w:p w:rsidR="008E3C74" w:rsidRDefault="008E3C74">
            <w:pPr>
              <w:spacing w:line="360" w:lineRule="auto"/>
              <w:ind w:firstLineChars="300" w:firstLine="720"/>
              <w:rPr>
                <w:rFonts w:ascii="宋体" w:hAnsi="宋体"/>
                <w:sz w:val="24"/>
              </w:rPr>
            </w:pPr>
          </w:p>
        </w:tc>
        <w:tc>
          <w:tcPr>
            <w:tcW w:w="1945" w:type="dxa"/>
            <w:vAlign w:val="center"/>
          </w:tcPr>
          <w:p w:rsidR="008E3C74" w:rsidRDefault="008E3C74">
            <w:pPr>
              <w:spacing w:line="360" w:lineRule="auto"/>
              <w:ind w:firstLine="480"/>
              <w:jc w:val="center"/>
              <w:rPr>
                <w:rFonts w:ascii="宋体" w:hAnsi="宋体"/>
                <w:sz w:val="24"/>
              </w:rPr>
            </w:pPr>
          </w:p>
        </w:tc>
        <w:tc>
          <w:tcPr>
            <w:tcW w:w="850" w:type="dxa"/>
            <w:vAlign w:val="center"/>
          </w:tcPr>
          <w:p w:rsidR="008E3C74" w:rsidRDefault="008E3C74">
            <w:pPr>
              <w:spacing w:line="360" w:lineRule="auto"/>
              <w:ind w:firstLine="480"/>
              <w:jc w:val="center"/>
              <w:rPr>
                <w:rFonts w:ascii="宋体" w:hAnsi="宋体"/>
                <w:sz w:val="24"/>
              </w:rPr>
            </w:pPr>
          </w:p>
        </w:tc>
      </w:tr>
      <w:tr w:rsidR="008E3C74">
        <w:trPr>
          <w:trHeight w:val="529"/>
        </w:trPr>
        <w:tc>
          <w:tcPr>
            <w:tcW w:w="658" w:type="dxa"/>
            <w:vAlign w:val="center"/>
          </w:tcPr>
          <w:p w:rsidR="008E3C74" w:rsidRDefault="00830F43">
            <w:pPr>
              <w:spacing w:line="360" w:lineRule="auto"/>
              <w:ind w:firstLineChars="83" w:firstLine="199"/>
              <w:jc w:val="center"/>
              <w:rPr>
                <w:rFonts w:ascii="宋体" w:hAnsi="宋体"/>
                <w:sz w:val="24"/>
              </w:rPr>
            </w:pPr>
            <w:r>
              <w:rPr>
                <w:rFonts w:ascii="宋体" w:hAnsi="宋体" w:hint="eastAsia"/>
                <w:sz w:val="24"/>
              </w:rPr>
              <w:t>2</w:t>
            </w:r>
          </w:p>
        </w:tc>
        <w:tc>
          <w:tcPr>
            <w:tcW w:w="2914" w:type="dxa"/>
            <w:gridSpan w:val="2"/>
            <w:vAlign w:val="center"/>
          </w:tcPr>
          <w:p w:rsidR="008E3C74" w:rsidRDefault="008E3C74">
            <w:pPr>
              <w:spacing w:line="360" w:lineRule="auto"/>
              <w:jc w:val="center"/>
              <w:rPr>
                <w:rFonts w:ascii="宋体" w:hAnsi="宋体"/>
                <w:sz w:val="24"/>
              </w:rPr>
            </w:pPr>
          </w:p>
        </w:tc>
        <w:tc>
          <w:tcPr>
            <w:tcW w:w="2552" w:type="dxa"/>
            <w:vAlign w:val="center"/>
          </w:tcPr>
          <w:p w:rsidR="008E3C74" w:rsidRDefault="008E3C74">
            <w:pPr>
              <w:spacing w:line="360" w:lineRule="auto"/>
              <w:ind w:firstLineChars="300" w:firstLine="720"/>
              <w:rPr>
                <w:rFonts w:ascii="宋体" w:hAnsi="宋体"/>
                <w:sz w:val="24"/>
              </w:rPr>
            </w:pPr>
          </w:p>
        </w:tc>
        <w:tc>
          <w:tcPr>
            <w:tcW w:w="1945" w:type="dxa"/>
            <w:vAlign w:val="center"/>
          </w:tcPr>
          <w:p w:rsidR="008E3C74" w:rsidRDefault="008E3C74">
            <w:pPr>
              <w:spacing w:line="360" w:lineRule="auto"/>
              <w:ind w:firstLine="480"/>
              <w:jc w:val="center"/>
              <w:rPr>
                <w:rFonts w:ascii="宋体" w:hAnsi="宋体"/>
                <w:sz w:val="24"/>
              </w:rPr>
            </w:pPr>
          </w:p>
        </w:tc>
        <w:tc>
          <w:tcPr>
            <w:tcW w:w="850" w:type="dxa"/>
            <w:vAlign w:val="center"/>
          </w:tcPr>
          <w:p w:rsidR="008E3C74" w:rsidRDefault="008E3C74">
            <w:pPr>
              <w:spacing w:line="360" w:lineRule="auto"/>
              <w:ind w:firstLine="480"/>
              <w:jc w:val="center"/>
              <w:rPr>
                <w:rFonts w:ascii="宋体" w:hAnsi="宋体"/>
                <w:sz w:val="24"/>
              </w:rPr>
            </w:pPr>
          </w:p>
        </w:tc>
      </w:tr>
      <w:tr w:rsidR="008E3C74">
        <w:trPr>
          <w:trHeight w:val="529"/>
        </w:trPr>
        <w:tc>
          <w:tcPr>
            <w:tcW w:w="658" w:type="dxa"/>
            <w:vAlign w:val="center"/>
          </w:tcPr>
          <w:p w:rsidR="008E3C74" w:rsidRDefault="00830F43">
            <w:pPr>
              <w:spacing w:line="360" w:lineRule="auto"/>
              <w:ind w:firstLineChars="83" w:firstLine="199"/>
              <w:jc w:val="center"/>
              <w:rPr>
                <w:rFonts w:ascii="宋体" w:hAnsi="宋体"/>
                <w:sz w:val="24"/>
              </w:rPr>
            </w:pPr>
            <w:r>
              <w:rPr>
                <w:rFonts w:ascii="宋体" w:hAnsi="宋体" w:hint="eastAsia"/>
                <w:sz w:val="24"/>
              </w:rPr>
              <w:t>3</w:t>
            </w:r>
          </w:p>
        </w:tc>
        <w:tc>
          <w:tcPr>
            <w:tcW w:w="2914" w:type="dxa"/>
            <w:gridSpan w:val="2"/>
            <w:vAlign w:val="center"/>
          </w:tcPr>
          <w:p w:rsidR="008E3C74" w:rsidRDefault="008E3C74">
            <w:pPr>
              <w:spacing w:line="360" w:lineRule="auto"/>
              <w:ind w:firstLine="480"/>
              <w:jc w:val="center"/>
              <w:rPr>
                <w:rFonts w:ascii="宋体" w:hAnsi="宋体"/>
                <w:sz w:val="24"/>
              </w:rPr>
            </w:pPr>
          </w:p>
        </w:tc>
        <w:tc>
          <w:tcPr>
            <w:tcW w:w="2552" w:type="dxa"/>
            <w:vAlign w:val="center"/>
          </w:tcPr>
          <w:p w:rsidR="008E3C74" w:rsidRDefault="008E3C74">
            <w:pPr>
              <w:spacing w:line="360" w:lineRule="auto"/>
              <w:ind w:firstLine="480"/>
              <w:jc w:val="center"/>
              <w:rPr>
                <w:rFonts w:ascii="宋体" w:hAnsi="宋体"/>
                <w:sz w:val="24"/>
              </w:rPr>
            </w:pPr>
          </w:p>
        </w:tc>
        <w:tc>
          <w:tcPr>
            <w:tcW w:w="1945" w:type="dxa"/>
            <w:vAlign w:val="center"/>
          </w:tcPr>
          <w:p w:rsidR="008E3C74" w:rsidRDefault="008E3C74">
            <w:pPr>
              <w:spacing w:line="360" w:lineRule="auto"/>
              <w:ind w:firstLine="480"/>
              <w:jc w:val="center"/>
              <w:rPr>
                <w:rFonts w:ascii="宋体" w:hAnsi="宋体"/>
                <w:sz w:val="24"/>
              </w:rPr>
            </w:pPr>
          </w:p>
        </w:tc>
        <w:tc>
          <w:tcPr>
            <w:tcW w:w="850" w:type="dxa"/>
            <w:vAlign w:val="center"/>
          </w:tcPr>
          <w:p w:rsidR="008E3C74" w:rsidRDefault="008E3C74">
            <w:pPr>
              <w:spacing w:line="360" w:lineRule="auto"/>
              <w:ind w:firstLine="480"/>
              <w:jc w:val="center"/>
              <w:rPr>
                <w:rFonts w:ascii="宋体" w:hAnsi="宋体"/>
                <w:sz w:val="24"/>
              </w:rPr>
            </w:pPr>
          </w:p>
        </w:tc>
      </w:tr>
      <w:tr w:rsidR="008E3C74">
        <w:trPr>
          <w:trHeight w:val="529"/>
        </w:trPr>
        <w:tc>
          <w:tcPr>
            <w:tcW w:w="658" w:type="dxa"/>
            <w:vAlign w:val="center"/>
          </w:tcPr>
          <w:p w:rsidR="008E3C74" w:rsidRDefault="00830F43">
            <w:pPr>
              <w:spacing w:line="360" w:lineRule="auto"/>
              <w:ind w:firstLineChars="83" w:firstLine="199"/>
              <w:jc w:val="center"/>
              <w:rPr>
                <w:rFonts w:ascii="宋体" w:hAnsi="宋体"/>
                <w:sz w:val="24"/>
              </w:rPr>
            </w:pPr>
            <w:r>
              <w:rPr>
                <w:rFonts w:ascii="宋体" w:hAnsi="宋体" w:hint="eastAsia"/>
                <w:sz w:val="24"/>
              </w:rPr>
              <w:t>4</w:t>
            </w:r>
          </w:p>
        </w:tc>
        <w:tc>
          <w:tcPr>
            <w:tcW w:w="2914" w:type="dxa"/>
            <w:gridSpan w:val="2"/>
            <w:vAlign w:val="center"/>
          </w:tcPr>
          <w:p w:rsidR="008E3C74" w:rsidRDefault="008E3C74">
            <w:pPr>
              <w:spacing w:line="360" w:lineRule="auto"/>
              <w:ind w:firstLine="480"/>
              <w:jc w:val="center"/>
              <w:rPr>
                <w:rFonts w:ascii="宋体" w:hAnsi="宋体"/>
                <w:sz w:val="24"/>
              </w:rPr>
            </w:pPr>
          </w:p>
        </w:tc>
        <w:tc>
          <w:tcPr>
            <w:tcW w:w="2552" w:type="dxa"/>
            <w:vAlign w:val="center"/>
          </w:tcPr>
          <w:p w:rsidR="008E3C74" w:rsidRDefault="008E3C74">
            <w:pPr>
              <w:spacing w:line="360" w:lineRule="auto"/>
              <w:ind w:firstLine="480"/>
              <w:jc w:val="center"/>
              <w:rPr>
                <w:rFonts w:ascii="宋体" w:hAnsi="宋体"/>
                <w:sz w:val="24"/>
              </w:rPr>
            </w:pPr>
          </w:p>
        </w:tc>
        <w:tc>
          <w:tcPr>
            <w:tcW w:w="1945" w:type="dxa"/>
            <w:vAlign w:val="center"/>
          </w:tcPr>
          <w:p w:rsidR="008E3C74" w:rsidRDefault="008E3C74">
            <w:pPr>
              <w:spacing w:line="360" w:lineRule="auto"/>
              <w:ind w:firstLine="480"/>
              <w:jc w:val="center"/>
              <w:rPr>
                <w:rFonts w:ascii="宋体" w:hAnsi="宋体"/>
                <w:sz w:val="24"/>
              </w:rPr>
            </w:pPr>
          </w:p>
        </w:tc>
        <w:tc>
          <w:tcPr>
            <w:tcW w:w="850" w:type="dxa"/>
            <w:vAlign w:val="center"/>
          </w:tcPr>
          <w:p w:rsidR="008E3C74" w:rsidRDefault="008E3C74">
            <w:pPr>
              <w:spacing w:line="360" w:lineRule="auto"/>
              <w:ind w:firstLine="480"/>
              <w:jc w:val="center"/>
              <w:rPr>
                <w:rFonts w:ascii="宋体" w:hAnsi="宋体"/>
                <w:sz w:val="24"/>
              </w:rPr>
            </w:pPr>
          </w:p>
        </w:tc>
      </w:tr>
      <w:tr w:rsidR="008E3C74">
        <w:trPr>
          <w:trHeight w:val="529"/>
        </w:trPr>
        <w:tc>
          <w:tcPr>
            <w:tcW w:w="658" w:type="dxa"/>
            <w:vAlign w:val="center"/>
          </w:tcPr>
          <w:p w:rsidR="008E3C74" w:rsidRDefault="00830F43">
            <w:pPr>
              <w:spacing w:line="360" w:lineRule="auto"/>
              <w:ind w:firstLineChars="83" w:firstLine="199"/>
              <w:jc w:val="center"/>
              <w:rPr>
                <w:rFonts w:ascii="宋体" w:hAnsi="宋体"/>
                <w:sz w:val="24"/>
              </w:rPr>
            </w:pPr>
            <w:r>
              <w:rPr>
                <w:rFonts w:ascii="宋体" w:hAnsi="宋体"/>
                <w:sz w:val="24"/>
              </w:rPr>
              <w:t>…</w:t>
            </w:r>
          </w:p>
        </w:tc>
        <w:tc>
          <w:tcPr>
            <w:tcW w:w="2914" w:type="dxa"/>
            <w:gridSpan w:val="2"/>
            <w:vAlign w:val="center"/>
          </w:tcPr>
          <w:p w:rsidR="008E3C74" w:rsidRDefault="008E3C74">
            <w:pPr>
              <w:spacing w:line="360" w:lineRule="auto"/>
              <w:ind w:firstLine="480"/>
              <w:jc w:val="center"/>
              <w:rPr>
                <w:rFonts w:ascii="宋体" w:hAnsi="宋体"/>
                <w:sz w:val="24"/>
              </w:rPr>
            </w:pPr>
          </w:p>
        </w:tc>
        <w:tc>
          <w:tcPr>
            <w:tcW w:w="2552" w:type="dxa"/>
            <w:vAlign w:val="center"/>
          </w:tcPr>
          <w:p w:rsidR="008E3C74" w:rsidRDefault="008E3C74">
            <w:pPr>
              <w:spacing w:line="360" w:lineRule="auto"/>
              <w:ind w:firstLine="480"/>
              <w:jc w:val="center"/>
              <w:rPr>
                <w:rFonts w:ascii="宋体" w:hAnsi="宋体"/>
                <w:sz w:val="24"/>
              </w:rPr>
            </w:pPr>
          </w:p>
        </w:tc>
        <w:tc>
          <w:tcPr>
            <w:tcW w:w="1945" w:type="dxa"/>
            <w:vAlign w:val="center"/>
          </w:tcPr>
          <w:p w:rsidR="008E3C74" w:rsidRDefault="008E3C74">
            <w:pPr>
              <w:spacing w:line="360" w:lineRule="auto"/>
              <w:ind w:firstLine="480"/>
              <w:jc w:val="center"/>
              <w:rPr>
                <w:rFonts w:ascii="宋体" w:hAnsi="宋体"/>
                <w:sz w:val="24"/>
              </w:rPr>
            </w:pPr>
          </w:p>
        </w:tc>
        <w:tc>
          <w:tcPr>
            <w:tcW w:w="850" w:type="dxa"/>
            <w:vAlign w:val="center"/>
          </w:tcPr>
          <w:p w:rsidR="008E3C74" w:rsidRDefault="008E3C74">
            <w:pPr>
              <w:spacing w:line="360" w:lineRule="auto"/>
              <w:ind w:firstLine="480"/>
              <w:jc w:val="center"/>
              <w:rPr>
                <w:rFonts w:ascii="宋体" w:hAnsi="宋体"/>
                <w:sz w:val="24"/>
              </w:rPr>
            </w:pPr>
          </w:p>
        </w:tc>
      </w:tr>
      <w:tr w:rsidR="008E3C74">
        <w:trPr>
          <w:trHeight w:val="1067"/>
        </w:trPr>
        <w:tc>
          <w:tcPr>
            <w:tcW w:w="8919" w:type="dxa"/>
            <w:gridSpan w:val="6"/>
            <w:vAlign w:val="center"/>
          </w:tcPr>
          <w:p w:rsidR="008E3C74" w:rsidRDefault="00830F43">
            <w:pPr>
              <w:spacing w:line="360" w:lineRule="auto"/>
              <w:rPr>
                <w:rFonts w:ascii="宋体" w:hAnsi="宋体"/>
                <w:sz w:val="24"/>
              </w:rPr>
            </w:pPr>
            <w:r>
              <w:rPr>
                <w:rFonts w:ascii="宋体" w:hAnsi="宋体" w:hint="eastAsia"/>
                <w:sz w:val="24"/>
              </w:rPr>
              <w:t>其他承诺及需要说明的事项：</w:t>
            </w:r>
          </w:p>
        </w:tc>
      </w:tr>
      <w:tr w:rsidR="008E3C74">
        <w:trPr>
          <w:trHeight w:val="529"/>
        </w:trPr>
        <w:tc>
          <w:tcPr>
            <w:tcW w:w="2155" w:type="dxa"/>
            <w:gridSpan w:val="2"/>
            <w:vAlign w:val="center"/>
          </w:tcPr>
          <w:p w:rsidR="008E3C74" w:rsidRDefault="00830F43">
            <w:pPr>
              <w:spacing w:line="360" w:lineRule="auto"/>
              <w:ind w:firstLine="480"/>
              <w:rPr>
                <w:rFonts w:ascii="宋体" w:hAnsi="宋体"/>
                <w:sz w:val="24"/>
              </w:rPr>
            </w:pPr>
            <w:r>
              <w:rPr>
                <w:rFonts w:ascii="宋体" w:hAnsi="宋体" w:hint="eastAsia"/>
                <w:sz w:val="24"/>
              </w:rPr>
              <w:t>投标总价</w:t>
            </w:r>
          </w:p>
        </w:tc>
        <w:tc>
          <w:tcPr>
            <w:tcW w:w="6764" w:type="dxa"/>
            <w:gridSpan w:val="4"/>
            <w:vAlign w:val="center"/>
          </w:tcPr>
          <w:p w:rsidR="008E3C74" w:rsidRDefault="00830F43">
            <w:pPr>
              <w:spacing w:line="360" w:lineRule="auto"/>
              <w:ind w:firstLine="480"/>
              <w:rPr>
                <w:rFonts w:ascii="宋体" w:hAnsi="宋体"/>
                <w:sz w:val="24"/>
              </w:rPr>
            </w:pPr>
            <w:r>
              <w:rPr>
                <w:rFonts w:ascii="宋体" w:hAnsi="宋体" w:hint="eastAsia"/>
                <w:sz w:val="24"/>
              </w:rPr>
              <w:t>大写：                      小写：</w:t>
            </w:r>
          </w:p>
        </w:tc>
      </w:tr>
    </w:tbl>
    <w:p w:rsidR="008E3C74" w:rsidRDefault="00830F43" w:rsidP="003C5FC7">
      <w:pPr>
        <w:spacing w:line="360" w:lineRule="auto"/>
        <w:ind w:firstLineChars="147" w:firstLine="353"/>
        <w:rPr>
          <w:rFonts w:ascii="宋体" w:hAnsi="宋体"/>
          <w:color w:val="000000"/>
          <w:sz w:val="24"/>
        </w:rPr>
      </w:pPr>
      <w:r>
        <w:rPr>
          <w:rFonts w:ascii="宋体" w:hAnsi="宋体" w:hint="eastAsia"/>
          <w:sz w:val="24"/>
        </w:rPr>
        <w:t>注：本表应依照采购需求和供应商磋商报价的费用组成</w:t>
      </w:r>
      <w:r>
        <w:rPr>
          <w:rFonts w:ascii="宋体" w:hAnsi="宋体" w:hint="eastAsia"/>
          <w:color w:val="000000"/>
          <w:sz w:val="24"/>
        </w:rPr>
        <w:t>逐项填写。须列出具体的服务项目名称、内容及费用清单。（此表可按服务内容自行调整表格或增加附页）</w:t>
      </w:r>
    </w:p>
    <w:p w:rsidR="008E3C74" w:rsidRDefault="008E3C74">
      <w:pPr>
        <w:spacing w:line="360" w:lineRule="auto"/>
        <w:ind w:firstLineChars="1600" w:firstLine="3840"/>
        <w:rPr>
          <w:rFonts w:ascii="宋体" w:hAnsi="宋体"/>
          <w:sz w:val="24"/>
        </w:rPr>
      </w:pPr>
    </w:p>
    <w:p w:rsidR="008E3C74" w:rsidRDefault="008E3C74">
      <w:pPr>
        <w:widowControl/>
        <w:snapToGrid w:val="0"/>
        <w:spacing w:line="360" w:lineRule="auto"/>
        <w:outlineLvl w:val="1"/>
        <w:rPr>
          <w:rFonts w:ascii="宋体" w:hAnsi="宋体"/>
          <w:color w:val="000000"/>
          <w:sz w:val="24"/>
        </w:rPr>
      </w:pPr>
    </w:p>
    <w:p w:rsidR="008E3C74" w:rsidRDefault="008E3C74">
      <w:pPr>
        <w:spacing w:line="360" w:lineRule="auto"/>
        <w:rPr>
          <w:rFonts w:ascii="宋体" w:hAnsi="宋体"/>
          <w:b/>
          <w:sz w:val="24"/>
        </w:rPr>
      </w:pPr>
    </w:p>
    <w:p w:rsidR="008E3C74" w:rsidRDefault="008E3C74">
      <w:pPr>
        <w:spacing w:line="360" w:lineRule="auto"/>
        <w:rPr>
          <w:rFonts w:ascii="宋体" w:hAnsi="宋体"/>
          <w:b/>
          <w:sz w:val="24"/>
        </w:rPr>
      </w:pPr>
    </w:p>
    <w:p w:rsidR="008E3C74" w:rsidRDefault="008E3C74">
      <w:pPr>
        <w:spacing w:line="360" w:lineRule="auto"/>
        <w:jc w:val="right"/>
        <w:rPr>
          <w:rFonts w:ascii="宋体" w:hAnsi="宋体"/>
          <w:b/>
          <w:sz w:val="24"/>
        </w:rPr>
      </w:pPr>
    </w:p>
    <w:p w:rsidR="008E3C74" w:rsidRDefault="00830F43">
      <w:pPr>
        <w:spacing w:line="360" w:lineRule="auto"/>
        <w:ind w:right="480" w:firstLineChars="1745" w:firstLine="4204"/>
        <w:jc w:val="center"/>
        <w:rPr>
          <w:rFonts w:ascii="宋体" w:hAnsi="宋体"/>
          <w:b/>
          <w:sz w:val="24"/>
        </w:rPr>
      </w:pPr>
      <w:r>
        <w:rPr>
          <w:rFonts w:ascii="宋体" w:hAnsi="宋体" w:hint="eastAsia"/>
          <w:b/>
          <w:sz w:val="24"/>
        </w:rPr>
        <w:t xml:space="preserve">    供应商：（公章）</w:t>
      </w:r>
    </w:p>
    <w:p w:rsidR="008E3C74" w:rsidRDefault="00830F43">
      <w:pPr>
        <w:spacing w:line="360" w:lineRule="auto"/>
        <w:ind w:firstLine="482"/>
        <w:jc w:val="right"/>
        <w:rPr>
          <w:rFonts w:ascii="宋体" w:hAnsi="宋体"/>
          <w:b/>
          <w:sz w:val="24"/>
        </w:rPr>
      </w:pPr>
      <w:r>
        <w:rPr>
          <w:rFonts w:ascii="宋体" w:hAnsi="宋体" w:hint="eastAsia"/>
          <w:b/>
          <w:sz w:val="24"/>
        </w:rPr>
        <w:t xml:space="preserve">                  法定代表人或委托代理人：（签字或盖章）</w:t>
      </w:r>
    </w:p>
    <w:p w:rsidR="008E3C74" w:rsidRDefault="00830F43">
      <w:pPr>
        <w:spacing w:line="360" w:lineRule="auto"/>
        <w:ind w:right="480" w:firstLineChars="2450" w:firstLine="5903"/>
        <w:rPr>
          <w:rFonts w:ascii="宋体" w:hAnsi="宋体"/>
          <w:b/>
          <w:sz w:val="24"/>
        </w:rPr>
      </w:pPr>
      <w:r>
        <w:rPr>
          <w:rFonts w:ascii="宋体" w:hAnsi="宋体" w:hint="eastAsia"/>
          <w:b/>
          <w:sz w:val="24"/>
        </w:rPr>
        <w:t xml:space="preserve"> 年   月  日</w:t>
      </w:r>
      <w:bookmarkStart w:id="229" w:name="_Toc497385616"/>
      <w:bookmarkStart w:id="230" w:name="_Toc499215289"/>
      <w:bookmarkStart w:id="231" w:name="_Toc3453807"/>
    </w:p>
    <w:p w:rsidR="008E3C74" w:rsidRDefault="00830F43">
      <w:pPr>
        <w:widowControl/>
        <w:snapToGrid w:val="0"/>
        <w:spacing w:line="360" w:lineRule="auto"/>
        <w:outlineLvl w:val="1"/>
        <w:rPr>
          <w:rFonts w:ascii="宋体" w:hAnsi="宋体"/>
          <w:b/>
          <w:sz w:val="24"/>
        </w:rPr>
      </w:pPr>
      <w:r>
        <w:rPr>
          <w:rFonts w:ascii="宋体" w:hAnsi="宋体"/>
          <w:b/>
          <w:sz w:val="24"/>
        </w:rPr>
        <w:br w:type="page"/>
      </w:r>
      <w:bookmarkStart w:id="232" w:name="_Toc14772769"/>
      <w:r>
        <w:rPr>
          <w:rFonts w:ascii="宋体" w:hAnsi="宋体" w:hint="eastAsia"/>
          <w:b/>
          <w:sz w:val="24"/>
          <w:lang w:val="zh-CN"/>
        </w:rPr>
        <w:lastRenderedPageBreak/>
        <w:t>格式16</w:t>
      </w:r>
      <w:r>
        <w:rPr>
          <w:rFonts w:ascii="宋体" w:hAnsi="宋体" w:hint="eastAsia"/>
          <w:b/>
          <w:sz w:val="24"/>
        </w:rPr>
        <w:t>：</w:t>
      </w:r>
      <w:bookmarkEnd w:id="229"/>
      <w:r>
        <w:rPr>
          <w:rFonts w:ascii="宋体" w:hAnsi="宋体" w:hint="eastAsia"/>
          <w:b/>
          <w:sz w:val="24"/>
        </w:rPr>
        <w:t>方案及服务质量</w:t>
      </w:r>
      <w:bookmarkEnd w:id="230"/>
      <w:r>
        <w:rPr>
          <w:rFonts w:ascii="宋体" w:hAnsi="宋体" w:hint="eastAsia"/>
          <w:b/>
          <w:sz w:val="24"/>
        </w:rPr>
        <w:t>保障</w:t>
      </w:r>
      <w:bookmarkEnd w:id="231"/>
      <w:bookmarkEnd w:id="232"/>
    </w:p>
    <w:p w:rsidR="008E3C74" w:rsidRDefault="008E3C74">
      <w:pPr>
        <w:spacing w:line="360" w:lineRule="auto"/>
        <w:jc w:val="center"/>
        <w:rPr>
          <w:rFonts w:ascii="宋体" w:hAnsi="宋体"/>
          <w:b/>
          <w:sz w:val="24"/>
        </w:rPr>
      </w:pPr>
    </w:p>
    <w:p w:rsidR="008E3C74" w:rsidRDefault="00830F43">
      <w:pPr>
        <w:spacing w:line="360" w:lineRule="auto"/>
        <w:jc w:val="center"/>
        <w:rPr>
          <w:rFonts w:ascii="宋体" w:hAnsi="宋体"/>
          <w:b/>
          <w:sz w:val="24"/>
        </w:rPr>
      </w:pPr>
      <w:r>
        <w:rPr>
          <w:rFonts w:ascii="宋体" w:hAnsi="宋体" w:hint="eastAsia"/>
          <w:b/>
          <w:sz w:val="24"/>
        </w:rPr>
        <w:t>方案及服务质量保障</w:t>
      </w:r>
    </w:p>
    <w:p w:rsidR="008E3C74" w:rsidRDefault="008E3C74">
      <w:pPr>
        <w:spacing w:line="360" w:lineRule="auto"/>
        <w:ind w:firstLineChars="1050" w:firstLine="2530"/>
        <w:rPr>
          <w:rFonts w:ascii="宋体" w:hAnsi="宋体"/>
          <w:b/>
          <w:sz w:val="24"/>
        </w:rPr>
      </w:pPr>
    </w:p>
    <w:p w:rsidR="008E3C74" w:rsidRDefault="00830F43">
      <w:pPr>
        <w:spacing w:line="360" w:lineRule="auto"/>
        <w:ind w:firstLine="480"/>
        <w:rPr>
          <w:rFonts w:ascii="宋体" w:hAnsi="宋体"/>
          <w:bCs/>
          <w:sz w:val="24"/>
        </w:rPr>
      </w:pPr>
      <w:r>
        <w:rPr>
          <w:rFonts w:ascii="宋体" w:hAnsi="宋体" w:hint="eastAsia"/>
          <w:bCs/>
          <w:sz w:val="24"/>
        </w:rPr>
        <w:t>根据采购项目内容及评标标准，投标时提供详细的项目管理方案、项目实施方案、服务质量保障方案。</w:t>
      </w:r>
    </w:p>
    <w:p w:rsidR="008E3C74" w:rsidRDefault="00830F43">
      <w:pPr>
        <w:widowControl/>
        <w:snapToGrid w:val="0"/>
        <w:spacing w:line="360" w:lineRule="auto"/>
        <w:outlineLvl w:val="1"/>
        <w:rPr>
          <w:rFonts w:ascii="宋体" w:hAnsi="宋体"/>
          <w:b/>
          <w:color w:val="000000"/>
          <w:sz w:val="24"/>
        </w:rPr>
      </w:pPr>
      <w:bookmarkStart w:id="233" w:name="_Toc496004041"/>
      <w:r>
        <w:rPr>
          <w:rFonts w:ascii="宋体" w:hAnsi="宋体"/>
          <w:kern w:val="0"/>
          <w:sz w:val="24"/>
        </w:rPr>
        <w:br w:type="page"/>
      </w:r>
      <w:bookmarkStart w:id="234" w:name="_Toc474913501"/>
      <w:bookmarkStart w:id="235" w:name="_Toc3453808"/>
      <w:bookmarkStart w:id="236" w:name="_Toc14772770"/>
      <w:bookmarkStart w:id="237" w:name="_Toc497385617"/>
      <w:bookmarkStart w:id="238" w:name="_Toc499215290"/>
      <w:bookmarkEnd w:id="233"/>
      <w:r>
        <w:rPr>
          <w:rFonts w:ascii="宋体" w:hAnsi="宋体" w:hint="eastAsia"/>
          <w:b/>
          <w:sz w:val="24"/>
          <w:lang w:val="zh-CN"/>
        </w:rPr>
        <w:lastRenderedPageBreak/>
        <w:t>格式17</w:t>
      </w:r>
      <w:r>
        <w:rPr>
          <w:rFonts w:ascii="宋体" w:hAnsi="宋体" w:hint="eastAsia"/>
          <w:b/>
          <w:color w:val="000000"/>
          <w:sz w:val="24"/>
        </w:rPr>
        <w:t>：服务相关</w:t>
      </w:r>
      <w:bookmarkEnd w:id="234"/>
      <w:r>
        <w:rPr>
          <w:rFonts w:ascii="宋体" w:hAnsi="宋体" w:hint="eastAsia"/>
          <w:b/>
          <w:color w:val="000000"/>
          <w:sz w:val="24"/>
        </w:rPr>
        <w:t>内容</w:t>
      </w:r>
      <w:bookmarkEnd w:id="235"/>
      <w:bookmarkEnd w:id="236"/>
      <w:bookmarkEnd w:id="237"/>
      <w:bookmarkEnd w:id="238"/>
    </w:p>
    <w:p w:rsidR="008E3C74" w:rsidRDefault="008E3C74">
      <w:pPr>
        <w:spacing w:line="360" w:lineRule="auto"/>
        <w:ind w:firstLine="723"/>
        <w:jc w:val="center"/>
        <w:rPr>
          <w:rFonts w:ascii="宋体" w:hAnsi="宋体"/>
          <w:b/>
          <w:color w:val="000000"/>
          <w:sz w:val="24"/>
        </w:rPr>
      </w:pPr>
    </w:p>
    <w:p w:rsidR="008E3C74" w:rsidRDefault="00830F43">
      <w:pPr>
        <w:spacing w:line="360" w:lineRule="auto"/>
        <w:ind w:firstLine="723"/>
        <w:jc w:val="center"/>
        <w:rPr>
          <w:rFonts w:ascii="宋体" w:hAnsi="宋体"/>
          <w:b/>
          <w:color w:val="000000"/>
          <w:sz w:val="24"/>
        </w:rPr>
      </w:pPr>
      <w:r>
        <w:rPr>
          <w:rFonts w:ascii="宋体" w:hAnsi="宋体" w:hint="eastAsia"/>
          <w:b/>
          <w:color w:val="000000"/>
          <w:sz w:val="24"/>
        </w:rPr>
        <w:t>服务相关内容</w:t>
      </w:r>
    </w:p>
    <w:p w:rsidR="008E3C74" w:rsidRDefault="00830F43">
      <w:pPr>
        <w:widowControl/>
        <w:snapToGrid w:val="0"/>
        <w:spacing w:line="360" w:lineRule="auto"/>
        <w:outlineLvl w:val="1"/>
        <w:rPr>
          <w:rFonts w:ascii="宋体" w:hAnsi="宋体"/>
          <w:b/>
          <w:sz w:val="24"/>
        </w:rPr>
      </w:pPr>
      <w:r>
        <w:rPr>
          <w:rFonts w:ascii="宋体" w:hAnsi="宋体"/>
          <w:bCs/>
          <w:sz w:val="24"/>
        </w:rPr>
        <w:br w:type="page"/>
      </w:r>
      <w:bookmarkStart w:id="239" w:name="_Toc3453810"/>
      <w:bookmarkStart w:id="240" w:name="_Toc14772771"/>
      <w:r>
        <w:rPr>
          <w:rFonts w:ascii="宋体" w:hAnsi="宋体" w:hint="eastAsia"/>
          <w:b/>
          <w:sz w:val="24"/>
          <w:lang w:val="zh-CN"/>
        </w:rPr>
        <w:lastRenderedPageBreak/>
        <w:t>格式18</w:t>
      </w:r>
      <w:r>
        <w:rPr>
          <w:rFonts w:ascii="宋体" w:hAnsi="宋体" w:hint="eastAsia"/>
          <w:b/>
          <w:sz w:val="24"/>
        </w:rPr>
        <w:t>：供应商的类似业绩证明材料</w:t>
      </w:r>
      <w:bookmarkEnd w:id="239"/>
      <w:bookmarkEnd w:id="240"/>
    </w:p>
    <w:p w:rsidR="008E3C74" w:rsidRDefault="008E3C74">
      <w:pPr>
        <w:spacing w:line="360" w:lineRule="auto"/>
        <w:ind w:firstLineChars="805" w:firstLine="1940"/>
        <w:rPr>
          <w:rFonts w:ascii="宋体" w:hAnsi="宋体"/>
          <w:b/>
          <w:sz w:val="24"/>
        </w:rPr>
      </w:pPr>
    </w:p>
    <w:p w:rsidR="008E3C74" w:rsidRDefault="00830F43">
      <w:pPr>
        <w:spacing w:line="360" w:lineRule="auto"/>
        <w:jc w:val="center"/>
        <w:rPr>
          <w:rFonts w:ascii="宋体" w:hAnsi="宋体"/>
          <w:b/>
          <w:sz w:val="24"/>
        </w:rPr>
      </w:pPr>
      <w:r>
        <w:rPr>
          <w:rFonts w:ascii="宋体" w:hAnsi="宋体" w:hint="eastAsia"/>
          <w:b/>
          <w:sz w:val="24"/>
        </w:rPr>
        <w:t>供应商的类似业绩证明材料</w:t>
      </w:r>
    </w:p>
    <w:p w:rsidR="008E3C74" w:rsidRDefault="008E3C74">
      <w:pPr>
        <w:tabs>
          <w:tab w:val="left" w:pos="168"/>
        </w:tabs>
        <w:adjustRightInd w:val="0"/>
        <w:spacing w:line="360" w:lineRule="auto"/>
        <w:ind w:firstLineChars="700" w:firstLine="1687"/>
        <w:textAlignment w:val="baseline"/>
        <w:rPr>
          <w:rFonts w:ascii="宋体" w:hAnsi="宋体"/>
          <w:b/>
          <w:sz w:val="24"/>
        </w:rPr>
      </w:pPr>
    </w:p>
    <w:p w:rsidR="008E3C74" w:rsidRDefault="00830F43">
      <w:pPr>
        <w:tabs>
          <w:tab w:val="left" w:pos="168"/>
        </w:tabs>
        <w:adjustRightInd w:val="0"/>
        <w:spacing w:line="360" w:lineRule="auto"/>
        <w:ind w:firstLine="480"/>
        <w:textAlignment w:val="baseline"/>
        <w:rPr>
          <w:rFonts w:ascii="宋体" w:hAnsi="宋体"/>
          <w:color w:val="000000"/>
          <w:sz w:val="24"/>
        </w:rPr>
      </w:pPr>
      <w:r>
        <w:rPr>
          <w:rFonts w:ascii="宋体" w:hAnsi="宋体" w:hint="eastAsia"/>
          <w:color w:val="000000"/>
          <w:sz w:val="24"/>
        </w:rPr>
        <w:t>提供自</w:t>
      </w:r>
      <w:r w:rsidR="000B6A68" w:rsidRPr="000B6A68">
        <w:rPr>
          <w:rFonts w:ascii="宋体" w:hAnsi="宋体" w:hint="eastAsia"/>
          <w:color w:val="000000"/>
          <w:sz w:val="24"/>
          <w:u w:val="single"/>
        </w:rPr>
        <w:t>2017年09月07日至2020年09月06日</w:t>
      </w:r>
      <w:r>
        <w:rPr>
          <w:rFonts w:ascii="宋体" w:hAnsi="宋体" w:hint="eastAsia"/>
          <w:color w:val="000000"/>
          <w:sz w:val="24"/>
        </w:rPr>
        <w:t>的类似业绩证明材料。类似业绩是指与采购项目类型、合同规模等方面相同或相近的项目。</w:t>
      </w:r>
      <w:r>
        <w:rPr>
          <w:rFonts w:ascii="宋体" w:hAnsi="宋体" w:hint="eastAsia"/>
          <w:color w:val="000000"/>
          <w:sz w:val="24"/>
          <w:lang w:val="zh-CN"/>
        </w:rPr>
        <w:t>需提供包含合同首页、标的及金额所在页、签字盖章页的合同复印件的相关证明材料。</w:t>
      </w:r>
    </w:p>
    <w:p w:rsidR="008E3C74" w:rsidRDefault="008E3C74">
      <w:pPr>
        <w:tabs>
          <w:tab w:val="left" w:pos="168"/>
        </w:tabs>
        <w:adjustRightInd w:val="0"/>
        <w:spacing w:line="360" w:lineRule="auto"/>
        <w:ind w:firstLine="480"/>
        <w:textAlignment w:val="baseline"/>
        <w:rPr>
          <w:rFonts w:ascii="宋体" w:hAnsi="宋体"/>
          <w:color w:val="000000"/>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E3C74">
      <w:pPr>
        <w:widowControl/>
        <w:snapToGrid w:val="0"/>
        <w:spacing w:line="360" w:lineRule="auto"/>
        <w:outlineLvl w:val="1"/>
        <w:rPr>
          <w:rFonts w:ascii="宋体" w:hAnsi="宋体"/>
          <w:b/>
          <w:sz w:val="24"/>
        </w:rPr>
      </w:pPr>
    </w:p>
    <w:p w:rsidR="008E3C74" w:rsidRDefault="00830F43">
      <w:pPr>
        <w:widowControl/>
        <w:snapToGrid w:val="0"/>
        <w:spacing w:line="360" w:lineRule="auto"/>
        <w:outlineLvl w:val="1"/>
        <w:rPr>
          <w:rFonts w:ascii="宋体" w:hAnsi="宋体"/>
          <w:b/>
          <w:sz w:val="24"/>
        </w:rPr>
      </w:pPr>
      <w:bookmarkStart w:id="241" w:name="_Toc3453811"/>
      <w:bookmarkStart w:id="242" w:name="_Toc496004044"/>
      <w:r>
        <w:rPr>
          <w:rFonts w:ascii="宋体" w:hAnsi="宋体"/>
          <w:b/>
          <w:sz w:val="24"/>
        </w:rPr>
        <w:br w:type="page"/>
      </w:r>
      <w:bookmarkStart w:id="243" w:name="_Toc14772772"/>
      <w:r>
        <w:rPr>
          <w:rFonts w:ascii="宋体" w:hAnsi="宋体" w:hint="eastAsia"/>
          <w:b/>
          <w:sz w:val="24"/>
          <w:lang w:val="zh-CN"/>
        </w:rPr>
        <w:lastRenderedPageBreak/>
        <w:t>格式19</w:t>
      </w:r>
      <w:r>
        <w:rPr>
          <w:rFonts w:ascii="宋体" w:hAnsi="宋体" w:hint="eastAsia"/>
          <w:b/>
          <w:sz w:val="24"/>
        </w:rPr>
        <w:t>：服务企业小型、微型企业声明函</w:t>
      </w:r>
      <w:bookmarkEnd w:id="241"/>
      <w:bookmarkEnd w:id="242"/>
      <w:bookmarkEnd w:id="243"/>
    </w:p>
    <w:p w:rsidR="008E3C74" w:rsidRDefault="008E3C74">
      <w:pPr>
        <w:spacing w:line="360" w:lineRule="auto"/>
        <w:ind w:firstLineChars="655" w:firstLine="1578"/>
        <w:rPr>
          <w:rFonts w:ascii="宋体" w:hAnsi="宋体"/>
          <w:b/>
          <w:sz w:val="24"/>
        </w:rPr>
      </w:pPr>
    </w:p>
    <w:p w:rsidR="008E3C74" w:rsidRDefault="00830F43">
      <w:pPr>
        <w:spacing w:line="360" w:lineRule="auto"/>
        <w:jc w:val="center"/>
        <w:rPr>
          <w:rFonts w:ascii="宋体" w:hAnsi="宋体"/>
          <w:b/>
          <w:sz w:val="24"/>
        </w:rPr>
      </w:pPr>
      <w:r>
        <w:rPr>
          <w:rFonts w:ascii="宋体" w:hAnsi="宋体" w:hint="eastAsia"/>
          <w:b/>
          <w:sz w:val="24"/>
        </w:rPr>
        <w:t>服务企业小型、微型企业声明函</w:t>
      </w:r>
    </w:p>
    <w:p w:rsidR="008E3C74" w:rsidRDefault="008E3C74">
      <w:pPr>
        <w:spacing w:line="360" w:lineRule="auto"/>
        <w:ind w:firstLineChars="655" w:firstLine="1578"/>
        <w:rPr>
          <w:rFonts w:ascii="宋体" w:hAnsi="宋体"/>
          <w:b/>
          <w:sz w:val="24"/>
        </w:rPr>
      </w:pPr>
    </w:p>
    <w:p w:rsidR="008E3C74" w:rsidRDefault="00830F43" w:rsidP="000B6A68">
      <w:pPr>
        <w:spacing w:afterLines="50" w:line="360" w:lineRule="auto"/>
        <w:rPr>
          <w:rFonts w:ascii="宋体" w:hAnsi="宋体"/>
          <w:b/>
          <w:bCs/>
          <w:sz w:val="24"/>
        </w:rPr>
      </w:pPr>
      <w:r>
        <w:rPr>
          <w:rFonts w:ascii="宋体" w:hAnsi="宋体" w:hint="eastAsia"/>
          <w:b/>
          <w:bCs/>
          <w:sz w:val="24"/>
        </w:rPr>
        <w:t>致：青海兴拓工程管理咨询有限公司</w:t>
      </w:r>
    </w:p>
    <w:p w:rsidR="008E3C74" w:rsidRDefault="008E3C74" w:rsidP="000B6A68">
      <w:pPr>
        <w:spacing w:afterLines="50" w:line="360" w:lineRule="auto"/>
        <w:rPr>
          <w:rFonts w:ascii="宋体" w:hAnsi="宋体"/>
          <w:b/>
          <w:bCs/>
          <w:sz w:val="24"/>
        </w:rPr>
      </w:pPr>
    </w:p>
    <w:p w:rsidR="008E3C74" w:rsidRDefault="00830F43">
      <w:pPr>
        <w:spacing w:line="360" w:lineRule="auto"/>
        <w:ind w:firstLine="480"/>
        <w:rPr>
          <w:rFonts w:ascii="宋体" w:hAnsi="宋体"/>
          <w:sz w:val="24"/>
        </w:rPr>
      </w:pPr>
      <w:r>
        <w:rPr>
          <w:rFonts w:ascii="宋体" w:hAnsi="宋体" w:hint="eastAsia"/>
          <w:sz w:val="24"/>
        </w:rPr>
        <w:t>本单位郑重声明，根据《政府采购促进中小企业发展暂行办法》（财库〔2011〕181号）的规定，本公司为______（请填写：小型、微型）企业。即，本单位满足以下条件：《工业和信息化部、国家统计局、国家发展和改革委员会、财政部关于印发中小企业划型标准规定的通知》（工信部联企业〔2011〕300号）规定的划分标准，本单位行业属行业；从业人员为人；营业收入为万元。</w:t>
      </w:r>
      <w:r>
        <w:rPr>
          <w:rFonts w:ascii="宋体" w:hAnsi="宋体" w:hint="eastAsia"/>
          <w:sz w:val="24"/>
        </w:rPr>
        <w:br/>
        <w:t xml:space="preserve">　　本单位对上述声明的真实性负责。如有虚假，将依法承担相应责任。　　                  </w:t>
      </w:r>
    </w:p>
    <w:p w:rsidR="008E3C74" w:rsidRDefault="008E3C74">
      <w:pPr>
        <w:spacing w:line="360" w:lineRule="auto"/>
        <w:ind w:firstLine="480"/>
        <w:rPr>
          <w:rFonts w:ascii="宋体" w:hAnsi="宋体"/>
          <w:sz w:val="24"/>
        </w:rPr>
      </w:pPr>
    </w:p>
    <w:p w:rsidR="008E3C74" w:rsidRDefault="00830F43">
      <w:pPr>
        <w:spacing w:line="360" w:lineRule="auto"/>
        <w:rPr>
          <w:rFonts w:ascii="宋体" w:hAnsi="宋体"/>
          <w:sz w:val="24"/>
        </w:rPr>
      </w:pPr>
      <w:r>
        <w:rPr>
          <w:rFonts w:ascii="宋体" w:hAnsi="宋体" w:hint="eastAsia"/>
          <w:sz w:val="24"/>
        </w:rPr>
        <w:t xml:space="preserve">注：1、此函需声明参与本次投标的货物（产品）名称、规格、型号等相关资料；   </w:t>
      </w:r>
    </w:p>
    <w:p w:rsidR="008E3C74" w:rsidRDefault="00830F43">
      <w:pPr>
        <w:spacing w:line="360" w:lineRule="auto"/>
        <w:ind w:firstLineChars="150" w:firstLine="360"/>
        <w:rPr>
          <w:rFonts w:ascii="宋体" w:hAnsi="宋体"/>
          <w:sz w:val="24"/>
        </w:rPr>
      </w:pPr>
      <w:r>
        <w:rPr>
          <w:rFonts w:ascii="宋体" w:hAnsi="宋体" w:hint="eastAsia"/>
          <w:sz w:val="24"/>
        </w:rPr>
        <w:t xml:space="preserve"> 2、此函须由投标产品的服务企业提供并声明，且加盖投标人公章。同时附服务企业上一年度的财务状况审计报告；</w:t>
      </w:r>
    </w:p>
    <w:p w:rsidR="008E3C74" w:rsidRDefault="00830F43">
      <w:pPr>
        <w:spacing w:line="360" w:lineRule="auto"/>
        <w:ind w:firstLineChars="150" w:firstLine="360"/>
        <w:rPr>
          <w:rFonts w:ascii="宋体" w:hAnsi="宋体"/>
          <w:sz w:val="24"/>
        </w:rPr>
      </w:pPr>
      <w:r>
        <w:rPr>
          <w:rFonts w:ascii="宋体" w:hAnsi="宋体" w:hint="eastAsia"/>
          <w:sz w:val="24"/>
        </w:rPr>
        <w:t>3、此函若出现多家服务企业的货物（产品）投标时，可按服务</w:t>
      </w:r>
    </w:p>
    <w:p w:rsidR="008E3C74" w:rsidRDefault="00830F43">
      <w:pPr>
        <w:spacing w:line="360" w:lineRule="auto"/>
        <w:ind w:leftChars="200" w:left="1480" w:hangingChars="350" w:hanging="840"/>
        <w:rPr>
          <w:rFonts w:ascii="宋体" w:hAnsi="宋体"/>
          <w:sz w:val="24"/>
        </w:rPr>
      </w:pPr>
      <w:r>
        <w:rPr>
          <w:rFonts w:ascii="宋体" w:hAnsi="宋体" w:hint="eastAsia"/>
          <w:sz w:val="24"/>
        </w:rPr>
        <w:t>企业分别声明，一家服务企业填写一张。</w:t>
      </w:r>
    </w:p>
    <w:p w:rsidR="008E3C74" w:rsidRDefault="00830F43">
      <w:pPr>
        <w:spacing w:line="360" w:lineRule="auto"/>
        <w:ind w:firstLineChars="150" w:firstLine="360"/>
        <w:rPr>
          <w:rFonts w:ascii="宋体" w:hAnsi="宋体"/>
          <w:sz w:val="24"/>
        </w:rPr>
      </w:pPr>
      <w:r>
        <w:rPr>
          <w:rFonts w:ascii="宋体" w:hAnsi="宋体" w:hint="eastAsia"/>
          <w:sz w:val="24"/>
        </w:rPr>
        <w:t>4、若无此项内容，可不提供此函。</w:t>
      </w:r>
    </w:p>
    <w:p w:rsidR="008E3C74" w:rsidRDefault="008E3C74">
      <w:pPr>
        <w:spacing w:line="360" w:lineRule="auto"/>
        <w:ind w:firstLine="480"/>
        <w:rPr>
          <w:rFonts w:ascii="宋体" w:hAnsi="宋体"/>
          <w:sz w:val="24"/>
        </w:rPr>
      </w:pPr>
    </w:p>
    <w:p w:rsidR="008E3C74" w:rsidRDefault="008E3C74">
      <w:pPr>
        <w:spacing w:line="360" w:lineRule="auto"/>
        <w:rPr>
          <w:rFonts w:ascii="宋体" w:hAnsi="宋体"/>
          <w:sz w:val="24"/>
        </w:rPr>
      </w:pPr>
    </w:p>
    <w:p w:rsidR="008E3C74" w:rsidRDefault="008E3C74">
      <w:pPr>
        <w:spacing w:line="360" w:lineRule="auto"/>
        <w:ind w:firstLine="480"/>
        <w:rPr>
          <w:rFonts w:ascii="宋体" w:hAnsi="宋体"/>
          <w:sz w:val="24"/>
        </w:rPr>
      </w:pPr>
    </w:p>
    <w:p w:rsidR="008E3C74" w:rsidRDefault="008E3C74">
      <w:pPr>
        <w:spacing w:line="360" w:lineRule="auto"/>
        <w:rPr>
          <w:rFonts w:ascii="宋体" w:hAnsi="宋体"/>
          <w:sz w:val="24"/>
        </w:rPr>
      </w:pPr>
    </w:p>
    <w:p w:rsidR="008E3C74" w:rsidRDefault="008E3C74">
      <w:pPr>
        <w:spacing w:line="360" w:lineRule="auto"/>
        <w:ind w:firstLine="480"/>
        <w:rPr>
          <w:rFonts w:ascii="宋体" w:hAnsi="宋体"/>
          <w:sz w:val="24"/>
        </w:rPr>
      </w:pPr>
    </w:p>
    <w:p w:rsidR="008E3C74" w:rsidRDefault="00830F43">
      <w:pPr>
        <w:spacing w:line="360" w:lineRule="auto"/>
        <w:ind w:firstLineChars="1250" w:firstLine="3012"/>
        <w:rPr>
          <w:rFonts w:ascii="宋体" w:hAnsi="宋体"/>
          <w:b/>
          <w:sz w:val="24"/>
        </w:rPr>
      </w:pPr>
      <w:r>
        <w:rPr>
          <w:rFonts w:ascii="宋体" w:hAnsi="宋体" w:hint="eastAsia"/>
          <w:b/>
          <w:sz w:val="24"/>
        </w:rPr>
        <w:t>服务企业名称：（公章）</w:t>
      </w:r>
    </w:p>
    <w:p w:rsidR="008E3C74" w:rsidRDefault="00830F43">
      <w:pPr>
        <w:spacing w:line="360" w:lineRule="auto"/>
        <w:ind w:firstLine="482"/>
        <w:jc w:val="center"/>
        <w:rPr>
          <w:rFonts w:ascii="宋体" w:hAnsi="宋体"/>
          <w:b/>
          <w:sz w:val="24"/>
        </w:rPr>
      </w:pPr>
      <w:r>
        <w:rPr>
          <w:rFonts w:ascii="宋体" w:hAnsi="宋体" w:hint="eastAsia"/>
          <w:b/>
          <w:sz w:val="24"/>
        </w:rPr>
        <w:t xml:space="preserve">                     服务企业法定代表人：（签字或盖章）</w:t>
      </w:r>
    </w:p>
    <w:p w:rsidR="008E3C74" w:rsidRDefault="00830F43">
      <w:pPr>
        <w:spacing w:line="360" w:lineRule="auto"/>
        <w:ind w:firstLine="482"/>
        <w:jc w:val="center"/>
        <w:rPr>
          <w:rFonts w:ascii="宋体" w:hAnsi="宋体"/>
          <w:b/>
          <w:sz w:val="24"/>
        </w:rPr>
      </w:pPr>
      <w:r>
        <w:rPr>
          <w:rFonts w:ascii="宋体" w:hAnsi="宋体" w:hint="eastAsia"/>
          <w:b/>
          <w:sz w:val="24"/>
        </w:rPr>
        <w:t xml:space="preserve">              年   月  日</w:t>
      </w:r>
    </w:p>
    <w:p w:rsidR="008E3C74" w:rsidRDefault="00830F43">
      <w:pPr>
        <w:widowControl/>
        <w:snapToGrid w:val="0"/>
        <w:spacing w:line="360" w:lineRule="auto"/>
        <w:outlineLvl w:val="1"/>
        <w:rPr>
          <w:rFonts w:ascii="宋体" w:hAnsi="宋体"/>
          <w:b/>
          <w:sz w:val="24"/>
        </w:rPr>
      </w:pPr>
      <w:r>
        <w:rPr>
          <w:rFonts w:ascii="宋体" w:hAnsi="宋体"/>
          <w:b/>
          <w:color w:val="000000"/>
          <w:sz w:val="24"/>
        </w:rPr>
        <w:br w:type="page"/>
      </w:r>
      <w:bookmarkStart w:id="244" w:name="_Toc496004045"/>
      <w:bookmarkStart w:id="245" w:name="_Toc14772773"/>
      <w:bookmarkStart w:id="246" w:name="_Toc3453812"/>
      <w:r>
        <w:rPr>
          <w:rFonts w:ascii="宋体" w:hAnsi="宋体" w:hint="eastAsia"/>
          <w:b/>
          <w:sz w:val="24"/>
          <w:lang w:val="zh-CN"/>
        </w:rPr>
        <w:lastRenderedPageBreak/>
        <w:t>格式20</w:t>
      </w:r>
      <w:r>
        <w:rPr>
          <w:rFonts w:ascii="宋体" w:hAnsi="宋体" w:hint="eastAsia"/>
          <w:b/>
          <w:sz w:val="24"/>
        </w:rPr>
        <w:t>：残疾人福利性单位声明函</w:t>
      </w:r>
      <w:bookmarkEnd w:id="244"/>
      <w:bookmarkEnd w:id="245"/>
      <w:bookmarkEnd w:id="246"/>
    </w:p>
    <w:p w:rsidR="008E3C74" w:rsidRDefault="008E3C74">
      <w:pPr>
        <w:spacing w:line="360" w:lineRule="auto"/>
        <w:jc w:val="center"/>
        <w:rPr>
          <w:rFonts w:ascii="宋体" w:hAnsi="宋体"/>
          <w:b/>
          <w:sz w:val="24"/>
        </w:rPr>
      </w:pPr>
      <w:bookmarkStart w:id="247" w:name="OLE_LINK14"/>
      <w:bookmarkStart w:id="248" w:name="OLE_LINK13"/>
    </w:p>
    <w:p w:rsidR="008E3C74" w:rsidRDefault="00830F43">
      <w:pPr>
        <w:spacing w:line="360" w:lineRule="auto"/>
        <w:jc w:val="center"/>
        <w:rPr>
          <w:rFonts w:ascii="宋体" w:hAnsi="宋体"/>
          <w:b/>
          <w:sz w:val="24"/>
        </w:rPr>
      </w:pPr>
      <w:r>
        <w:rPr>
          <w:rFonts w:ascii="宋体" w:hAnsi="宋体" w:hint="eastAsia"/>
          <w:b/>
          <w:sz w:val="24"/>
        </w:rPr>
        <w:t>残疾人福利性单位声明函</w:t>
      </w:r>
    </w:p>
    <w:bookmarkEnd w:id="247"/>
    <w:bookmarkEnd w:id="248"/>
    <w:p w:rsidR="008E3C74" w:rsidRDefault="008E3C74" w:rsidP="000B6A68">
      <w:pPr>
        <w:spacing w:afterLines="50" w:line="360" w:lineRule="auto"/>
        <w:rPr>
          <w:rFonts w:ascii="宋体" w:hAnsi="宋体"/>
          <w:bCs/>
          <w:sz w:val="24"/>
        </w:rPr>
      </w:pPr>
    </w:p>
    <w:p w:rsidR="008E3C74" w:rsidRDefault="00830F43" w:rsidP="000B6A68">
      <w:pPr>
        <w:spacing w:afterLines="50" w:line="360" w:lineRule="auto"/>
        <w:rPr>
          <w:rFonts w:ascii="宋体" w:hAnsi="宋体"/>
          <w:b/>
          <w:bCs/>
          <w:sz w:val="24"/>
        </w:rPr>
      </w:pPr>
      <w:r>
        <w:rPr>
          <w:rFonts w:ascii="宋体" w:hAnsi="宋体" w:hint="eastAsia"/>
          <w:b/>
          <w:bCs/>
          <w:sz w:val="24"/>
        </w:rPr>
        <w:t>致：青海兴拓工程管理咨询有限公司</w:t>
      </w:r>
    </w:p>
    <w:p w:rsidR="008E3C74" w:rsidRDefault="008E3C74">
      <w:pPr>
        <w:spacing w:line="360" w:lineRule="auto"/>
        <w:ind w:firstLine="480"/>
        <w:rPr>
          <w:rFonts w:ascii="宋体" w:hAnsi="宋体"/>
          <w:sz w:val="24"/>
        </w:rPr>
      </w:pPr>
    </w:p>
    <w:p w:rsidR="008E3C74" w:rsidRDefault="00830F43">
      <w:pPr>
        <w:spacing w:line="360" w:lineRule="auto"/>
        <w:ind w:firstLine="480"/>
        <w:rPr>
          <w:rFonts w:ascii="宋体" w:hAnsi="宋体"/>
          <w:sz w:val="24"/>
        </w:rPr>
      </w:pPr>
      <w:r>
        <w:rPr>
          <w:rFonts w:ascii="宋体" w:hAnsi="宋体" w:hint="eastAsia"/>
          <w:sz w:val="24"/>
        </w:rPr>
        <w:t>本单位郑重声明，根据《财政部、民政部、中国残疾人联合会关于促进残疾人就业政府采购政策的通知》（财库〔2017〕141号）的规定，本公司为符合条件的残疾人福利性单位，本公司在职职工人数为人，安置的残疾人人数人。且本单位参加______单位的______项目采购活动提供本单位制造的货物（由本单位承担工程/提供服务），或者提供其他残疾人福利性公司制造的货物（不包括使用非残疾人福利性公司注册商标的货物）。</w:t>
      </w:r>
    </w:p>
    <w:p w:rsidR="008E3C74" w:rsidRDefault="00830F43">
      <w:pPr>
        <w:spacing w:line="360" w:lineRule="auto"/>
        <w:ind w:firstLine="480"/>
        <w:rPr>
          <w:rFonts w:ascii="宋体" w:hAnsi="宋体"/>
          <w:sz w:val="24"/>
        </w:rPr>
      </w:pPr>
      <w:r>
        <w:rPr>
          <w:rFonts w:ascii="宋体" w:hAnsi="宋体" w:hint="eastAsia"/>
          <w:sz w:val="24"/>
        </w:rPr>
        <w:t>本公司对上述声明的真实性负责。如有虚假，将依法承担相应责任。</w:t>
      </w:r>
    </w:p>
    <w:p w:rsidR="008E3C74" w:rsidRDefault="008E3C74">
      <w:pPr>
        <w:spacing w:line="360" w:lineRule="auto"/>
        <w:ind w:firstLine="480"/>
        <w:rPr>
          <w:rFonts w:ascii="宋体" w:hAnsi="宋体"/>
          <w:sz w:val="24"/>
        </w:rPr>
      </w:pPr>
    </w:p>
    <w:p w:rsidR="008E3C74" w:rsidRDefault="00830F43">
      <w:pPr>
        <w:spacing w:line="360" w:lineRule="auto"/>
        <w:rPr>
          <w:rFonts w:ascii="宋体" w:hAnsi="宋体"/>
          <w:sz w:val="24"/>
        </w:rPr>
      </w:pPr>
      <w:r>
        <w:rPr>
          <w:rFonts w:ascii="宋体" w:hAnsi="宋体" w:hint="eastAsia"/>
          <w:sz w:val="24"/>
        </w:rPr>
        <w:t>注：若无此项内容，可不提供此函。</w:t>
      </w:r>
    </w:p>
    <w:p w:rsidR="008E3C74" w:rsidRDefault="008E3C74">
      <w:pPr>
        <w:spacing w:line="360" w:lineRule="auto"/>
        <w:ind w:firstLine="480"/>
        <w:rPr>
          <w:rFonts w:ascii="宋体" w:hAnsi="宋体"/>
          <w:sz w:val="24"/>
        </w:rPr>
      </w:pPr>
    </w:p>
    <w:p w:rsidR="008E3C74" w:rsidRDefault="008E3C74">
      <w:pPr>
        <w:spacing w:line="360" w:lineRule="auto"/>
        <w:ind w:firstLine="480"/>
        <w:rPr>
          <w:rFonts w:ascii="宋体" w:hAnsi="宋体"/>
          <w:sz w:val="24"/>
        </w:rPr>
      </w:pPr>
    </w:p>
    <w:p w:rsidR="008E3C74" w:rsidRDefault="008E3C74">
      <w:pPr>
        <w:spacing w:line="360" w:lineRule="auto"/>
        <w:rPr>
          <w:rFonts w:ascii="宋体" w:hAnsi="宋体"/>
          <w:sz w:val="24"/>
        </w:rPr>
      </w:pPr>
    </w:p>
    <w:p w:rsidR="008E3C74" w:rsidRDefault="008E3C74">
      <w:pPr>
        <w:spacing w:line="360" w:lineRule="auto"/>
        <w:ind w:firstLine="480"/>
        <w:rPr>
          <w:rFonts w:ascii="宋体" w:hAnsi="宋体"/>
          <w:sz w:val="24"/>
        </w:rPr>
      </w:pPr>
    </w:p>
    <w:p w:rsidR="008E3C74" w:rsidRDefault="008E3C74">
      <w:pPr>
        <w:spacing w:line="360" w:lineRule="auto"/>
        <w:ind w:firstLine="480"/>
        <w:rPr>
          <w:rFonts w:ascii="宋体" w:hAnsi="宋体"/>
          <w:sz w:val="24"/>
        </w:rPr>
      </w:pPr>
    </w:p>
    <w:p w:rsidR="008E3C74" w:rsidRDefault="008E3C74">
      <w:pPr>
        <w:spacing w:line="360" w:lineRule="auto"/>
        <w:ind w:firstLine="480"/>
        <w:rPr>
          <w:rFonts w:ascii="宋体" w:hAnsi="宋体"/>
          <w:sz w:val="24"/>
        </w:rPr>
      </w:pPr>
    </w:p>
    <w:p w:rsidR="008E3C74" w:rsidRDefault="008E3C74">
      <w:pPr>
        <w:spacing w:line="360" w:lineRule="auto"/>
        <w:ind w:firstLine="480"/>
        <w:rPr>
          <w:rFonts w:ascii="宋体" w:hAnsi="宋体"/>
          <w:sz w:val="24"/>
        </w:rPr>
      </w:pPr>
    </w:p>
    <w:p w:rsidR="008E3C74" w:rsidRDefault="008E3C74">
      <w:pPr>
        <w:spacing w:line="360" w:lineRule="auto"/>
        <w:ind w:firstLine="480"/>
        <w:rPr>
          <w:rFonts w:ascii="宋体" w:hAnsi="宋体"/>
          <w:sz w:val="24"/>
        </w:rPr>
      </w:pPr>
    </w:p>
    <w:p w:rsidR="008E3C74" w:rsidRDefault="00830F43">
      <w:pPr>
        <w:spacing w:line="360" w:lineRule="auto"/>
        <w:jc w:val="center"/>
        <w:rPr>
          <w:rFonts w:ascii="宋体" w:hAnsi="宋体"/>
          <w:b/>
          <w:sz w:val="24"/>
        </w:rPr>
      </w:pPr>
      <w:r>
        <w:rPr>
          <w:rFonts w:ascii="宋体" w:hAnsi="宋体" w:hint="eastAsia"/>
          <w:b/>
          <w:sz w:val="24"/>
        </w:rPr>
        <w:t xml:space="preserve">                         企业名称：（公章）</w:t>
      </w:r>
    </w:p>
    <w:p w:rsidR="008E3C74" w:rsidRDefault="00830F43">
      <w:pPr>
        <w:spacing w:line="360" w:lineRule="auto"/>
        <w:ind w:firstLine="482"/>
        <w:jc w:val="right"/>
        <w:rPr>
          <w:rFonts w:ascii="宋体" w:hAnsi="宋体"/>
          <w:b/>
          <w:sz w:val="24"/>
        </w:rPr>
      </w:pPr>
      <w:r>
        <w:rPr>
          <w:rFonts w:ascii="宋体" w:hAnsi="宋体" w:hint="eastAsia"/>
          <w:b/>
          <w:sz w:val="24"/>
        </w:rPr>
        <w:t xml:space="preserve">       企业法定代表人：（签字或盖章）</w:t>
      </w:r>
    </w:p>
    <w:p w:rsidR="008E3C74" w:rsidRDefault="00830F43">
      <w:pPr>
        <w:spacing w:line="360" w:lineRule="auto"/>
        <w:ind w:firstLine="482"/>
        <w:jc w:val="center"/>
        <w:rPr>
          <w:rFonts w:ascii="宋体" w:hAnsi="宋体"/>
          <w:b/>
          <w:sz w:val="24"/>
        </w:rPr>
        <w:sectPr w:rsidR="008E3C74">
          <w:footerReference w:type="even" r:id="rId11"/>
          <w:footerReference w:type="default" r:id="rId12"/>
          <w:pgSz w:w="11906" w:h="16838"/>
          <w:pgMar w:top="1560" w:right="1531" w:bottom="568" w:left="1588" w:header="1021" w:footer="866" w:gutter="0"/>
          <w:cols w:space="720"/>
          <w:docGrid w:linePitch="312"/>
        </w:sectPr>
      </w:pPr>
      <w:r>
        <w:rPr>
          <w:rFonts w:ascii="宋体" w:hAnsi="宋体" w:hint="eastAsia"/>
          <w:b/>
          <w:sz w:val="24"/>
        </w:rPr>
        <w:t xml:space="preserve">              年   月  </w:t>
      </w:r>
      <w:bookmarkStart w:id="249" w:name="_Toc416363470"/>
      <w:bookmarkStart w:id="250" w:name="_Toc496004046"/>
    </w:p>
    <w:p w:rsidR="008E3C74" w:rsidRDefault="00830F43">
      <w:pPr>
        <w:widowControl/>
        <w:snapToGrid w:val="0"/>
        <w:spacing w:line="360" w:lineRule="auto"/>
        <w:outlineLvl w:val="1"/>
        <w:rPr>
          <w:rFonts w:ascii="宋体" w:hAnsi="宋体"/>
          <w:b/>
          <w:color w:val="000000"/>
          <w:sz w:val="24"/>
        </w:rPr>
      </w:pPr>
      <w:bookmarkStart w:id="251" w:name="_Toc14772774"/>
      <w:bookmarkStart w:id="252" w:name="_Toc3453813"/>
      <w:r>
        <w:rPr>
          <w:rFonts w:ascii="宋体" w:hAnsi="宋体" w:hint="eastAsia"/>
          <w:b/>
          <w:sz w:val="24"/>
          <w:lang w:val="zh-CN"/>
        </w:rPr>
        <w:lastRenderedPageBreak/>
        <w:t>格式21</w:t>
      </w:r>
      <w:r>
        <w:rPr>
          <w:rFonts w:ascii="宋体" w:hAnsi="宋体" w:hint="eastAsia"/>
          <w:b/>
          <w:color w:val="000000"/>
          <w:sz w:val="24"/>
        </w:rPr>
        <w:t>：</w:t>
      </w:r>
      <w:bookmarkStart w:id="253" w:name="_Toc496004047"/>
      <w:r>
        <w:rPr>
          <w:rFonts w:ascii="宋体" w:hAnsi="宋体" w:hint="eastAsia"/>
          <w:b/>
          <w:color w:val="000000"/>
          <w:sz w:val="24"/>
        </w:rPr>
        <w:t>供应商认为在其他方面有必要说明的事项</w:t>
      </w:r>
      <w:bookmarkEnd w:id="251"/>
      <w:bookmarkEnd w:id="252"/>
      <w:bookmarkEnd w:id="253"/>
    </w:p>
    <w:p w:rsidR="008E3C74" w:rsidRDefault="008E3C74">
      <w:pPr>
        <w:spacing w:line="360" w:lineRule="auto"/>
        <w:ind w:firstLine="723"/>
        <w:jc w:val="center"/>
        <w:rPr>
          <w:rFonts w:ascii="宋体" w:hAnsi="宋体"/>
          <w:b/>
          <w:color w:val="000000"/>
          <w:sz w:val="24"/>
        </w:rPr>
      </w:pPr>
    </w:p>
    <w:p w:rsidR="008E3C74" w:rsidRDefault="00830F43">
      <w:pPr>
        <w:spacing w:line="360" w:lineRule="auto"/>
        <w:ind w:firstLine="723"/>
        <w:jc w:val="center"/>
        <w:rPr>
          <w:rFonts w:ascii="宋体" w:hAnsi="宋体"/>
          <w:b/>
          <w:color w:val="000000"/>
          <w:sz w:val="24"/>
        </w:rPr>
      </w:pPr>
      <w:r>
        <w:rPr>
          <w:rFonts w:ascii="宋体" w:hAnsi="宋体" w:hint="eastAsia"/>
          <w:b/>
          <w:color w:val="000000"/>
          <w:sz w:val="24"/>
        </w:rPr>
        <w:t>供应商认为在其他方面有必要说明的事项</w:t>
      </w:r>
    </w:p>
    <w:p w:rsidR="008E3C74" w:rsidRDefault="00830F43">
      <w:pPr>
        <w:spacing w:line="360" w:lineRule="auto"/>
        <w:ind w:firstLine="723"/>
        <w:jc w:val="center"/>
        <w:rPr>
          <w:rFonts w:ascii="宋体" w:hAnsi="宋体"/>
          <w:b/>
          <w:color w:val="000000"/>
          <w:sz w:val="24"/>
        </w:rPr>
      </w:pPr>
      <w:r>
        <w:rPr>
          <w:rFonts w:ascii="宋体" w:hAnsi="宋体" w:hint="eastAsia"/>
          <w:b/>
          <w:color w:val="000000"/>
          <w:sz w:val="24"/>
        </w:rPr>
        <w:t>（格式自定）</w:t>
      </w:r>
    </w:p>
    <w:p w:rsidR="008E3C74" w:rsidRDefault="008E3C74">
      <w:pPr>
        <w:widowControl/>
        <w:snapToGrid w:val="0"/>
        <w:spacing w:line="360" w:lineRule="auto"/>
        <w:outlineLvl w:val="1"/>
        <w:rPr>
          <w:rFonts w:ascii="宋体" w:hAnsi="宋体"/>
          <w:b/>
          <w:color w:val="000000"/>
          <w:sz w:val="24"/>
        </w:rPr>
        <w:sectPr w:rsidR="008E3C74">
          <w:pgSz w:w="11906" w:h="16838"/>
          <w:pgMar w:top="1560" w:right="1531" w:bottom="568" w:left="1588" w:header="1021" w:footer="866" w:gutter="0"/>
          <w:cols w:space="720"/>
          <w:docGrid w:linePitch="312"/>
        </w:sectPr>
      </w:pPr>
    </w:p>
    <w:bookmarkEnd w:id="249"/>
    <w:bookmarkEnd w:id="250"/>
    <w:p w:rsidR="008E3C74" w:rsidRDefault="00830F43">
      <w:pPr>
        <w:spacing w:line="360" w:lineRule="auto"/>
        <w:jc w:val="left"/>
        <w:rPr>
          <w:rFonts w:ascii="宋体" w:hAnsi="宋体"/>
          <w:b/>
          <w:sz w:val="24"/>
        </w:rPr>
      </w:pPr>
      <w:r>
        <w:rPr>
          <w:rFonts w:ascii="宋体" w:hAnsi="宋体" w:hint="eastAsia"/>
          <w:b/>
          <w:sz w:val="24"/>
          <w:lang w:val="zh-CN"/>
        </w:rPr>
        <w:lastRenderedPageBreak/>
        <w:t>格式22：</w:t>
      </w:r>
      <w:r>
        <w:rPr>
          <w:rFonts w:ascii="宋体" w:hAnsi="宋体" w:hint="eastAsia"/>
          <w:b/>
          <w:sz w:val="24"/>
        </w:rPr>
        <w:t>最后磋商报价表</w:t>
      </w:r>
    </w:p>
    <w:p w:rsidR="008E3C74" w:rsidRDefault="008E3C74">
      <w:pPr>
        <w:widowControl/>
        <w:snapToGrid w:val="0"/>
        <w:spacing w:line="360" w:lineRule="auto"/>
        <w:outlineLvl w:val="1"/>
        <w:rPr>
          <w:rFonts w:ascii="宋体" w:hAnsi="宋体"/>
          <w:b/>
          <w:sz w:val="24"/>
        </w:rPr>
      </w:pPr>
    </w:p>
    <w:p w:rsidR="008E3C74" w:rsidRDefault="00830F43">
      <w:pPr>
        <w:spacing w:line="360" w:lineRule="auto"/>
        <w:ind w:firstLineChars="1355" w:firstLine="3265"/>
        <w:rPr>
          <w:rFonts w:ascii="宋体" w:hAnsi="宋体"/>
          <w:b/>
          <w:sz w:val="24"/>
        </w:rPr>
      </w:pPr>
      <w:r>
        <w:rPr>
          <w:rFonts w:ascii="宋体" w:hAnsi="宋体" w:hint="eastAsia"/>
          <w:b/>
          <w:sz w:val="24"/>
        </w:rPr>
        <w:t>最后磋商报价表</w:t>
      </w:r>
    </w:p>
    <w:p w:rsidR="008E3C74" w:rsidRDefault="00830F43">
      <w:pPr>
        <w:spacing w:line="360" w:lineRule="auto"/>
        <w:rPr>
          <w:rFonts w:ascii="宋体" w:hAnsi="宋体"/>
          <w:b/>
          <w:sz w:val="24"/>
        </w:rPr>
      </w:pPr>
      <w:r>
        <w:rPr>
          <w:rFonts w:ascii="宋体" w:hAnsi="宋体" w:hint="eastAsia"/>
          <w:b/>
          <w:sz w:val="24"/>
        </w:rPr>
        <w:t xml:space="preserve">供应商名称：                                        </w:t>
      </w:r>
    </w:p>
    <w:p w:rsidR="008E3C74" w:rsidRDefault="00830F43">
      <w:pPr>
        <w:spacing w:line="360" w:lineRule="auto"/>
        <w:jc w:val="right"/>
        <w:rPr>
          <w:rFonts w:ascii="宋体" w:hAnsi="宋体"/>
          <w:b/>
          <w:sz w:val="24"/>
        </w:rPr>
      </w:pPr>
      <w:r>
        <w:rPr>
          <w:rFonts w:ascii="宋体" w:hAnsi="宋体" w:hint="eastAsia"/>
          <w:sz w:val="24"/>
        </w:rPr>
        <w:t>单位：元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678"/>
        <w:gridCol w:w="1701"/>
        <w:gridCol w:w="851"/>
      </w:tblGrid>
      <w:tr w:rsidR="008E3C74">
        <w:trPr>
          <w:cantSplit/>
          <w:trHeight w:val="699"/>
        </w:trPr>
        <w:tc>
          <w:tcPr>
            <w:tcW w:w="1809" w:type="dxa"/>
            <w:vAlign w:val="center"/>
          </w:tcPr>
          <w:p w:rsidR="008E3C74" w:rsidRDefault="00830F43">
            <w:pPr>
              <w:adjustRightInd w:val="0"/>
              <w:spacing w:line="360" w:lineRule="auto"/>
              <w:ind w:firstLineChars="82" w:firstLine="198"/>
              <w:textAlignment w:val="baseline"/>
              <w:rPr>
                <w:rFonts w:ascii="宋体" w:hAnsi="宋体"/>
                <w:b/>
                <w:sz w:val="24"/>
              </w:rPr>
            </w:pPr>
            <w:r>
              <w:rPr>
                <w:rFonts w:ascii="宋体" w:hAnsi="宋体" w:hint="eastAsia"/>
                <w:b/>
                <w:sz w:val="24"/>
              </w:rPr>
              <w:t>项目名称</w:t>
            </w:r>
          </w:p>
        </w:tc>
        <w:tc>
          <w:tcPr>
            <w:tcW w:w="4678" w:type="dxa"/>
            <w:vAlign w:val="center"/>
          </w:tcPr>
          <w:p w:rsidR="008E3C74" w:rsidRDefault="00830F43">
            <w:pPr>
              <w:adjustRightInd w:val="0"/>
              <w:spacing w:line="360" w:lineRule="auto"/>
              <w:ind w:firstLine="482"/>
              <w:jc w:val="center"/>
              <w:textAlignment w:val="baseline"/>
              <w:rPr>
                <w:rFonts w:ascii="宋体" w:hAnsi="宋体"/>
                <w:b/>
                <w:sz w:val="24"/>
              </w:rPr>
            </w:pPr>
            <w:r>
              <w:rPr>
                <w:rFonts w:ascii="宋体" w:hAnsi="宋体" w:hint="eastAsia"/>
                <w:b/>
                <w:sz w:val="24"/>
              </w:rPr>
              <w:t>最后磋商报价（元）</w:t>
            </w:r>
          </w:p>
        </w:tc>
        <w:tc>
          <w:tcPr>
            <w:tcW w:w="1701" w:type="dxa"/>
            <w:vAlign w:val="center"/>
          </w:tcPr>
          <w:p w:rsidR="008E3C74" w:rsidRDefault="00830F43">
            <w:pPr>
              <w:adjustRightInd w:val="0"/>
              <w:spacing w:line="360" w:lineRule="auto"/>
              <w:jc w:val="center"/>
              <w:textAlignment w:val="baseline"/>
              <w:rPr>
                <w:rFonts w:ascii="宋体" w:hAnsi="宋体"/>
                <w:b/>
                <w:sz w:val="24"/>
              </w:rPr>
            </w:pPr>
            <w:r>
              <w:rPr>
                <w:rFonts w:ascii="宋体" w:hAnsi="宋体" w:hint="eastAsia"/>
                <w:b/>
                <w:sz w:val="24"/>
              </w:rPr>
              <w:t>服务期限</w:t>
            </w:r>
          </w:p>
        </w:tc>
        <w:tc>
          <w:tcPr>
            <w:tcW w:w="851" w:type="dxa"/>
            <w:vAlign w:val="center"/>
          </w:tcPr>
          <w:p w:rsidR="008E3C74" w:rsidRDefault="00830F43">
            <w:pPr>
              <w:adjustRightInd w:val="0"/>
              <w:spacing w:line="360" w:lineRule="auto"/>
              <w:jc w:val="center"/>
              <w:textAlignment w:val="baseline"/>
              <w:rPr>
                <w:rFonts w:ascii="宋体" w:hAnsi="宋体"/>
                <w:b/>
                <w:sz w:val="24"/>
              </w:rPr>
            </w:pPr>
            <w:r>
              <w:rPr>
                <w:rFonts w:ascii="宋体" w:hAnsi="宋体" w:hint="eastAsia"/>
                <w:b/>
                <w:sz w:val="24"/>
              </w:rPr>
              <w:t>备注</w:t>
            </w:r>
          </w:p>
        </w:tc>
      </w:tr>
      <w:tr w:rsidR="008E3C74">
        <w:trPr>
          <w:cantSplit/>
          <w:trHeight w:val="851"/>
        </w:trPr>
        <w:tc>
          <w:tcPr>
            <w:tcW w:w="1809" w:type="dxa"/>
            <w:vMerge w:val="restart"/>
            <w:vAlign w:val="center"/>
          </w:tcPr>
          <w:p w:rsidR="008E3C74" w:rsidRDefault="008E3C74">
            <w:pPr>
              <w:adjustRightInd w:val="0"/>
              <w:spacing w:line="360" w:lineRule="auto"/>
              <w:ind w:firstLine="482"/>
              <w:textAlignment w:val="baseline"/>
              <w:rPr>
                <w:rFonts w:ascii="宋体" w:hAnsi="宋体"/>
                <w:b/>
                <w:bCs/>
                <w:sz w:val="24"/>
              </w:rPr>
            </w:pPr>
          </w:p>
        </w:tc>
        <w:tc>
          <w:tcPr>
            <w:tcW w:w="4678" w:type="dxa"/>
          </w:tcPr>
          <w:p w:rsidR="008E3C74" w:rsidRDefault="00830F43">
            <w:pPr>
              <w:adjustRightInd w:val="0"/>
              <w:spacing w:line="360" w:lineRule="auto"/>
              <w:textAlignment w:val="baseline"/>
              <w:rPr>
                <w:rFonts w:ascii="宋体" w:hAnsi="宋体"/>
                <w:b/>
                <w:sz w:val="24"/>
              </w:rPr>
            </w:pPr>
            <w:r>
              <w:rPr>
                <w:rFonts w:ascii="宋体" w:hAnsi="宋体" w:hint="eastAsia"/>
                <w:b/>
                <w:sz w:val="24"/>
              </w:rPr>
              <w:t>大写：</w:t>
            </w:r>
          </w:p>
        </w:tc>
        <w:tc>
          <w:tcPr>
            <w:tcW w:w="1701" w:type="dxa"/>
            <w:vMerge w:val="restart"/>
            <w:vAlign w:val="center"/>
          </w:tcPr>
          <w:p w:rsidR="008E3C74" w:rsidRDefault="008E3C74">
            <w:pPr>
              <w:adjustRightInd w:val="0"/>
              <w:spacing w:line="360" w:lineRule="auto"/>
              <w:textAlignment w:val="baseline"/>
              <w:rPr>
                <w:rFonts w:ascii="宋体" w:hAnsi="宋体"/>
                <w:b/>
                <w:sz w:val="24"/>
              </w:rPr>
            </w:pPr>
          </w:p>
        </w:tc>
        <w:tc>
          <w:tcPr>
            <w:tcW w:w="851" w:type="dxa"/>
            <w:vMerge w:val="restart"/>
            <w:vAlign w:val="center"/>
          </w:tcPr>
          <w:p w:rsidR="008E3C74" w:rsidRDefault="008E3C74">
            <w:pPr>
              <w:adjustRightInd w:val="0"/>
              <w:spacing w:line="360" w:lineRule="auto"/>
              <w:textAlignment w:val="baseline"/>
              <w:rPr>
                <w:rFonts w:ascii="宋体" w:hAnsi="宋体"/>
                <w:b/>
                <w:sz w:val="24"/>
              </w:rPr>
            </w:pPr>
          </w:p>
        </w:tc>
      </w:tr>
      <w:tr w:rsidR="008E3C74">
        <w:trPr>
          <w:cantSplit/>
          <w:trHeight w:val="821"/>
        </w:trPr>
        <w:tc>
          <w:tcPr>
            <w:tcW w:w="1809" w:type="dxa"/>
            <w:vMerge/>
            <w:vAlign w:val="center"/>
          </w:tcPr>
          <w:p w:rsidR="008E3C74" w:rsidRDefault="008E3C74">
            <w:pPr>
              <w:adjustRightInd w:val="0"/>
              <w:spacing w:line="360" w:lineRule="auto"/>
              <w:ind w:firstLine="482"/>
              <w:textAlignment w:val="baseline"/>
              <w:rPr>
                <w:rFonts w:ascii="宋体" w:hAnsi="宋体"/>
                <w:b/>
                <w:bCs/>
                <w:sz w:val="24"/>
              </w:rPr>
            </w:pPr>
          </w:p>
        </w:tc>
        <w:tc>
          <w:tcPr>
            <w:tcW w:w="4678" w:type="dxa"/>
          </w:tcPr>
          <w:p w:rsidR="008E3C74" w:rsidRDefault="00830F43">
            <w:pPr>
              <w:adjustRightInd w:val="0"/>
              <w:spacing w:line="360" w:lineRule="auto"/>
              <w:textAlignment w:val="baseline"/>
              <w:rPr>
                <w:rFonts w:ascii="宋体" w:hAnsi="宋体"/>
                <w:b/>
                <w:sz w:val="24"/>
              </w:rPr>
            </w:pPr>
            <w:r>
              <w:rPr>
                <w:rFonts w:ascii="宋体" w:hAnsi="宋体" w:hint="eastAsia"/>
                <w:b/>
                <w:sz w:val="24"/>
              </w:rPr>
              <w:t>小写：</w:t>
            </w:r>
          </w:p>
        </w:tc>
        <w:tc>
          <w:tcPr>
            <w:tcW w:w="1701" w:type="dxa"/>
            <w:vMerge/>
          </w:tcPr>
          <w:p w:rsidR="008E3C74" w:rsidRDefault="008E3C74">
            <w:pPr>
              <w:adjustRightInd w:val="0"/>
              <w:spacing w:line="360" w:lineRule="auto"/>
              <w:textAlignment w:val="baseline"/>
              <w:rPr>
                <w:rFonts w:ascii="宋体" w:hAnsi="宋体"/>
                <w:b/>
                <w:sz w:val="24"/>
              </w:rPr>
            </w:pPr>
          </w:p>
        </w:tc>
        <w:tc>
          <w:tcPr>
            <w:tcW w:w="851" w:type="dxa"/>
            <w:vMerge/>
          </w:tcPr>
          <w:p w:rsidR="008E3C74" w:rsidRDefault="008E3C74">
            <w:pPr>
              <w:adjustRightInd w:val="0"/>
              <w:spacing w:line="360" w:lineRule="auto"/>
              <w:textAlignment w:val="baseline"/>
              <w:rPr>
                <w:rFonts w:ascii="宋体" w:hAnsi="宋体"/>
                <w:b/>
                <w:sz w:val="24"/>
              </w:rPr>
            </w:pPr>
          </w:p>
        </w:tc>
      </w:tr>
      <w:tr w:rsidR="008E3C74">
        <w:trPr>
          <w:cantSplit/>
          <w:trHeight w:val="2086"/>
        </w:trPr>
        <w:tc>
          <w:tcPr>
            <w:tcW w:w="9039" w:type="dxa"/>
            <w:gridSpan w:val="4"/>
          </w:tcPr>
          <w:p w:rsidR="008E3C74" w:rsidRDefault="00830F43">
            <w:pPr>
              <w:adjustRightInd w:val="0"/>
              <w:spacing w:line="360" w:lineRule="auto"/>
              <w:textAlignment w:val="baseline"/>
              <w:rPr>
                <w:rFonts w:ascii="宋体" w:hAnsi="宋体"/>
                <w:b/>
                <w:sz w:val="24"/>
              </w:rPr>
            </w:pPr>
            <w:r>
              <w:rPr>
                <w:rFonts w:ascii="宋体" w:hAnsi="宋体" w:hint="eastAsia"/>
                <w:b/>
                <w:sz w:val="24"/>
              </w:rPr>
              <w:t>最终确定的质量保证及服务承诺：</w:t>
            </w:r>
          </w:p>
        </w:tc>
      </w:tr>
    </w:tbl>
    <w:p w:rsidR="008E3C74" w:rsidRDefault="00830F43" w:rsidP="003C5FC7">
      <w:pPr>
        <w:ind w:firstLineChars="147" w:firstLine="353"/>
        <w:jc w:val="left"/>
        <w:rPr>
          <w:rFonts w:ascii="宋体" w:hAnsi="宋体"/>
          <w:sz w:val="24"/>
        </w:rPr>
      </w:pPr>
      <w:r>
        <w:rPr>
          <w:rFonts w:ascii="宋体" w:hAnsi="宋体" w:hint="eastAsia"/>
          <w:sz w:val="24"/>
        </w:rPr>
        <w:t>注：1、在磋商过程中，最后磋商报价与首次报价的价格发生的浮动比例，在项目签订合同时对首次报价单价的基础上进行同比例浮动，作为签订合同的最终单价。</w:t>
      </w:r>
    </w:p>
    <w:p w:rsidR="008E3C74" w:rsidRDefault="00830F43" w:rsidP="003C5FC7">
      <w:pPr>
        <w:ind w:firstLineChars="347" w:firstLine="833"/>
        <w:jc w:val="left"/>
        <w:rPr>
          <w:rFonts w:ascii="宋体" w:hAnsi="宋体"/>
          <w:sz w:val="24"/>
        </w:rPr>
      </w:pPr>
      <w:r>
        <w:rPr>
          <w:rFonts w:ascii="宋体" w:hAnsi="宋体" w:hint="eastAsia"/>
          <w:sz w:val="24"/>
        </w:rPr>
        <w:t>2、</w:t>
      </w:r>
      <w:r>
        <w:rPr>
          <w:rFonts w:ascii="宋体" w:hAnsi="宋体" w:hint="eastAsia"/>
          <w:b/>
          <w:sz w:val="24"/>
        </w:rPr>
        <w:t>此表不需装订在磋商响应文件中，供应商事先须盖章、签字。在磋商期间，由磋商小组确定合格的供应商按要求现场填写。</w:t>
      </w:r>
    </w:p>
    <w:p w:rsidR="008E3C74" w:rsidRDefault="00830F43">
      <w:pPr>
        <w:spacing w:line="360" w:lineRule="auto"/>
        <w:ind w:firstLineChars="1583" w:firstLine="3814"/>
        <w:rPr>
          <w:rFonts w:ascii="宋体" w:hAnsi="宋体"/>
          <w:b/>
          <w:sz w:val="24"/>
        </w:rPr>
      </w:pPr>
      <w:r>
        <w:rPr>
          <w:rFonts w:ascii="宋体" w:hAnsi="宋体" w:hint="eastAsia"/>
          <w:b/>
          <w:sz w:val="24"/>
        </w:rPr>
        <w:t>供应商：（公章）</w:t>
      </w:r>
    </w:p>
    <w:p w:rsidR="008E3C74" w:rsidRDefault="00830F43">
      <w:pPr>
        <w:spacing w:line="360" w:lineRule="auto"/>
        <w:ind w:firstLine="482"/>
        <w:jc w:val="center"/>
        <w:rPr>
          <w:rFonts w:ascii="宋体" w:hAnsi="宋体"/>
          <w:b/>
          <w:sz w:val="24"/>
        </w:rPr>
      </w:pPr>
      <w:r>
        <w:rPr>
          <w:rFonts w:ascii="宋体" w:hAnsi="宋体" w:hint="eastAsia"/>
          <w:b/>
          <w:sz w:val="24"/>
        </w:rPr>
        <w:t xml:space="preserve">     法定代表人或委托代理人：（签字或盖章）</w:t>
      </w:r>
    </w:p>
    <w:p w:rsidR="008E3C74" w:rsidRDefault="00830F43">
      <w:pPr>
        <w:spacing w:line="360" w:lineRule="auto"/>
        <w:ind w:firstLine="482"/>
        <w:jc w:val="center"/>
        <w:rPr>
          <w:rFonts w:ascii="宋体"/>
          <w:b/>
          <w:kern w:val="28"/>
          <w:sz w:val="36"/>
          <w:szCs w:val="20"/>
        </w:rPr>
      </w:pPr>
      <w:r>
        <w:rPr>
          <w:rFonts w:ascii="宋体" w:hAnsi="宋体" w:hint="eastAsia"/>
          <w:b/>
          <w:sz w:val="24"/>
        </w:rPr>
        <w:t xml:space="preserve">              年   月  日</w:t>
      </w:r>
      <w:bookmarkStart w:id="254" w:name="_Toc14772775"/>
    </w:p>
    <w:p w:rsidR="008E3C74" w:rsidRDefault="00830F43">
      <w:pPr>
        <w:spacing w:line="360" w:lineRule="auto"/>
        <w:jc w:val="center"/>
        <w:outlineLvl w:val="0"/>
        <w:rPr>
          <w:rFonts w:ascii="宋体"/>
          <w:b/>
          <w:kern w:val="28"/>
          <w:sz w:val="36"/>
          <w:szCs w:val="20"/>
        </w:rPr>
      </w:pPr>
      <w:r>
        <w:rPr>
          <w:rFonts w:ascii="宋体" w:hint="eastAsia"/>
          <w:b/>
          <w:kern w:val="28"/>
          <w:sz w:val="36"/>
          <w:szCs w:val="20"/>
        </w:rPr>
        <w:lastRenderedPageBreak/>
        <w:t>第六部分  采购项目要求及技术参数</w:t>
      </w:r>
      <w:bookmarkEnd w:id="165"/>
      <w:bookmarkEnd w:id="166"/>
      <w:bookmarkEnd w:id="167"/>
      <w:bookmarkEnd w:id="254"/>
    </w:p>
    <w:p w:rsidR="00BC3246" w:rsidRDefault="00BC3246" w:rsidP="00BC3246">
      <w:pPr>
        <w:widowControl/>
        <w:spacing w:before="100" w:beforeAutospacing="1" w:after="100" w:afterAutospacing="1"/>
        <w:jc w:val="center"/>
        <w:outlineLvl w:val="1"/>
        <w:rPr>
          <w:rFonts w:ascii="宋体" w:hAnsi="宋体"/>
          <w:b/>
          <w:bCs/>
          <w:kern w:val="0"/>
          <w:sz w:val="36"/>
          <w:szCs w:val="36"/>
        </w:rPr>
      </w:pPr>
      <w:bookmarkStart w:id="255" w:name="_Toc325726052"/>
      <w:bookmarkStart w:id="256" w:name="_Toc376936783"/>
      <w:bookmarkStart w:id="257" w:name="_Toc416183245"/>
      <w:bookmarkStart w:id="258" w:name="_Toc14772776"/>
      <w:r>
        <w:rPr>
          <w:rFonts w:ascii="宋体" w:hAnsi="宋体" w:hint="eastAsia"/>
          <w:b/>
          <w:bCs/>
          <w:kern w:val="0"/>
          <w:sz w:val="36"/>
          <w:szCs w:val="36"/>
        </w:rPr>
        <w:t>一、投标要求</w:t>
      </w:r>
      <w:bookmarkEnd w:id="255"/>
      <w:bookmarkEnd w:id="256"/>
      <w:bookmarkEnd w:id="257"/>
      <w:bookmarkEnd w:id="258"/>
    </w:p>
    <w:p w:rsidR="00BC3246" w:rsidRDefault="00BC3246" w:rsidP="00BC3246">
      <w:pPr>
        <w:widowControl/>
        <w:ind w:firstLineChars="200" w:firstLine="542"/>
        <w:jc w:val="left"/>
        <w:outlineLvl w:val="2"/>
        <w:rPr>
          <w:rFonts w:ascii="宋体" w:hAnsi="宋体"/>
          <w:b/>
          <w:bCs/>
          <w:kern w:val="0"/>
          <w:sz w:val="27"/>
          <w:szCs w:val="27"/>
        </w:rPr>
      </w:pPr>
      <w:bookmarkStart w:id="259" w:name="_Toc325726053"/>
      <w:bookmarkStart w:id="260" w:name="_Toc376936784"/>
      <w:bookmarkStart w:id="261" w:name="_Toc416183246"/>
      <w:bookmarkStart w:id="262" w:name="_Toc438743850"/>
      <w:bookmarkStart w:id="263" w:name="_Toc438818369"/>
      <w:bookmarkStart w:id="264" w:name="_Toc443985752"/>
      <w:bookmarkStart w:id="265" w:name="_Toc446415237"/>
      <w:bookmarkStart w:id="266" w:name="_Toc27684"/>
      <w:bookmarkStart w:id="267" w:name="_Toc14772777"/>
      <w:r>
        <w:rPr>
          <w:rFonts w:ascii="宋体" w:hAnsi="宋体" w:hint="eastAsia"/>
          <w:b/>
          <w:bCs/>
          <w:kern w:val="0"/>
          <w:sz w:val="27"/>
          <w:szCs w:val="27"/>
        </w:rPr>
        <w:t>1、投标说明</w:t>
      </w:r>
      <w:bookmarkEnd w:id="259"/>
      <w:bookmarkEnd w:id="260"/>
      <w:bookmarkEnd w:id="261"/>
      <w:bookmarkEnd w:id="262"/>
      <w:bookmarkEnd w:id="263"/>
      <w:bookmarkEnd w:id="264"/>
      <w:bookmarkEnd w:id="265"/>
      <w:bookmarkEnd w:id="266"/>
      <w:bookmarkEnd w:id="267"/>
    </w:p>
    <w:p w:rsidR="00BC3246" w:rsidRDefault="00BC3246" w:rsidP="00BC3246">
      <w:pPr>
        <w:tabs>
          <w:tab w:val="left" w:pos="168"/>
        </w:tabs>
        <w:adjustRightInd w:val="0"/>
        <w:spacing w:line="400" w:lineRule="exact"/>
        <w:ind w:firstLineChars="200" w:firstLine="480"/>
        <w:textAlignment w:val="baseline"/>
        <w:rPr>
          <w:rFonts w:ascii="宋体" w:hAnsi="宋体"/>
          <w:color w:val="000000"/>
          <w:sz w:val="24"/>
        </w:rPr>
      </w:pPr>
      <w:r>
        <w:rPr>
          <w:rFonts w:ascii="宋体" w:hAnsi="宋体" w:hint="eastAsia"/>
          <w:color w:val="000000"/>
          <w:sz w:val="24"/>
        </w:rPr>
        <w:t>1.1供应商必须对磋商文件采购一览表中所有内容作为一个整体进行投标，不能拆分或少报。否则，投标无效。</w:t>
      </w:r>
    </w:p>
    <w:p w:rsidR="00BC3246" w:rsidRDefault="00BC3246" w:rsidP="00BC3246">
      <w:pPr>
        <w:tabs>
          <w:tab w:val="left" w:pos="168"/>
        </w:tabs>
        <w:adjustRightInd w:val="0"/>
        <w:spacing w:line="400" w:lineRule="exact"/>
        <w:ind w:firstLineChars="200" w:firstLine="480"/>
        <w:textAlignment w:val="baseline"/>
        <w:rPr>
          <w:rFonts w:ascii="宋体" w:hAnsi="宋体"/>
          <w:sz w:val="24"/>
        </w:rPr>
      </w:pPr>
      <w:r>
        <w:rPr>
          <w:rFonts w:ascii="宋体" w:hAnsi="宋体" w:hint="eastAsia"/>
          <w:color w:val="000000"/>
          <w:sz w:val="24"/>
        </w:rPr>
        <w:t>1.2投标报价为投</w:t>
      </w:r>
      <w:r>
        <w:rPr>
          <w:rFonts w:ascii="宋体" w:hAnsi="宋体" w:hint="eastAsia"/>
          <w:sz w:val="24"/>
        </w:rPr>
        <w:t>标总价。报价中必须包括本次</w:t>
      </w:r>
      <w:r>
        <w:rPr>
          <w:rFonts w:ascii="宋体" w:hAnsi="Cambria" w:cs="宋体" w:hint="eastAsia"/>
          <w:kern w:val="0"/>
          <w:sz w:val="24"/>
          <w:lang w:val="zh-CN"/>
        </w:rPr>
        <w:t>项目</w:t>
      </w:r>
      <w:r>
        <w:rPr>
          <w:rFonts w:ascii="宋体" w:hAnsi="宋体" w:hint="eastAsia"/>
          <w:sz w:val="24"/>
        </w:rPr>
        <w:t>全部内容的费用，费用不管是否在报价人报价书中单列，均视为报价总价中已包括该费用。包括但不限于</w:t>
      </w:r>
      <w:r>
        <w:rPr>
          <w:rFonts w:ascii="宋体" w:hAnsi="宋体" w:cs="Arial" w:hint="eastAsia"/>
          <w:sz w:val="24"/>
          <w:lang w:val="zh-CN"/>
        </w:rPr>
        <w:t>完成服务所需的材料费</w:t>
      </w:r>
      <w:r>
        <w:rPr>
          <w:rFonts w:ascii="宋体" w:hAnsi="宋体" w:hint="eastAsia"/>
          <w:sz w:val="24"/>
        </w:rPr>
        <w:t>；人员、材料、设备运输费、保险费、安装调试费、税金及不可预见费等与本项目相关的全部费用。供应商如有漏报项目，视为对采购人的优惠。</w:t>
      </w:r>
    </w:p>
    <w:p w:rsidR="00BC3246" w:rsidRDefault="00BC3246" w:rsidP="00BC3246">
      <w:pPr>
        <w:widowControl/>
        <w:ind w:firstLineChars="200" w:firstLine="542"/>
        <w:jc w:val="left"/>
        <w:outlineLvl w:val="2"/>
        <w:rPr>
          <w:rFonts w:ascii="宋体" w:hAnsi="宋体"/>
          <w:b/>
          <w:bCs/>
          <w:kern w:val="0"/>
          <w:sz w:val="27"/>
          <w:szCs w:val="27"/>
        </w:rPr>
      </w:pPr>
      <w:bookmarkStart w:id="268" w:name="_Toc376936785"/>
      <w:bookmarkStart w:id="269" w:name="_Toc416183247"/>
      <w:bookmarkStart w:id="270" w:name="_Toc438743851"/>
      <w:bookmarkStart w:id="271" w:name="_Toc438818370"/>
      <w:bookmarkStart w:id="272" w:name="_Toc443985753"/>
      <w:bookmarkStart w:id="273" w:name="_Toc446415238"/>
      <w:bookmarkStart w:id="274" w:name="_Toc6075"/>
      <w:bookmarkStart w:id="275" w:name="_Toc14772778"/>
      <w:bookmarkStart w:id="276" w:name="_Toc325726054"/>
      <w:r>
        <w:rPr>
          <w:rFonts w:ascii="宋体" w:hAnsi="宋体" w:hint="eastAsia"/>
          <w:b/>
          <w:bCs/>
          <w:kern w:val="0"/>
          <w:sz w:val="27"/>
          <w:szCs w:val="27"/>
        </w:rPr>
        <w:t>2、报价说明</w:t>
      </w:r>
      <w:bookmarkEnd w:id="268"/>
      <w:bookmarkEnd w:id="269"/>
      <w:bookmarkEnd w:id="270"/>
      <w:bookmarkEnd w:id="271"/>
      <w:bookmarkEnd w:id="272"/>
      <w:bookmarkEnd w:id="273"/>
      <w:bookmarkEnd w:id="274"/>
      <w:bookmarkEnd w:id="275"/>
    </w:p>
    <w:p w:rsidR="00BC3246" w:rsidRDefault="00BC3246" w:rsidP="00BC3246">
      <w:pPr>
        <w:tabs>
          <w:tab w:val="left" w:pos="168"/>
        </w:tabs>
        <w:adjustRightInd w:val="0"/>
        <w:spacing w:line="400" w:lineRule="exact"/>
        <w:ind w:firstLineChars="200" w:firstLine="480"/>
        <w:textAlignment w:val="baseline"/>
        <w:rPr>
          <w:rFonts w:ascii="宋体" w:hAnsi="宋体"/>
          <w:color w:val="000000"/>
          <w:sz w:val="24"/>
        </w:rPr>
      </w:pPr>
      <w:r>
        <w:rPr>
          <w:rFonts w:ascii="宋体" w:hAnsi="宋体" w:hint="eastAsia"/>
          <w:color w:val="000000"/>
          <w:sz w:val="24"/>
        </w:rPr>
        <w:t>本次磋商文件中规定的采购预算额度为招标最高限价，供应商的最终投标报价不得超出此额度。否则，投标无效。</w:t>
      </w:r>
    </w:p>
    <w:bookmarkEnd w:id="276"/>
    <w:p w:rsidR="000B6A68" w:rsidRPr="00A228D9" w:rsidRDefault="000B6A68" w:rsidP="000B6A68">
      <w:pPr>
        <w:widowControl/>
        <w:ind w:firstLineChars="200" w:firstLine="542"/>
        <w:jc w:val="left"/>
        <w:outlineLvl w:val="2"/>
        <w:rPr>
          <w:rFonts w:ascii="宋体" w:hAnsi="宋体" w:hint="eastAsia"/>
          <w:b/>
          <w:bCs/>
          <w:kern w:val="0"/>
          <w:sz w:val="27"/>
          <w:szCs w:val="27"/>
        </w:rPr>
      </w:pPr>
      <w:r w:rsidRPr="00A228D9">
        <w:rPr>
          <w:rFonts w:ascii="宋体" w:hAnsi="宋体" w:hint="eastAsia"/>
          <w:b/>
          <w:bCs/>
          <w:kern w:val="0"/>
          <w:sz w:val="27"/>
          <w:szCs w:val="27"/>
        </w:rPr>
        <w:t>3、商务要求</w:t>
      </w:r>
    </w:p>
    <w:p w:rsidR="000B6A68" w:rsidRPr="00A228D9" w:rsidRDefault="000B6A68" w:rsidP="000B6A68">
      <w:pPr>
        <w:tabs>
          <w:tab w:val="left" w:pos="168"/>
        </w:tabs>
        <w:adjustRightInd w:val="0"/>
        <w:spacing w:line="400" w:lineRule="exact"/>
        <w:ind w:firstLineChars="200" w:firstLine="480"/>
        <w:textAlignment w:val="baseline"/>
        <w:rPr>
          <w:rFonts w:ascii="宋体" w:hAnsi="宋体" w:hint="eastAsia"/>
          <w:color w:val="000000"/>
          <w:sz w:val="24"/>
        </w:rPr>
      </w:pPr>
      <w:r w:rsidRPr="00A228D9">
        <w:rPr>
          <w:rFonts w:ascii="宋体" w:hAnsi="宋体" w:hint="eastAsia"/>
          <w:color w:val="000000"/>
          <w:sz w:val="24"/>
        </w:rPr>
        <w:t>服务期限：</w:t>
      </w:r>
      <w:r w:rsidRPr="00A228D9">
        <w:rPr>
          <w:rFonts w:ascii="宋体" w:hAnsi="宋体" w:hint="eastAsia"/>
          <w:color w:val="000000"/>
          <w:sz w:val="24"/>
          <w:u w:val="single"/>
        </w:rPr>
        <w:t>按合同约定执行</w:t>
      </w:r>
      <w:r>
        <w:rPr>
          <w:rFonts w:ascii="宋体" w:hAnsi="宋体" w:hint="eastAsia"/>
          <w:color w:val="000000"/>
          <w:sz w:val="24"/>
        </w:rPr>
        <w:t>；</w:t>
      </w:r>
    </w:p>
    <w:p w:rsidR="000B6A68" w:rsidRPr="00A228D9" w:rsidRDefault="000B6A68" w:rsidP="000B6A68">
      <w:pPr>
        <w:tabs>
          <w:tab w:val="left" w:pos="168"/>
        </w:tabs>
        <w:adjustRightInd w:val="0"/>
        <w:spacing w:line="400" w:lineRule="exact"/>
        <w:ind w:firstLineChars="200" w:firstLine="480"/>
        <w:textAlignment w:val="baseline"/>
        <w:rPr>
          <w:rFonts w:ascii="宋体" w:hAnsi="宋体"/>
          <w:color w:val="000000"/>
          <w:sz w:val="24"/>
        </w:rPr>
      </w:pPr>
      <w:r w:rsidRPr="00A228D9">
        <w:rPr>
          <w:rFonts w:ascii="宋体" w:hAnsi="宋体" w:hint="eastAsia"/>
          <w:color w:val="000000"/>
          <w:sz w:val="24"/>
        </w:rPr>
        <w:t>服务地点：</w:t>
      </w:r>
      <w:r w:rsidRPr="00A228D9">
        <w:rPr>
          <w:rFonts w:ascii="宋体" w:hAnsi="宋体" w:hint="eastAsia"/>
          <w:color w:val="000000"/>
          <w:sz w:val="24"/>
          <w:u w:val="single"/>
        </w:rPr>
        <w:t>采购人指定地点</w:t>
      </w:r>
      <w:r>
        <w:rPr>
          <w:rFonts w:ascii="宋体" w:hAnsi="宋体" w:hint="eastAsia"/>
          <w:color w:val="000000"/>
          <w:sz w:val="24"/>
        </w:rPr>
        <w:t>。</w:t>
      </w:r>
    </w:p>
    <w:p w:rsidR="000B6A68" w:rsidRDefault="000B6A68" w:rsidP="000B6A68">
      <w:pPr>
        <w:widowControl/>
        <w:numPr>
          <w:ilvl w:val="0"/>
          <w:numId w:val="10"/>
        </w:numPr>
        <w:spacing w:before="100" w:beforeAutospacing="1" w:after="100" w:afterAutospacing="1"/>
        <w:jc w:val="center"/>
        <w:outlineLvl w:val="1"/>
        <w:rPr>
          <w:rFonts w:ascii="宋体" w:hAnsi="宋体" w:hint="eastAsia"/>
          <w:b/>
          <w:bCs/>
          <w:kern w:val="0"/>
          <w:sz w:val="36"/>
          <w:szCs w:val="36"/>
          <w:lang w:val="zh-CN"/>
        </w:rPr>
      </w:pPr>
      <w:bookmarkStart w:id="277" w:name="_Toc15420"/>
      <w:bookmarkStart w:id="278" w:name="_Toc14772779"/>
      <w:r>
        <w:rPr>
          <w:rFonts w:ascii="宋体" w:hAnsi="宋体" w:hint="eastAsia"/>
          <w:b/>
          <w:bCs/>
          <w:kern w:val="0"/>
          <w:sz w:val="36"/>
          <w:szCs w:val="36"/>
          <w:lang w:val="zh-CN"/>
        </w:rPr>
        <w:t>项目概况</w:t>
      </w:r>
      <w:bookmarkEnd w:id="277"/>
      <w:bookmarkEnd w:id="278"/>
    </w:p>
    <w:p w:rsidR="000B6A68" w:rsidRPr="00A228D9" w:rsidRDefault="000B6A68" w:rsidP="000B6A68">
      <w:pPr>
        <w:spacing w:line="276" w:lineRule="auto"/>
        <w:rPr>
          <w:rFonts w:asciiTheme="minorEastAsia" w:eastAsiaTheme="minorEastAsia" w:hAnsiTheme="minorEastAsia"/>
          <w:sz w:val="24"/>
        </w:rPr>
      </w:pPr>
      <w:r w:rsidRPr="00A228D9">
        <w:rPr>
          <w:rFonts w:asciiTheme="minorEastAsia" w:eastAsiaTheme="minorEastAsia" w:hAnsiTheme="minorEastAsia" w:hint="eastAsia"/>
          <w:b/>
          <w:sz w:val="24"/>
        </w:rPr>
        <w:t>1、规划范围：</w:t>
      </w:r>
      <w:r w:rsidRPr="00A228D9">
        <w:rPr>
          <w:rFonts w:asciiTheme="minorEastAsia" w:eastAsiaTheme="minorEastAsia" w:hAnsiTheme="minorEastAsia" w:hint="eastAsia"/>
          <w:sz w:val="24"/>
          <w:u w:val="single"/>
        </w:rPr>
        <w:t>黄南州行政区</w:t>
      </w:r>
      <w:r>
        <w:rPr>
          <w:rFonts w:asciiTheme="minorEastAsia" w:eastAsiaTheme="minorEastAsia" w:hAnsiTheme="minorEastAsia" w:hint="eastAsia"/>
          <w:sz w:val="24"/>
          <w:u w:val="single"/>
        </w:rPr>
        <w:t>；</w:t>
      </w:r>
    </w:p>
    <w:p w:rsidR="000B6A68" w:rsidRPr="00A228D9" w:rsidRDefault="000B6A68" w:rsidP="000B6A68">
      <w:pPr>
        <w:spacing w:line="276" w:lineRule="auto"/>
        <w:rPr>
          <w:rFonts w:asciiTheme="minorEastAsia" w:eastAsiaTheme="minorEastAsia" w:hAnsiTheme="minorEastAsia"/>
          <w:sz w:val="24"/>
        </w:rPr>
      </w:pPr>
      <w:r w:rsidRPr="00A228D9">
        <w:rPr>
          <w:rFonts w:asciiTheme="minorEastAsia" w:eastAsiaTheme="minorEastAsia" w:hAnsiTheme="minorEastAsia" w:hint="eastAsia"/>
          <w:b/>
          <w:sz w:val="24"/>
        </w:rPr>
        <w:t>2、规划期限：</w:t>
      </w:r>
      <w:r w:rsidRPr="00A228D9">
        <w:rPr>
          <w:rFonts w:asciiTheme="minorEastAsia" w:eastAsiaTheme="minorEastAsia" w:hAnsiTheme="minorEastAsia" w:hint="eastAsia"/>
          <w:sz w:val="24"/>
          <w:u w:val="single"/>
        </w:rPr>
        <w:t>2020年至2030年</w:t>
      </w:r>
      <w:r>
        <w:rPr>
          <w:rFonts w:asciiTheme="minorEastAsia" w:eastAsiaTheme="minorEastAsia" w:hAnsiTheme="minorEastAsia" w:hint="eastAsia"/>
          <w:sz w:val="24"/>
          <w:u w:val="single"/>
        </w:rPr>
        <w:t>；</w:t>
      </w:r>
    </w:p>
    <w:p w:rsidR="000B6A68" w:rsidRPr="00A228D9" w:rsidRDefault="000B6A68" w:rsidP="000B6A68">
      <w:pPr>
        <w:spacing w:line="276" w:lineRule="auto"/>
        <w:rPr>
          <w:rFonts w:asciiTheme="minorEastAsia" w:eastAsiaTheme="minorEastAsia" w:hAnsiTheme="minorEastAsia" w:hint="eastAsia"/>
          <w:b/>
          <w:sz w:val="24"/>
        </w:rPr>
      </w:pPr>
      <w:bookmarkStart w:id="279" w:name="_Toc35006431"/>
      <w:r w:rsidRPr="00A228D9">
        <w:rPr>
          <w:rFonts w:asciiTheme="minorEastAsia" w:eastAsiaTheme="minorEastAsia" w:hAnsiTheme="minorEastAsia" w:hint="eastAsia"/>
          <w:b/>
          <w:sz w:val="24"/>
        </w:rPr>
        <w:t>3、规划提纲</w:t>
      </w:r>
    </w:p>
    <w:p w:rsidR="000B6A68" w:rsidRPr="00CA3A5A" w:rsidRDefault="000B6A68" w:rsidP="000B6A68">
      <w:pPr>
        <w:rPr>
          <w:rFonts w:asciiTheme="minorEastAsia" w:eastAsiaTheme="minorEastAsia" w:hAnsiTheme="minorEastAsia"/>
          <w:b/>
          <w:sz w:val="24"/>
        </w:rPr>
      </w:pPr>
      <w:r w:rsidRPr="00CA3A5A">
        <w:rPr>
          <w:rFonts w:asciiTheme="minorEastAsia" w:eastAsiaTheme="minorEastAsia" w:hAnsiTheme="minorEastAsia" w:hint="eastAsia"/>
          <w:b/>
          <w:sz w:val="24"/>
        </w:rPr>
        <w:t>前 言</w:t>
      </w:r>
      <w:bookmarkEnd w:id="279"/>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 xml:space="preserve">    简述黄河文化历史渊源和发展延伸，黄河文化保护传承弘扬的顶层设计，以及本次规划编制的目的和意义。</w:t>
      </w:r>
    </w:p>
    <w:p w:rsidR="000B6A68" w:rsidRPr="00CA3A5A" w:rsidRDefault="000B6A68" w:rsidP="000B6A68">
      <w:pPr>
        <w:rPr>
          <w:rFonts w:asciiTheme="minorEastAsia" w:eastAsiaTheme="minorEastAsia" w:hAnsiTheme="minorEastAsia"/>
          <w:b/>
          <w:sz w:val="24"/>
        </w:rPr>
      </w:pPr>
      <w:bookmarkStart w:id="280" w:name="_Toc35006432"/>
      <w:r w:rsidRPr="00CA3A5A">
        <w:rPr>
          <w:rFonts w:asciiTheme="minorEastAsia" w:eastAsiaTheme="minorEastAsia" w:hAnsiTheme="minorEastAsia" w:hint="eastAsia"/>
          <w:b/>
          <w:sz w:val="24"/>
        </w:rPr>
        <w:t>第一章  总则</w:t>
      </w:r>
      <w:bookmarkEnd w:id="280"/>
    </w:p>
    <w:p w:rsidR="000B6A68" w:rsidRPr="00CA3A5A" w:rsidRDefault="000B6A68" w:rsidP="000B6A68">
      <w:pPr>
        <w:rPr>
          <w:rFonts w:asciiTheme="minorEastAsia" w:eastAsiaTheme="minorEastAsia" w:hAnsiTheme="minorEastAsia"/>
          <w:sz w:val="24"/>
        </w:rPr>
      </w:pPr>
      <w:bookmarkStart w:id="281" w:name="_Toc35006433"/>
      <w:r w:rsidRPr="00CA3A5A">
        <w:rPr>
          <w:rFonts w:asciiTheme="minorEastAsia" w:eastAsiaTheme="minorEastAsia" w:hAnsiTheme="minorEastAsia" w:hint="eastAsia"/>
          <w:sz w:val="24"/>
        </w:rPr>
        <w:t>一、规划背景</w:t>
      </w:r>
      <w:bookmarkEnd w:id="281"/>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 xml:space="preserve">    黄河流域生态保护与高质量发展会议精神</w:t>
      </w:r>
    </w:p>
    <w:p w:rsidR="000B6A68" w:rsidRPr="00CA3A5A" w:rsidRDefault="000B6A68" w:rsidP="000B6A68">
      <w:pPr>
        <w:rPr>
          <w:rFonts w:asciiTheme="minorEastAsia" w:eastAsiaTheme="minorEastAsia" w:hAnsiTheme="minorEastAsia"/>
          <w:sz w:val="24"/>
        </w:rPr>
      </w:pPr>
      <w:bookmarkStart w:id="282" w:name="_Toc35006434"/>
      <w:r w:rsidRPr="00CA3A5A">
        <w:rPr>
          <w:rFonts w:asciiTheme="minorEastAsia" w:eastAsiaTheme="minorEastAsia" w:hAnsiTheme="minorEastAsia" w:hint="eastAsia"/>
          <w:sz w:val="24"/>
        </w:rPr>
        <w:lastRenderedPageBreak/>
        <w:t>二、规划范围与期限</w:t>
      </w:r>
      <w:bookmarkEnd w:id="282"/>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1．规划范围</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2．规划期限</w:t>
      </w:r>
    </w:p>
    <w:p w:rsidR="000B6A68" w:rsidRPr="00CA3A5A" w:rsidRDefault="000B6A68" w:rsidP="000B6A68">
      <w:pPr>
        <w:rPr>
          <w:rFonts w:asciiTheme="minorEastAsia" w:eastAsiaTheme="minorEastAsia" w:hAnsiTheme="minorEastAsia"/>
          <w:sz w:val="24"/>
        </w:rPr>
      </w:pPr>
      <w:bookmarkStart w:id="283" w:name="_Toc35006435"/>
      <w:r w:rsidRPr="00CA3A5A">
        <w:rPr>
          <w:rFonts w:asciiTheme="minorEastAsia" w:eastAsiaTheme="minorEastAsia" w:hAnsiTheme="minorEastAsia" w:hint="eastAsia"/>
          <w:sz w:val="24"/>
        </w:rPr>
        <w:t>三、规划指导思想与原则</w:t>
      </w:r>
      <w:bookmarkEnd w:id="283"/>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1．指导思想</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2．基本原则</w:t>
      </w:r>
    </w:p>
    <w:p w:rsidR="000B6A68" w:rsidRPr="00CA3A5A" w:rsidRDefault="000B6A68" w:rsidP="000B6A68">
      <w:pPr>
        <w:rPr>
          <w:rFonts w:asciiTheme="minorEastAsia" w:eastAsiaTheme="minorEastAsia" w:hAnsiTheme="minorEastAsia"/>
          <w:sz w:val="24"/>
        </w:rPr>
      </w:pPr>
      <w:bookmarkStart w:id="284" w:name="_Toc35006436"/>
      <w:r w:rsidRPr="00CA3A5A">
        <w:rPr>
          <w:rFonts w:asciiTheme="minorEastAsia" w:eastAsiaTheme="minorEastAsia" w:hAnsiTheme="minorEastAsia" w:hint="eastAsia"/>
          <w:sz w:val="24"/>
        </w:rPr>
        <w:t>四、规划依据</w:t>
      </w:r>
      <w:bookmarkEnd w:id="284"/>
    </w:p>
    <w:p w:rsidR="000B6A68" w:rsidRPr="00CA3A5A" w:rsidRDefault="000B6A68" w:rsidP="000B6A68">
      <w:pPr>
        <w:rPr>
          <w:rFonts w:asciiTheme="minorEastAsia" w:eastAsiaTheme="minorEastAsia" w:hAnsiTheme="minorEastAsia" w:cs="宋体"/>
          <w:kern w:val="0"/>
          <w:sz w:val="24"/>
        </w:rPr>
      </w:pPr>
      <w:r w:rsidRPr="00CA3A5A">
        <w:rPr>
          <w:rFonts w:asciiTheme="minorEastAsia" w:eastAsiaTheme="minorEastAsia" w:hAnsiTheme="minorEastAsia" w:cs="宋体" w:hint="eastAsia"/>
          <w:kern w:val="0"/>
          <w:sz w:val="24"/>
        </w:rPr>
        <w:t>1、法律法规</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2、政策文件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《在黄河流域生态保护和高质量发展座谈会上的讲话》</w:t>
      </w:r>
    </w:p>
    <w:p w:rsidR="000B6A68" w:rsidRPr="00CA3A5A" w:rsidRDefault="000B6A68" w:rsidP="000B6A68">
      <w:pPr>
        <w:rPr>
          <w:rFonts w:asciiTheme="minorEastAsia" w:eastAsiaTheme="minorEastAsia" w:hAnsiTheme="minorEastAsia" w:cs="仿宋"/>
          <w:sz w:val="24"/>
        </w:rPr>
      </w:pPr>
      <w:r w:rsidRPr="00CA3A5A">
        <w:rPr>
          <w:rFonts w:asciiTheme="minorEastAsia" w:eastAsiaTheme="minorEastAsia" w:hAnsiTheme="minorEastAsia" w:cs="仿宋" w:hint="eastAsia"/>
          <w:sz w:val="24"/>
        </w:rPr>
        <w:t>《中共中央办公厅 国务院办公厅关于实施中华优秀传统文化传承发展工程的意见》</w:t>
      </w:r>
    </w:p>
    <w:p w:rsidR="000B6A68" w:rsidRPr="00CA3A5A" w:rsidRDefault="000B6A68" w:rsidP="000B6A68">
      <w:pPr>
        <w:rPr>
          <w:rFonts w:asciiTheme="minorEastAsia" w:eastAsiaTheme="minorEastAsia" w:hAnsiTheme="minorEastAsia" w:cs="仿宋"/>
          <w:sz w:val="24"/>
        </w:rPr>
      </w:pPr>
      <w:r w:rsidRPr="00CA3A5A">
        <w:rPr>
          <w:rFonts w:asciiTheme="minorEastAsia" w:eastAsiaTheme="minorEastAsia" w:hAnsiTheme="minorEastAsia" w:cs="仿宋" w:hint="eastAsia"/>
          <w:sz w:val="24"/>
        </w:rPr>
        <w:t>《建立国家公园体制总体方案》</w:t>
      </w:r>
    </w:p>
    <w:p w:rsidR="000B6A68" w:rsidRPr="00CA3A5A" w:rsidRDefault="000B6A68" w:rsidP="000B6A68">
      <w:pPr>
        <w:rPr>
          <w:rFonts w:asciiTheme="minorEastAsia" w:eastAsiaTheme="minorEastAsia" w:hAnsiTheme="minorEastAsia" w:cs="仿宋"/>
          <w:sz w:val="24"/>
        </w:rPr>
      </w:pPr>
      <w:r w:rsidRPr="00CA3A5A">
        <w:rPr>
          <w:rFonts w:asciiTheme="minorEastAsia" w:eastAsiaTheme="minorEastAsia" w:hAnsiTheme="minorEastAsia" w:cs="仿宋" w:hint="eastAsia"/>
          <w:sz w:val="24"/>
        </w:rPr>
        <w:t>《长城、长征、大运河国家文化公园建设方案》</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cs="仿宋" w:hint="eastAsia"/>
          <w:sz w:val="24"/>
        </w:rPr>
        <w:t>《文化部关于加强国家级文化生态保护区建设的指导意见》</w:t>
      </w:r>
      <w:r w:rsidRPr="00CA3A5A">
        <w:rPr>
          <w:rFonts w:asciiTheme="minorEastAsia" w:eastAsiaTheme="minorEastAsia" w:hAnsiTheme="minorEastAsia" w:hint="eastAsia"/>
          <w:sz w:val="24"/>
        </w:rPr>
        <w:t>，《关于实施实中华民族优秀传统文化发展工程》</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《国家级文化生态保护区管理办法》</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3、相关规划</w:t>
      </w:r>
    </w:p>
    <w:p w:rsidR="000B6A68" w:rsidRPr="00CA3A5A" w:rsidRDefault="000B6A68" w:rsidP="000B6A68">
      <w:pPr>
        <w:rPr>
          <w:rFonts w:asciiTheme="minorEastAsia" w:eastAsiaTheme="minorEastAsia" w:hAnsiTheme="minorEastAsia" w:cs="宋体"/>
          <w:kern w:val="0"/>
          <w:sz w:val="24"/>
        </w:rPr>
      </w:pPr>
      <w:r w:rsidRPr="00CA3A5A">
        <w:rPr>
          <w:rFonts w:asciiTheme="minorEastAsia" w:eastAsiaTheme="minorEastAsia" w:hAnsiTheme="minorEastAsia" w:cs="宋体" w:hint="eastAsia"/>
          <w:kern w:val="0"/>
          <w:sz w:val="24"/>
        </w:rPr>
        <w:t>《青海省国民经济和社会发展第十三个五年规划纲要》（2016-2020）</w:t>
      </w:r>
    </w:p>
    <w:p w:rsidR="000B6A68" w:rsidRPr="00CA3A5A" w:rsidRDefault="000B6A68" w:rsidP="000B6A68">
      <w:pPr>
        <w:rPr>
          <w:rFonts w:asciiTheme="minorEastAsia" w:eastAsiaTheme="minorEastAsia" w:hAnsiTheme="minorEastAsia" w:cs="宋体"/>
          <w:kern w:val="0"/>
          <w:sz w:val="24"/>
        </w:rPr>
      </w:pPr>
      <w:r w:rsidRPr="00CA3A5A">
        <w:rPr>
          <w:rFonts w:asciiTheme="minorEastAsia" w:eastAsiaTheme="minorEastAsia" w:hAnsiTheme="minorEastAsia" w:cs="宋体" w:hint="eastAsia"/>
          <w:kern w:val="0"/>
          <w:sz w:val="24"/>
        </w:rPr>
        <w:t>《兰州-西宁城市群发展规划》（2018）</w:t>
      </w:r>
    </w:p>
    <w:p w:rsidR="000B6A68" w:rsidRPr="00CA3A5A" w:rsidRDefault="000B6A68" w:rsidP="000B6A68">
      <w:pPr>
        <w:rPr>
          <w:rFonts w:asciiTheme="minorEastAsia" w:eastAsiaTheme="minorEastAsia" w:hAnsiTheme="minorEastAsia"/>
          <w:b/>
          <w:sz w:val="24"/>
        </w:rPr>
      </w:pPr>
      <w:r w:rsidRPr="00CA3A5A">
        <w:rPr>
          <w:rFonts w:asciiTheme="minorEastAsia" w:eastAsiaTheme="minorEastAsia" w:hAnsiTheme="minorEastAsia" w:hint="eastAsia"/>
          <w:sz w:val="24"/>
        </w:rPr>
        <w:t>《热贡文化生态保护实验区总体规划》</w:t>
      </w:r>
    </w:p>
    <w:p w:rsidR="000B6A68" w:rsidRPr="00CA3A5A" w:rsidRDefault="000B6A68" w:rsidP="000B6A68">
      <w:pPr>
        <w:rPr>
          <w:rFonts w:asciiTheme="minorEastAsia" w:eastAsiaTheme="minorEastAsia" w:hAnsiTheme="minorEastAsia"/>
          <w:b/>
          <w:sz w:val="24"/>
        </w:rPr>
      </w:pPr>
      <w:r>
        <w:rPr>
          <w:rFonts w:asciiTheme="minorEastAsia" w:eastAsiaTheme="minorEastAsia" w:hAnsiTheme="minorEastAsia" w:hint="eastAsia"/>
          <w:b/>
          <w:sz w:val="24"/>
        </w:rPr>
        <w:t xml:space="preserve">第二章 </w:t>
      </w:r>
      <w:r w:rsidRPr="00CA3A5A">
        <w:rPr>
          <w:rFonts w:asciiTheme="minorEastAsia" w:eastAsiaTheme="minorEastAsia" w:hAnsiTheme="minorEastAsia" w:hint="eastAsia"/>
          <w:b/>
          <w:sz w:val="24"/>
        </w:rPr>
        <w:t xml:space="preserve"> 黄南州黄河文化概况</w:t>
      </w:r>
    </w:p>
    <w:p w:rsidR="000B6A68" w:rsidRPr="00CA3A5A" w:rsidRDefault="000B6A68" w:rsidP="000B6A68">
      <w:pPr>
        <w:rPr>
          <w:rFonts w:asciiTheme="minorEastAsia" w:eastAsiaTheme="minorEastAsia" w:hAnsiTheme="minorEastAsia" w:cs="宋体"/>
          <w:kern w:val="0"/>
          <w:sz w:val="24"/>
        </w:rPr>
      </w:pPr>
      <w:r w:rsidRPr="00CA3A5A">
        <w:rPr>
          <w:rFonts w:asciiTheme="minorEastAsia" w:eastAsiaTheme="minorEastAsia" w:hAnsiTheme="minorEastAsia" w:cs="宋体" w:hint="eastAsia"/>
          <w:kern w:val="0"/>
          <w:sz w:val="24"/>
        </w:rPr>
        <w:t>一、非物质文化体系</w:t>
      </w:r>
    </w:p>
    <w:p w:rsidR="000B6A68" w:rsidRPr="00CA3A5A" w:rsidRDefault="000B6A68" w:rsidP="000B6A68">
      <w:pPr>
        <w:rPr>
          <w:rFonts w:asciiTheme="minorEastAsia" w:eastAsiaTheme="minorEastAsia" w:hAnsiTheme="minorEastAsia" w:cs="宋体"/>
          <w:kern w:val="0"/>
          <w:sz w:val="24"/>
        </w:rPr>
      </w:pPr>
      <w:r w:rsidRPr="00CA3A5A">
        <w:rPr>
          <w:rFonts w:asciiTheme="minorEastAsia" w:eastAsiaTheme="minorEastAsia" w:hAnsiTheme="minorEastAsia" w:cs="宋体" w:hint="eastAsia"/>
          <w:kern w:val="0"/>
          <w:sz w:val="24"/>
        </w:rPr>
        <w:t>1、非物质文化遗产名录</w:t>
      </w:r>
    </w:p>
    <w:p w:rsidR="000B6A68" w:rsidRPr="00CA3A5A" w:rsidRDefault="000B6A68" w:rsidP="000B6A68">
      <w:pPr>
        <w:rPr>
          <w:rFonts w:asciiTheme="minorEastAsia" w:eastAsiaTheme="minorEastAsia" w:hAnsiTheme="minorEastAsia" w:cs="宋体"/>
          <w:kern w:val="0"/>
          <w:sz w:val="24"/>
        </w:rPr>
      </w:pPr>
      <w:r w:rsidRPr="00CA3A5A">
        <w:rPr>
          <w:rFonts w:asciiTheme="minorEastAsia" w:eastAsiaTheme="minorEastAsia" w:hAnsiTheme="minorEastAsia" w:cs="宋体" w:hint="eastAsia"/>
          <w:kern w:val="0"/>
          <w:sz w:val="24"/>
        </w:rPr>
        <w:t>2、传承人体系</w:t>
      </w:r>
    </w:p>
    <w:p w:rsidR="000B6A68" w:rsidRPr="00CA3A5A" w:rsidRDefault="000B6A68" w:rsidP="000B6A68">
      <w:pPr>
        <w:rPr>
          <w:rFonts w:asciiTheme="minorEastAsia" w:eastAsiaTheme="minorEastAsia" w:hAnsiTheme="minorEastAsia" w:cs="宋体"/>
          <w:kern w:val="0"/>
          <w:sz w:val="24"/>
        </w:rPr>
      </w:pPr>
      <w:r w:rsidRPr="00CA3A5A">
        <w:rPr>
          <w:rFonts w:asciiTheme="minorEastAsia" w:eastAsiaTheme="minorEastAsia" w:hAnsiTheme="minorEastAsia" w:cs="宋体" w:hint="eastAsia"/>
          <w:kern w:val="0"/>
          <w:sz w:val="24"/>
        </w:rPr>
        <w:t>3、非物质文化保护传承现状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lastRenderedPageBreak/>
        <w:t>二、物质文化体系</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1、文物保护单位名录</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2、文物保护现状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三、文博体系</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1、文博体系名录</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2、文博体系建设现状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四、历史文化名城镇村与传统村落体系</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1、历史文化名城名镇名村</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2、传统村落名录</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2、历史文化名城名镇名村与传统村落保护利用现状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五、红色文化体系</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 xml:space="preserve">1、红色文化名录  </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2、爱国主义教育基地</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3、红色文化保护现状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六、旅游景区体系</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1、旅游景区名录</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2、旅游景区现状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七、历史文化名人名家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八、生态资源</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1、自然保护地名录</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2、自然保护地保护与利用现状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九、 黄河文化特质与价值分析</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一、黄南州黄河文化特质</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二、黄南州黄河文化价值分析</w:t>
      </w:r>
    </w:p>
    <w:p w:rsidR="000B6A68" w:rsidRPr="00CA3A5A" w:rsidRDefault="000B6A68" w:rsidP="000B6A68">
      <w:pPr>
        <w:rPr>
          <w:rFonts w:asciiTheme="minorEastAsia" w:eastAsiaTheme="minorEastAsia" w:hAnsiTheme="minorEastAsia"/>
          <w:sz w:val="24"/>
        </w:rPr>
      </w:pPr>
      <w:bookmarkStart w:id="285" w:name="_Toc35006441"/>
      <w:r w:rsidRPr="00CA3A5A">
        <w:rPr>
          <w:rFonts w:asciiTheme="minorEastAsia" w:eastAsiaTheme="minorEastAsia" w:hAnsiTheme="minorEastAsia" w:hint="eastAsia"/>
          <w:sz w:val="24"/>
        </w:rPr>
        <w:t>十、黄南州黄河文化保护传承弘扬的优势与机遇</w:t>
      </w:r>
      <w:bookmarkEnd w:id="285"/>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lastRenderedPageBreak/>
        <w:t>一、优势分析</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二、机遇分析</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1、黄河流域生态保护与高质量发展带来的机遇</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2、国家文化公园建设机遇</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3、一带一路总体发展战略带来的机遇</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4、文旅融合一体发展带来的机遇</w:t>
      </w:r>
    </w:p>
    <w:p w:rsidR="000B6A68" w:rsidRPr="00CA3A5A" w:rsidRDefault="000B6A68" w:rsidP="000B6A68">
      <w:pPr>
        <w:rPr>
          <w:rFonts w:asciiTheme="minorEastAsia" w:eastAsiaTheme="minorEastAsia" w:hAnsiTheme="minorEastAsia"/>
          <w:sz w:val="24"/>
        </w:rPr>
      </w:pPr>
      <w:bookmarkStart w:id="286" w:name="_Toc35006442"/>
      <w:r w:rsidRPr="00CA3A5A">
        <w:rPr>
          <w:rFonts w:asciiTheme="minorEastAsia" w:eastAsiaTheme="minorEastAsia" w:hAnsiTheme="minorEastAsia" w:hint="eastAsia"/>
          <w:sz w:val="24"/>
        </w:rPr>
        <w:t>十一、黄南州黄河文化保护传承弘扬存在问题</w:t>
      </w:r>
      <w:bookmarkEnd w:id="286"/>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 xml:space="preserve">    包括文物保护、非遗传承、文化产业发展、文化公共服务设施建设等方面的问题。</w:t>
      </w:r>
    </w:p>
    <w:p w:rsidR="000B6A68" w:rsidRPr="00CA3A5A" w:rsidRDefault="000B6A68" w:rsidP="000B6A68">
      <w:pPr>
        <w:rPr>
          <w:rFonts w:asciiTheme="minorEastAsia" w:eastAsiaTheme="minorEastAsia" w:hAnsiTheme="minorEastAsia"/>
          <w:b/>
          <w:sz w:val="24"/>
        </w:rPr>
      </w:pPr>
      <w:r w:rsidRPr="00CA3A5A">
        <w:rPr>
          <w:rFonts w:asciiTheme="minorEastAsia" w:eastAsiaTheme="minorEastAsia" w:hAnsiTheme="minorEastAsia" w:hint="eastAsia"/>
          <w:b/>
          <w:sz w:val="24"/>
        </w:rPr>
        <w:t>第</w:t>
      </w:r>
      <w:r>
        <w:rPr>
          <w:rFonts w:asciiTheme="minorEastAsia" w:eastAsiaTheme="minorEastAsia" w:hAnsiTheme="minorEastAsia" w:hint="eastAsia"/>
          <w:b/>
          <w:sz w:val="24"/>
        </w:rPr>
        <w:t>三</w:t>
      </w:r>
      <w:r w:rsidRPr="00CA3A5A">
        <w:rPr>
          <w:rFonts w:asciiTheme="minorEastAsia" w:eastAsiaTheme="minorEastAsia" w:hAnsiTheme="minorEastAsia" w:hint="eastAsia"/>
          <w:b/>
          <w:sz w:val="24"/>
        </w:rPr>
        <w:t>章  黄河文化保护传承弘扬的基础条件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第一节  自然地理条件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一、气候条件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二、地形地貌</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三、资源条件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四、水文条件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第二节  区域经济发展基础条件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一、经济基础综述</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二、区域对比分析</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第三节  区域社会发展基础条件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一、人口及分布情况</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二、历史发展沿革</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第四节  区位与交通基础条件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一、区位条件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二、交通条件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 xml:space="preserve">第五节 城市发展基础条件 </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lastRenderedPageBreak/>
        <w:t>一、城市基础设施建设</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二、科教文卫基础条件</w:t>
      </w:r>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三、人民生活水平</w:t>
      </w:r>
    </w:p>
    <w:p w:rsidR="000B6A68" w:rsidRPr="00CA3A5A" w:rsidRDefault="000B6A68" w:rsidP="000B6A68">
      <w:pPr>
        <w:rPr>
          <w:rFonts w:asciiTheme="minorEastAsia" w:eastAsiaTheme="minorEastAsia" w:hAnsiTheme="minorEastAsia"/>
          <w:b/>
          <w:sz w:val="24"/>
        </w:rPr>
      </w:pPr>
      <w:bookmarkStart w:id="287" w:name="_Toc35006443"/>
      <w:r w:rsidRPr="00CA3A5A">
        <w:rPr>
          <w:rFonts w:asciiTheme="minorEastAsia" w:eastAsiaTheme="minorEastAsia" w:hAnsiTheme="minorEastAsia" w:hint="eastAsia"/>
          <w:b/>
          <w:sz w:val="24"/>
        </w:rPr>
        <w:t>第四章  黄南州黄河文化保护传承弘扬总体战略</w:t>
      </w:r>
      <w:bookmarkEnd w:id="287"/>
    </w:p>
    <w:p w:rsidR="000B6A68" w:rsidRPr="00CA3A5A" w:rsidRDefault="000B6A68" w:rsidP="000B6A68">
      <w:pPr>
        <w:rPr>
          <w:rFonts w:asciiTheme="minorEastAsia" w:eastAsiaTheme="minorEastAsia" w:hAnsiTheme="minorEastAsia"/>
          <w:sz w:val="24"/>
        </w:rPr>
      </w:pPr>
      <w:bookmarkStart w:id="288" w:name="_Toc35006444"/>
      <w:r w:rsidRPr="00CA3A5A">
        <w:rPr>
          <w:rFonts w:asciiTheme="minorEastAsia" w:eastAsiaTheme="minorEastAsia" w:hAnsiTheme="minorEastAsia" w:hint="eastAsia"/>
          <w:sz w:val="24"/>
        </w:rPr>
        <w:t>第一节  总体思路</w:t>
      </w:r>
    </w:p>
    <w:p w:rsidR="000B6A68" w:rsidRPr="00CA3A5A" w:rsidRDefault="000B6A68" w:rsidP="000B6A68">
      <w:pPr>
        <w:rPr>
          <w:rFonts w:asciiTheme="minorEastAsia" w:eastAsiaTheme="minorEastAsia" w:hAnsiTheme="minorEastAsia"/>
          <w:sz w:val="24"/>
        </w:rPr>
      </w:pPr>
      <w:bookmarkStart w:id="289" w:name="_Toc35006445"/>
      <w:bookmarkEnd w:id="288"/>
      <w:r w:rsidRPr="00CA3A5A">
        <w:rPr>
          <w:rFonts w:asciiTheme="minorEastAsia" w:eastAsiaTheme="minorEastAsia" w:hAnsiTheme="minorEastAsia" w:hint="eastAsia"/>
          <w:sz w:val="24"/>
        </w:rPr>
        <w:t>第二节  总体战略</w:t>
      </w:r>
    </w:p>
    <w:p w:rsidR="000B6A68" w:rsidRPr="00CA3A5A" w:rsidRDefault="000B6A68" w:rsidP="000B6A68">
      <w:pPr>
        <w:rPr>
          <w:rFonts w:asciiTheme="minorEastAsia" w:eastAsiaTheme="minorEastAsia" w:hAnsiTheme="minorEastAsia"/>
          <w:sz w:val="24"/>
        </w:rPr>
      </w:pPr>
      <w:bookmarkStart w:id="290" w:name="_Toc35006446"/>
      <w:bookmarkEnd w:id="289"/>
      <w:r w:rsidRPr="00CA3A5A">
        <w:rPr>
          <w:rFonts w:asciiTheme="minorEastAsia" w:eastAsiaTheme="minorEastAsia" w:hAnsiTheme="minorEastAsia" w:hint="eastAsia"/>
          <w:sz w:val="24"/>
        </w:rPr>
        <w:t>第三节  目标体系</w:t>
      </w:r>
      <w:bookmarkEnd w:id="290"/>
    </w:p>
    <w:p w:rsidR="000B6A68" w:rsidRPr="00CA3A5A" w:rsidRDefault="000B6A68" w:rsidP="000B6A68">
      <w:pPr>
        <w:rPr>
          <w:rFonts w:asciiTheme="minorEastAsia" w:eastAsiaTheme="minorEastAsia" w:hAnsiTheme="minorEastAsia"/>
          <w:sz w:val="24"/>
        </w:rPr>
      </w:pPr>
      <w:r w:rsidRPr="00CA3A5A">
        <w:rPr>
          <w:rFonts w:asciiTheme="minorEastAsia" w:eastAsiaTheme="minorEastAsia" w:hAnsiTheme="minorEastAsia" w:hint="eastAsia"/>
          <w:sz w:val="24"/>
        </w:rPr>
        <w:t xml:space="preserve">    包括总体目标和黄河文化保护、传承、弘扬等方面的分项目标。</w:t>
      </w:r>
    </w:p>
    <w:p w:rsidR="000B6A68" w:rsidRPr="00CA3A5A" w:rsidRDefault="000B6A68" w:rsidP="000B6A68">
      <w:pPr>
        <w:rPr>
          <w:rFonts w:asciiTheme="minorEastAsia" w:eastAsiaTheme="minorEastAsia" w:hAnsiTheme="minorEastAsia"/>
          <w:b/>
          <w:sz w:val="24"/>
        </w:rPr>
      </w:pPr>
      <w:bookmarkStart w:id="291" w:name="_Toc35006447"/>
      <w:r w:rsidRPr="00CA3A5A">
        <w:rPr>
          <w:rFonts w:asciiTheme="minorEastAsia" w:eastAsiaTheme="minorEastAsia" w:hAnsiTheme="minorEastAsia" w:hint="eastAsia"/>
          <w:b/>
          <w:sz w:val="24"/>
        </w:rPr>
        <w:t>第</w:t>
      </w:r>
      <w:r>
        <w:rPr>
          <w:rFonts w:asciiTheme="minorEastAsia" w:eastAsiaTheme="minorEastAsia" w:hAnsiTheme="minorEastAsia" w:hint="eastAsia"/>
          <w:b/>
          <w:sz w:val="24"/>
        </w:rPr>
        <w:t>五</w:t>
      </w:r>
      <w:r w:rsidRPr="00CA3A5A">
        <w:rPr>
          <w:rFonts w:asciiTheme="minorEastAsia" w:eastAsiaTheme="minorEastAsia" w:hAnsiTheme="minorEastAsia" w:hint="eastAsia"/>
          <w:b/>
          <w:sz w:val="24"/>
        </w:rPr>
        <w:t>章  黄南州黄河文化系统保护工程</w:t>
      </w:r>
      <w:bookmarkEnd w:id="291"/>
    </w:p>
    <w:p w:rsidR="000B6A68" w:rsidRPr="00CA3A5A" w:rsidRDefault="000B6A68" w:rsidP="000B6A68">
      <w:pPr>
        <w:rPr>
          <w:rFonts w:asciiTheme="minorEastAsia" w:eastAsiaTheme="minorEastAsia" w:hAnsiTheme="minorEastAsia"/>
          <w:b/>
          <w:sz w:val="24"/>
        </w:rPr>
      </w:pPr>
      <w:bookmarkStart w:id="292" w:name="_Toc35006453"/>
      <w:r w:rsidRPr="00CA3A5A">
        <w:rPr>
          <w:rFonts w:asciiTheme="minorEastAsia" w:eastAsiaTheme="minorEastAsia" w:hAnsiTheme="minorEastAsia" w:hint="eastAsia"/>
          <w:b/>
          <w:sz w:val="24"/>
        </w:rPr>
        <w:t>第</w:t>
      </w:r>
      <w:r>
        <w:rPr>
          <w:rFonts w:asciiTheme="minorEastAsia" w:eastAsiaTheme="minorEastAsia" w:hAnsiTheme="minorEastAsia" w:hint="eastAsia"/>
          <w:b/>
          <w:sz w:val="24"/>
        </w:rPr>
        <w:t>六</w:t>
      </w:r>
      <w:r w:rsidRPr="00CA3A5A">
        <w:rPr>
          <w:rFonts w:asciiTheme="minorEastAsia" w:eastAsiaTheme="minorEastAsia" w:hAnsiTheme="minorEastAsia" w:hint="eastAsia"/>
          <w:b/>
          <w:sz w:val="24"/>
        </w:rPr>
        <w:t>章  黄南州黄河文化产业培育工程</w:t>
      </w:r>
      <w:bookmarkEnd w:id="292"/>
    </w:p>
    <w:p w:rsidR="000B6A68" w:rsidRPr="00CA3A5A" w:rsidRDefault="000B6A68" w:rsidP="000B6A68">
      <w:pPr>
        <w:rPr>
          <w:rFonts w:asciiTheme="minorEastAsia" w:eastAsiaTheme="minorEastAsia" w:hAnsiTheme="minorEastAsia"/>
          <w:b/>
          <w:sz w:val="24"/>
        </w:rPr>
      </w:pPr>
      <w:bookmarkStart w:id="293" w:name="_Toc35006458"/>
      <w:r w:rsidRPr="00CA3A5A">
        <w:rPr>
          <w:rFonts w:asciiTheme="minorEastAsia" w:eastAsiaTheme="minorEastAsia" w:hAnsiTheme="minorEastAsia" w:hint="eastAsia"/>
          <w:b/>
          <w:sz w:val="24"/>
        </w:rPr>
        <w:t>第</w:t>
      </w:r>
      <w:r>
        <w:rPr>
          <w:rFonts w:asciiTheme="minorEastAsia" w:eastAsiaTheme="minorEastAsia" w:hAnsiTheme="minorEastAsia" w:hint="eastAsia"/>
          <w:b/>
          <w:sz w:val="24"/>
        </w:rPr>
        <w:t>七</w:t>
      </w:r>
      <w:r w:rsidRPr="00CA3A5A">
        <w:rPr>
          <w:rFonts w:asciiTheme="minorEastAsia" w:eastAsiaTheme="minorEastAsia" w:hAnsiTheme="minorEastAsia" w:hint="eastAsia"/>
          <w:b/>
          <w:sz w:val="24"/>
        </w:rPr>
        <w:t>章  黄南州黄河文化文旅融合发展工程</w:t>
      </w:r>
      <w:bookmarkEnd w:id="293"/>
    </w:p>
    <w:p w:rsidR="000B6A68" w:rsidRPr="00CA3A5A" w:rsidRDefault="000B6A68" w:rsidP="000B6A68">
      <w:pPr>
        <w:rPr>
          <w:rFonts w:asciiTheme="minorEastAsia" w:eastAsiaTheme="minorEastAsia" w:hAnsiTheme="minorEastAsia"/>
          <w:b/>
          <w:sz w:val="24"/>
        </w:rPr>
      </w:pPr>
      <w:bookmarkStart w:id="294" w:name="_Toc35006463"/>
      <w:r w:rsidRPr="00CA3A5A">
        <w:rPr>
          <w:rFonts w:asciiTheme="minorEastAsia" w:eastAsiaTheme="minorEastAsia" w:hAnsiTheme="minorEastAsia" w:hint="eastAsia"/>
          <w:b/>
          <w:sz w:val="24"/>
        </w:rPr>
        <w:t>第</w:t>
      </w:r>
      <w:r>
        <w:rPr>
          <w:rFonts w:asciiTheme="minorEastAsia" w:eastAsiaTheme="minorEastAsia" w:hAnsiTheme="minorEastAsia" w:hint="eastAsia"/>
          <w:b/>
          <w:sz w:val="24"/>
        </w:rPr>
        <w:t>八</w:t>
      </w:r>
      <w:r w:rsidRPr="00CA3A5A">
        <w:rPr>
          <w:rFonts w:asciiTheme="minorEastAsia" w:eastAsiaTheme="minorEastAsia" w:hAnsiTheme="minorEastAsia" w:hint="eastAsia"/>
          <w:b/>
          <w:sz w:val="24"/>
        </w:rPr>
        <w:t xml:space="preserve">章  </w:t>
      </w:r>
      <w:bookmarkEnd w:id="294"/>
      <w:r w:rsidRPr="00CA3A5A">
        <w:rPr>
          <w:rFonts w:asciiTheme="minorEastAsia" w:eastAsiaTheme="minorEastAsia" w:hAnsiTheme="minorEastAsia" w:hint="eastAsia"/>
          <w:b/>
          <w:sz w:val="24"/>
        </w:rPr>
        <w:t>黄南州黄河文化公共服务体系建设工程</w:t>
      </w:r>
    </w:p>
    <w:p w:rsidR="000B6A68" w:rsidRPr="00CA3A5A" w:rsidRDefault="000B6A68" w:rsidP="000B6A68">
      <w:pPr>
        <w:rPr>
          <w:rFonts w:asciiTheme="minorEastAsia" w:eastAsiaTheme="minorEastAsia" w:hAnsiTheme="minorEastAsia"/>
          <w:b/>
          <w:sz w:val="24"/>
        </w:rPr>
      </w:pPr>
      <w:r w:rsidRPr="00CA3A5A">
        <w:rPr>
          <w:rFonts w:asciiTheme="minorEastAsia" w:eastAsiaTheme="minorEastAsia" w:hAnsiTheme="minorEastAsia" w:hint="eastAsia"/>
          <w:b/>
          <w:sz w:val="24"/>
        </w:rPr>
        <w:t>第</w:t>
      </w:r>
      <w:r>
        <w:rPr>
          <w:rFonts w:asciiTheme="minorEastAsia" w:eastAsiaTheme="minorEastAsia" w:hAnsiTheme="minorEastAsia" w:hint="eastAsia"/>
          <w:b/>
          <w:sz w:val="24"/>
        </w:rPr>
        <w:t>九</w:t>
      </w:r>
      <w:r w:rsidRPr="00CA3A5A">
        <w:rPr>
          <w:rFonts w:asciiTheme="minorEastAsia" w:eastAsiaTheme="minorEastAsia" w:hAnsiTheme="minorEastAsia" w:hint="eastAsia"/>
          <w:b/>
          <w:sz w:val="24"/>
        </w:rPr>
        <w:t>章  黄南州黄河文化数字建设工程</w:t>
      </w:r>
    </w:p>
    <w:p w:rsidR="000B6A68" w:rsidRPr="00A228D9" w:rsidRDefault="000B6A68" w:rsidP="000B6A68">
      <w:pPr>
        <w:rPr>
          <w:rFonts w:asciiTheme="minorEastAsia" w:eastAsiaTheme="minorEastAsia" w:hAnsiTheme="minorEastAsia"/>
          <w:b/>
          <w:sz w:val="24"/>
        </w:rPr>
      </w:pPr>
      <w:bookmarkStart w:id="295" w:name="_Toc35006474"/>
      <w:r w:rsidRPr="00CA3A5A">
        <w:rPr>
          <w:rFonts w:asciiTheme="minorEastAsia" w:eastAsiaTheme="minorEastAsia" w:hAnsiTheme="minorEastAsia" w:hint="eastAsia"/>
          <w:b/>
          <w:sz w:val="24"/>
        </w:rPr>
        <w:t>第</w:t>
      </w:r>
      <w:r>
        <w:rPr>
          <w:rFonts w:asciiTheme="minorEastAsia" w:eastAsiaTheme="minorEastAsia" w:hAnsiTheme="minorEastAsia" w:hint="eastAsia"/>
          <w:b/>
          <w:sz w:val="24"/>
        </w:rPr>
        <w:t>十</w:t>
      </w:r>
      <w:r w:rsidRPr="00CA3A5A">
        <w:rPr>
          <w:rFonts w:asciiTheme="minorEastAsia" w:eastAsiaTheme="minorEastAsia" w:hAnsiTheme="minorEastAsia" w:hint="eastAsia"/>
          <w:b/>
          <w:sz w:val="24"/>
        </w:rPr>
        <w:t>章  投资估算</w:t>
      </w:r>
      <w:bookmarkEnd w:id="295"/>
    </w:p>
    <w:p w:rsidR="000B6A68" w:rsidRPr="00CA3A5A" w:rsidRDefault="000B6A68" w:rsidP="000B6A68">
      <w:pPr>
        <w:rPr>
          <w:rFonts w:asciiTheme="minorEastAsia" w:eastAsiaTheme="minorEastAsia" w:hAnsiTheme="minorEastAsia"/>
          <w:b/>
          <w:sz w:val="24"/>
        </w:rPr>
      </w:pPr>
      <w:bookmarkStart w:id="296" w:name="_Toc35006475"/>
      <w:r w:rsidRPr="00CA3A5A">
        <w:rPr>
          <w:rFonts w:asciiTheme="minorEastAsia" w:eastAsiaTheme="minorEastAsia" w:hAnsiTheme="minorEastAsia" w:hint="eastAsia"/>
          <w:b/>
          <w:sz w:val="24"/>
        </w:rPr>
        <w:t>第十</w:t>
      </w:r>
      <w:r>
        <w:rPr>
          <w:rFonts w:asciiTheme="minorEastAsia" w:eastAsiaTheme="minorEastAsia" w:hAnsiTheme="minorEastAsia" w:hint="eastAsia"/>
          <w:b/>
          <w:sz w:val="24"/>
        </w:rPr>
        <w:t>一</w:t>
      </w:r>
      <w:r w:rsidRPr="00CA3A5A">
        <w:rPr>
          <w:rFonts w:asciiTheme="minorEastAsia" w:eastAsiaTheme="minorEastAsia" w:hAnsiTheme="minorEastAsia" w:hint="eastAsia"/>
          <w:b/>
          <w:sz w:val="24"/>
        </w:rPr>
        <w:t xml:space="preserve">章  </w:t>
      </w:r>
      <w:bookmarkEnd w:id="296"/>
      <w:r w:rsidRPr="00CA3A5A">
        <w:rPr>
          <w:rFonts w:asciiTheme="minorEastAsia" w:eastAsiaTheme="minorEastAsia" w:hAnsiTheme="minorEastAsia" w:hint="eastAsia"/>
          <w:b/>
          <w:sz w:val="24"/>
        </w:rPr>
        <w:t>保障体系规划</w:t>
      </w:r>
    </w:p>
    <w:p w:rsidR="008E3C74" w:rsidRDefault="008E3C74">
      <w:pPr>
        <w:widowControl/>
        <w:spacing w:line="360" w:lineRule="auto"/>
        <w:jc w:val="left"/>
        <w:outlineLvl w:val="2"/>
        <w:rPr>
          <w:rFonts w:ascii="宋体" w:hAnsi="宋体"/>
          <w:sz w:val="24"/>
        </w:rPr>
      </w:pPr>
    </w:p>
    <w:sectPr w:rsidR="008E3C74" w:rsidSect="008E3C74">
      <w:footerReference w:type="default" r:id="rId13"/>
      <w:footerReference w:type="first" r:id="rId14"/>
      <w:pgSz w:w="11907" w:h="16840"/>
      <w:pgMar w:top="680" w:right="1304" w:bottom="1247" w:left="1247" w:header="851" w:footer="992" w:gutter="680"/>
      <w:pgNumType w:start="42"/>
      <w:cols w:space="720"/>
      <w:titlePg/>
      <w:docGrid w:type="lines" w:linePitch="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6BC" w:rsidRDefault="003046BC" w:rsidP="008E3C74">
      <w:r>
        <w:separator/>
      </w:r>
    </w:p>
  </w:endnote>
  <w:endnote w:type="continuationSeparator" w:id="0">
    <w:p w:rsidR="003046BC" w:rsidRDefault="003046BC" w:rsidP="008E3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roman"/>
    <w:pitch w:val="default"/>
    <w:sig w:usb0="00000000" w:usb1="080E0000" w:usb2="00000000" w:usb3="00000000" w:csb0="00040000" w:csb1="00000000"/>
  </w:font>
  <w:font w:name="华文细黑">
    <w:altName w:val="微软雅黑"/>
    <w:charset w:val="86"/>
    <w:family w:val="auto"/>
    <w:pitch w:val="default"/>
    <w:sig w:usb0="00000000" w:usb1="0000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68" w:rsidRDefault="000B6A68">
    <w:pPr>
      <w:pStyle w:val="ad"/>
      <w:jc w:val="center"/>
    </w:pPr>
  </w:p>
  <w:p w:rsidR="000B6A68" w:rsidRDefault="000B6A68">
    <w:pPr>
      <w:pStyle w:val="ad"/>
      <w:jc w:val="center"/>
      <w:rPr>
        <w:b/>
        <w:bCs/>
        <w:sz w:val="13"/>
        <w:szCs w:val="4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68" w:rsidRDefault="000B6A68">
    <w:pPr>
      <w:pStyle w:val="ad"/>
      <w:framePr w:wrap="around" w:vAnchor="text" w:hAnchor="margin" w:xAlign="center" w:y="1"/>
      <w:ind w:firstLine="360"/>
      <w:rPr>
        <w:rStyle w:val="af6"/>
      </w:rPr>
    </w:pPr>
    <w:r>
      <w:rPr>
        <w:rFonts w:hint="eastAsia"/>
      </w:rPr>
      <w:t xml:space="preserve">       </w:t>
    </w:r>
  </w:p>
  <w:p w:rsidR="000B6A68" w:rsidRDefault="000B6A68">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68" w:rsidRDefault="000B6A68">
    <w:pPr>
      <w:pStyle w:val="ad"/>
      <w:jc w:val="center"/>
    </w:pPr>
    <w:fldSimple w:instr="PAGE">
      <w:r w:rsidR="004B7631">
        <w:rPr>
          <w:noProof/>
        </w:rPr>
        <w:t>54</w:t>
      </w:r>
    </w:fldSimple>
  </w:p>
  <w:p w:rsidR="000B6A68" w:rsidRDefault="000B6A68" w:rsidP="003C5FC7">
    <w:pPr>
      <w:pStyle w:val="ad"/>
      <w:ind w:firstLineChars="111" w:firstLine="20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68" w:rsidRDefault="000B6A68">
    <w:pPr>
      <w:pStyle w:val="ad"/>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filled="f" stroked="f">
          <v:textbox style="mso-fit-shape-to-text:t" inset="0,0,0,0">
            <w:txbxContent>
              <w:p w:rsidR="000B6A68" w:rsidRDefault="000B6A68">
                <w:pPr>
                  <w:pStyle w:val="ad"/>
                  <w:rPr>
                    <w:rStyle w:val="af6"/>
                    <w:rFonts w:ascii="Times New Roman" w:hAnsi="Times New Roman"/>
                  </w:rPr>
                </w:pPr>
                <w:r>
                  <w:fldChar w:fldCharType="begin"/>
                </w:r>
                <w:r>
                  <w:rPr>
                    <w:rStyle w:val="af6"/>
                    <w:rFonts w:ascii="Times New Roman" w:hAnsi="Times New Roman"/>
                  </w:rPr>
                  <w:instrText xml:space="preserve">PAGE  </w:instrText>
                </w:r>
                <w:r>
                  <w:fldChar w:fldCharType="separate"/>
                </w:r>
                <w:r w:rsidR="004B7631">
                  <w:rPr>
                    <w:rStyle w:val="af6"/>
                    <w:rFonts w:ascii="Times New Roman" w:hAnsi="Times New Roman"/>
                    <w:noProof/>
                  </w:rPr>
                  <w:t>47</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68" w:rsidRDefault="000B6A68">
    <w:pPr>
      <w:pStyle w:val="ad"/>
      <w:jc w:val="center"/>
    </w:pPr>
    <w:fldSimple w:instr=" PAGE   \* MERGEFORMAT ">
      <w:r w:rsidR="004B7631" w:rsidRPr="004B7631">
        <w:rPr>
          <w:noProof/>
          <w:lang w:val="zh-CN"/>
        </w:rPr>
        <w:t>42</w:t>
      </w:r>
    </w:fldSimple>
  </w:p>
  <w:p w:rsidR="000B6A68" w:rsidRDefault="000B6A6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6BC" w:rsidRDefault="003046BC" w:rsidP="008E3C74">
      <w:r>
        <w:separator/>
      </w:r>
    </w:p>
  </w:footnote>
  <w:footnote w:type="continuationSeparator" w:id="0">
    <w:p w:rsidR="003046BC" w:rsidRDefault="003046BC" w:rsidP="008E3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68" w:rsidRDefault="000B6A68" w:rsidP="000B6A68">
    <w:pPr>
      <w:pStyle w:val="ae"/>
      <w:pBdr>
        <w:bottom w:val="single" w:sz="4" w:space="1" w:color="auto"/>
      </w:pBdr>
      <w:spacing w:line="300" w:lineRule="exact"/>
      <w:ind w:firstLineChars="50" w:firstLine="90"/>
      <w:jc w:val="left"/>
      <w:rPr>
        <w:rFonts w:ascii="宋体" w:hAnsi="宋体"/>
      </w:rPr>
    </w:pPr>
    <w:r w:rsidRPr="000B6A68">
      <w:rPr>
        <w:rFonts w:ascii="宋体" w:hAnsi="宋体" w:hint="eastAsia"/>
        <w:bCs/>
        <w:lang w:val="zh-CN"/>
      </w:rPr>
      <w:t xml:space="preserve">黄南州黄河文化保护传承弘扬专项规划项目   </w:t>
    </w:r>
    <w:r>
      <w:rPr>
        <w:rFonts w:ascii="宋体" w:hAnsi="宋体" w:hint="eastAsia"/>
        <w:b/>
        <w:bCs/>
        <w:lang w:val="zh-CN"/>
      </w:rPr>
      <w:t xml:space="preserve">              </w:t>
    </w:r>
    <w:r>
      <w:rPr>
        <w:rFonts w:ascii="宋体" w:hAnsi="宋体" w:hint="eastAsia"/>
      </w:rPr>
      <w:t xml:space="preserve">                             磋商文件</w:t>
    </w:r>
  </w:p>
  <w:p w:rsidR="000B6A68" w:rsidRDefault="000B6A68">
    <w:pPr>
      <w:pStyle w:val="ae"/>
      <w:pBdr>
        <w:bottom w:val="none" w:sz="0" w:space="0" w:color="auto"/>
      </w:pBdr>
      <w:tabs>
        <w:tab w:val="clear" w:pos="4153"/>
        <w:tab w:val="clear" w:pos="8306"/>
        <w:tab w:val="left" w:pos="2592"/>
      </w:tabs>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A68" w:rsidRDefault="000B6A68" w:rsidP="000B6A68">
    <w:pPr>
      <w:pStyle w:val="ae"/>
      <w:pBdr>
        <w:bottom w:val="single" w:sz="4" w:space="1" w:color="auto"/>
      </w:pBdr>
      <w:spacing w:line="300" w:lineRule="exact"/>
      <w:ind w:firstLineChars="50" w:firstLine="90"/>
      <w:jc w:val="left"/>
      <w:rPr>
        <w:rFonts w:ascii="宋体" w:hAnsi="宋体"/>
      </w:rPr>
    </w:pPr>
    <w:r w:rsidRPr="000B6A68">
      <w:rPr>
        <w:rFonts w:ascii="宋体" w:hAnsi="宋体" w:hint="eastAsia"/>
      </w:rPr>
      <w:t>黄南州黄河文化保护传承弘扬专项规划项目</w:t>
    </w:r>
    <w:r>
      <w:rPr>
        <w:rFonts w:ascii="宋体" w:hAnsi="宋体" w:hint="eastAsia"/>
      </w:rPr>
      <w:t xml:space="preserve">                                                 磋商文件</w:t>
    </w:r>
  </w:p>
  <w:p w:rsidR="000B6A68" w:rsidRDefault="000B6A68">
    <w:pPr>
      <w:pStyle w:val="ae"/>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76A69"/>
    <w:multiLevelType w:val="singleLevel"/>
    <w:tmpl w:val="89F76A69"/>
    <w:lvl w:ilvl="0">
      <w:start w:val="1"/>
      <w:numFmt w:val="decimal"/>
      <w:suff w:val="nothing"/>
      <w:lvlText w:val="%1、"/>
      <w:lvlJc w:val="left"/>
    </w:lvl>
  </w:abstractNum>
  <w:abstractNum w:abstractNumId="1">
    <w:nsid w:val="B9DBE7D2"/>
    <w:multiLevelType w:val="singleLevel"/>
    <w:tmpl w:val="B9DBE7D2"/>
    <w:lvl w:ilvl="0">
      <w:start w:val="2"/>
      <w:numFmt w:val="chineseCounting"/>
      <w:suff w:val="nothing"/>
      <w:lvlText w:val="（%1）"/>
      <w:lvlJc w:val="left"/>
      <w:rPr>
        <w:rFonts w:hint="eastAsia"/>
      </w:rPr>
    </w:lvl>
  </w:abstractNum>
  <w:abstractNum w:abstractNumId="2">
    <w:nsid w:val="CCB18BC8"/>
    <w:multiLevelType w:val="singleLevel"/>
    <w:tmpl w:val="CCB18BC8"/>
    <w:lvl w:ilvl="0">
      <w:start w:val="2"/>
      <w:numFmt w:val="chineseCounting"/>
      <w:suff w:val="nothing"/>
      <w:lvlText w:val="%1、"/>
      <w:lvlJc w:val="left"/>
      <w:rPr>
        <w:rFonts w:hint="eastAsia"/>
      </w:rPr>
    </w:lvl>
  </w:abstractNum>
  <w:abstractNum w:abstractNumId="3">
    <w:nsid w:val="E5DC621E"/>
    <w:multiLevelType w:val="singleLevel"/>
    <w:tmpl w:val="E5DC621E"/>
    <w:lvl w:ilvl="0">
      <w:start w:val="2"/>
      <w:numFmt w:val="decimal"/>
      <w:suff w:val="nothing"/>
      <w:lvlText w:val="%1、"/>
      <w:lvlJc w:val="left"/>
    </w:lvl>
  </w:abstractNum>
  <w:abstractNum w:abstractNumId="4">
    <w:nsid w:val="F4DAC12E"/>
    <w:multiLevelType w:val="singleLevel"/>
    <w:tmpl w:val="F4DAC12E"/>
    <w:lvl w:ilvl="0">
      <w:start w:val="3"/>
      <w:numFmt w:val="decimal"/>
      <w:suff w:val="nothing"/>
      <w:lvlText w:val="%1、"/>
      <w:lvlJc w:val="left"/>
    </w:lvl>
  </w:abstractNum>
  <w:abstractNum w:abstractNumId="5">
    <w:nsid w:val="0EE52C73"/>
    <w:multiLevelType w:val="multilevel"/>
    <w:tmpl w:val="0EE52C7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6797186"/>
    <w:multiLevelType w:val="hybridMultilevel"/>
    <w:tmpl w:val="957E8376"/>
    <w:lvl w:ilvl="0" w:tplc="E6B41B3E">
      <w:start w:val="1"/>
      <w:numFmt w:val="decimal"/>
      <w:lvlText w:val="%1、"/>
      <w:lvlJc w:val="left"/>
      <w:pPr>
        <w:ind w:left="713" w:hanging="360"/>
      </w:pPr>
      <w:rPr>
        <w:rFonts w:hint="default"/>
      </w:rPr>
    </w:lvl>
    <w:lvl w:ilvl="1" w:tplc="04090019" w:tentative="1">
      <w:start w:val="1"/>
      <w:numFmt w:val="lowerLetter"/>
      <w:lvlText w:val="%2)"/>
      <w:lvlJc w:val="left"/>
      <w:pPr>
        <w:ind w:left="1193" w:hanging="420"/>
      </w:pPr>
    </w:lvl>
    <w:lvl w:ilvl="2" w:tplc="0409001B" w:tentative="1">
      <w:start w:val="1"/>
      <w:numFmt w:val="lowerRoman"/>
      <w:lvlText w:val="%3."/>
      <w:lvlJc w:val="right"/>
      <w:pPr>
        <w:ind w:left="1613" w:hanging="420"/>
      </w:pPr>
    </w:lvl>
    <w:lvl w:ilvl="3" w:tplc="0409000F" w:tentative="1">
      <w:start w:val="1"/>
      <w:numFmt w:val="decimal"/>
      <w:lvlText w:val="%4."/>
      <w:lvlJc w:val="left"/>
      <w:pPr>
        <w:ind w:left="2033" w:hanging="420"/>
      </w:pPr>
    </w:lvl>
    <w:lvl w:ilvl="4" w:tplc="04090019" w:tentative="1">
      <w:start w:val="1"/>
      <w:numFmt w:val="lowerLetter"/>
      <w:lvlText w:val="%5)"/>
      <w:lvlJc w:val="left"/>
      <w:pPr>
        <w:ind w:left="2453" w:hanging="420"/>
      </w:pPr>
    </w:lvl>
    <w:lvl w:ilvl="5" w:tplc="0409001B" w:tentative="1">
      <w:start w:val="1"/>
      <w:numFmt w:val="lowerRoman"/>
      <w:lvlText w:val="%6."/>
      <w:lvlJc w:val="right"/>
      <w:pPr>
        <w:ind w:left="2873" w:hanging="420"/>
      </w:pPr>
    </w:lvl>
    <w:lvl w:ilvl="6" w:tplc="0409000F" w:tentative="1">
      <w:start w:val="1"/>
      <w:numFmt w:val="decimal"/>
      <w:lvlText w:val="%7."/>
      <w:lvlJc w:val="left"/>
      <w:pPr>
        <w:ind w:left="3293" w:hanging="420"/>
      </w:pPr>
    </w:lvl>
    <w:lvl w:ilvl="7" w:tplc="04090019" w:tentative="1">
      <w:start w:val="1"/>
      <w:numFmt w:val="lowerLetter"/>
      <w:lvlText w:val="%8)"/>
      <w:lvlJc w:val="left"/>
      <w:pPr>
        <w:ind w:left="3713" w:hanging="420"/>
      </w:pPr>
    </w:lvl>
    <w:lvl w:ilvl="8" w:tplc="0409001B" w:tentative="1">
      <w:start w:val="1"/>
      <w:numFmt w:val="lowerRoman"/>
      <w:lvlText w:val="%9."/>
      <w:lvlJc w:val="right"/>
      <w:pPr>
        <w:ind w:left="4133" w:hanging="420"/>
      </w:pPr>
    </w:lvl>
  </w:abstractNum>
  <w:abstractNum w:abstractNumId="7">
    <w:nsid w:val="367D4C64"/>
    <w:multiLevelType w:val="singleLevel"/>
    <w:tmpl w:val="367D4C64"/>
    <w:lvl w:ilvl="0">
      <w:start w:val="1"/>
      <w:numFmt w:val="chineseCounting"/>
      <w:suff w:val="space"/>
      <w:lvlText w:val="第%1部分"/>
      <w:lvlJc w:val="left"/>
      <w:pPr>
        <w:ind w:left="1734" w:firstLine="0"/>
      </w:pPr>
      <w:rPr>
        <w:rFonts w:hint="eastAsia"/>
      </w:rPr>
    </w:lvl>
  </w:abstractNum>
  <w:abstractNum w:abstractNumId="8">
    <w:nsid w:val="51240B3C"/>
    <w:multiLevelType w:val="multilevel"/>
    <w:tmpl w:val="51240B3C"/>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9896F69"/>
    <w:multiLevelType w:val="singleLevel"/>
    <w:tmpl w:val="59896F69"/>
    <w:lvl w:ilvl="0">
      <w:start w:val="1"/>
      <w:numFmt w:val="decimal"/>
      <w:suff w:val="nothing"/>
      <w:lvlText w:val="（%1）"/>
      <w:lvlJc w:val="left"/>
    </w:lvl>
  </w:abstractNum>
  <w:abstractNum w:abstractNumId="10">
    <w:nsid w:val="5B7609C1"/>
    <w:multiLevelType w:val="multilevel"/>
    <w:tmpl w:val="5B7609C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
  </w:num>
  <w:num w:numId="3">
    <w:abstractNumId w:val="5"/>
  </w:num>
  <w:num w:numId="4">
    <w:abstractNumId w:val="9"/>
  </w:num>
  <w:num w:numId="5">
    <w:abstractNumId w:val="10"/>
  </w:num>
  <w:num w:numId="6">
    <w:abstractNumId w:val="8"/>
  </w:num>
  <w:num w:numId="7">
    <w:abstractNumId w:val="1"/>
  </w:num>
  <w:num w:numId="8">
    <w:abstractNumId w:val="4"/>
  </w:num>
  <w:num w:numId="9">
    <w:abstractNumId w:val="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defaultTabStop w:val="420"/>
  <w:drawingGridHorizontalSpacing w:val="160"/>
  <w:drawingGridVerticalSpacing w:val="567"/>
  <w:noPunctuationKerning/>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6B39"/>
    <w:rsid w:val="00000F63"/>
    <w:rsid w:val="00005C61"/>
    <w:rsid w:val="00010178"/>
    <w:rsid w:val="000105FC"/>
    <w:rsid w:val="0001080E"/>
    <w:rsid w:val="00010C0C"/>
    <w:rsid w:val="00012056"/>
    <w:rsid w:val="00013F5B"/>
    <w:rsid w:val="000144D6"/>
    <w:rsid w:val="0001479C"/>
    <w:rsid w:val="000173EC"/>
    <w:rsid w:val="000226EA"/>
    <w:rsid w:val="00023440"/>
    <w:rsid w:val="00024F31"/>
    <w:rsid w:val="00030829"/>
    <w:rsid w:val="00030B75"/>
    <w:rsid w:val="00032BB3"/>
    <w:rsid w:val="000333AF"/>
    <w:rsid w:val="0003592F"/>
    <w:rsid w:val="0003670A"/>
    <w:rsid w:val="000412BC"/>
    <w:rsid w:val="00041CF3"/>
    <w:rsid w:val="00042C53"/>
    <w:rsid w:val="000465DE"/>
    <w:rsid w:val="000472F1"/>
    <w:rsid w:val="000513D5"/>
    <w:rsid w:val="000558FF"/>
    <w:rsid w:val="00056A97"/>
    <w:rsid w:val="00057826"/>
    <w:rsid w:val="00057B80"/>
    <w:rsid w:val="0006302F"/>
    <w:rsid w:val="0006617A"/>
    <w:rsid w:val="00070D47"/>
    <w:rsid w:val="00073BBF"/>
    <w:rsid w:val="0007411E"/>
    <w:rsid w:val="0007425A"/>
    <w:rsid w:val="0007614B"/>
    <w:rsid w:val="000766AB"/>
    <w:rsid w:val="00076A41"/>
    <w:rsid w:val="00076B2F"/>
    <w:rsid w:val="0008174F"/>
    <w:rsid w:val="000827C7"/>
    <w:rsid w:val="0008336D"/>
    <w:rsid w:val="00083B02"/>
    <w:rsid w:val="00083B57"/>
    <w:rsid w:val="00083CF2"/>
    <w:rsid w:val="00084A0E"/>
    <w:rsid w:val="00085087"/>
    <w:rsid w:val="00092379"/>
    <w:rsid w:val="00094B88"/>
    <w:rsid w:val="00097824"/>
    <w:rsid w:val="000A03CF"/>
    <w:rsid w:val="000A1BA6"/>
    <w:rsid w:val="000A5B59"/>
    <w:rsid w:val="000A613D"/>
    <w:rsid w:val="000A6731"/>
    <w:rsid w:val="000A7481"/>
    <w:rsid w:val="000B0269"/>
    <w:rsid w:val="000B0824"/>
    <w:rsid w:val="000B0D3F"/>
    <w:rsid w:val="000B28BB"/>
    <w:rsid w:val="000B4707"/>
    <w:rsid w:val="000B5188"/>
    <w:rsid w:val="000B6A68"/>
    <w:rsid w:val="000B6F10"/>
    <w:rsid w:val="000C0C52"/>
    <w:rsid w:val="000C1C76"/>
    <w:rsid w:val="000C2345"/>
    <w:rsid w:val="000C2BE8"/>
    <w:rsid w:val="000C3524"/>
    <w:rsid w:val="000C3DF1"/>
    <w:rsid w:val="000C5D17"/>
    <w:rsid w:val="000C6BA2"/>
    <w:rsid w:val="000C724F"/>
    <w:rsid w:val="000C735B"/>
    <w:rsid w:val="000D0B41"/>
    <w:rsid w:val="000D0CBF"/>
    <w:rsid w:val="000D1600"/>
    <w:rsid w:val="000D1787"/>
    <w:rsid w:val="000D2A23"/>
    <w:rsid w:val="000D442A"/>
    <w:rsid w:val="000D599D"/>
    <w:rsid w:val="000D5B69"/>
    <w:rsid w:val="000D7D13"/>
    <w:rsid w:val="000E0B78"/>
    <w:rsid w:val="000E42C2"/>
    <w:rsid w:val="000E5883"/>
    <w:rsid w:val="000E5A35"/>
    <w:rsid w:val="000E712C"/>
    <w:rsid w:val="000F37DD"/>
    <w:rsid w:val="000F3903"/>
    <w:rsid w:val="000F4E03"/>
    <w:rsid w:val="000F57BE"/>
    <w:rsid w:val="000F5F10"/>
    <w:rsid w:val="000F611E"/>
    <w:rsid w:val="000F644E"/>
    <w:rsid w:val="001014D0"/>
    <w:rsid w:val="00102CCE"/>
    <w:rsid w:val="00104ABA"/>
    <w:rsid w:val="00104F4F"/>
    <w:rsid w:val="00106AB4"/>
    <w:rsid w:val="00111FE9"/>
    <w:rsid w:val="0011315C"/>
    <w:rsid w:val="001145F6"/>
    <w:rsid w:val="00116056"/>
    <w:rsid w:val="001166E3"/>
    <w:rsid w:val="00120C48"/>
    <w:rsid w:val="00121668"/>
    <w:rsid w:val="00122164"/>
    <w:rsid w:val="001226D9"/>
    <w:rsid w:val="00122BE3"/>
    <w:rsid w:val="001239C7"/>
    <w:rsid w:val="00130524"/>
    <w:rsid w:val="0013145E"/>
    <w:rsid w:val="0013183F"/>
    <w:rsid w:val="001333C2"/>
    <w:rsid w:val="00134D6F"/>
    <w:rsid w:val="0014037A"/>
    <w:rsid w:val="0014229A"/>
    <w:rsid w:val="00142AAD"/>
    <w:rsid w:val="0014311F"/>
    <w:rsid w:val="001455E1"/>
    <w:rsid w:val="00146800"/>
    <w:rsid w:val="0014745B"/>
    <w:rsid w:val="00147A29"/>
    <w:rsid w:val="0015137C"/>
    <w:rsid w:val="001527A8"/>
    <w:rsid w:val="001601EA"/>
    <w:rsid w:val="00160900"/>
    <w:rsid w:val="00162710"/>
    <w:rsid w:val="00162F51"/>
    <w:rsid w:val="00163D1E"/>
    <w:rsid w:val="00163D53"/>
    <w:rsid w:val="00164815"/>
    <w:rsid w:val="0016489B"/>
    <w:rsid w:val="00166473"/>
    <w:rsid w:val="00170857"/>
    <w:rsid w:val="00171F94"/>
    <w:rsid w:val="001746F9"/>
    <w:rsid w:val="0017525A"/>
    <w:rsid w:val="00182CCE"/>
    <w:rsid w:val="001837FD"/>
    <w:rsid w:val="00185098"/>
    <w:rsid w:val="0018561C"/>
    <w:rsid w:val="001859F7"/>
    <w:rsid w:val="00186D81"/>
    <w:rsid w:val="00190219"/>
    <w:rsid w:val="00190566"/>
    <w:rsid w:val="00190B66"/>
    <w:rsid w:val="001937D8"/>
    <w:rsid w:val="00194D9D"/>
    <w:rsid w:val="001A230E"/>
    <w:rsid w:val="001A4E11"/>
    <w:rsid w:val="001A5457"/>
    <w:rsid w:val="001B44A9"/>
    <w:rsid w:val="001B67AF"/>
    <w:rsid w:val="001B6BF7"/>
    <w:rsid w:val="001B6EE1"/>
    <w:rsid w:val="001C05D9"/>
    <w:rsid w:val="001C0F1B"/>
    <w:rsid w:val="001C28E2"/>
    <w:rsid w:val="001C6F76"/>
    <w:rsid w:val="001D010D"/>
    <w:rsid w:val="001D0C89"/>
    <w:rsid w:val="001D2D3B"/>
    <w:rsid w:val="001D7BDE"/>
    <w:rsid w:val="001E0FE0"/>
    <w:rsid w:val="001E1814"/>
    <w:rsid w:val="001E1CFF"/>
    <w:rsid w:val="001E487E"/>
    <w:rsid w:val="001E49E9"/>
    <w:rsid w:val="001E6A1E"/>
    <w:rsid w:val="001E7371"/>
    <w:rsid w:val="001F2C2F"/>
    <w:rsid w:val="001F3302"/>
    <w:rsid w:val="001F38BA"/>
    <w:rsid w:val="001F42AB"/>
    <w:rsid w:val="001F6C01"/>
    <w:rsid w:val="00202C1C"/>
    <w:rsid w:val="00203548"/>
    <w:rsid w:val="002040B1"/>
    <w:rsid w:val="00206D18"/>
    <w:rsid w:val="00213C6F"/>
    <w:rsid w:val="0021463E"/>
    <w:rsid w:val="002162C0"/>
    <w:rsid w:val="0021693B"/>
    <w:rsid w:val="002206BE"/>
    <w:rsid w:val="002231C6"/>
    <w:rsid w:val="002239AA"/>
    <w:rsid w:val="00223CEA"/>
    <w:rsid w:val="0022429C"/>
    <w:rsid w:val="00224814"/>
    <w:rsid w:val="00224A14"/>
    <w:rsid w:val="00224F46"/>
    <w:rsid w:val="00225ABF"/>
    <w:rsid w:val="00230A89"/>
    <w:rsid w:val="00230CFC"/>
    <w:rsid w:val="00233250"/>
    <w:rsid w:val="00235079"/>
    <w:rsid w:val="00235FEA"/>
    <w:rsid w:val="0023745E"/>
    <w:rsid w:val="00237CFF"/>
    <w:rsid w:val="00237E76"/>
    <w:rsid w:val="00242041"/>
    <w:rsid w:val="00242DBF"/>
    <w:rsid w:val="00244791"/>
    <w:rsid w:val="002467C7"/>
    <w:rsid w:val="00251B3C"/>
    <w:rsid w:val="002549A3"/>
    <w:rsid w:val="00254E29"/>
    <w:rsid w:val="002563C6"/>
    <w:rsid w:val="00256411"/>
    <w:rsid w:val="002618F2"/>
    <w:rsid w:val="00261DBD"/>
    <w:rsid w:val="00261EB2"/>
    <w:rsid w:val="002623B4"/>
    <w:rsid w:val="00262F0B"/>
    <w:rsid w:val="00264874"/>
    <w:rsid w:val="00264985"/>
    <w:rsid w:val="00264C3C"/>
    <w:rsid w:val="0027220F"/>
    <w:rsid w:val="00273E9D"/>
    <w:rsid w:val="002766AD"/>
    <w:rsid w:val="00276EC4"/>
    <w:rsid w:val="00281E61"/>
    <w:rsid w:val="002824E5"/>
    <w:rsid w:val="0028462F"/>
    <w:rsid w:val="00285A6A"/>
    <w:rsid w:val="00287BA2"/>
    <w:rsid w:val="002923DA"/>
    <w:rsid w:val="0029377F"/>
    <w:rsid w:val="00293908"/>
    <w:rsid w:val="00293B44"/>
    <w:rsid w:val="00293D59"/>
    <w:rsid w:val="00294550"/>
    <w:rsid w:val="00294665"/>
    <w:rsid w:val="00294B51"/>
    <w:rsid w:val="00294E8F"/>
    <w:rsid w:val="00296BBC"/>
    <w:rsid w:val="00297C82"/>
    <w:rsid w:val="00297EF1"/>
    <w:rsid w:val="002A06A6"/>
    <w:rsid w:val="002A0883"/>
    <w:rsid w:val="002A1515"/>
    <w:rsid w:val="002A30CD"/>
    <w:rsid w:val="002A5E62"/>
    <w:rsid w:val="002A6EF8"/>
    <w:rsid w:val="002A7544"/>
    <w:rsid w:val="002B0D09"/>
    <w:rsid w:val="002B0FD7"/>
    <w:rsid w:val="002B2467"/>
    <w:rsid w:val="002B56E9"/>
    <w:rsid w:val="002B6375"/>
    <w:rsid w:val="002C09FE"/>
    <w:rsid w:val="002C0B5B"/>
    <w:rsid w:val="002C0FEE"/>
    <w:rsid w:val="002C316E"/>
    <w:rsid w:val="002C3447"/>
    <w:rsid w:val="002C515D"/>
    <w:rsid w:val="002C5D2C"/>
    <w:rsid w:val="002C5F4C"/>
    <w:rsid w:val="002D09B0"/>
    <w:rsid w:val="002D1D00"/>
    <w:rsid w:val="002D4DC2"/>
    <w:rsid w:val="002D6690"/>
    <w:rsid w:val="002D7010"/>
    <w:rsid w:val="002D77A2"/>
    <w:rsid w:val="002D7F33"/>
    <w:rsid w:val="002E056E"/>
    <w:rsid w:val="002E27BD"/>
    <w:rsid w:val="002E2BD8"/>
    <w:rsid w:val="002E360A"/>
    <w:rsid w:val="002E3879"/>
    <w:rsid w:val="002E6CCB"/>
    <w:rsid w:val="002E70A3"/>
    <w:rsid w:val="002F010E"/>
    <w:rsid w:val="002F30D1"/>
    <w:rsid w:val="002F4977"/>
    <w:rsid w:val="002F522F"/>
    <w:rsid w:val="002F528D"/>
    <w:rsid w:val="00300069"/>
    <w:rsid w:val="003046BC"/>
    <w:rsid w:val="00304D17"/>
    <w:rsid w:val="00304FC0"/>
    <w:rsid w:val="00310723"/>
    <w:rsid w:val="00311531"/>
    <w:rsid w:val="00311788"/>
    <w:rsid w:val="00315E60"/>
    <w:rsid w:val="003206E7"/>
    <w:rsid w:val="00321877"/>
    <w:rsid w:val="00321B4E"/>
    <w:rsid w:val="00325C3A"/>
    <w:rsid w:val="003263AB"/>
    <w:rsid w:val="0032659A"/>
    <w:rsid w:val="00332605"/>
    <w:rsid w:val="00335D24"/>
    <w:rsid w:val="00336631"/>
    <w:rsid w:val="00337A7F"/>
    <w:rsid w:val="00337B1A"/>
    <w:rsid w:val="00341214"/>
    <w:rsid w:val="003435BA"/>
    <w:rsid w:val="00344A92"/>
    <w:rsid w:val="0034509E"/>
    <w:rsid w:val="003455A0"/>
    <w:rsid w:val="0034665D"/>
    <w:rsid w:val="00350AA1"/>
    <w:rsid w:val="003516F5"/>
    <w:rsid w:val="00351A2A"/>
    <w:rsid w:val="00351AEB"/>
    <w:rsid w:val="003548A9"/>
    <w:rsid w:val="00354941"/>
    <w:rsid w:val="00355F82"/>
    <w:rsid w:val="00357FE7"/>
    <w:rsid w:val="00362224"/>
    <w:rsid w:val="00363134"/>
    <w:rsid w:val="0036346A"/>
    <w:rsid w:val="00363C32"/>
    <w:rsid w:val="00366806"/>
    <w:rsid w:val="00367923"/>
    <w:rsid w:val="00370134"/>
    <w:rsid w:val="003701CD"/>
    <w:rsid w:val="00370634"/>
    <w:rsid w:val="00372B69"/>
    <w:rsid w:val="00372F2B"/>
    <w:rsid w:val="00376796"/>
    <w:rsid w:val="003772E7"/>
    <w:rsid w:val="003821DE"/>
    <w:rsid w:val="00382767"/>
    <w:rsid w:val="0038692D"/>
    <w:rsid w:val="00390CA8"/>
    <w:rsid w:val="00394758"/>
    <w:rsid w:val="00394C42"/>
    <w:rsid w:val="00395CBF"/>
    <w:rsid w:val="003969B8"/>
    <w:rsid w:val="00397C39"/>
    <w:rsid w:val="00397D58"/>
    <w:rsid w:val="003A1B3A"/>
    <w:rsid w:val="003A3C88"/>
    <w:rsid w:val="003A63DE"/>
    <w:rsid w:val="003A7AC3"/>
    <w:rsid w:val="003B0C7C"/>
    <w:rsid w:val="003B3DE8"/>
    <w:rsid w:val="003B49FE"/>
    <w:rsid w:val="003B4F82"/>
    <w:rsid w:val="003B5695"/>
    <w:rsid w:val="003C11DF"/>
    <w:rsid w:val="003C1A1D"/>
    <w:rsid w:val="003C2DB3"/>
    <w:rsid w:val="003C38DD"/>
    <w:rsid w:val="003C4531"/>
    <w:rsid w:val="003C5969"/>
    <w:rsid w:val="003C5BA8"/>
    <w:rsid w:val="003C5FC7"/>
    <w:rsid w:val="003C77C3"/>
    <w:rsid w:val="003C794D"/>
    <w:rsid w:val="003D3579"/>
    <w:rsid w:val="003D412A"/>
    <w:rsid w:val="003D442C"/>
    <w:rsid w:val="003D4466"/>
    <w:rsid w:val="003D4575"/>
    <w:rsid w:val="003D5079"/>
    <w:rsid w:val="003D66D1"/>
    <w:rsid w:val="003D7F4B"/>
    <w:rsid w:val="003E0608"/>
    <w:rsid w:val="003E1ADD"/>
    <w:rsid w:val="003E2B54"/>
    <w:rsid w:val="003E2C4E"/>
    <w:rsid w:val="003E31AA"/>
    <w:rsid w:val="003E5D48"/>
    <w:rsid w:val="003E6D7A"/>
    <w:rsid w:val="003E72B2"/>
    <w:rsid w:val="003E7E57"/>
    <w:rsid w:val="003F067C"/>
    <w:rsid w:val="003F20EA"/>
    <w:rsid w:val="003F3299"/>
    <w:rsid w:val="003F4D5C"/>
    <w:rsid w:val="003F719A"/>
    <w:rsid w:val="00400EB2"/>
    <w:rsid w:val="004016DE"/>
    <w:rsid w:val="00405A17"/>
    <w:rsid w:val="0040662D"/>
    <w:rsid w:val="00407907"/>
    <w:rsid w:val="004122DA"/>
    <w:rsid w:val="00412FDF"/>
    <w:rsid w:val="00413327"/>
    <w:rsid w:val="00413DA3"/>
    <w:rsid w:val="00414D43"/>
    <w:rsid w:val="00415264"/>
    <w:rsid w:val="00416DA0"/>
    <w:rsid w:val="004179A2"/>
    <w:rsid w:val="00417F12"/>
    <w:rsid w:val="00423F19"/>
    <w:rsid w:val="00425927"/>
    <w:rsid w:val="00426B45"/>
    <w:rsid w:val="00431985"/>
    <w:rsid w:val="00431B1E"/>
    <w:rsid w:val="00432B4A"/>
    <w:rsid w:val="00437A7A"/>
    <w:rsid w:val="004438DC"/>
    <w:rsid w:val="0044424C"/>
    <w:rsid w:val="004466CC"/>
    <w:rsid w:val="004500F0"/>
    <w:rsid w:val="004502C5"/>
    <w:rsid w:val="00452674"/>
    <w:rsid w:val="004615A6"/>
    <w:rsid w:val="004628B5"/>
    <w:rsid w:val="00462A69"/>
    <w:rsid w:val="00463A43"/>
    <w:rsid w:val="004648BE"/>
    <w:rsid w:val="00466D7C"/>
    <w:rsid w:val="004673B8"/>
    <w:rsid w:val="00471786"/>
    <w:rsid w:val="00474267"/>
    <w:rsid w:val="00476150"/>
    <w:rsid w:val="00477127"/>
    <w:rsid w:val="00480BCC"/>
    <w:rsid w:val="0048386E"/>
    <w:rsid w:val="00486556"/>
    <w:rsid w:val="0048788B"/>
    <w:rsid w:val="00490FE6"/>
    <w:rsid w:val="004917F8"/>
    <w:rsid w:val="004964C9"/>
    <w:rsid w:val="0049709B"/>
    <w:rsid w:val="00497636"/>
    <w:rsid w:val="0049770A"/>
    <w:rsid w:val="004A165E"/>
    <w:rsid w:val="004A1DA7"/>
    <w:rsid w:val="004A3F8C"/>
    <w:rsid w:val="004A4959"/>
    <w:rsid w:val="004A58F7"/>
    <w:rsid w:val="004A6BA3"/>
    <w:rsid w:val="004A6E4F"/>
    <w:rsid w:val="004B0882"/>
    <w:rsid w:val="004B0E0D"/>
    <w:rsid w:val="004B22A3"/>
    <w:rsid w:val="004B4FCD"/>
    <w:rsid w:val="004B69C5"/>
    <w:rsid w:val="004B6A5C"/>
    <w:rsid w:val="004B7631"/>
    <w:rsid w:val="004C0FEE"/>
    <w:rsid w:val="004C1D47"/>
    <w:rsid w:val="004C2331"/>
    <w:rsid w:val="004C4657"/>
    <w:rsid w:val="004C5ACB"/>
    <w:rsid w:val="004C6711"/>
    <w:rsid w:val="004C6BFF"/>
    <w:rsid w:val="004D29CA"/>
    <w:rsid w:val="004D3E9E"/>
    <w:rsid w:val="004D4799"/>
    <w:rsid w:val="004D6594"/>
    <w:rsid w:val="004D71AB"/>
    <w:rsid w:val="004D7264"/>
    <w:rsid w:val="004D7D53"/>
    <w:rsid w:val="004E158A"/>
    <w:rsid w:val="004E6B0E"/>
    <w:rsid w:val="004F01DA"/>
    <w:rsid w:val="004F0D65"/>
    <w:rsid w:val="004F271E"/>
    <w:rsid w:val="004F34DB"/>
    <w:rsid w:val="00500BFF"/>
    <w:rsid w:val="0050145D"/>
    <w:rsid w:val="0050210C"/>
    <w:rsid w:val="00503878"/>
    <w:rsid w:val="005058D2"/>
    <w:rsid w:val="005065DF"/>
    <w:rsid w:val="005065E8"/>
    <w:rsid w:val="00511107"/>
    <w:rsid w:val="005135C5"/>
    <w:rsid w:val="005136CD"/>
    <w:rsid w:val="00514853"/>
    <w:rsid w:val="00515359"/>
    <w:rsid w:val="0051584B"/>
    <w:rsid w:val="00515EB8"/>
    <w:rsid w:val="005172B0"/>
    <w:rsid w:val="00520018"/>
    <w:rsid w:val="0052382E"/>
    <w:rsid w:val="0053061A"/>
    <w:rsid w:val="00530CE2"/>
    <w:rsid w:val="00531393"/>
    <w:rsid w:val="00531E4C"/>
    <w:rsid w:val="00532EC9"/>
    <w:rsid w:val="00533115"/>
    <w:rsid w:val="00533A4E"/>
    <w:rsid w:val="0053441B"/>
    <w:rsid w:val="00535E41"/>
    <w:rsid w:val="005379A3"/>
    <w:rsid w:val="0054270C"/>
    <w:rsid w:val="00546975"/>
    <w:rsid w:val="0054714D"/>
    <w:rsid w:val="00547E6F"/>
    <w:rsid w:val="0055248D"/>
    <w:rsid w:val="00557870"/>
    <w:rsid w:val="0055795A"/>
    <w:rsid w:val="00560ADB"/>
    <w:rsid w:val="005626DF"/>
    <w:rsid w:val="00564FD7"/>
    <w:rsid w:val="00566A72"/>
    <w:rsid w:val="00570D5E"/>
    <w:rsid w:val="005712D1"/>
    <w:rsid w:val="0057258E"/>
    <w:rsid w:val="005734B3"/>
    <w:rsid w:val="005736CE"/>
    <w:rsid w:val="00577069"/>
    <w:rsid w:val="00583304"/>
    <w:rsid w:val="00591129"/>
    <w:rsid w:val="005914F5"/>
    <w:rsid w:val="00591906"/>
    <w:rsid w:val="00596471"/>
    <w:rsid w:val="005966F9"/>
    <w:rsid w:val="005967DE"/>
    <w:rsid w:val="005971B7"/>
    <w:rsid w:val="005A4B4A"/>
    <w:rsid w:val="005A4DED"/>
    <w:rsid w:val="005A5F7C"/>
    <w:rsid w:val="005B3AC2"/>
    <w:rsid w:val="005B5135"/>
    <w:rsid w:val="005B5FAD"/>
    <w:rsid w:val="005B7014"/>
    <w:rsid w:val="005C098D"/>
    <w:rsid w:val="005C0E5C"/>
    <w:rsid w:val="005C15C7"/>
    <w:rsid w:val="005C2DE2"/>
    <w:rsid w:val="005C4FE5"/>
    <w:rsid w:val="005C510C"/>
    <w:rsid w:val="005D25EA"/>
    <w:rsid w:val="005D34E7"/>
    <w:rsid w:val="005D498E"/>
    <w:rsid w:val="005E1065"/>
    <w:rsid w:val="005E418F"/>
    <w:rsid w:val="005E6D31"/>
    <w:rsid w:val="005E6DF6"/>
    <w:rsid w:val="005E706A"/>
    <w:rsid w:val="005E78AB"/>
    <w:rsid w:val="005E7C41"/>
    <w:rsid w:val="005F5E0F"/>
    <w:rsid w:val="005F633A"/>
    <w:rsid w:val="00600B84"/>
    <w:rsid w:val="00602454"/>
    <w:rsid w:val="00602F22"/>
    <w:rsid w:val="00610DE8"/>
    <w:rsid w:val="0061133C"/>
    <w:rsid w:val="00611430"/>
    <w:rsid w:val="00611DB2"/>
    <w:rsid w:val="00612331"/>
    <w:rsid w:val="006146BF"/>
    <w:rsid w:val="0061601C"/>
    <w:rsid w:val="006164F7"/>
    <w:rsid w:val="00620DA4"/>
    <w:rsid w:val="00622AF4"/>
    <w:rsid w:val="00624771"/>
    <w:rsid w:val="00624835"/>
    <w:rsid w:val="00626EEC"/>
    <w:rsid w:val="00627EA9"/>
    <w:rsid w:val="0063002C"/>
    <w:rsid w:val="00632040"/>
    <w:rsid w:val="00632655"/>
    <w:rsid w:val="0063398E"/>
    <w:rsid w:val="00635288"/>
    <w:rsid w:val="006363D9"/>
    <w:rsid w:val="006368A9"/>
    <w:rsid w:val="0064102C"/>
    <w:rsid w:val="00645E73"/>
    <w:rsid w:val="00646E3C"/>
    <w:rsid w:val="00647D52"/>
    <w:rsid w:val="0065026E"/>
    <w:rsid w:val="00656186"/>
    <w:rsid w:val="006564B4"/>
    <w:rsid w:val="00656C54"/>
    <w:rsid w:val="00657B03"/>
    <w:rsid w:val="00660EC2"/>
    <w:rsid w:val="0066111F"/>
    <w:rsid w:val="0066215B"/>
    <w:rsid w:val="00662583"/>
    <w:rsid w:val="006635CC"/>
    <w:rsid w:val="00665322"/>
    <w:rsid w:val="0066719D"/>
    <w:rsid w:val="0067138E"/>
    <w:rsid w:val="00671A19"/>
    <w:rsid w:val="00671B2D"/>
    <w:rsid w:val="0067449E"/>
    <w:rsid w:val="00675DAB"/>
    <w:rsid w:val="00676101"/>
    <w:rsid w:val="00677354"/>
    <w:rsid w:val="006775FE"/>
    <w:rsid w:val="00677776"/>
    <w:rsid w:val="006808D0"/>
    <w:rsid w:val="00680FD7"/>
    <w:rsid w:val="00681A25"/>
    <w:rsid w:val="0068479B"/>
    <w:rsid w:val="00684EAD"/>
    <w:rsid w:val="00687893"/>
    <w:rsid w:val="00690B92"/>
    <w:rsid w:val="00691ABE"/>
    <w:rsid w:val="00693C93"/>
    <w:rsid w:val="00697042"/>
    <w:rsid w:val="006A03CE"/>
    <w:rsid w:val="006A05FC"/>
    <w:rsid w:val="006A477E"/>
    <w:rsid w:val="006A4B4F"/>
    <w:rsid w:val="006A55A0"/>
    <w:rsid w:val="006A7DA8"/>
    <w:rsid w:val="006B44D9"/>
    <w:rsid w:val="006B5400"/>
    <w:rsid w:val="006B737B"/>
    <w:rsid w:val="006C00DD"/>
    <w:rsid w:val="006C0F93"/>
    <w:rsid w:val="006C1446"/>
    <w:rsid w:val="006C1C41"/>
    <w:rsid w:val="006C25FE"/>
    <w:rsid w:val="006C26C7"/>
    <w:rsid w:val="006C3073"/>
    <w:rsid w:val="006C405E"/>
    <w:rsid w:val="006C462D"/>
    <w:rsid w:val="006C5685"/>
    <w:rsid w:val="006C568C"/>
    <w:rsid w:val="006C67DF"/>
    <w:rsid w:val="006D1702"/>
    <w:rsid w:val="006D3F51"/>
    <w:rsid w:val="006D4AA5"/>
    <w:rsid w:val="006D4E3B"/>
    <w:rsid w:val="006D51F0"/>
    <w:rsid w:val="006D5445"/>
    <w:rsid w:val="006D54F8"/>
    <w:rsid w:val="006D6B39"/>
    <w:rsid w:val="006E0CDC"/>
    <w:rsid w:val="006E1147"/>
    <w:rsid w:val="006E1A34"/>
    <w:rsid w:val="006E1EB4"/>
    <w:rsid w:val="006E3B09"/>
    <w:rsid w:val="006E4742"/>
    <w:rsid w:val="006E72B4"/>
    <w:rsid w:val="006F16AE"/>
    <w:rsid w:val="006F21D7"/>
    <w:rsid w:val="006F3DAC"/>
    <w:rsid w:val="006F47E9"/>
    <w:rsid w:val="006F56FE"/>
    <w:rsid w:val="006F6C42"/>
    <w:rsid w:val="006F7CA1"/>
    <w:rsid w:val="00700753"/>
    <w:rsid w:val="00700E1C"/>
    <w:rsid w:val="00702ADF"/>
    <w:rsid w:val="007036D8"/>
    <w:rsid w:val="0070552D"/>
    <w:rsid w:val="00705532"/>
    <w:rsid w:val="00705A6D"/>
    <w:rsid w:val="0070607F"/>
    <w:rsid w:val="0070697C"/>
    <w:rsid w:val="00707673"/>
    <w:rsid w:val="00707F87"/>
    <w:rsid w:val="007105AA"/>
    <w:rsid w:val="00711176"/>
    <w:rsid w:val="00711717"/>
    <w:rsid w:val="00712CAD"/>
    <w:rsid w:val="00713C17"/>
    <w:rsid w:val="007146EE"/>
    <w:rsid w:val="00715342"/>
    <w:rsid w:val="0071622D"/>
    <w:rsid w:val="00717D93"/>
    <w:rsid w:val="007207F8"/>
    <w:rsid w:val="0072121E"/>
    <w:rsid w:val="00721436"/>
    <w:rsid w:val="00721B32"/>
    <w:rsid w:val="00721E86"/>
    <w:rsid w:val="007226F4"/>
    <w:rsid w:val="00723D40"/>
    <w:rsid w:val="007247BE"/>
    <w:rsid w:val="007261CE"/>
    <w:rsid w:val="00733A79"/>
    <w:rsid w:val="007343F1"/>
    <w:rsid w:val="00740B85"/>
    <w:rsid w:val="007463ED"/>
    <w:rsid w:val="00746466"/>
    <w:rsid w:val="00750038"/>
    <w:rsid w:val="00752562"/>
    <w:rsid w:val="00752CAC"/>
    <w:rsid w:val="00752E40"/>
    <w:rsid w:val="007543F5"/>
    <w:rsid w:val="007572B4"/>
    <w:rsid w:val="00760829"/>
    <w:rsid w:val="00762674"/>
    <w:rsid w:val="007632AC"/>
    <w:rsid w:val="00763317"/>
    <w:rsid w:val="007639D3"/>
    <w:rsid w:val="0076418D"/>
    <w:rsid w:val="00764655"/>
    <w:rsid w:val="00770306"/>
    <w:rsid w:val="00770A6C"/>
    <w:rsid w:val="00772E4E"/>
    <w:rsid w:val="0077459E"/>
    <w:rsid w:val="00774A45"/>
    <w:rsid w:val="0077590A"/>
    <w:rsid w:val="007769B7"/>
    <w:rsid w:val="0077700F"/>
    <w:rsid w:val="00777A62"/>
    <w:rsid w:val="00780B0D"/>
    <w:rsid w:val="007815D0"/>
    <w:rsid w:val="00782D7B"/>
    <w:rsid w:val="007848D8"/>
    <w:rsid w:val="007849EA"/>
    <w:rsid w:val="0078544E"/>
    <w:rsid w:val="007855CC"/>
    <w:rsid w:val="007875F7"/>
    <w:rsid w:val="00790A23"/>
    <w:rsid w:val="00790DFB"/>
    <w:rsid w:val="0079136E"/>
    <w:rsid w:val="00792E60"/>
    <w:rsid w:val="00794041"/>
    <w:rsid w:val="00794501"/>
    <w:rsid w:val="007959A3"/>
    <w:rsid w:val="007969F2"/>
    <w:rsid w:val="007A6092"/>
    <w:rsid w:val="007B184A"/>
    <w:rsid w:val="007B20C1"/>
    <w:rsid w:val="007B323C"/>
    <w:rsid w:val="007B36B2"/>
    <w:rsid w:val="007B40B9"/>
    <w:rsid w:val="007B41DF"/>
    <w:rsid w:val="007B41EF"/>
    <w:rsid w:val="007B443A"/>
    <w:rsid w:val="007B492E"/>
    <w:rsid w:val="007B6ACD"/>
    <w:rsid w:val="007B6E01"/>
    <w:rsid w:val="007B76B7"/>
    <w:rsid w:val="007B779F"/>
    <w:rsid w:val="007C1422"/>
    <w:rsid w:val="007C4C59"/>
    <w:rsid w:val="007C5C93"/>
    <w:rsid w:val="007C7B20"/>
    <w:rsid w:val="007D0451"/>
    <w:rsid w:val="007D04D4"/>
    <w:rsid w:val="007D06F6"/>
    <w:rsid w:val="007D0846"/>
    <w:rsid w:val="007D1CD4"/>
    <w:rsid w:val="007D32E8"/>
    <w:rsid w:val="007D3ADB"/>
    <w:rsid w:val="007D4F38"/>
    <w:rsid w:val="007D58D2"/>
    <w:rsid w:val="007D5CC1"/>
    <w:rsid w:val="007D6C7F"/>
    <w:rsid w:val="007D7142"/>
    <w:rsid w:val="007D7DE6"/>
    <w:rsid w:val="007E479F"/>
    <w:rsid w:val="007E54A0"/>
    <w:rsid w:val="007E60C0"/>
    <w:rsid w:val="007E6C15"/>
    <w:rsid w:val="007E6E44"/>
    <w:rsid w:val="007F211D"/>
    <w:rsid w:val="007F29BD"/>
    <w:rsid w:val="007F2A02"/>
    <w:rsid w:val="007F2F08"/>
    <w:rsid w:val="007F367E"/>
    <w:rsid w:val="007F52F8"/>
    <w:rsid w:val="007F5D55"/>
    <w:rsid w:val="008006C7"/>
    <w:rsid w:val="00800C3B"/>
    <w:rsid w:val="00801D12"/>
    <w:rsid w:val="008027E2"/>
    <w:rsid w:val="00803C5E"/>
    <w:rsid w:val="008059E1"/>
    <w:rsid w:val="0080628F"/>
    <w:rsid w:val="00806986"/>
    <w:rsid w:val="00807308"/>
    <w:rsid w:val="00811FF5"/>
    <w:rsid w:val="0081303D"/>
    <w:rsid w:val="008145F2"/>
    <w:rsid w:val="00817E5D"/>
    <w:rsid w:val="00820540"/>
    <w:rsid w:val="0082302A"/>
    <w:rsid w:val="00823644"/>
    <w:rsid w:val="0083050A"/>
    <w:rsid w:val="00830F43"/>
    <w:rsid w:val="0083115F"/>
    <w:rsid w:val="00831346"/>
    <w:rsid w:val="00833F37"/>
    <w:rsid w:val="00834646"/>
    <w:rsid w:val="00836BB8"/>
    <w:rsid w:val="00837F6D"/>
    <w:rsid w:val="0084001D"/>
    <w:rsid w:val="00841364"/>
    <w:rsid w:val="00842C94"/>
    <w:rsid w:val="00843CCD"/>
    <w:rsid w:val="00844833"/>
    <w:rsid w:val="00844E37"/>
    <w:rsid w:val="00852388"/>
    <w:rsid w:val="008524D7"/>
    <w:rsid w:val="00854EF9"/>
    <w:rsid w:val="00855D55"/>
    <w:rsid w:val="00861DED"/>
    <w:rsid w:val="0086651B"/>
    <w:rsid w:val="00866734"/>
    <w:rsid w:val="00870B5D"/>
    <w:rsid w:val="00871B01"/>
    <w:rsid w:val="0087217D"/>
    <w:rsid w:val="00874559"/>
    <w:rsid w:val="00874802"/>
    <w:rsid w:val="008848BE"/>
    <w:rsid w:val="00884BF3"/>
    <w:rsid w:val="00884D66"/>
    <w:rsid w:val="00890947"/>
    <w:rsid w:val="00893A2A"/>
    <w:rsid w:val="0089410B"/>
    <w:rsid w:val="00894BA7"/>
    <w:rsid w:val="00894D88"/>
    <w:rsid w:val="00897EB3"/>
    <w:rsid w:val="008A00F2"/>
    <w:rsid w:val="008A2692"/>
    <w:rsid w:val="008A2CF4"/>
    <w:rsid w:val="008A35B9"/>
    <w:rsid w:val="008A3C91"/>
    <w:rsid w:val="008A64B8"/>
    <w:rsid w:val="008B0DAD"/>
    <w:rsid w:val="008B45CC"/>
    <w:rsid w:val="008B5421"/>
    <w:rsid w:val="008B5E74"/>
    <w:rsid w:val="008C6A7E"/>
    <w:rsid w:val="008C6C00"/>
    <w:rsid w:val="008D0A1F"/>
    <w:rsid w:val="008D41B8"/>
    <w:rsid w:val="008D499E"/>
    <w:rsid w:val="008D4C47"/>
    <w:rsid w:val="008D560D"/>
    <w:rsid w:val="008D5A0F"/>
    <w:rsid w:val="008D7D3C"/>
    <w:rsid w:val="008E1FD1"/>
    <w:rsid w:val="008E34FF"/>
    <w:rsid w:val="008E3C74"/>
    <w:rsid w:val="008E595F"/>
    <w:rsid w:val="008E72F8"/>
    <w:rsid w:val="008F0CB2"/>
    <w:rsid w:val="008F14A2"/>
    <w:rsid w:val="008F1B19"/>
    <w:rsid w:val="008F2811"/>
    <w:rsid w:val="008F3DD3"/>
    <w:rsid w:val="00900AF2"/>
    <w:rsid w:val="00901470"/>
    <w:rsid w:val="00904118"/>
    <w:rsid w:val="00905DB8"/>
    <w:rsid w:val="009120EA"/>
    <w:rsid w:val="00913251"/>
    <w:rsid w:val="009150D4"/>
    <w:rsid w:val="0091599A"/>
    <w:rsid w:val="0092072B"/>
    <w:rsid w:val="00921263"/>
    <w:rsid w:val="009219DA"/>
    <w:rsid w:val="0092465B"/>
    <w:rsid w:val="00925A17"/>
    <w:rsid w:val="0092769B"/>
    <w:rsid w:val="00927CB9"/>
    <w:rsid w:val="00930069"/>
    <w:rsid w:val="00933ED9"/>
    <w:rsid w:val="00936C06"/>
    <w:rsid w:val="00942C9E"/>
    <w:rsid w:val="009527F8"/>
    <w:rsid w:val="00956AD0"/>
    <w:rsid w:val="009577B1"/>
    <w:rsid w:val="00960FDE"/>
    <w:rsid w:val="00962D5B"/>
    <w:rsid w:val="00963F51"/>
    <w:rsid w:val="009640AD"/>
    <w:rsid w:val="00964205"/>
    <w:rsid w:val="00964DFB"/>
    <w:rsid w:val="00965CC4"/>
    <w:rsid w:val="009678B4"/>
    <w:rsid w:val="009711E3"/>
    <w:rsid w:val="009722FE"/>
    <w:rsid w:val="0097758E"/>
    <w:rsid w:val="00980C45"/>
    <w:rsid w:val="009819C3"/>
    <w:rsid w:val="009871CF"/>
    <w:rsid w:val="00990895"/>
    <w:rsid w:val="009917F5"/>
    <w:rsid w:val="00991D45"/>
    <w:rsid w:val="00993CAA"/>
    <w:rsid w:val="009A0E24"/>
    <w:rsid w:val="009A1ED8"/>
    <w:rsid w:val="009A3A3B"/>
    <w:rsid w:val="009A4E4B"/>
    <w:rsid w:val="009A5688"/>
    <w:rsid w:val="009B03AC"/>
    <w:rsid w:val="009B0937"/>
    <w:rsid w:val="009B1D7D"/>
    <w:rsid w:val="009B2BE8"/>
    <w:rsid w:val="009B38B3"/>
    <w:rsid w:val="009B5028"/>
    <w:rsid w:val="009B61ED"/>
    <w:rsid w:val="009B6AB2"/>
    <w:rsid w:val="009C04FE"/>
    <w:rsid w:val="009C169A"/>
    <w:rsid w:val="009C1B82"/>
    <w:rsid w:val="009C27BD"/>
    <w:rsid w:val="009C2CE8"/>
    <w:rsid w:val="009C2EEE"/>
    <w:rsid w:val="009C3EE7"/>
    <w:rsid w:val="009C4848"/>
    <w:rsid w:val="009C5059"/>
    <w:rsid w:val="009C71ED"/>
    <w:rsid w:val="009D1793"/>
    <w:rsid w:val="009D18F4"/>
    <w:rsid w:val="009D27D2"/>
    <w:rsid w:val="009D45C1"/>
    <w:rsid w:val="009D6966"/>
    <w:rsid w:val="009E0B73"/>
    <w:rsid w:val="009E2D0B"/>
    <w:rsid w:val="009E309F"/>
    <w:rsid w:val="009E3820"/>
    <w:rsid w:val="009E4A2C"/>
    <w:rsid w:val="009E5C99"/>
    <w:rsid w:val="009E6214"/>
    <w:rsid w:val="009E623F"/>
    <w:rsid w:val="009E6285"/>
    <w:rsid w:val="009E71CE"/>
    <w:rsid w:val="009E7959"/>
    <w:rsid w:val="009F0160"/>
    <w:rsid w:val="009F1DC6"/>
    <w:rsid w:val="009F423F"/>
    <w:rsid w:val="009F7285"/>
    <w:rsid w:val="009F79FF"/>
    <w:rsid w:val="009F7AAD"/>
    <w:rsid w:val="00A024EB"/>
    <w:rsid w:val="00A02BFF"/>
    <w:rsid w:val="00A034EA"/>
    <w:rsid w:val="00A0710C"/>
    <w:rsid w:val="00A10E1A"/>
    <w:rsid w:val="00A123A4"/>
    <w:rsid w:val="00A1486E"/>
    <w:rsid w:val="00A14CDA"/>
    <w:rsid w:val="00A17758"/>
    <w:rsid w:val="00A21C6B"/>
    <w:rsid w:val="00A227F3"/>
    <w:rsid w:val="00A2597D"/>
    <w:rsid w:val="00A26F8C"/>
    <w:rsid w:val="00A27105"/>
    <w:rsid w:val="00A27C48"/>
    <w:rsid w:val="00A3054C"/>
    <w:rsid w:val="00A3415C"/>
    <w:rsid w:val="00A40361"/>
    <w:rsid w:val="00A504FF"/>
    <w:rsid w:val="00A51677"/>
    <w:rsid w:val="00A53215"/>
    <w:rsid w:val="00A549F1"/>
    <w:rsid w:val="00A54B40"/>
    <w:rsid w:val="00A550B0"/>
    <w:rsid w:val="00A56680"/>
    <w:rsid w:val="00A56D8C"/>
    <w:rsid w:val="00A56F82"/>
    <w:rsid w:val="00A57636"/>
    <w:rsid w:val="00A57B49"/>
    <w:rsid w:val="00A60856"/>
    <w:rsid w:val="00A63759"/>
    <w:rsid w:val="00A63E63"/>
    <w:rsid w:val="00A66062"/>
    <w:rsid w:val="00A66C53"/>
    <w:rsid w:val="00A70444"/>
    <w:rsid w:val="00A7049C"/>
    <w:rsid w:val="00A72E92"/>
    <w:rsid w:val="00A7320A"/>
    <w:rsid w:val="00A7608A"/>
    <w:rsid w:val="00A80623"/>
    <w:rsid w:val="00A80EAB"/>
    <w:rsid w:val="00A817ED"/>
    <w:rsid w:val="00A8191D"/>
    <w:rsid w:val="00A82D79"/>
    <w:rsid w:val="00A85FD0"/>
    <w:rsid w:val="00A86D69"/>
    <w:rsid w:val="00A87207"/>
    <w:rsid w:val="00A90F75"/>
    <w:rsid w:val="00A91B49"/>
    <w:rsid w:val="00A948B4"/>
    <w:rsid w:val="00A95B40"/>
    <w:rsid w:val="00A97BF3"/>
    <w:rsid w:val="00A97E55"/>
    <w:rsid w:val="00AA24BA"/>
    <w:rsid w:val="00AA2FD9"/>
    <w:rsid w:val="00AA5CA4"/>
    <w:rsid w:val="00AB19B8"/>
    <w:rsid w:val="00AB30E2"/>
    <w:rsid w:val="00AB37AC"/>
    <w:rsid w:val="00AB3DFC"/>
    <w:rsid w:val="00AB4870"/>
    <w:rsid w:val="00AB4A24"/>
    <w:rsid w:val="00AB4A45"/>
    <w:rsid w:val="00AB6F17"/>
    <w:rsid w:val="00AB7253"/>
    <w:rsid w:val="00AC12B2"/>
    <w:rsid w:val="00AC166D"/>
    <w:rsid w:val="00AC2562"/>
    <w:rsid w:val="00AC3461"/>
    <w:rsid w:val="00AC3529"/>
    <w:rsid w:val="00AC43ED"/>
    <w:rsid w:val="00AC7C5B"/>
    <w:rsid w:val="00AC7D4A"/>
    <w:rsid w:val="00AD4D49"/>
    <w:rsid w:val="00AD7823"/>
    <w:rsid w:val="00AD7AF7"/>
    <w:rsid w:val="00AE07CA"/>
    <w:rsid w:val="00AE1423"/>
    <w:rsid w:val="00AE16ED"/>
    <w:rsid w:val="00AE33E0"/>
    <w:rsid w:val="00AE4746"/>
    <w:rsid w:val="00AE571F"/>
    <w:rsid w:val="00AF0F1F"/>
    <w:rsid w:val="00AF6495"/>
    <w:rsid w:val="00AF6DFA"/>
    <w:rsid w:val="00B007FC"/>
    <w:rsid w:val="00B01413"/>
    <w:rsid w:val="00B0296D"/>
    <w:rsid w:val="00B037FE"/>
    <w:rsid w:val="00B06240"/>
    <w:rsid w:val="00B077A3"/>
    <w:rsid w:val="00B07A9F"/>
    <w:rsid w:val="00B106C8"/>
    <w:rsid w:val="00B1080B"/>
    <w:rsid w:val="00B110FF"/>
    <w:rsid w:val="00B127C6"/>
    <w:rsid w:val="00B1473D"/>
    <w:rsid w:val="00B1552E"/>
    <w:rsid w:val="00B15CC2"/>
    <w:rsid w:val="00B21B0E"/>
    <w:rsid w:val="00B24F0A"/>
    <w:rsid w:val="00B260F6"/>
    <w:rsid w:val="00B303CF"/>
    <w:rsid w:val="00B31506"/>
    <w:rsid w:val="00B31CDC"/>
    <w:rsid w:val="00B321CD"/>
    <w:rsid w:val="00B32B23"/>
    <w:rsid w:val="00B338A7"/>
    <w:rsid w:val="00B36734"/>
    <w:rsid w:val="00B40853"/>
    <w:rsid w:val="00B40CBE"/>
    <w:rsid w:val="00B43380"/>
    <w:rsid w:val="00B4434B"/>
    <w:rsid w:val="00B44B98"/>
    <w:rsid w:val="00B44EDE"/>
    <w:rsid w:val="00B44F50"/>
    <w:rsid w:val="00B47AC9"/>
    <w:rsid w:val="00B47CE7"/>
    <w:rsid w:val="00B47F2A"/>
    <w:rsid w:val="00B50AA6"/>
    <w:rsid w:val="00B54041"/>
    <w:rsid w:val="00B56A11"/>
    <w:rsid w:val="00B634A8"/>
    <w:rsid w:val="00B661C9"/>
    <w:rsid w:val="00B662AB"/>
    <w:rsid w:val="00B723D7"/>
    <w:rsid w:val="00B756A1"/>
    <w:rsid w:val="00B75E0A"/>
    <w:rsid w:val="00B86032"/>
    <w:rsid w:val="00B86294"/>
    <w:rsid w:val="00B8734A"/>
    <w:rsid w:val="00B90141"/>
    <w:rsid w:val="00B90BB7"/>
    <w:rsid w:val="00B91BD1"/>
    <w:rsid w:val="00B94316"/>
    <w:rsid w:val="00B956C2"/>
    <w:rsid w:val="00B96CF1"/>
    <w:rsid w:val="00BA16EB"/>
    <w:rsid w:val="00BA2DF8"/>
    <w:rsid w:val="00BA3405"/>
    <w:rsid w:val="00BA4855"/>
    <w:rsid w:val="00BA552D"/>
    <w:rsid w:val="00BB179A"/>
    <w:rsid w:val="00BB2C78"/>
    <w:rsid w:val="00BB2EF0"/>
    <w:rsid w:val="00BB3ED9"/>
    <w:rsid w:val="00BB49F1"/>
    <w:rsid w:val="00BC13E0"/>
    <w:rsid w:val="00BC2A9E"/>
    <w:rsid w:val="00BC3246"/>
    <w:rsid w:val="00BC3E07"/>
    <w:rsid w:val="00BC4500"/>
    <w:rsid w:val="00BC4C16"/>
    <w:rsid w:val="00BC4EC7"/>
    <w:rsid w:val="00BC582B"/>
    <w:rsid w:val="00BC62CB"/>
    <w:rsid w:val="00BC6F0C"/>
    <w:rsid w:val="00BC7ECB"/>
    <w:rsid w:val="00BD13B1"/>
    <w:rsid w:val="00BD2367"/>
    <w:rsid w:val="00BD255C"/>
    <w:rsid w:val="00BD3450"/>
    <w:rsid w:val="00BD7C09"/>
    <w:rsid w:val="00BE137D"/>
    <w:rsid w:val="00BE2B02"/>
    <w:rsid w:val="00BE2B4D"/>
    <w:rsid w:val="00BE7323"/>
    <w:rsid w:val="00BF0AD7"/>
    <w:rsid w:val="00BF10FC"/>
    <w:rsid w:val="00BF1B41"/>
    <w:rsid w:val="00BF340C"/>
    <w:rsid w:val="00BF3702"/>
    <w:rsid w:val="00BF3DB1"/>
    <w:rsid w:val="00BF68F0"/>
    <w:rsid w:val="00BF6D5E"/>
    <w:rsid w:val="00BF7680"/>
    <w:rsid w:val="00C05734"/>
    <w:rsid w:val="00C079FF"/>
    <w:rsid w:val="00C07D6D"/>
    <w:rsid w:val="00C1275B"/>
    <w:rsid w:val="00C12771"/>
    <w:rsid w:val="00C135F8"/>
    <w:rsid w:val="00C15385"/>
    <w:rsid w:val="00C1552C"/>
    <w:rsid w:val="00C15E8C"/>
    <w:rsid w:val="00C162F6"/>
    <w:rsid w:val="00C17346"/>
    <w:rsid w:val="00C17D68"/>
    <w:rsid w:val="00C2098C"/>
    <w:rsid w:val="00C20CA3"/>
    <w:rsid w:val="00C220FC"/>
    <w:rsid w:val="00C23DFE"/>
    <w:rsid w:val="00C23F96"/>
    <w:rsid w:val="00C244DA"/>
    <w:rsid w:val="00C25CEE"/>
    <w:rsid w:val="00C26971"/>
    <w:rsid w:val="00C27FE0"/>
    <w:rsid w:val="00C30215"/>
    <w:rsid w:val="00C3037C"/>
    <w:rsid w:val="00C310CC"/>
    <w:rsid w:val="00C32227"/>
    <w:rsid w:val="00C32D64"/>
    <w:rsid w:val="00C35667"/>
    <w:rsid w:val="00C402D8"/>
    <w:rsid w:val="00C41146"/>
    <w:rsid w:val="00C41AC9"/>
    <w:rsid w:val="00C42AFF"/>
    <w:rsid w:val="00C431F7"/>
    <w:rsid w:val="00C440C9"/>
    <w:rsid w:val="00C44B1E"/>
    <w:rsid w:val="00C46405"/>
    <w:rsid w:val="00C551BB"/>
    <w:rsid w:val="00C56514"/>
    <w:rsid w:val="00C56CFB"/>
    <w:rsid w:val="00C56D0D"/>
    <w:rsid w:val="00C63C20"/>
    <w:rsid w:val="00C76A79"/>
    <w:rsid w:val="00C80259"/>
    <w:rsid w:val="00C80544"/>
    <w:rsid w:val="00C81FC0"/>
    <w:rsid w:val="00C835FB"/>
    <w:rsid w:val="00C84C3E"/>
    <w:rsid w:val="00C861EE"/>
    <w:rsid w:val="00C86F83"/>
    <w:rsid w:val="00C87E7D"/>
    <w:rsid w:val="00C9131C"/>
    <w:rsid w:val="00C923AD"/>
    <w:rsid w:val="00C9361F"/>
    <w:rsid w:val="00C94B0E"/>
    <w:rsid w:val="00C95025"/>
    <w:rsid w:val="00C964EE"/>
    <w:rsid w:val="00C9679F"/>
    <w:rsid w:val="00C971F9"/>
    <w:rsid w:val="00CA0F00"/>
    <w:rsid w:val="00CA4260"/>
    <w:rsid w:val="00CA5A99"/>
    <w:rsid w:val="00CB1BE6"/>
    <w:rsid w:val="00CB1CA7"/>
    <w:rsid w:val="00CB238E"/>
    <w:rsid w:val="00CB6896"/>
    <w:rsid w:val="00CB6AA1"/>
    <w:rsid w:val="00CC01A1"/>
    <w:rsid w:val="00CC110D"/>
    <w:rsid w:val="00CC162B"/>
    <w:rsid w:val="00CC277C"/>
    <w:rsid w:val="00CC2F19"/>
    <w:rsid w:val="00CC6115"/>
    <w:rsid w:val="00CC6DE0"/>
    <w:rsid w:val="00CD2258"/>
    <w:rsid w:val="00CD2710"/>
    <w:rsid w:val="00CD3142"/>
    <w:rsid w:val="00CD4136"/>
    <w:rsid w:val="00CD4997"/>
    <w:rsid w:val="00CD5C7D"/>
    <w:rsid w:val="00CD6DCA"/>
    <w:rsid w:val="00CD7559"/>
    <w:rsid w:val="00CD7798"/>
    <w:rsid w:val="00CE6579"/>
    <w:rsid w:val="00CF0147"/>
    <w:rsid w:val="00CF3996"/>
    <w:rsid w:val="00CF3D89"/>
    <w:rsid w:val="00CF4047"/>
    <w:rsid w:val="00CF57A6"/>
    <w:rsid w:val="00CF7757"/>
    <w:rsid w:val="00CF7D66"/>
    <w:rsid w:val="00D009C1"/>
    <w:rsid w:val="00D052C4"/>
    <w:rsid w:val="00D06845"/>
    <w:rsid w:val="00D06EF2"/>
    <w:rsid w:val="00D102E7"/>
    <w:rsid w:val="00D11658"/>
    <w:rsid w:val="00D11703"/>
    <w:rsid w:val="00D11856"/>
    <w:rsid w:val="00D12832"/>
    <w:rsid w:val="00D12A6B"/>
    <w:rsid w:val="00D13693"/>
    <w:rsid w:val="00D13BD5"/>
    <w:rsid w:val="00D159C1"/>
    <w:rsid w:val="00D15B17"/>
    <w:rsid w:val="00D169F1"/>
    <w:rsid w:val="00D20309"/>
    <w:rsid w:val="00D22794"/>
    <w:rsid w:val="00D23639"/>
    <w:rsid w:val="00D23C8C"/>
    <w:rsid w:val="00D25E89"/>
    <w:rsid w:val="00D2787E"/>
    <w:rsid w:val="00D27FBB"/>
    <w:rsid w:val="00D30365"/>
    <w:rsid w:val="00D31BE0"/>
    <w:rsid w:val="00D33960"/>
    <w:rsid w:val="00D33BDC"/>
    <w:rsid w:val="00D362EF"/>
    <w:rsid w:val="00D36645"/>
    <w:rsid w:val="00D36A24"/>
    <w:rsid w:val="00D36A3E"/>
    <w:rsid w:val="00D36AE7"/>
    <w:rsid w:val="00D4183C"/>
    <w:rsid w:val="00D43855"/>
    <w:rsid w:val="00D44A52"/>
    <w:rsid w:val="00D44B64"/>
    <w:rsid w:val="00D45E20"/>
    <w:rsid w:val="00D4607E"/>
    <w:rsid w:val="00D46B5B"/>
    <w:rsid w:val="00D4787C"/>
    <w:rsid w:val="00D50D20"/>
    <w:rsid w:val="00D516E7"/>
    <w:rsid w:val="00D5301E"/>
    <w:rsid w:val="00D530E8"/>
    <w:rsid w:val="00D53353"/>
    <w:rsid w:val="00D552DA"/>
    <w:rsid w:val="00D55C6D"/>
    <w:rsid w:val="00D569C8"/>
    <w:rsid w:val="00D56A1C"/>
    <w:rsid w:val="00D57F2F"/>
    <w:rsid w:val="00D61F78"/>
    <w:rsid w:val="00D6672A"/>
    <w:rsid w:val="00D6735F"/>
    <w:rsid w:val="00D70106"/>
    <w:rsid w:val="00D7220B"/>
    <w:rsid w:val="00D743A8"/>
    <w:rsid w:val="00D75021"/>
    <w:rsid w:val="00D75B5F"/>
    <w:rsid w:val="00D771A8"/>
    <w:rsid w:val="00D81C5A"/>
    <w:rsid w:val="00D84849"/>
    <w:rsid w:val="00D84932"/>
    <w:rsid w:val="00D850F8"/>
    <w:rsid w:val="00D875E0"/>
    <w:rsid w:val="00D875E4"/>
    <w:rsid w:val="00D877A0"/>
    <w:rsid w:val="00D90786"/>
    <w:rsid w:val="00D9389C"/>
    <w:rsid w:val="00D957D6"/>
    <w:rsid w:val="00D977DE"/>
    <w:rsid w:val="00D978CC"/>
    <w:rsid w:val="00DA21D6"/>
    <w:rsid w:val="00DA290A"/>
    <w:rsid w:val="00DA7921"/>
    <w:rsid w:val="00DB0880"/>
    <w:rsid w:val="00DB2247"/>
    <w:rsid w:val="00DB3CC0"/>
    <w:rsid w:val="00DB40EA"/>
    <w:rsid w:val="00DB574E"/>
    <w:rsid w:val="00DB5DC9"/>
    <w:rsid w:val="00DB7D6F"/>
    <w:rsid w:val="00DC0BA9"/>
    <w:rsid w:val="00DC371A"/>
    <w:rsid w:val="00DC4038"/>
    <w:rsid w:val="00DC588E"/>
    <w:rsid w:val="00DC5EB1"/>
    <w:rsid w:val="00DC6267"/>
    <w:rsid w:val="00DC791F"/>
    <w:rsid w:val="00DC7BB0"/>
    <w:rsid w:val="00DD0519"/>
    <w:rsid w:val="00DD08B5"/>
    <w:rsid w:val="00DD0F76"/>
    <w:rsid w:val="00DD1272"/>
    <w:rsid w:val="00DD17BA"/>
    <w:rsid w:val="00DD24C1"/>
    <w:rsid w:val="00DD2AA8"/>
    <w:rsid w:val="00DE117F"/>
    <w:rsid w:val="00DE19F2"/>
    <w:rsid w:val="00DE242D"/>
    <w:rsid w:val="00DE2AD9"/>
    <w:rsid w:val="00DE5B22"/>
    <w:rsid w:val="00DE6015"/>
    <w:rsid w:val="00DE6E87"/>
    <w:rsid w:val="00DE71B4"/>
    <w:rsid w:val="00DE784F"/>
    <w:rsid w:val="00DE7F50"/>
    <w:rsid w:val="00DF10C9"/>
    <w:rsid w:val="00DF36B3"/>
    <w:rsid w:val="00DF4337"/>
    <w:rsid w:val="00DF4B87"/>
    <w:rsid w:val="00DF4D57"/>
    <w:rsid w:val="00DF59AD"/>
    <w:rsid w:val="00E017A9"/>
    <w:rsid w:val="00E01ACA"/>
    <w:rsid w:val="00E01B24"/>
    <w:rsid w:val="00E06C9C"/>
    <w:rsid w:val="00E07448"/>
    <w:rsid w:val="00E074FA"/>
    <w:rsid w:val="00E07C8E"/>
    <w:rsid w:val="00E07DA2"/>
    <w:rsid w:val="00E10D7F"/>
    <w:rsid w:val="00E116FC"/>
    <w:rsid w:val="00E152B1"/>
    <w:rsid w:val="00E158FF"/>
    <w:rsid w:val="00E15C76"/>
    <w:rsid w:val="00E17738"/>
    <w:rsid w:val="00E21103"/>
    <w:rsid w:val="00E22632"/>
    <w:rsid w:val="00E22805"/>
    <w:rsid w:val="00E24D06"/>
    <w:rsid w:val="00E27BE5"/>
    <w:rsid w:val="00E31DA7"/>
    <w:rsid w:val="00E320C9"/>
    <w:rsid w:val="00E33A0E"/>
    <w:rsid w:val="00E33FBB"/>
    <w:rsid w:val="00E347FD"/>
    <w:rsid w:val="00E3783C"/>
    <w:rsid w:val="00E37FBE"/>
    <w:rsid w:val="00E425DA"/>
    <w:rsid w:val="00E431F9"/>
    <w:rsid w:val="00E442A4"/>
    <w:rsid w:val="00E454BD"/>
    <w:rsid w:val="00E47F49"/>
    <w:rsid w:val="00E501B4"/>
    <w:rsid w:val="00E51B47"/>
    <w:rsid w:val="00E52FA8"/>
    <w:rsid w:val="00E53317"/>
    <w:rsid w:val="00E54532"/>
    <w:rsid w:val="00E54820"/>
    <w:rsid w:val="00E54AFB"/>
    <w:rsid w:val="00E55928"/>
    <w:rsid w:val="00E56F65"/>
    <w:rsid w:val="00E57188"/>
    <w:rsid w:val="00E60977"/>
    <w:rsid w:val="00E62CAA"/>
    <w:rsid w:val="00E655AA"/>
    <w:rsid w:val="00E668D4"/>
    <w:rsid w:val="00E7272E"/>
    <w:rsid w:val="00E72EEC"/>
    <w:rsid w:val="00E7467E"/>
    <w:rsid w:val="00E7499B"/>
    <w:rsid w:val="00E7512B"/>
    <w:rsid w:val="00E75345"/>
    <w:rsid w:val="00E77306"/>
    <w:rsid w:val="00E80868"/>
    <w:rsid w:val="00E819DE"/>
    <w:rsid w:val="00E826BC"/>
    <w:rsid w:val="00E82C02"/>
    <w:rsid w:val="00E8467F"/>
    <w:rsid w:val="00E8620F"/>
    <w:rsid w:val="00E863F1"/>
    <w:rsid w:val="00E86458"/>
    <w:rsid w:val="00E86561"/>
    <w:rsid w:val="00E86DB9"/>
    <w:rsid w:val="00E86F22"/>
    <w:rsid w:val="00E901E6"/>
    <w:rsid w:val="00E90C18"/>
    <w:rsid w:val="00E92E7D"/>
    <w:rsid w:val="00E93718"/>
    <w:rsid w:val="00E93FD2"/>
    <w:rsid w:val="00E95368"/>
    <w:rsid w:val="00E974F2"/>
    <w:rsid w:val="00EA02E7"/>
    <w:rsid w:val="00EA0956"/>
    <w:rsid w:val="00EA1255"/>
    <w:rsid w:val="00EA19CF"/>
    <w:rsid w:val="00EA1E93"/>
    <w:rsid w:val="00EA2E50"/>
    <w:rsid w:val="00EA5424"/>
    <w:rsid w:val="00EA624D"/>
    <w:rsid w:val="00EA6314"/>
    <w:rsid w:val="00EA7C63"/>
    <w:rsid w:val="00EB2AD0"/>
    <w:rsid w:val="00EB795F"/>
    <w:rsid w:val="00EC03F1"/>
    <w:rsid w:val="00EC1482"/>
    <w:rsid w:val="00EC1565"/>
    <w:rsid w:val="00EC19F1"/>
    <w:rsid w:val="00EC23B3"/>
    <w:rsid w:val="00EC2B82"/>
    <w:rsid w:val="00EC4829"/>
    <w:rsid w:val="00ED0758"/>
    <w:rsid w:val="00ED104A"/>
    <w:rsid w:val="00ED2F96"/>
    <w:rsid w:val="00ED33E4"/>
    <w:rsid w:val="00ED621E"/>
    <w:rsid w:val="00EE0724"/>
    <w:rsid w:val="00EE1CAF"/>
    <w:rsid w:val="00EE331D"/>
    <w:rsid w:val="00EE3570"/>
    <w:rsid w:val="00EE3897"/>
    <w:rsid w:val="00EE498E"/>
    <w:rsid w:val="00EE65FF"/>
    <w:rsid w:val="00EF0CE6"/>
    <w:rsid w:val="00EF2DC5"/>
    <w:rsid w:val="00EF547A"/>
    <w:rsid w:val="00EF54A2"/>
    <w:rsid w:val="00F01C10"/>
    <w:rsid w:val="00F02395"/>
    <w:rsid w:val="00F02F0B"/>
    <w:rsid w:val="00F051BB"/>
    <w:rsid w:val="00F05847"/>
    <w:rsid w:val="00F12A86"/>
    <w:rsid w:val="00F13856"/>
    <w:rsid w:val="00F174BB"/>
    <w:rsid w:val="00F23E4F"/>
    <w:rsid w:val="00F24BFD"/>
    <w:rsid w:val="00F24F97"/>
    <w:rsid w:val="00F26664"/>
    <w:rsid w:val="00F30147"/>
    <w:rsid w:val="00F31D76"/>
    <w:rsid w:val="00F31F22"/>
    <w:rsid w:val="00F34F1A"/>
    <w:rsid w:val="00F35581"/>
    <w:rsid w:val="00F40103"/>
    <w:rsid w:val="00F4136F"/>
    <w:rsid w:val="00F439D1"/>
    <w:rsid w:val="00F43F34"/>
    <w:rsid w:val="00F445BE"/>
    <w:rsid w:val="00F509FA"/>
    <w:rsid w:val="00F50A43"/>
    <w:rsid w:val="00F51B35"/>
    <w:rsid w:val="00F5329C"/>
    <w:rsid w:val="00F54001"/>
    <w:rsid w:val="00F55B59"/>
    <w:rsid w:val="00F566FC"/>
    <w:rsid w:val="00F6383D"/>
    <w:rsid w:val="00F63D19"/>
    <w:rsid w:val="00F64A7F"/>
    <w:rsid w:val="00F64AA0"/>
    <w:rsid w:val="00F65051"/>
    <w:rsid w:val="00F66362"/>
    <w:rsid w:val="00F66F89"/>
    <w:rsid w:val="00F73CAF"/>
    <w:rsid w:val="00F73D97"/>
    <w:rsid w:val="00F76302"/>
    <w:rsid w:val="00F7722D"/>
    <w:rsid w:val="00F77E33"/>
    <w:rsid w:val="00F816F4"/>
    <w:rsid w:val="00F8418C"/>
    <w:rsid w:val="00F84263"/>
    <w:rsid w:val="00F84A6C"/>
    <w:rsid w:val="00F86D2F"/>
    <w:rsid w:val="00F87BB0"/>
    <w:rsid w:val="00F91667"/>
    <w:rsid w:val="00F921EE"/>
    <w:rsid w:val="00F94E8D"/>
    <w:rsid w:val="00F95B07"/>
    <w:rsid w:val="00FA2A71"/>
    <w:rsid w:val="00FA453F"/>
    <w:rsid w:val="00FA490F"/>
    <w:rsid w:val="00FA6BBC"/>
    <w:rsid w:val="00FA6BD6"/>
    <w:rsid w:val="00FA7596"/>
    <w:rsid w:val="00FB00C3"/>
    <w:rsid w:val="00FB136B"/>
    <w:rsid w:val="00FB1C08"/>
    <w:rsid w:val="00FB1C1A"/>
    <w:rsid w:val="00FB210A"/>
    <w:rsid w:val="00FB623E"/>
    <w:rsid w:val="00FB735B"/>
    <w:rsid w:val="00FC01BC"/>
    <w:rsid w:val="00FC1422"/>
    <w:rsid w:val="00FC2388"/>
    <w:rsid w:val="00FC27AA"/>
    <w:rsid w:val="00FC2F82"/>
    <w:rsid w:val="00FC303B"/>
    <w:rsid w:val="00FC5450"/>
    <w:rsid w:val="00FC5CD7"/>
    <w:rsid w:val="00FC6DAD"/>
    <w:rsid w:val="00FD14E5"/>
    <w:rsid w:val="00FD20B2"/>
    <w:rsid w:val="00FD5940"/>
    <w:rsid w:val="00FD5E3C"/>
    <w:rsid w:val="00FE1010"/>
    <w:rsid w:val="00FE17D5"/>
    <w:rsid w:val="00FE2007"/>
    <w:rsid w:val="00FE3ED0"/>
    <w:rsid w:val="00FE4D82"/>
    <w:rsid w:val="00FF117E"/>
    <w:rsid w:val="00FF1230"/>
    <w:rsid w:val="00FF2B89"/>
    <w:rsid w:val="00FF3CE5"/>
    <w:rsid w:val="00FF4105"/>
    <w:rsid w:val="00FF444F"/>
    <w:rsid w:val="00FF5A4A"/>
    <w:rsid w:val="00FF5E63"/>
    <w:rsid w:val="00FF73DC"/>
    <w:rsid w:val="0101434E"/>
    <w:rsid w:val="024D2C7F"/>
    <w:rsid w:val="02DF28AB"/>
    <w:rsid w:val="03923091"/>
    <w:rsid w:val="03E14B48"/>
    <w:rsid w:val="04EE1A9C"/>
    <w:rsid w:val="050D1363"/>
    <w:rsid w:val="051437AE"/>
    <w:rsid w:val="051B1F36"/>
    <w:rsid w:val="052B268F"/>
    <w:rsid w:val="05841203"/>
    <w:rsid w:val="05EE3282"/>
    <w:rsid w:val="06A2465C"/>
    <w:rsid w:val="06BA6701"/>
    <w:rsid w:val="07476867"/>
    <w:rsid w:val="082E6EA8"/>
    <w:rsid w:val="084F424D"/>
    <w:rsid w:val="086F32A7"/>
    <w:rsid w:val="08DF096F"/>
    <w:rsid w:val="092E4FFE"/>
    <w:rsid w:val="09B6126E"/>
    <w:rsid w:val="0A407B32"/>
    <w:rsid w:val="0B5473E4"/>
    <w:rsid w:val="0B9D4A04"/>
    <w:rsid w:val="0BA50726"/>
    <w:rsid w:val="0BD07BB9"/>
    <w:rsid w:val="0C063224"/>
    <w:rsid w:val="0D7D1412"/>
    <w:rsid w:val="0E0D32F8"/>
    <w:rsid w:val="0E116C38"/>
    <w:rsid w:val="0E373828"/>
    <w:rsid w:val="0EE40860"/>
    <w:rsid w:val="0EEA6945"/>
    <w:rsid w:val="0F11208E"/>
    <w:rsid w:val="0FBB7401"/>
    <w:rsid w:val="10B831FD"/>
    <w:rsid w:val="10EF57BB"/>
    <w:rsid w:val="112C3B57"/>
    <w:rsid w:val="116E68E6"/>
    <w:rsid w:val="11D01A86"/>
    <w:rsid w:val="11E16AC3"/>
    <w:rsid w:val="11E8111D"/>
    <w:rsid w:val="11FA3430"/>
    <w:rsid w:val="121B1A45"/>
    <w:rsid w:val="1285778E"/>
    <w:rsid w:val="13770B4E"/>
    <w:rsid w:val="13CC52EB"/>
    <w:rsid w:val="13E131C2"/>
    <w:rsid w:val="13EC4117"/>
    <w:rsid w:val="145177EE"/>
    <w:rsid w:val="15171509"/>
    <w:rsid w:val="152929DC"/>
    <w:rsid w:val="153D7DFF"/>
    <w:rsid w:val="16671ED4"/>
    <w:rsid w:val="167B143F"/>
    <w:rsid w:val="167B6C6E"/>
    <w:rsid w:val="16886E5C"/>
    <w:rsid w:val="169F7C9B"/>
    <w:rsid w:val="16D61170"/>
    <w:rsid w:val="16E07B3F"/>
    <w:rsid w:val="16F4256B"/>
    <w:rsid w:val="175076B9"/>
    <w:rsid w:val="17881DC0"/>
    <w:rsid w:val="18AB7F8C"/>
    <w:rsid w:val="18DF0601"/>
    <w:rsid w:val="19184575"/>
    <w:rsid w:val="192A78C8"/>
    <w:rsid w:val="197C6C1F"/>
    <w:rsid w:val="198020E1"/>
    <w:rsid w:val="198371C0"/>
    <w:rsid w:val="1A027A01"/>
    <w:rsid w:val="1A6C2804"/>
    <w:rsid w:val="1AEE7B3A"/>
    <w:rsid w:val="1AF321EC"/>
    <w:rsid w:val="1B550F23"/>
    <w:rsid w:val="1B553170"/>
    <w:rsid w:val="1BA66085"/>
    <w:rsid w:val="1CEF2CB8"/>
    <w:rsid w:val="1CF314E9"/>
    <w:rsid w:val="1D451E5E"/>
    <w:rsid w:val="1DD7342B"/>
    <w:rsid w:val="1E1B7102"/>
    <w:rsid w:val="1E204DDD"/>
    <w:rsid w:val="1F0644DF"/>
    <w:rsid w:val="1FD555D1"/>
    <w:rsid w:val="200D6A15"/>
    <w:rsid w:val="21A04A39"/>
    <w:rsid w:val="220809B5"/>
    <w:rsid w:val="22A4224C"/>
    <w:rsid w:val="235840A9"/>
    <w:rsid w:val="24102A68"/>
    <w:rsid w:val="25A911B2"/>
    <w:rsid w:val="25C070E9"/>
    <w:rsid w:val="25E538CD"/>
    <w:rsid w:val="26512E28"/>
    <w:rsid w:val="26CB0C77"/>
    <w:rsid w:val="27485996"/>
    <w:rsid w:val="27BE6447"/>
    <w:rsid w:val="289832CD"/>
    <w:rsid w:val="28CD6222"/>
    <w:rsid w:val="29297C8D"/>
    <w:rsid w:val="295B39F2"/>
    <w:rsid w:val="2B0F09D2"/>
    <w:rsid w:val="2B2B1EAD"/>
    <w:rsid w:val="2B5B20F1"/>
    <w:rsid w:val="2C0C572A"/>
    <w:rsid w:val="2C714C53"/>
    <w:rsid w:val="2DCD01BD"/>
    <w:rsid w:val="2DE47D47"/>
    <w:rsid w:val="2E207221"/>
    <w:rsid w:val="2EB22A3E"/>
    <w:rsid w:val="2F8461B0"/>
    <w:rsid w:val="2FAE003A"/>
    <w:rsid w:val="2FDB1797"/>
    <w:rsid w:val="301C4D3F"/>
    <w:rsid w:val="302F36E3"/>
    <w:rsid w:val="30911823"/>
    <w:rsid w:val="31C41B24"/>
    <w:rsid w:val="31E02F59"/>
    <w:rsid w:val="31EB213D"/>
    <w:rsid w:val="31EE39C6"/>
    <w:rsid w:val="320A1D53"/>
    <w:rsid w:val="32397016"/>
    <w:rsid w:val="32D703C6"/>
    <w:rsid w:val="33681999"/>
    <w:rsid w:val="33D95AC9"/>
    <w:rsid w:val="34623C52"/>
    <w:rsid w:val="351A4BBF"/>
    <w:rsid w:val="35DF0E6E"/>
    <w:rsid w:val="36253980"/>
    <w:rsid w:val="36AB728B"/>
    <w:rsid w:val="37B959EF"/>
    <w:rsid w:val="38623D3B"/>
    <w:rsid w:val="386571A7"/>
    <w:rsid w:val="38975942"/>
    <w:rsid w:val="38CB7059"/>
    <w:rsid w:val="38DD5604"/>
    <w:rsid w:val="38F37E63"/>
    <w:rsid w:val="39032749"/>
    <w:rsid w:val="392907B5"/>
    <w:rsid w:val="39705E0E"/>
    <w:rsid w:val="3A204C76"/>
    <w:rsid w:val="3A5C36DD"/>
    <w:rsid w:val="3B5A0357"/>
    <w:rsid w:val="3BA66B12"/>
    <w:rsid w:val="3C023991"/>
    <w:rsid w:val="3C942610"/>
    <w:rsid w:val="3CA04E0B"/>
    <w:rsid w:val="3CB2030A"/>
    <w:rsid w:val="3E0870CE"/>
    <w:rsid w:val="3E0F62B8"/>
    <w:rsid w:val="3E61461F"/>
    <w:rsid w:val="3E6B05C3"/>
    <w:rsid w:val="3EC81E77"/>
    <w:rsid w:val="3EE12ADC"/>
    <w:rsid w:val="3F530C56"/>
    <w:rsid w:val="3F753979"/>
    <w:rsid w:val="3F806BD4"/>
    <w:rsid w:val="3FD51E40"/>
    <w:rsid w:val="3FF17791"/>
    <w:rsid w:val="40EA5055"/>
    <w:rsid w:val="41811279"/>
    <w:rsid w:val="426C2912"/>
    <w:rsid w:val="43EE54D1"/>
    <w:rsid w:val="440025D8"/>
    <w:rsid w:val="44B52797"/>
    <w:rsid w:val="44D8567E"/>
    <w:rsid w:val="44E62BF5"/>
    <w:rsid w:val="4516055D"/>
    <w:rsid w:val="453D3FA7"/>
    <w:rsid w:val="45666B1A"/>
    <w:rsid w:val="467D5A0E"/>
    <w:rsid w:val="467F3953"/>
    <w:rsid w:val="469E49F3"/>
    <w:rsid w:val="46A62925"/>
    <w:rsid w:val="46EA48FF"/>
    <w:rsid w:val="48800750"/>
    <w:rsid w:val="48BF3516"/>
    <w:rsid w:val="48E04BFC"/>
    <w:rsid w:val="4A8B533C"/>
    <w:rsid w:val="4AAF1E9D"/>
    <w:rsid w:val="4ABC0752"/>
    <w:rsid w:val="4B6422FA"/>
    <w:rsid w:val="4BB57E97"/>
    <w:rsid w:val="4C1E0187"/>
    <w:rsid w:val="4C7C19DA"/>
    <w:rsid w:val="4C854F77"/>
    <w:rsid w:val="4CBC114E"/>
    <w:rsid w:val="4CC1577C"/>
    <w:rsid w:val="4D4D1AE5"/>
    <w:rsid w:val="4D81475E"/>
    <w:rsid w:val="4E0D3AAA"/>
    <w:rsid w:val="4E33001C"/>
    <w:rsid w:val="4EC06E63"/>
    <w:rsid w:val="4F083260"/>
    <w:rsid w:val="4F11456F"/>
    <w:rsid w:val="4F624C53"/>
    <w:rsid w:val="504250E1"/>
    <w:rsid w:val="507603D9"/>
    <w:rsid w:val="5105750F"/>
    <w:rsid w:val="51770920"/>
    <w:rsid w:val="52DC2BA0"/>
    <w:rsid w:val="52E1082D"/>
    <w:rsid w:val="530E290C"/>
    <w:rsid w:val="53B62D02"/>
    <w:rsid w:val="53C9558F"/>
    <w:rsid w:val="53D50996"/>
    <w:rsid w:val="53DE5C1D"/>
    <w:rsid w:val="541D5B56"/>
    <w:rsid w:val="545F752E"/>
    <w:rsid w:val="55307453"/>
    <w:rsid w:val="55AD3989"/>
    <w:rsid w:val="56442B8E"/>
    <w:rsid w:val="56E801F8"/>
    <w:rsid w:val="56EE1827"/>
    <w:rsid w:val="575341EE"/>
    <w:rsid w:val="57554E20"/>
    <w:rsid w:val="583744CA"/>
    <w:rsid w:val="58562A00"/>
    <w:rsid w:val="58650CB6"/>
    <w:rsid w:val="58802976"/>
    <w:rsid w:val="58AC701A"/>
    <w:rsid w:val="591C74A4"/>
    <w:rsid w:val="59371CF3"/>
    <w:rsid w:val="593E69B0"/>
    <w:rsid w:val="597A2442"/>
    <w:rsid w:val="59E52A5B"/>
    <w:rsid w:val="5A003DFD"/>
    <w:rsid w:val="5A494FDE"/>
    <w:rsid w:val="5A7460E9"/>
    <w:rsid w:val="5AEB7EA7"/>
    <w:rsid w:val="5B6B0979"/>
    <w:rsid w:val="5B802341"/>
    <w:rsid w:val="5BAA2608"/>
    <w:rsid w:val="5BDB758E"/>
    <w:rsid w:val="5C843EAD"/>
    <w:rsid w:val="5C973EB9"/>
    <w:rsid w:val="5D1B16E2"/>
    <w:rsid w:val="5D1B323E"/>
    <w:rsid w:val="5D2F5271"/>
    <w:rsid w:val="5E690333"/>
    <w:rsid w:val="5EB46AD9"/>
    <w:rsid w:val="5ED0070A"/>
    <w:rsid w:val="5F2413F0"/>
    <w:rsid w:val="5F2B3A91"/>
    <w:rsid w:val="5F5F4969"/>
    <w:rsid w:val="5F8363D0"/>
    <w:rsid w:val="5F9A7891"/>
    <w:rsid w:val="5FDA7348"/>
    <w:rsid w:val="606156AD"/>
    <w:rsid w:val="60B562F7"/>
    <w:rsid w:val="614126B1"/>
    <w:rsid w:val="615045BE"/>
    <w:rsid w:val="61BF1076"/>
    <w:rsid w:val="61FE1982"/>
    <w:rsid w:val="625709E1"/>
    <w:rsid w:val="62F01906"/>
    <w:rsid w:val="632F2C1B"/>
    <w:rsid w:val="643B4DD6"/>
    <w:rsid w:val="64555298"/>
    <w:rsid w:val="647412EA"/>
    <w:rsid w:val="65933A33"/>
    <w:rsid w:val="65F4139E"/>
    <w:rsid w:val="6632092B"/>
    <w:rsid w:val="66833330"/>
    <w:rsid w:val="66A93F93"/>
    <w:rsid w:val="66C52978"/>
    <w:rsid w:val="66F90BD9"/>
    <w:rsid w:val="67585208"/>
    <w:rsid w:val="67AB7126"/>
    <w:rsid w:val="67FE4EB9"/>
    <w:rsid w:val="68565CAB"/>
    <w:rsid w:val="68B122B8"/>
    <w:rsid w:val="68B36FD7"/>
    <w:rsid w:val="68F02853"/>
    <w:rsid w:val="690F059D"/>
    <w:rsid w:val="69132C5B"/>
    <w:rsid w:val="692716D7"/>
    <w:rsid w:val="695538F6"/>
    <w:rsid w:val="69B026D0"/>
    <w:rsid w:val="69CC2A70"/>
    <w:rsid w:val="6ADF1DB3"/>
    <w:rsid w:val="6B695DEB"/>
    <w:rsid w:val="6B8A448A"/>
    <w:rsid w:val="6BF21E6A"/>
    <w:rsid w:val="6C0E7636"/>
    <w:rsid w:val="6C5E276B"/>
    <w:rsid w:val="6CF504B0"/>
    <w:rsid w:val="6D184588"/>
    <w:rsid w:val="6D2350C4"/>
    <w:rsid w:val="6D712045"/>
    <w:rsid w:val="6D943B75"/>
    <w:rsid w:val="6DAD4543"/>
    <w:rsid w:val="6E2C13BF"/>
    <w:rsid w:val="6E6741E1"/>
    <w:rsid w:val="6ED71E81"/>
    <w:rsid w:val="6FC03B53"/>
    <w:rsid w:val="6FD83983"/>
    <w:rsid w:val="700C5139"/>
    <w:rsid w:val="70D7140D"/>
    <w:rsid w:val="718C430A"/>
    <w:rsid w:val="72116DBA"/>
    <w:rsid w:val="722F72D8"/>
    <w:rsid w:val="72391DF8"/>
    <w:rsid w:val="725C10F5"/>
    <w:rsid w:val="72921BE5"/>
    <w:rsid w:val="72996EB0"/>
    <w:rsid w:val="72C145F0"/>
    <w:rsid w:val="72D5695A"/>
    <w:rsid w:val="72E157E3"/>
    <w:rsid w:val="731F7CA5"/>
    <w:rsid w:val="73F7587A"/>
    <w:rsid w:val="742C55B2"/>
    <w:rsid w:val="745B289C"/>
    <w:rsid w:val="748A7C50"/>
    <w:rsid w:val="74A54609"/>
    <w:rsid w:val="74AC52CE"/>
    <w:rsid w:val="74B00A0C"/>
    <w:rsid w:val="75252BEA"/>
    <w:rsid w:val="75F214EC"/>
    <w:rsid w:val="7617088A"/>
    <w:rsid w:val="77311B84"/>
    <w:rsid w:val="77472E7B"/>
    <w:rsid w:val="777166A7"/>
    <w:rsid w:val="77861CC6"/>
    <w:rsid w:val="778E45A1"/>
    <w:rsid w:val="78357634"/>
    <w:rsid w:val="787B1810"/>
    <w:rsid w:val="790A3A2E"/>
    <w:rsid w:val="7A0F6875"/>
    <w:rsid w:val="7AA655AF"/>
    <w:rsid w:val="7C245D11"/>
    <w:rsid w:val="7C9906A8"/>
    <w:rsid w:val="7CD23F6B"/>
    <w:rsid w:val="7CF65598"/>
    <w:rsid w:val="7D3A2435"/>
    <w:rsid w:val="7D562381"/>
    <w:rsid w:val="7DB3253B"/>
    <w:rsid w:val="7DF217D4"/>
    <w:rsid w:val="7E1A6018"/>
    <w:rsid w:val="7EA54586"/>
    <w:rsid w:val="7EAA1F8A"/>
    <w:rsid w:val="7EB60031"/>
    <w:rsid w:val="7F272E02"/>
    <w:rsid w:val="7F72323D"/>
    <w:rsid w:val="7FA9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qFormat="1"/>
    <w:lsdException w:name="toc 2" w:uiPriority="39" w:qFormat="1"/>
    <w:lsdException w:name="toc 3" w:uiPriority="39"/>
    <w:lsdException w:name="toc 4" w:semiHidden="1" w:qFormat="1"/>
    <w:lsdException w:name="toc 5" w:semiHidden="1" w:qFormat="1"/>
    <w:lsdException w:name="toc 6" w:semiHidden="1"/>
    <w:lsdException w:name="toc 7" w:semiHidden="1" w:qFormat="1"/>
    <w:lsdException w:name="toc 8" w:semiHidden="1" w:qFormat="1"/>
    <w:lsdException w:name="toc 9" w:semiHidden="1"/>
    <w:lsdException w:name="Normal Indent" w:qFormat="1"/>
    <w:lsdException w:name="footnote text" w:semiHidden="1"/>
    <w:lsdException w:name="header" w:uiPriority="99" w:qFormat="1"/>
    <w:lsdException w:name="footer" w:uiPriority="99" w:qFormat="1"/>
    <w:lsdException w:name="index heading" w:semiHidden="1" w:qFormat="1"/>
    <w:lsdException w:name="caption" w:semiHidden="1" w:unhideWhenUsed="1" w:qFormat="1"/>
    <w:lsdException w:name="footnote reference" w:semiHidden="1" w:qFormat="1"/>
    <w:lsdException w:name="endnote reference" w:semiHidden="1"/>
    <w:lsdException w:name="endnote text" w:semiHidden="1" w:qFormat="1"/>
    <w:lsdException w:name="table of authorities" w:semiHidden="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Body Text Indent 2" w:qFormat="1"/>
    <w:lsdException w:name="Body Text Indent 3" w:qFormat="1"/>
    <w:lsdException w:name="Hyperlink" w:uiPriority="99"/>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E3C74"/>
    <w:pPr>
      <w:widowControl w:val="0"/>
      <w:jc w:val="both"/>
    </w:pPr>
    <w:rPr>
      <w:kern w:val="2"/>
      <w:sz w:val="32"/>
      <w:szCs w:val="24"/>
    </w:rPr>
  </w:style>
  <w:style w:type="paragraph" w:styleId="1">
    <w:name w:val="heading 1"/>
    <w:basedOn w:val="a"/>
    <w:next w:val="a"/>
    <w:link w:val="1Char"/>
    <w:qFormat/>
    <w:rsid w:val="008E3C74"/>
    <w:pPr>
      <w:keepNext/>
      <w:keepLines/>
      <w:spacing w:before="340" w:after="330" w:line="578" w:lineRule="auto"/>
      <w:outlineLvl w:val="0"/>
    </w:pPr>
    <w:rPr>
      <w:b/>
      <w:bCs/>
      <w:kern w:val="44"/>
      <w:sz w:val="44"/>
      <w:szCs w:val="44"/>
    </w:rPr>
  </w:style>
  <w:style w:type="paragraph" w:styleId="2">
    <w:name w:val="heading 2"/>
    <w:basedOn w:val="a"/>
    <w:next w:val="a"/>
    <w:qFormat/>
    <w:rsid w:val="008E3C74"/>
    <w:pPr>
      <w:keepNext/>
      <w:keepLines/>
      <w:spacing w:before="260" w:after="260" w:line="416" w:lineRule="auto"/>
      <w:outlineLvl w:val="1"/>
    </w:pPr>
    <w:rPr>
      <w:rFonts w:ascii="Arial" w:eastAsia="黑体" w:hAnsi="Arial"/>
      <w:b/>
      <w:bCs/>
      <w:szCs w:val="32"/>
    </w:rPr>
  </w:style>
  <w:style w:type="paragraph" w:styleId="3">
    <w:name w:val="heading 3"/>
    <w:basedOn w:val="a"/>
    <w:next w:val="a"/>
    <w:qFormat/>
    <w:rsid w:val="008E3C74"/>
    <w:pPr>
      <w:keepNext/>
      <w:keepLines/>
      <w:spacing w:before="260" w:after="260" w:line="416" w:lineRule="auto"/>
      <w:outlineLvl w:val="2"/>
    </w:pPr>
    <w:rPr>
      <w:b/>
      <w:bCs/>
      <w:szCs w:val="32"/>
    </w:rPr>
  </w:style>
  <w:style w:type="paragraph" w:styleId="4">
    <w:name w:val="heading 4"/>
    <w:basedOn w:val="a"/>
    <w:next w:val="a"/>
    <w:qFormat/>
    <w:rsid w:val="008E3C74"/>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qFormat/>
    <w:rsid w:val="008E3C74"/>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qFormat/>
    <w:rsid w:val="008E3C74"/>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qFormat/>
    <w:rsid w:val="008E3C74"/>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qFormat/>
    <w:rsid w:val="008E3C74"/>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qFormat/>
    <w:rsid w:val="008E3C74"/>
    <w:pPr>
      <w:keepNext/>
      <w:keepLines/>
      <w:adjustRightInd w:val="0"/>
      <w:spacing w:before="240" w:after="64" w:line="320" w:lineRule="atLeast"/>
      <w:textAlignment w:val="baseline"/>
      <w:outlineLvl w:val="8"/>
    </w:pPr>
    <w:rPr>
      <w:rFonts w:ascii="Arial" w:eastAsia="黑体" w:hAnsi="Arial"/>
      <w:kern w:val="0"/>
      <w:sz w:val="21"/>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semiHidden/>
    <w:qFormat/>
    <w:rsid w:val="008E3C74"/>
    <w:pPr>
      <w:ind w:leftChars="200" w:left="420"/>
    </w:pPr>
    <w:rPr>
      <w:sz w:val="28"/>
      <w:szCs w:val="20"/>
    </w:rPr>
  </w:style>
  <w:style w:type="paragraph" w:styleId="70">
    <w:name w:val="toc 7"/>
    <w:basedOn w:val="a"/>
    <w:next w:val="a"/>
    <w:semiHidden/>
    <w:qFormat/>
    <w:rsid w:val="008E3C74"/>
    <w:pPr>
      <w:ind w:left="1920"/>
      <w:jc w:val="left"/>
    </w:pPr>
    <w:rPr>
      <w:sz w:val="18"/>
      <w:szCs w:val="18"/>
    </w:rPr>
  </w:style>
  <w:style w:type="paragraph" w:styleId="a4">
    <w:name w:val="Normal Indent"/>
    <w:basedOn w:val="a"/>
    <w:link w:val="Char"/>
    <w:qFormat/>
    <w:rsid w:val="008E3C74"/>
    <w:pPr>
      <w:ind w:firstLineChars="200" w:firstLine="420"/>
    </w:pPr>
    <w:rPr>
      <w:sz w:val="21"/>
    </w:rPr>
  </w:style>
  <w:style w:type="paragraph" w:styleId="a5">
    <w:name w:val="Document Map"/>
    <w:basedOn w:val="a"/>
    <w:link w:val="Char0"/>
    <w:qFormat/>
    <w:rsid w:val="008E3C74"/>
    <w:rPr>
      <w:rFonts w:ascii="宋体"/>
      <w:sz w:val="18"/>
      <w:szCs w:val="18"/>
    </w:rPr>
  </w:style>
  <w:style w:type="paragraph" w:styleId="30">
    <w:name w:val="Body Text 3"/>
    <w:basedOn w:val="a"/>
    <w:qFormat/>
    <w:rsid w:val="008E3C74"/>
    <w:pPr>
      <w:spacing w:after="120"/>
    </w:pPr>
    <w:rPr>
      <w:sz w:val="16"/>
      <w:szCs w:val="16"/>
    </w:rPr>
  </w:style>
  <w:style w:type="paragraph" w:styleId="a6">
    <w:name w:val="Body Text"/>
    <w:basedOn w:val="a"/>
    <w:qFormat/>
    <w:rsid w:val="008E3C74"/>
    <w:rPr>
      <w:rFonts w:eastAsia="黑体"/>
      <w:sz w:val="36"/>
    </w:rPr>
  </w:style>
  <w:style w:type="paragraph" w:styleId="a7">
    <w:name w:val="Body Text Indent"/>
    <w:basedOn w:val="a"/>
    <w:qFormat/>
    <w:rsid w:val="008E3C74"/>
    <w:pPr>
      <w:ind w:firstLineChars="200" w:firstLine="560"/>
    </w:pPr>
    <w:rPr>
      <w:rFonts w:ascii="楷体_GB2312" w:eastAsia="楷体_GB2312"/>
      <w:sz w:val="28"/>
    </w:rPr>
  </w:style>
  <w:style w:type="paragraph" w:styleId="a8">
    <w:name w:val="Block Text"/>
    <w:basedOn w:val="a"/>
    <w:rsid w:val="008E3C74"/>
    <w:pPr>
      <w:spacing w:after="120"/>
      <w:ind w:leftChars="700" w:left="1440" w:rightChars="700" w:right="1440"/>
    </w:pPr>
    <w:rPr>
      <w:sz w:val="21"/>
    </w:rPr>
  </w:style>
  <w:style w:type="paragraph" w:styleId="50">
    <w:name w:val="toc 5"/>
    <w:basedOn w:val="a"/>
    <w:next w:val="a"/>
    <w:semiHidden/>
    <w:qFormat/>
    <w:rsid w:val="008E3C74"/>
    <w:pPr>
      <w:ind w:left="1280"/>
      <w:jc w:val="left"/>
    </w:pPr>
    <w:rPr>
      <w:sz w:val="18"/>
      <w:szCs w:val="18"/>
    </w:rPr>
  </w:style>
  <w:style w:type="paragraph" w:styleId="31">
    <w:name w:val="toc 3"/>
    <w:basedOn w:val="a"/>
    <w:next w:val="a"/>
    <w:uiPriority w:val="39"/>
    <w:rsid w:val="008E3C74"/>
    <w:pPr>
      <w:ind w:left="640"/>
      <w:jc w:val="left"/>
    </w:pPr>
    <w:rPr>
      <w:i/>
      <w:iCs/>
      <w:sz w:val="20"/>
      <w:szCs w:val="20"/>
    </w:rPr>
  </w:style>
  <w:style w:type="paragraph" w:styleId="a9">
    <w:name w:val="Plain Text"/>
    <w:basedOn w:val="a"/>
    <w:link w:val="Char1"/>
    <w:qFormat/>
    <w:rsid w:val="008E3C74"/>
    <w:rPr>
      <w:rFonts w:ascii="宋体" w:hAnsi="Courier New"/>
      <w:bCs/>
      <w:sz w:val="21"/>
    </w:rPr>
  </w:style>
  <w:style w:type="paragraph" w:styleId="80">
    <w:name w:val="toc 8"/>
    <w:basedOn w:val="a"/>
    <w:next w:val="a"/>
    <w:semiHidden/>
    <w:qFormat/>
    <w:rsid w:val="008E3C74"/>
    <w:pPr>
      <w:ind w:left="2240"/>
      <w:jc w:val="left"/>
    </w:pPr>
    <w:rPr>
      <w:sz w:val="18"/>
      <w:szCs w:val="18"/>
    </w:rPr>
  </w:style>
  <w:style w:type="paragraph" w:styleId="aa">
    <w:name w:val="Date"/>
    <w:basedOn w:val="a"/>
    <w:next w:val="a"/>
    <w:qFormat/>
    <w:rsid w:val="008E3C74"/>
    <w:pPr>
      <w:ind w:leftChars="2500" w:left="100"/>
    </w:pPr>
    <w:rPr>
      <w:rFonts w:ascii="宋体" w:hAnsi="宋体"/>
    </w:rPr>
  </w:style>
  <w:style w:type="paragraph" w:styleId="20">
    <w:name w:val="Body Text Indent 2"/>
    <w:basedOn w:val="a"/>
    <w:qFormat/>
    <w:rsid w:val="008E3C74"/>
    <w:pPr>
      <w:ind w:left="105" w:firstLineChars="192" w:firstLine="614"/>
    </w:pPr>
  </w:style>
  <w:style w:type="paragraph" w:styleId="ab">
    <w:name w:val="endnote text"/>
    <w:basedOn w:val="a"/>
    <w:semiHidden/>
    <w:qFormat/>
    <w:rsid w:val="008E3C74"/>
    <w:pPr>
      <w:snapToGrid w:val="0"/>
      <w:jc w:val="left"/>
    </w:pPr>
  </w:style>
  <w:style w:type="paragraph" w:styleId="ac">
    <w:name w:val="Balloon Text"/>
    <w:basedOn w:val="a"/>
    <w:semiHidden/>
    <w:rsid w:val="008E3C74"/>
    <w:rPr>
      <w:sz w:val="18"/>
      <w:szCs w:val="18"/>
    </w:rPr>
  </w:style>
  <w:style w:type="paragraph" w:styleId="ad">
    <w:name w:val="footer"/>
    <w:basedOn w:val="a"/>
    <w:link w:val="Char2"/>
    <w:uiPriority w:val="99"/>
    <w:qFormat/>
    <w:rsid w:val="008E3C74"/>
    <w:pPr>
      <w:tabs>
        <w:tab w:val="center" w:pos="4153"/>
        <w:tab w:val="right" w:pos="8306"/>
      </w:tabs>
      <w:snapToGrid w:val="0"/>
      <w:jc w:val="left"/>
    </w:pPr>
    <w:rPr>
      <w:sz w:val="18"/>
      <w:szCs w:val="18"/>
    </w:rPr>
  </w:style>
  <w:style w:type="paragraph" w:styleId="ae">
    <w:name w:val="header"/>
    <w:basedOn w:val="a"/>
    <w:link w:val="Char3"/>
    <w:uiPriority w:val="99"/>
    <w:qFormat/>
    <w:rsid w:val="008E3C74"/>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8E3C74"/>
    <w:pPr>
      <w:tabs>
        <w:tab w:val="right" w:leader="dot" w:pos="8666"/>
      </w:tabs>
      <w:spacing w:before="120" w:after="120" w:line="280" w:lineRule="exact"/>
      <w:ind w:leftChars="0" w:left="0"/>
      <w:jc w:val="left"/>
    </w:pPr>
    <w:rPr>
      <w:b/>
      <w:bCs/>
      <w:caps/>
      <w:sz w:val="20"/>
    </w:rPr>
  </w:style>
  <w:style w:type="paragraph" w:styleId="40">
    <w:name w:val="toc 4"/>
    <w:basedOn w:val="a"/>
    <w:next w:val="a"/>
    <w:semiHidden/>
    <w:qFormat/>
    <w:rsid w:val="008E3C74"/>
    <w:pPr>
      <w:ind w:left="960"/>
      <w:jc w:val="left"/>
    </w:pPr>
    <w:rPr>
      <w:sz w:val="18"/>
      <w:szCs w:val="18"/>
    </w:rPr>
  </w:style>
  <w:style w:type="paragraph" w:styleId="af">
    <w:name w:val="index heading"/>
    <w:basedOn w:val="a"/>
    <w:next w:val="11"/>
    <w:semiHidden/>
    <w:qFormat/>
    <w:rsid w:val="008E3C74"/>
    <w:rPr>
      <w:sz w:val="28"/>
      <w:szCs w:val="20"/>
    </w:rPr>
  </w:style>
  <w:style w:type="paragraph" w:styleId="11">
    <w:name w:val="index 1"/>
    <w:basedOn w:val="a"/>
    <w:next w:val="a"/>
    <w:semiHidden/>
    <w:rsid w:val="008E3C74"/>
    <w:rPr>
      <w:sz w:val="28"/>
      <w:szCs w:val="20"/>
    </w:rPr>
  </w:style>
  <w:style w:type="paragraph" w:styleId="af0">
    <w:name w:val="List"/>
    <w:basedOn w:val="a"/>
    <w:rsid w:val="008E3C74"/>
    <w:pPr>
      <w:adjustRightInd w:val="0"/>
      <w:spacing w:line="360" w:lineRule="atLeast"/>
      <w:ind w:left="420" w:hanging="420"/>
      <w:jc w:val="left"/>
    </w:pPr>
    <w:rPr>
      <w:rFonts w:ascii="宋体" w:hint="eastAsia"/>
      <w:kern w:val="0"/>
      <w:sz w:val="24"/>
      <w:szCs w:val="20"/>
    </w:rPr>
  </w:style>
  <w:style w:type="paragraph" w:styleId="af1">
    <w:name w:val="footnote text"/>
    <w:basedOn w:val="a"/>
    <w:semiHidden/>
    <w:rsid w:val="008E3C74"/>
    <w:pPr>
      <w:snapToGrid w:val="0"/>
      <w:jc w:val="left"/>
    </w:pPr>
    <w:rPr>
      <w:sz w:val="18"/>
      <w:szCs w:val="18"/>
    </w:rPr>
  </w:style>
  <w:style w:type="paragraph" w:styleId="60">
    <w:name w:val="toc 6"/>
    <w:basedOn w:val="a"/>
    <w:next w:val="a"/>
    <w:semiHidden/>
    <w:rsid w:val="008E3C74"/>
    <w:pPr>
      <w:ind w:left="1600"/>
      <w:jc w:val="left"/>
    </w:pPr>
    <w:rPr>
      <w:sz w:val="18"/>
      <w:szCs w:val="18"/>
    </w:rPr>
  </w:style>
  <w:style w:type="paragraph" w:styleId="32">
    <w:name w:val="Body Text Indent 3"/>
    <w:basedOn w:val="a"/>
    <w:qFormat/>
    <w:rsid w:val="008E3C74"/>
    <w:pPr>
      <w:spacing w:line="600" w:lineRule="exact"/>
      <w:ind w:firstLine="720"/>
    </w:pPr>
    <w:rPr>
      <w:sz w:val="28"/>
    </w:rPr>
  </w:style>
  <w:style w:type="paragraph" w:styleId="21">
    <w:name w:val="toc 2"/>
    <w:basedOn w:val="a"/>
    <w:next w:val="a"/>
    <w:uiPriority w:val="39"/>
    <w:qFormat/>
    <w:rsid w:val="008E3C74"/>
    <w:pPr>
      <w:tabs>
        <w:tab w:val="right" w:leader="dot" w:pos="8666"/>
      </w:tabs>
      <w:spacing w:line="320" w:lineRule="exact"/>
      <w:ind w:left="318"/>
      <w:jc w:val="left"/>
    </w:pPr>
    <w:rPr>
      <w:rFonts w:ascii="宋体"/>
      <w:b/>
      <w:smallCaps/>
      <w:sz w:val="20"/>
      <w:szCs w:val="20"/>
    </w:rPr>
  </w:style>
  <w:style w:type="paragraph" w:styleId="90">
    <w:name w:val="toc 9"/>
    <w:basedOn w:val="a"/>
    <w:next w:val="a"/>
    <w:semiHidden/>
    <w:rsid w:val="008E3C74"/>
    <w:pPr>
      <w:ind w:left="2560"/>
      <w:jc w:val="left"/>
    </w:pPr>
    <w:rPr>
      <w:sz w:val="18"/>
      <w:szCs w:val="18"/>
    </w:rPr>
  </w:style>
  <w:style w:type="paragraph" w:styleId="22">
    <w:name w:val="Body Text 2"/>
    <w:basedOn w:val="a"/>
    <w:rsid w:val="008E3C74"/>
    <w:pPr>
      <w:jc w:val="center"/>
    </w:pPr>
    <w:rPr>
      <w:rFonts w:eastAsia="黑体"/>
      <w:bCs/>
      <w:sz w:val="72"/>
    </w:rPr>
  </w:style>
  <w:style w:type="paragraph" w:styleId="HTML">
    <w:name w:val="HTML Preformatted"/>
    <w:basedOn w:val="a"/>
    <w:uiPriority w:val="99"/>
    <w:qFormat/>
    <w:rsid w:val="008E3C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af2">
    <w:name w:val="Normal (Web)"/>
    <w:basedOn w:val="a"/>
    <w:qFormat/>
    <w:rsid w:val="008E3C74"/>
    <w:pPr>
      <w:widowControl/>
      <w:spacing w:before="100" w:beforeAutospacing="1" w:after="100" w:afterAutospacing="1"/>
      <w:jc w:val="left"/>
    </w:pPr>
    <w:rPr>
      <w:rFonts w:ascii="宋体" w:hAnsi="宋体"/>
      <w:color w:val="000000"/>
      <w:kern w:val="0"/>
      <w:sz w:val="24"/>
    </w:rPr>
  </w:style>
  <w:style w:type="paragraph" w:styleId="af3">
    <w:name w:val="Title"/>
    <w:basedOn w:val="a"/>
    <w:next w:val="a"/>
    <w:link w:val="Char4"/>
    <w:qFormat/>
    <w:rsid w:val="008E3C74"/>
    <w:pPr>
      <w:adjustRightInd w:val="0"/>
      <w:spacing w:before="240" w:after="60" w:line="360" w:lineRule="atLeast"/>
      <w:jc w:val="center"/>
      <w:outlineLvl w:val="0"/>
    </w:pPr>
    <w:rPr>
      <w:rFonts w:ascii="Arial" w:hAnsi="Arial"/>
      <w:b/>
      <w:kern w:val="0"/>
      <w:szCs w:val="20"/>
    </w:rPr>
  </w:style>
  <w:style w:type="table" w:styleId="af4">
    <w:name w:val="Table Grid"/>
    <w:basedOn w:val="a2"/>
    <w:qFormat/>
    <w:rsid w:val="008E3C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semiHidden/>
    <w:rsid w:val="008E3C74"/>
    <w:rPr>
      <w:rFonts w:ascii="Tahoma" w:eastAsia="宋体" w:hAnsi="Tahoma"/>
      <w:bCs/>
      <w:kern w:val="2"/>
      <w:sz w:val="24"/>
      <w:szCs w:val="24"/>
      <w:vertAlign w:val="superscript"/>
      <w:lang w:val="en-US" w:eastAsia="zh-CN" w:bidi="ar-SA"/>
    </w:rPr>
  </w:style>
  <w:style w:type="character" w:styleId="af6">
    <w:name w:val="page number"/>
    <w:basedOn w:val="a1"/>
    <w:rsid w:val="008E3C74"/>
  </w:style>
  <w:style w:type="character" w:styleId="af7">
    <w:name w:val="FollowedHyperlink"/>
    <w:qFormat/>
    <w:rsid w:val="008E3C74"/>
    <w:rPr>
      <w:rFonts w:ascii="Tahoma" w:eastAsia="宋体" w:hAnsi="Tahoma"/>
      <w:bCs/>
      <w:color w:val="800080"/>
      <w:kern w:val="2"/>
      <w:sz w:val="24"/>
      <w:szCs w:val="24"/>
      <w:u w:val="single"/>
      <w:lang w:val="en-US" w:eastAsia="zh-CN" w:bidi="ar-SA"/>
    </w:rPr>
  </w:style>
  <w:style w:type="character" w:styleId="af8">
    <w:name w:val="Hyperlink"/>
    <w:uiPriority w:val="99"/>
    <w:rsid w:val="008E3C74"/>
    <w:rPr>
      <w:rFonts w:ascii="Tahoma" w:eastAsia="宋体" w:hAnsi="Tahoma"/>
      <w:bCs/>
      <w:color w:val="0000FF"/>
      <w:kern w:val="2"/>
      <w:sz w:val="24"/>
      <w:szCs w:val="24"/>
      <w:u w:val="single"/>
      <w:lang w:val="en-US" w:eastAsia="zh-CN" w:bidi="ar-SA"/>
    </w:rPr>
  </w:style>
  <w:style w:type="character" w:styleId="af9">
    <w:name w:val="footnote reference"/>
    <w:semiHidden/>
    <w:qFormat/>
    <w:rsid w:val="008E3C74"/>
    <w:rPr>
      <w:rFonts w:ascii="Tahoma" w:eastAsia="宋体" w:hAnsi="Tahoma"/>
      <w:bCs/>
      <w:kern w:val="2"/>
      <w:sz w:val="24"/>
      <w:szCs w:val="24"/>
      <w:vertAlign w:val="superscript"/>
      <w:lang w:val="en-US" w:eastAsia="zh-CN" w:bidi="ar-SA"/>
    </w:rPr>
  </w:style>
  <w:style w:type="character" w:customStyle="1" w:styleId="Char30">
    <w:name w:val="页脚 Char3"/>
    <w:rsid w:val="008E3C74"/>
    <w:rPr>
      <w:rFonts w:eastAsia="宋体"/>
      <w:sz w:val="18"/>
    </w:rPr>
  </w:style>
  <w:style w:type="character" w:customStyle="1" w:styleId="-1Char">
    <w:name w:val="正文-1 Char"/>
    <w:link w:val="-1"/>
    <w:rsid w:val="008E3C74"/>
    <w:rPr>
      <w:rFonts w:eastAsia="仿宋_GB2312"/>
      <w:kern w:val="2"/>
      <w:sz w:val="28"/>
      <w:szCs w:val="28"/>
    </w:rPr>
  </w:style>
  <w:style w:type="paragraph" w:customStyle="1" w:styleId="-1">
    <w:name w:val="正文-1"/>
    <w:basedOn w:val="a"/>
    <w:link w:val="-1Char"/>
    <w:qFormat/>
    <w:rsid w:val="008E3C74"/>
    <w:pPr>
      <w:spacing w:line="360" w:lineRule="auto"/>
      <w:ind w:firstLineChars="200" w:firstLine="560"/>
    </w:pPr>
    <w:rPr>
      <w:rFonts w:eastAsia="仿宋_GB2312"/>
      <w:sz w:val="28"/>
      <w:szCs w:val="28"/>
    </w:rPr>
  </w:style>
  <w:style w:type="character" w:customStyle="1" w:styleId="Char4">
    <w:name w:val="标题 Char"/>
    <w:link w:val="af3"/>
    <w:rsid w:val="008E3C74"/>
    <w:rPr>
      <w:rFonts w:ascii="Arial" w:hAnsi="Arial"/>
      <w:b/>
      <w:sz w:val="32"/>
    </w:rPr>
  </w:style>
  <w:style w:type="character" w:customStyle="1" w:styleId="afa">
    <w:name w:val="样式 粉红"/>
    <w:rsid w:val="008E3C74"/>
    <w:rPr>
      <w:rFonts w:ascii="Tahoma" w:eastAsia="宋体" w:hAnsi="Tahoma"/>
      <w:bCs/>
      <w:color w:val="auto"/>
      <w:kern w:val="2"/>
      <w:sz w:val="24"/>
      <w:szCs w:val="24"/>
      <w:u w:val="none"/>
      <w:lang w:val="en-US" w:eastAsia="zh-CN" w:bidi="ar-SA"/>
    </w:rPr>
  </w:style>
  <w:style w:type="character" w:customStyle="1" w:styleId="font51">
    <w:name w:val="font51"/>
    <w:basedOn w:val="a1"/>
    <w:qFormat/>
    <w:rsid w:val="008E3C74"/>
    <w:rPr>
      <w:rFonts w:ascii="宋体" w:eastAsia="宋体" w:hAnsi="宋体" w:cs="宋体" w:hint="eastAsia"/>
      <w:color w:val="000000"/>
      <w:sz w:val="24"/>
      <w:szCs w:val="24"/>
      <w:u w:val="none"/>
      <w:vertAlign w:val="superscript"/>
    </w:rPr>
  </w:style>
  <w:style w:type="character" w:customStyle="1" w:styleId="1Char">
    <w:name w:val="标题 1 Char"/>
    <w:link w:val="1"/>
    <w:qFormat/>
    <w:rsid w:val="008E3C74"/>
    <w:rPr>
      <w:b/>
      <w:bCs/>
      <w:kern w:val="44"/>
      <w:sz w:val="44"/>
      <w:szCs w:val="44"/>
    </w:rPr>
  </w:style>
  <w:style w:type="character" w:customStyle="1" w:styleId="3Char">
    <w:name w:val="标题 3 Char"/>
    <w:rsid w:val="008E3C74"/>
    <w:rPr>
      <w:rFonts w:ascii="Tahoma" w:eastAsia="宋体" w:hAnsi="Tahoma"/>
      <w:b/>
      <w:bCs/>
      <w:kern w:val="2"/>
      <w:sz w:val="32"/>
      <w:szCs w:val="32"/>
      <w:lang w:val="en-US" w:eastAsia="zh-CN" w:bidi="ar-SA"/>
    </w:rPr>
  </w:style>
  <w:style w:type="character" w:customStyle="1" w:styleId="Char2">
    <w:name w:val="页脚 Char"/>
    <w:basedOn w:val="a1"/>
    <w:link w:val="ad"/>
    <w:uiPriority w:val="99"/>
    <w:qFormat/>
    <w:rsid w:val="008E3C74"/>
    <w:rPr>
      <w:sz w:val="18"/>
      <w:szCs w:val="18"/>
    </w:rPr>
  </w:style>
  <w:style w:type="character" w:customStyle="1" w:styleId="2Char">
    <w:name w:val="标题 2 Char"/>
    <w:rsid w:val="008E3C74"/>
    <w:rPr>
      <w:rFonts w:ascii="Arial" w:eastAsia="黑体" w:hAnsi="Arial"/>
      <w:b/>
      <w:bCs/>
      <w:kern w:val="2"/>
      <w:sz w:val="32"/>
      <w:szCs w:val="32"/>
      <w:lang w:val="en-US" w:eastAsia="zh-CN" w:bidi="ar-SA"/>
    </w:rPr>
  </w:style>
  <w:style w:type="character" w:customStyle="1" w:styleId="font31">
    <w:name w:val="font31"/>
    <w:basedOn w:val="a1"/>
    <w:rsid w:val="008E3C74"/>
    <w:rPr>
      <w:rFonts w:ascii="宋体" w:eastAsia="宋体" w:hAnsi="宋体" w:cs="宋体" w:hint="eastAsia"/>
      <w:color w:val="000000"/>
      <w:sz w:val="24"/>
      <w:szCs w:val="24"/>
      <w:u w:val="none"/>
    </w:rPr>
  </w:style>
  <w:style w:type="character" w:customStyle="1" w:styleId="CharChar">
    <w:name w:val="Char Char"/>
    <w:rsid w:val="008E3C74"/>
    <w:rPr>
      <w:rFonts w:ascii="Arial" w:eastAsia="黑体" w:hAnsi="Arial"/>
      <w:b/>
      <w:bCs/>
      <w:kern w:val="2"/>
      <w:sz w:val="32"/>
      <w:szCs w:val="32"/>
      <w:lang w:val="en-US" w:eastAsia="zh-CN" w:bidi="ar-SA"/>
    </w:rPr>
  </w:style>
  <w:style w:type="character" w:customStyle="1" w:styleId="Char0">
    <w:name w:val="文档结构图 Char"/>
    <w:basedOn w:val="a1"/>
    <w:link w:val="a5"/>
    <w:rsid w:val="008E3C74"/>
    <w:rPr>
      <w:rFonts w:ascii="宋体"/>
      <w:sz w:val="18"/>
      <w:szCs w:val="18"/>
    </w:rPr>
  </w:style>
  <w:style w:type="character" w:customStyle="1" w:styleId="Char3">
    <w:name w:val="页眉 Char"/>
    <w:basedOn w:val="a1"/>
    <w:link w:val="ae"/>
    <w:uiPriority w:val="99"/>
    <w:rsid w:val="008E3C74"/>
    <w:rPr>
      <w:sz w:val="18"/>
      <w:szCs w:val="18"/>
    </w:rPr>
  </w:style>
  <w:style w:type="character" w:customStyle="1" w:styleId="CharChar1">
    <w:name w:val="Char Char1"/>
    <w:basedOn w:val="a1"/>
    <w:rsid w:val="008E3C74"/>
  </w:style>
  <w:style w:type="character" w:customStyle="1" w:styleId="font161">
    <w:name w:val="font161"/>
    <w:rsid w:val="008E3C74"/>
    <w:rPr>
      <w:rFonts w:ascii="Tahoma" w:eastAsia="宋体" w:hAnsi="Tahoma"/>
      <w:b/>
      <w:kern w:val="2"/>
      <w:sz w:val="32"/>
      <w:szCs w:val="32"/>
      <w:lang w:val="en-US" w:eastAsia="zh-CN" w:bidi="ar-SA"/>
    </w:rPr>
  </w:style>
  <w:style w:type="character" w:customStyle="1" w:styleId="Char">
    <w:name w:val="正文缩进 Char"/>
    <w:link w:val="a4"/>
    <w:locked/>
    <w:rsid w:val="008E3C74"/>
    <w:rPr>
      <w:kern w:val="2"/>
      <w:sz w:val="21"/>
      <w:szCs w:val="24"/>
    </w:rPr>
  </w:style>
  <w:style w:type="character" w:customStyle="1" w:styleId="Char1">
    <w:name w:val="纯文本 Char"/>
    <w:link w:val="a9"/>
    <w:locked/>
    <w:rsid w:val="008E3C74"/>
    <w:rPr>
      <w:rFonts w:ascii="宋体" w:eastAsia="宋体" w:hAnsi="Courier New"/>
      <w:bCs/>
      <w:kern w:val="2"/>
      <w:sz w:val="21"/>
      <w:szCs w:val="24"/>
      <w:lang w:val="en-US" w:eastAsia="zh-CN" w:bidi="ar-SA"/>
    </w:rPr>
  </w:style>
  <w:style w:type="paragraph" w:customStyle="1" w:styleId="12">
    <w:name w:val="样式1"/>
    <w:basedOn w:val="a"/>
    <w:rsid w:val="008E3C74"/>
    <w:rPr>
      <w:rFonts w:eastAsia="仿宋_GB2312"/>
      <w:kern w:val="0"/>
      <w:szCs w:val="20"/>
    </w:rPr>
  </w:style>
  <w:style w:type="paragraph" w:customStyle="1" w:styleId="2TimesNewRoman5020">
    <w:name w:val="样式 标题 2 + Times New Roman 四号 非加粗 段前: 5 磅 段后: 0 磅 行距: 固定值 20..."/>
    <w:basedOn w:val="2"/>
    <w:rsid w:val="008E3C74"/>
    <w:pPr>
      <w:spacing w:before="100" w:after="0" w:line="400" w:lineRule="exact"/>
    </w:pPr>
    <w:rPr>
      <w:rFonts w:ascii="Times New Roman" w:hAnsi="Times New Roman" w:cs="宋体"/>
      <w:b w:val="0"/>
      <w:bCs w:val="0"/>
      <w:sz w:val="28"/>
      <w:szCs w:val="20"/>
    </w:rPr>
  </w:style>
  <w:style w:type="paragraph" w:customStyle="1" w:styleId="Char5">
    <w:name w:val="Char"/>
    <w:basedOn w:val="a"/>
    <w:rsid w:val="008E3C74"/>
    <w:pPr>
      <w:spacing w:line="400" w:lineRule="exact"/>
      <w:ind w:firstLineChars="147" w:firstLine="353"/>
      <w:jc w:val="left"/>
    </w:pPr>
    <w:rPr>
      <w:rFonts w:ascii="宋体" w:hAnsi="宋体"/>
      <w:sz w:val="24"/>
    </w:rPr>
  </w:style>
  <w:style w:type="paragraph" w:customStyle="1" w:styleId="xl24">
    <w:name w:val="xl24"/>
    <w:basedOn w:val="a"/>
    <w:rsid w:val="008E3C74"/>
    <w:pPr>
      <w:widowControl/>
      <w:spacing w:before="100" w:after="100"/>
      <w:jc w:val="center"/>
      <w:textAlignment w:val="center"/>
    </w:pPr>
    <w:rPr>
      <w:rFonts w:ascii="宋体" w:hAnsi="宋体"/>
      <w:kern w:val="0"/>
      <w:sz w:val="24"/>
      <w:szCs w:val="20"/>
    </w:rPr>
  </w:style>
  <w:style w:type="paragraph" w:customStyle="1" w:styleId="23">
    <w:name w:val="样式 首行缩进:  2 字符"/>
    <w:basedOn w:val="a"/>
    <w:qFormat/>
    <w:rsid w:val="008E3C74"/>
    <w:pPr>
      <w:ind w:firstLine="560"/>
    </w:pPr>
    <w:rPr>
      <w:rFonts w:eastAsia="仿宋_GB2312" w:cs="宋体"/>
      <w:sz w:val="24"/>
      <w:szCs w:val="20"/>
    </w:rPr>
  </w:style>
  <w:style w:type="paragraph" w:styleId="afb">
    <w:name w:val="List Paragraph"/>
    <w:basedOn w:val="a"/>
    <w:uiPriority w:val="34"/>
    <w:qFormat/>
    <w:rsid w:val="008E3C74"/>
    <w:pPr>
      <w:ind w:firstLineChars="200" w:firstLine="420"/>
    </w:pPr>
    <w:rPr>
      <w:szCs w:val="22"/>
    </w:rPr>
  </w:style>
  <w:style w:type="paragraph" w:customStyle="1" w:styleId="378020">
    <w:name w:val="样式 标题 3 + (中文) 黑体 小四 非加粗 段前: 7.8 磅 段后: 0 磅 行距: 固定值 20 磅"/>
    <w:basedOn w:val="3"/>
    <w:qFormat/>
    <w:rsid w:val="008E3C74"/>
    <w:pPr>
      <w:spacing w:before="0" w:after="0" w:line="400" w:lineRule="exact"/>
    </w:pPr>
    <w:rPr>
      <w:rFonts w:eastAsia="黑体"/>
      <w:b w:val="0"/>
      <w:bCs w:val="0"/>
      <w:sz w:val="24"/>
      <w:szCs w:val="20"/>
    </w:rPr>
  </w:style>
  <w:style w:type="paragraph" w:customStyle="1" w:styleId="XW">
    <w:name w:val="XW正文"/>
    <w:basedOn w:val="a7"/>
    <w:qFormat/>
    <w:rsid w:val="008E3C74"/>
    <w:pPr>
      <w:adjustRightInd w:val="0"/>
      <w:snapToGrid w:val="0"/>
      <w:spacing w:line="300" w:lineRule="auto"/>
      <w:ind w:firstLine="520"/>
      <w:jc w:val="left"/>
    </w:pPr>
    <w:rPr>
      <w:rFonts w:ascii="Times New Roman" w:eastAsia="宋体"/>
      <w:kern w:val="0"/>
      <w:sz w:val="21"/>
    </w:rPr>
  </w:style>
  <w:style w:type="paragraph" w:customStyle="1" w:styleId="09wh">
    <w:name w:val="09正文_wh"/>
    <w:qFormat/>
    <w:rsid w:val="008E3C74"/>
    <w:pPr>
      <w:spacing w:line="300" w:lineRule="auto"/>
      <w:ind w:firstLineChars="200" w:firstLine="200"/>
      <w:jc w:val="both"/>
    </w:pPr>
    <w:rPr>
      <w:kern w:val="2"/>
      <w:sz w:val="28"/>
      <w:szCs w:val="24"/>
    </w:rPr>
  </w:style>
  <w:style w:type="paragraph" w:customStyle="1" w:styleId="Char10">
    <w:name w:val="Char1"/>
    <w:basedOn w:val="a"/>
    <w:qFormat/>
    <w:rsid w:val="008E3C74"/>
    <w:rPr>
      <w:rFonts w:ascii="Tahoma" w:hAnsi="Tahoma"/>
      <w:sz w:val="24"/>
      <w:szCs w:val="20"/>
    </w:rPr>
  </w:style>
  <w:style w:type="paragraph" w:customStyle="1" w:styleId="13">
    <w:name w:val="1"/>
    <w:basedOn w:val="a"/>
    <w:next w:val="a"/>
    <w:qFormat/>
    <w:rsid w:val="008E3C74"/>
    <w:rPr>
      <w:sz w:val="21"/>
    </w:rPr>
  </w:style>
  <w:style w:type="paragraph" w:customStyle="1" w:styleId="16620">
    <w:name w:val="样式 标题 1 + 黑体 三号 非加粗 居中 段前: 6 磅 段后: 6 磅 行距: 固定值 20 磅"/>
    <w:basedOn w:val="1"/>
    <w:qFormat/>
    <w:rsid w:val="008E3C74"/>
    <w:pPr>
      <w:spacing w:before="120" w:after="120" w:line="400" w:lineRule="exact"/>
      <w:jc w:val="center"/>
    </w:pPr>
    <w:rPr>
      <w:rFonts w:ascii="黑体" w:eastAsia="黑体" w:hAnsi="黑体" w:cs="宋体"/>
      <w:b w:val="0"/>
      <w:bCs w:val="0"/>
      <w:sz w:val="32"/>
      <w:szCs w:val="20"/>
    </w:rPr>
  </w:style>
  <w:style w:type="paragraph" w:customStyle="1" w:styleId="afc">
    <w:name w:val="表格文字"/>
    <w:basedOn w:val="a"/>
    <w:qFormat/>
    <w:rsid w:val="008E3C74"/>
    <w:pPr>
      <w:adjustRightInd w:val="0"/>
      <w:spacing w:line="420" w:lineRule="atLeast"/>
      <w:jc w:val="left"/>
      <w:textAlignment w:val="baseline"/>
    </w:pPr>
    <w:rPr>
      <w:kern w:val="0"/>
      <w:sz w:val="21"/>
      <w:szCs w:val="20"/>
    </w:rPr>
  </w:style>
  <w:style w:type="paragraph" w:customStyle="1" w:styleId="afd">
    <w:name w:val="表格"/>
    <w:basedOn w:val="a"/>
    <w:qFormat/>
    <w:rsid w:val="008E3C74"/>
    <w:pPr>
      <w:jc w:val="center"/>
      <w:textAlignment w:val="center"/>
    </w:pPr>
    <w:rPr>
      <w:rFonts w:ascii="华文细黑" w:hAnsi="华文细黑"/>
      <w:kern w:val="0"/>
      <w:sz w:val="21"/>
      <w:szCs w:val="20"/>
    </w:rPr>
  </w:style>
  <w:style w:type="paragraph" w:customStyle="1" w:styleId="Char21">
    <w:name w:val="Char21"/>
    <w:basedOn w:val="a"/>
    <w:qFormat/>
    <w:rsid w:val="008E3C74"/>
    <w:pPr>
      <w:adjustRightInd w:val="0"/>
      <w:spacing w:line="312" w:lineRule="auto"/>
      <w:textAlignment w:val="baseline"/>
    </w:pPr>
    <w:rPr>
      <w:sz w:val="21"/>
      <w:szCs w:val="20"/>
    </w:rPr>
  </w:style>
  <w:style w:type="paragraph" w:customStyle="1" w:styleId="61">
    <w:name w:val="6'"/>
    <w:basedOn w:val="a"/>
    <w:qFormat/>
    <w:rsid w:val="008E3C74"/>
    <w:pPr>
      <w:autoSpaceDE w:val="0"/>
      <w:autoSpaceDN w:val="0"/>
      <w:adjustRightInd w:val="0"/>
      <w:snapToGrid w:val="0"/>
      <w:spacing w:line="320" w:lineRule="exact"/>
      <w:jc w:val="center"/>
      <w:textAlignment w:val="baseline"/>
    </w:pPr>
    <w:rPr>
      <w:spacing w:val="20"/>
      <w:kern w:val="28"/>
      <w:sz w:val="21"/>
      <w:szCs w:val="20"/>
    </w:rPr>
  </w:style>
  <w:style w:type="paragraph" w:customStyle="1" w:styleId="afe">
    <w:name w:val="金安桥正文"/>
    <w:basedOn w:val="a7"/>
    <w:rsid w:val="008E3C74"/>
    <w:pPr>
      <w:adjustRightInd w:val="0"/>
      <w:spacing w:line="300" w:lineRule="auto"/>
      <w:ind w:firstLine="200"/>
      <w:jc w:val="left"/>
    </w:pPr>
    <w:rPr>
      <w:rFonts w:ascii="Times New Roman" w:eastAsia="宋体"/>
      <w:kern w:val="0"/>
      <w:sz w:val="24"/>
      <w:szCs w:val="20"/>
    </w:rPr>
  </w:style>
  <w:style w:type="paragraph" w:customStyle="1" w:styleId="Char20">
    <w:name w:val="Char2"/>
    <w:basedOn w:val="a"/>
    <w:rsid w:val="008E3C74"/>
    <w:pPr>
      <w:adjustRightInd w:val="0"/>
      <w:spacing w:line="360" w:lineRule="auto"/>
    </w:pPr>
    <w:rPr>
      <w:rFonts w:ascii="Tahoma" w:hAnsi="Tahoma"/>
      <w:bCs/>
      <w:sz w:val="28"/>
      <w:szCs w:val="28"/>
    </w:rPr>
  </w:style>
  <w:style w:type="paragraph" w:customStyle="1" w:styleId="Char22">
    <w:name w:val="Char22"/>
    <w:basedOn w:val="a"/>
    <w:qFormat/>
    <w:rsid w:val="008E3C74"/>
    <w:pPr>
      <w:adjustRightInd w:val="0"/>
      <w:spacing w:line="360" w:lineRule="auto"/>
    </w:pPr>
    <w:rPr>
      <w:kern w:val="0"/>
      <w:sz w:val="24"/>
      <w:szCs w:val="20"/>
    </w:rPr>
  </w:style>
  <w:style w:type="paragraph" w:customStyle="1" w:styleId="Default">
    <w:name w:val="Default"/>
    <w:qFormat/>
    <w:rsid w:val="008E3C74"/>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60</Pages>
  <Words>4315</Words>
  <Characters>24598</Characters>
  <Application>Microsoft Office Word</Application>
  <DocSecurity>0</DocSecurity>
  <Lines>204</Lines>
  <Paragraphs>57</Paragraphs>
  <ScaleCrop>false</ScaleCrop>
  <Company/>
  <LinksUpToDate>false</LinksUpToDate>
  <CharactersWithSpaces>28856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dc:title>
  <dc:creator>x</dc:creator>
  <cp:lastModifiedBy>Administrator</cp:lastModifiedBy>
  <cp:revision>115</cp:revision>
  <cp:lastPrinted>2019-05-21T01:59:00Z</cp:lastPrinted>
  <dcterms:created xsi:type="dcterms:W3CDTF">2020-07-03T09:52:00Z</dcterms:created>
  <dcterms:modified xsi:type="dcterms:W3CDTF">2020-08-25T10:12:00Z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